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41E96" w14:textId="77777777" w:rsidR="00CF374A" w:rsidRPr="00AE343B" w:rsidRDefault="00CF374A" w:rsidP="00AE343B">
      <w:pPr>
        <w:spacing w:after="0" w:line="256" w:lineRule="auto"/>
        <w:jc w:val="center"/>
        <w:rPr>
          <w:rFonts w:ascii="Times New Roman" w:eastAsia="Calibri" w:hAnsi="Times New Roman" w:cs="Times New Roman"/>
          <w:sz w:val="24"/>
          <w:szCs w:val="24"/>
          <w:lang w:eastAsia="en-US"/>
        </w:rPr>
      </w:pPr>
      <w:r w:rsidRPr="00AE343B">
        <w:rPr>
          <w:rFonts w:ascii="Times New Roman" w:eastAsia="Calibri" w:hAnsi="Times New Roman" w:cs="Times New Roman"/>
          <w:sz w:val="24"/>
          <w:szCs w:val="24"/>
          <w:lang w:eastAsia="en-US"/>
        </w:rPr>
        <w:t>Министерство образования и науки Республики Дагестан</w:t>
      </w:r>
    </w:p>
    <w:p w14:paraId="3B056799" w14:textId="1BF1FA6A" w:rsidR="00CF374A" w:rsidRPr="00AE343B" w:rsidRDefault="00CF374A" w:rsidP="00AE343B">
      <w:pPr>
        <w:spacing w:after="0" w:line="256" w:lineRule="auto"/>
        <w:jc w:val="center"/>
        <w:rPr>
          <w:rFonts w:ascii="Times New Roman" w:eastAsia="Calibri" w:hAnsi="Times New Roman" w:cs="Times New Roman"/>
          <w:sz w:val="24"/>
          <w:szCs w:val="24"/>
          <w:lang w:eastAsia="en-US"/>
        </w:rPr>
      </w:pPr>
      <w:r w:rsidRPr="00AE343B">
        <w:rPr>
          <w:rFonts w:ascii="Times New Roman" w:eastAsia="Calibri" w:hAnsi="Times New Roman" w:cs="Times New Roman"/>
          <w:sz w:val="24"/>
          <w:szCs w:val="24"/>
          <w:lang w:eastAsia="en-US"/>
        </w:rPr>
        <w:t>Государственное бюджетное профессиональное</w:t>
      </w:r>
      <w:r w:rsidR="00AE343B" w:rsidRPr="00AE343B">
        <w:rPr>
          <w:rFonts w:ascii="Times New Roman" w:eastAsia="Calibri" w:hAnsi="Times New Roman" w:cs="Times New Roman"/>
          <w:sz w:val="24"/>
          <w:szCs w:val="24"/>
          <w:lang w:eastAsia="en-US"/>
        </w:rPr>
        <w:t xml:space="preserve"> </w:t>
      </w:r>
      <w:r w:rsidRPr="00AE343B">
        <w:rPr>
          <w:rFonts w:ascii="Times New Roman" w:eastAsia="Calibri" w:hAnsi="Times New Roman" w:cs="Times New Roman"/>
          <w:sz w:val="24"/>
          <w:szCs w:val="24"/>
          <w:lang w:eastAsia="en-US"/>
        </w:rPr>
        <w:t>образовательное учреждение РД</w:t>
      </w:r>
    </w:p>
    <w:p w14:paraId="59642C9D" w14:textId="77777777" w:rsidR="00CF374A" w:rsidRPr="00AE343B" w:rsidRDefault="00CF374A" w:rsidP="00AE343B">
      <w:pPr>
        <w:spacing w:after="0" w:line="256" w:lineRule="auto"/>
        <w:jc w:val="center"/>
        <w:rPr>
          <w:rFonts w:ascii="Times New Roman" w:eastAsia="Calibri" w:hAnsi="Times New Roman" w:cs="Times New Roman"/>
          <w:sz w:val="24"/>
          <w:szCs w:val="24"/>
          <w:lang w:eastAsia="en-US"/>
        </w:rPr>
      </w:pPr>
      <w:r w:rsidRPr="00AE343B">
        <w:rPr>
          <w:rFonts w:ascii="Times New Roman" w:eastAsia="Calibri" w:hAnsi="Times New Roman" w:cs="Times New Roman"/>
          <w:sz w:val="24"/>
          <w:szCs w:val="24"/>
          <w:lang w:eastAsia="en-US"/>
        </w:rPr>
        <w:t>«Профессионально-педагогический колледж имени З.Н.Батырмурзаева»</w:t>
      </w:r>
    </w:p>
    <w:p w14:paraId="731064E4" w14:textId="77777777" w:rsidR="00CF374A" w:rsidRPr="00AE343B" w:rsidRDefault="00CF374A" w:rsidP="00AE343B">
      <w:pPr>
        <w:spacing w:after="0" w:line="256" w:lineRule="auto"/>
        <w:jc w:val="center"/>
        <w:rPr>
          <w:rFonts w:ascii="Times New Roman" w:eastAsia="Calibri" w:hAnsi="Times New Roman" w:cs="Times New Roman"/>
          <w:sz w:val="28"/>
          <w:szCs w:val="28"/>
          <w:lang w:eastAsia="en-US"/>
        </w:rPr>
      </w:pPr>
    </w:p>
    <w:p w14:paraId="56FB6135" w14:textId="77777777" w:rsidR="00CF374A" w:rsidRPr="00AE343B" w:rsidRDefault="00CF374A" w:rsidP="00AE343B">
      <w:pPr>
        <w:spacing w:after="0" w:line="256" w:lineRule="auto"/>
        <w:jc w:val="center"/>
        <w:rPr>
          <w:rFonts w:ascii="Times New Roman" w:eastAsia="Calibri" w:hAnsi="Times New Roman" w:cs="Times New Roman"/>
          <w:sz w:val="28"/>
          <w:szCs w:val="28"/>
          <w:lang w:eastAsia="en-US"/>
        </w:rPr>
      </w:pPr>
    </w:p>
    <w:p w14:paraId="04CD1B21" w14:textId="77777777" w:rsidR="00CF374A" w:rsidRPr="00AE343B" w:rsidRDefault="00CF374A" w:rsidP="00AE343B">
      <w:pPr>
        <w:spacing w:after="0" w:line="256" w:lineRule="auto"/>
        <w:jc w:val="center"/>
        <w:rPr>
          <w:rFonts w:ascii="Times New Roman" w:eastAsia="Calibri" w:hAnsi="Times New Roman" w:cs="Times New Roman"/>
          <w:sz w:val="28"/>
          <w:szCs w:val="28"/>
          <w:lang w:eastAsia="en-US"/>
        </w:rPr>
      </w:pPr>
    </w:p>
    <w:p w14:paraId="4B96718B" w14:textId="70B8B330" w:rsidR="00CF374A" w:rsidRPr="00AE343B" w:rsidRDefault="00CF374A" w:rsidP="00AE343B">
      <w:pPr>
        <w:spacing w:after="0" w:line="256" w:lineRule="auto"/>
        <w:jc w:val="center"/>
        <w:rPr>
          <w:rFonts w:ascii="Times New Roman" w:eastAsia="Calibri" w:hAnsi="Times New Roman" w:cs="Times New Roman"/>
          <w:sz w:val="28"/>
          <w:szCs w:val="28"/>
          <w:lang w:eastAsia="en-US"/>
        </w:rPr>
      </w:pPr>
    </w:p>
    <w:p w14:paraId="78BF32CB" w14:textId="5A0C8769" w:rsidR="00AE343B" w:rsidRPr="00AE343B" w:rsidRDefault="00AE343B" w:rsidP="00AE343B">
      <w:pPr>
        <w:spacing w:after="0" w:line="256" w:lineRule="auto"/>
        <w:jc w:val="center"/>
        <w:rPr>
          <w:rFonts w:ascii="Times New Roman" w:eastAsia="Calibri" w:hAnsi="Times New Roman" w:cs="Times New Roman"/>
          <w:sz w:val="28"/>
          <w:szCs w:val="28"/>
          <w:lang w:eastAsia="en-US"/>
        </w:rPr>
      </w:pPr>
    </w:p>
    <w:p w14:paraId="2DB3B61D" w14:textId="625E50BF" w:rsidR="00AE343B" w:rsidRPr="00AE343B" w:rsidRDefault="00AE343B" w:rsidP="00AE343B">
      <w:pPr>
        <w:spacing w:after="0" w:line="256" w:lineRule="auto"/>
        <w:jc w:val="center"/>
        <w:rPr>
          <w:rFonts w:ascii="Times New Roman" w:eastAsia="Calibri" w:hAnsi="Times New Roman" w:cs="Times New Roman"/>
          <w:sz w:val="28"/>
          <w:szCs w:val="28"/>
          <w:lang w:eastAsia="en-US"/>
        </w:rPr>
      </w:pPr>
    </w:p>
    <w:p w14:paraId="574CA3E6" w14:textId="323899B4" w:rsidR="00AE343B" w:rsidRPr="00AE343B" w:rsidRDefault="00AE343B" w:rsidP="00AE343B">
      <w:pPr>
        <w:spacing w:after="0" w:line="256" w:lineRule="auto"/>
        <w:jc w:val="center"/>
        <w:rPr>
          <w:rFonts w:ascii="Times New Roman" w:eastAsia="Calibri" w:hAnsi="Times New Roman" w:cs="Times New Roman"/>
          <w:sz w:val="28"/>
          <w:szCs w:val="28"/>
          <w:lang w:eastAsia="en-US"/>
        </w:rPr>
      </w:pPr>
    </w:p>
    <w:p w14:paraId="406D5E7D" w14:textId="77777777" w:rsidR="00AE343B" w:rsidRPr="00AE343B" w:rsidRDefault="00AE343B" w:rsidP="00AE343B">
      <w:pPr>
        <w:spacing w:after="0" w:line="256" w:lineRule="auto"/>
        <w:jc w:val="center"/>
        <w:rPr>
          <w:rFonts w:ascii="Times New Roman" w:eastAsia="Calibri" w:hAnsi="Times New Roman" w:cs="Times New Roman"/>
          <w:sz w:val="28"/>
          <w:szCs w:val="28"/>
          <w:lang w:eastAsia="en-US"/>
        </w:rPr>
      </w:pPr>
    </w:p>
    <w:p w14:paraId="658EAFF2" w14:textId="77777777" w:rsidR="00CF374A" w:rsidRPr="00AE343B" w:rsidRDefault="00CF374A" w:rsidP="00AE343B">
      <w:pPr>
        <w:spacing w:after="0" w:line="256" w:lineRule="auto"/>
        <w:jc w:val="center"/>
        <w:rPr>
          <w:rFonts w:ascii="Times New Roman" w:eastAsia="Calibri" w:hAnsi="Times New Roman" w:cs="Times New Roman"/>
          <w:sz w:val="28"/>
          <w:szCs w:val="28"/>
          <w:lang w:eastAsia="en-US"/>
        </w:rPr>
      </w:pPr>
    </w:p>
    <w:p w14:paraId="2E00B793" w14:textId="77777777" w:rsidR="00CF374A" w:rsidRPr="00AE343B" w:rsidRDefault="00CF374A" w:rsidP="00AE343B">
      <w:pPr>
        <w:spacing w:after="0" w:line="256" w:lineRule="auto"/>
        <w:jc w:val="center"/>
        <w:rPr>
          <w:rFonts w:ascii="Times New Roman" w:eastAsia="Calibri" w:hAnsi="Times New Roman" w:cs="Times New Roman"/>
          <w:sz w:val="28"/>
          <w:szCs w:val="28"/>
          <w:lang w:eastAsia="en-US"/>
        </w:rPr>
      </w:pPr>
    </w:p>
    <w:p w14:paraId="6C8F4204" w14:textId="77777777" w:rsidR="00CF374A" w:rsidRPr="00AE343B" w:rsidRDefault="00CF374A" w:rsidP="00AE3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AE343B">
        <w:rPr>
          <w:rFonts w:ascii="Times New Roman" w:hAnsi="Times New Roman" w:cs="Times New Roman"/>
          <w:b/>
          <w:sz w:val="24"/>
          <w:szCs w:val="24"/>
        </w:rPr>
        <w:t>РАБОЧАЯ ПРОГРАММА ПРОФЕССИОНАЛЬНОГО МОДУЛЯ</w:t>
      </w:r>
    </w:p>
    <w:p w14:paraId="4EE47575" w14:textId="77777777" w:rsidR="00CF374A" w:rsidRPr="00AE343B" w:rsidRDefault="00CF374A" w:rsidP="00AE3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8"/>
          <w:szCs w:val="28"/>
        </w:rPr>
      </w:pPr>
    </w:p>
    <w:p w14:paraId="2D7AF9D3" w14:textId="19F28F7D" w:rsidR="00CF374A" w:rsidRPr="00AE343B" w:rsidRDefault="00CF374A" w:rsidP="00AE343B">
      <w:pPr>
        <w:keepNext/>
        <w:keepLines/>
        <w:spacing w:after="0"/>
        <w:jc w:val="center"/>
        <w:outlineLvl w:val="3"/>
        <w:rPr>
          <w:rFonts w:ascii="Times New Roman" w:hAnsi="Times New Roman" w:cs="Times New Roman"/>
          <w:b/>
          <w:sz w:val="28"/>
          <w:szCs w:val="28"/>
          <w:u w:val="single"/>
        </w:rPr>
      </w:pPr>
      <w:r w:rsidRPr="00AE343B">
        <w:rPr>
          <w:rFonts w:ascii="Times New Roman" w:hAnsi="Times New Roman" w:cs="Times New Roman"/>
          <w:b/>
          <w:sz w:val="28"/>
          <w:szCs w:val="28"/>
          <w:u w:val="single"/>
        </w:rPr>
        <w:t>«ПМ.</w:t>
      </w:r>
      <w:r w:rsidR="00F746EF" w:rsidRPr="00AE343B">
        <w:rPr>
          <w:rFonts w:ascii="Times New Roman" w:hAnsi="Times New Roman" w:cs="Times New Roman"/>
          <w:b/>
          <w:sz w:val="28"/>
          <w:szCs w:val="28"/>
          <w:u w:val="single"/>
        </w:rPr>
        <w:t>05 ТЕОРЕТИЧЕСКИЕ И</w:t>
      </w:r>
      <w:r w:rsidR="000E797D" w:rsidRPr="00AE343B">
        <w:rPr>
          <w:rFonts w:ascii="Times New Roman" w:hAnsi="Times New Roman" w:cs="Times New Roman"/>
          <w:b/>
          <w:sz w:val="28"/>
          <w:szCs w:val="28"/>
          <w:u w:val="single"/>
        </w:rPr>
        <w:t xml:space="preserve"> </w:t>
      </w:r>
      <w:r w:rsidR="00F746EF" w:rsidRPr="00AE343B">
        <w:rPr>
          <w:rFonts w:ascii="Times New Roman" w:hAnsi="Times New Roman" w:cs="Times New Roman"/>
          <w:b/>
          <w:sz w:val="28"/>
          <w:szCs w:val="28"/>
          <w:u w:val="single"/>
        </w:rPr>
        <w:t>ПРИКЛАДНЫЕ АСПЕКТЫ</w:t>
      </w:r>
      <w:r w:rsidR="000E797D" w:rsidRPr="00AE343B">
        <w:rPr>
          <w:rFonts w:ascii="Times New Roman" w:hAnsi="Times New Roman" w:cs="Times New Roman"/>
          <w:b/>
          <w:sz w:val="28"/>
          <w:szCs w:val="28"/>
          <w:u w:val="single"/>
        </w:rPr>
        <w:t xml:space="preserve"> </w:t>
      </w:r>
      <w:r w:rsidR="00F746EF" w:rsidRPr="00AE343B">
        <w:rPr>
          <w:rFonts w:ascii="Times New Roman" w:hAnsi="Times New Roman" w:cs="Times New Roman"/>
          <w:b/>
          <w:sz w:val="28"/>
          <w:szCs w:val="28"/>
          <w:u w:val="single"/>
        </w:rPr>
        <w:t>МЕТОДИЧЕСКОЙ РАБОТЫ</w:t>
      </w:r>
      <w:r w:rsidR="000E797D" w:rsidRPr="00AE343B">
        <w:rPr>
          <w:rFonts w:ascii="Times New Roman" w:hAnsi="Times New Roman" w:cs="Times New Roman"/>
          <w:b/>
          <w:sz w:val="28"/>
          <w:szCs w:val="28"/>
          <w:u w:val="single"/>
        </w:rPr>
        <w:t xml:space="preserve"> ВОСПИТАТЕЛЯ ДЕТЕЙ ДОШКОЛЬНОГО </w:t>
      </w:r>
      <w:r w:rsidR="00F746EF" w:rsidRPr="00AE343B">
        <w:rPr>
          <w:rFonts w:ascii="Times New Roman" w:hAnsi="Times New Roman" w:cs="Times New Roman"/>
          <w:b/>
          <w:sz w:val="28"/>
          <w:szCs w:val="28"/>
          <w:u w:val="single"/>
        </w:rPr>
        <w:t>ВОЗРАСТА»</w:t>
      </w:r>
    </w:p>
    <w:p w14:paraId="61CED1D7" w14:textId="77777777" w:rsidR="00CF374A" w:rsidRPr="00AE343B" w:rsidRDefault="00CF374A" w:rsidP="00AE343B">
      <w:pPr>
        <w:spacing w:after="0" w:line="256" w:lineRule="auto"/>
        <w:jc w:val="center"/>
        <w:rPr>
          <w:rFonts w:ascii="Times New Roman" w:eastAsia="Calibri" w:hAnsi="Times New Roman" w:cs="Times New Roman"/>
          <w:sz w:val="28"/>
          <w:szCs w:val="28"/>
          <w:lang w:eastAsia="en-US"/>
        </w:rPr>
      </w:pPr>
    </w:p>
    <w:p w14:paraId="56551C2A" w14:textId="7D5825FE" w:rsidR="00CF374A" w:rsidRPr="00AE343B" w:rsidRDefault="00CF374A" w:rsidP="00AE343B">
      <w:pPr>
        <w:spacing w:after="0" w:line="259" w:lineRule="auto"/>
        <w:jc w:val="center"/>
        <w:rPr>
          <w:rFonts w:ascii="Times New Roman" w:eastAsia="Times New Roman" w:hAnsi="Times New Roman" w:cs="Times New Roman"/>
          <w:bCs/>
          <w:sz w:val="28"/>
          <w:szCs w:val="28"/>
        </w:rPr>
      </w:pPr>
      <w:r w:rsidRPr="00AE343B">
        <w:rPr>
          <w:rFonts w:ascii="Times New Roman" w:eastAsia="Times New Roman" w:hAnsi="Times New Roman" w:cs="Times New Roman"/>
          <w:bCs/>
          <w:sz w:val="28"/>
          <w:szCs w:val="28"/>
        </w:rPr>
        <w:t xml:space="preserve">по специальности </w:t>
      </w:r>
    </w:p>
    <w:p w14:paraId="27FF892D" w14:textId="77777777" w:rsidR="000E797D" w:rsidRPr="00AE343B" w:rsidRDefault="000E797D" w:rsidP="00AE343B">
      <w:pPr>
        <w:keepNext/>
        <w:keepLines/>
        <w:spacing w:after="0" w:line="360" w:lineRule="auto"/>
        <w:jc w:val="center"/>
        <w:outlineLvl w:val="3"/>
        <w:rPr>
          <w:rFonts w:ascii="Times New Roman" w:eastAsia="Arial Unicode MS" w:hAnsi="Times New Roman" w:cs="Times New Roman"/>
          <w:b/>
          <w:sz w:val="28"/>
          <w:szCs w:val="28"/>
        </w:rPr>
      </w:pPr>
      <w:r w:rsidRPr="00AE343B">
        <w:rPr>
          <w:rFonts w:ascii="Times New Roman" w:eastAsia="Arial Unicode MS" w:hAnsi="Times New Roman" w:cs="Times New Roman"/>
          <w:b/>
          <w:sz w:val="28"/>
          <w:szCs w:val="28"/>
        </w:rPr>
        <w:t>44.02.01 Дошкольное образование</w:t>
      </w:r>
    </w:p>
    <w:p w14:paraId="39B676FD" w14:textId="77777777" w:rsidR="000E797D" w:rsidRPr="00AE343B" w:rsidRDefault="000E797D" w:rsidP="00AE343B">
      <w:pPr>
        <w:spacing w:after="0" w:line="259" w:lineRule="auto"/>
        <w:jc w:val="center"/>
        <w:rPr>
          <w:rFonts w:ascii="Times New Roman" w:eastAsia="Times New Roman" w:hAnsi="Times New Roman" w:cs="Times New Roman"/>
          <w:bCs/>
          <w:sz w:val="28"/>
          <w:szCs w:val="28"/>
          <w:u w:val="single"/>
        </w:rPr>
      </w:pPr>
    </w:p>
    <w:p w14:paraId="4E9CB43D" w14:textId="718E5B79" w:rsidR="00CF374A" w:rsidRPr="00AE343B" w:rsidRDefault="00CF374A" w:rsidP="00AE343B">
      <w:pPr>
        <w:spacing w:after="0" w:line="259" w:lineRule="auto"/>
        <w:jc w:val="center"/>
        <w:rPr>
          <w:rFonts w:ascii="Times New Roman" w:eastAsia="Times New Roman" w:hAnsi="Times New Roman" w:cs="Times New Roman"/>
          <w:b/>
          <w:bCs/>
          <w:sz w:val="28"/>
          <w:szCs w:val="28"/>
        </w:rPr>
      </w:pPr>
      <w:r w:rsidRPr="00AE343B">
        <w:rPr>
          <w:rFonts w:ascii="Times New Roman" w:eastAsia="Arial Unicode MS" w:hAnsi="Times New Roman" w:cs="Times New Roman"/>
          <w:sz w:val="28"/>
          <w:szCs w:val="28"/>
        </w:rPr>
        <w:t>очной формы обучения</w:t>
      </w:r>
    </w:p>
    <w:p w14:paraId="047EA2B9" w14:textId="77777777" w:rsidR="000E797D" w:rsidRPr="00AE343B" w:rsidRDefault="00CF374A" w:rsidP="00AE343B">
      <w:pPr>
        <w:spacing w:after="0" w:line="360" w:lineRule="auto"/>
        <w:jc w:val="center"/>
        <w:rPr>
          <w:rFonts w:ascii="Times New Roman" w:hAnsi="Times New Roman" w:cs="Times New Roman"/>
          <w:bCs/>
          <w:sz w:val="28"/>
          <w:szCs w:val="28"/>
        </w:rPr>
      </w:pPr>
      <w:r w:rsidRPr="00AE343B">
        <w:rPr>
          <w:rFonts w:ascii="Times New Roman" w:hAnsi="Times New Roman" w:cs="Times New Roman"/>
          <w:bCs/>
          <w:sz w:val="28"/>
          <w:szCs w:val="28"/>
        </w:rPr>
        <w:t xml:space="preserve">Квалификация специалиста среднего звена </w:t>
      </w:r>
    </w:p>
    <w:p w14:paraId="0D47FA85" w14:textId="3D050431" w:rsidR="000E797D" w:rsidRPr="00AE343B" w:rsidRDefault="000E797D" w:rsidP="00AE343B">
      <w:pPr>
        <w:spacing w:after="0" w:line="360" w:lineRule="auto"/>
        <w:jc w:val="center"/>
        <w:rPr>
          <w:rFonts w:ascii="Times New Roman" w:eastAsia="Times New Roman" w:hAnsi="Times New Roman" w:cs="Times New Roman"/>
          <w:bCs/>
          <w:sz w:val="28"/>
          <w:szCs w:val="28"/>
        </w:rPr>
      </w:pPr>
      <w:r w:rsidRPr="00AE343B">
        <w:rPr>
          <w:rFonts w:ascii="Times New Roman" w:hAnsi="Times New Roman" w:cs="Times New Roman"/>
          <w:bCs/>
          <w:sz w:val="28"/>
          <w:szCs w:val="28"/>
        </w:rPr>
        <w:t>«</w:t>
      </w:r>
      <w:r w:rsidRPr="00AE343B">
        <w:rPr>
          <w:rFonts w:ascii="Times New Roman" w:hAnsi="Times New Roman" w:cs="Times New Roman"/>
          <w:sz w:val="28"/>
          <w:szCs w:val="28"/>
        </w:rPr>
        <w:t>Воспитатель детей дошкольного возраста</w:t>
      </w:r>
      <w:r w:rsidRPr="00AE343B">
        <w:rPr>
          <w:rFonts w:ascii="Times New Roman" w:hAnsi="Times New Roman" w:cs="Times New Roman"/>
          <w:bCs/>
          <w:sz w:val="28"/>
          <w:szCs w:val="28"/>
        </w:rPr>
        <w:t>»</w:t>
      </w:r>
    </w:p>
    <w:p w14:paraId="6CBB7567" w14:textId="1D628135" w:rsidR="00CF374A" w:rsidRPr="00AE343B" w:rsidRDefault="00CF374A" w:rsidP="00AE343B">
      <w:pPr>
        <w:spacing w:after="0"/>
        <w:jc w:val="center"/>
        <w:rPr>
          <w:rFonts w:ascii="Times New Roman" w:eastAsia="Times New Roman" w:hAnsi="Times New Roman" w:cs="Times New Roman"/>
          <w:bCs/>
          <w:sz w:val="28"/>
          <w:szCs w:val="28"/>
        </w:rPr>
      </w:pPr>
    </w:p>
    <w:p w14:paraId="6E93EA2D" w14:textId="77777777" w:rsidR="00CF374A" w:rsidRPr="00AE343B" w:rsidRDefault="00CF374A" w:rsidP="00AE343B">
      <w:pPr>
        <w:spacing w:after="0"/>
        <w:rPr>
          <w:rFonts w:ascii="Times New Roman" w:eastAsia="Times New Roman" w:hAnsi="Times New Roman" w:cs="Times New Roman"/>
          <w:b/>
          <w:bCs/>
          <w:sz w:val="28"/>
          <w:szCs w:val="28"/>
          <w:u w:val="single"/>
        </w:rPr>
      </w:pPr>
    </w:p>
    <w:p w14:paraId="3B8BA0A2" w14:textId="77777777" w:rsidR="00CF374A" w:rsidRPr="00AE343B" w:rsidRDefault="00CF374A" w:rsidP="00AE343B">
      <w:pPr>
        <w:spacing w:after="0"/>
        <w:rPr>
          <w:rFonts w:ascii="Times New Roman" w:eastAsia="Times New Roman" w:hAnsi="Times New Roman" w:cs="Times New Roman"/>
          <w:b/>
          <w:bCs/>
          <w:sz w:val="28"/>
          <w:szCs w:val="28"/>
        </w:rPr>
      </w:pPr>
    </w:p>
    <w:p w14:paraId="769E2A0F" w14:textId="77777777" w:rsidR="00CF374A" w:rsidRPr="00AE343B" w:rsidRDefault="00CF374A" w:rsidP="00AE343B">
      <w:pPr>
        <w:spacing w:after="0" w:line="259" w:lineRule="auto"/>
        <w:rPr>
          <w:rFonts w:ascii="Times New Roman" w:eastAsia="Times New Roman" w:hAnsi="Times New Roman" w:cs="Times New Roman"/>
          <w:b/>
          <w:bCs/>
          <w:sz w:val="28"/>
          <w:szCs w:val="28"/>
        </w:rPr>
      </w:pPr>
    </w:p>
    <w:p w14:paraId="2CC07F08" w14:textId="77777777" w:rsidR="00CF374A" w:rsidRPr="00AE343B" w:rsidRDefault="00CF374A" w:rsidP="00AE343B">
      <w:pPr>
        <w:spacing w:after="0" w:line="256" w:lineRule="auto"/>
        <w:jc w:val="center"/>
        <w:rPr>
          <w:rFonts w:ascii="Times New Roman" w:eastAsia="Calibri" w:hAnsi="Times New Roman" w:cs="Times New Roman"/>
          <w:sz w:val="28"/>
          <w:szCs w:val="28"/>
          <w:lang w:eastAsia="en-US"/>
        </w:rPr>
      </w:pPr>
    </w:p>
    <w:p w14:paraId="6FD619DD" w14:textId="77777777" w:rsidR="00CF374A" w:rsidRPr="00AE343B" w:rsidRDefault="00CF374A" w:rsidP="00AE343B">
      <w:pPr>
        <w:spacing w:after="0" w:line="256" w:lineRule="auto"/>
        <w:jc w:val="center"/>
        <w:rPr>
          <w:rFonts w:ascii="Times New Roman" w:eastAsia="Calibri" w:hAnsi="Times New Roman" w:cs="Times New Roman"/>
          <w:sz w:val="28"/>
          <w:szCs w:val="28"/>
          <w:lang w:eastAsia="en-US"/>
        </w:rPr>
      </w:pPr>
    </w:p>
    <w:p w14:paraId="03AB29D3" w14:textId="77777777" w:rsidR="00CF374A" w:rsidRPr="00AE343B" w:rsidRDefault="00CF374A" w:rsidP="00AE343B">
      <w:pPr>
        <w:spacing w:after="0" w:line="256" w:lineRule="auto"/>
        <w:jc w:val="center"/>
        <w:rPr>
          <w:rFonts w:ascii="Times New Roman" w:eastAsia="Calibri" w:hAnsi="Times New Roman" w:cs="Times New Roman"/>
          <w:sz w:val="28"/>
          <w:szCs w:val="28"/>
          <w:lang w:eastAsia="en-US"/>
        </w:rPr>
      </w:pPr>
    </w:p>
    <w:p w14:paraId="587044EA" w14:textId="77777777" w:rsidR="00CF374A" w:rsidRPr="00AE343B" w:rsidRDefault="00CF374A" w:rsidP="00AE343B">
      <w:pPr>
        <w:spacing w:after="0" w:line="256" w:lineRule="auto"/>
        <w:jc w:val="center"/>
        <w:rPr>
          <w:rFonts w:ascii="Times New Roman" w:eastAsia="Calibri" w:hAnsi="Times New Roman" w:cs="Times New Roman"/>
          <w:sz w:val="28"/>
          <w:szCs w:val="28"/>
          <w:lang w:eastAsia="en-US"/>
        </w:rPr>
      </w:pPr>
    </w:p>
    <w:p w14:paraId="6610A6DD" w14:textId="77777777" w:rsidR="00CF374A" w:rsidRPr="00AE343B" w:rsidRDefault="00CF374A" w:rsidP="00AE343B">
      <w:pPr>
        <w:spacing w:after="0" w:line="256" w:lineRule="auto"/>
        <w:jc w:val="center"/>
        <w:rPr>
          <w:rFonts w:ascii="Times New Roman" w:eastAsia="Calibri" w:hAnsi="Times New Roman" w:cs="Times New Roman"/>
          <w:sz w:val="28"/>
          <w:szCs w:val="28"/>
          <w:lang w:eastAsia="en-US"/>
        </w:rPr>
      </w:pPr>
    </w:p>
    <w:p w14:paraId="27DE4EAB" w14:textId="77777777" w:rsidR="00CF374A" w:rsidRPr="00AE343B" w:rsidRDefault="00CF374A" w:rsidP="00AE343B">
      <w:pPr>
        <w:spacing w:after="0" w:line="256" w:lineRule="auto"/>
        <w:jc w:val="center"/>
        <w:rPr>
          <w:rFonts w:ascii="Times New Roman" w:eastAsia="Calibri" w:hAnsi="Times New Roman" w:cs="Times New Roman"/>
          <w:sz w:val="28"/>
          <w:szCs w:val="28"/>
          <w:lang w:eastAsia="en-US"/>
        </w:rPr>
      </w:pPr>
    </w:p>
    <w:p w14:paraId="08EC2BF8" w14:textId="77777777" w:rsidR="00CF374A" w:rsidRPr="00AE343B" w:rsidRDefault="00CF374A" w:rsidP="00AE343B">
      <w:pPr>
        <w:spacing w:after="0" w:line="256" w:lineRule="auto"/>
        <w:rPr>
          <w:rFonts w:ascii="Times New Roman" w:eastAsia="Calibri" w:hAnsi="Times New Roman" w:cs="Times New Roman"/>
          <w:sz w:val="28"/>
          <w:szCs w:val="28"/>
          <w:lang w:eastAsia="en-US"/>
        </w:rPr>
      </w:pPr>
    </w:p>
    <w:p w14:paraId="675F72FA" w14:textId="77777777" w:rsidR="00CF374A" w:rsidRPr="00AE343B" w:rsidRDefault="00CF374A" w:rsidP="00AE343B">
      <w:pPr>
        <w:spacing w:after="0" w:line="256" w:lineRule="auto"/>
        <w:jc w:val="center"/>
        <w:rPr>
          <w:rFonts w:ascii="Times New Roman" w:eastAsia="Calibri" w:hAnsi="Times New Roman" w:cs="Times New Roman"/>
          <w:sz w:val="28"/>
          <w:szCs w:val="28"/>
          <w:lang w:eastAsia="en-US"/>
        </w:rPr>
      </w:pPr>
    </w:p>
    <w:p w14:paraId="53CACF44" w14:textId="77777777" w:rsidR="00CF374A" w:rsidRPr="00AE343B" w:rsidRDefault="00CF374A" w:rsidP="00AE343B">
      <w:pPr>
        <w:spacing w:after="0" w:line="256" w:lineRule="auto"/>
        <w:jc w:val="center"/>
        <w:rPr>
          <w:rFonts w:ascii="Times New Roman" w:eastAsia="Calibri" w:hAnsi="Times New Roman" w:cs="Times New Roman"/>
          <w:sz w:val="28"/>
          <w:szCs w:val="28"/>
          <w:lang w:eastAsia="en-US"/>
        </w:rPr>
      </w:pPr>
    </w:p>
    <w:p w14:paraId="267E3381" w14:textId="77777777" w:rsidR="00CF374A" w:rsidRPr="00AE343B" w:rsidRDefault="00CF374A" w:rsidP="00AE343B">
      <w:pPr>
        <w:spacing w:after="0" w:line="256" w:lineRule="auto"/>
        <w:jc w:val="center"/>
        <w:rPr>
          <w:rFonts w:ascii="Times New Roman" w:eastAsia="Calibri" w:hAnsi="Times New Roman" w:cs="Times New Roman"/>
          <w:sz w:val="28"/>
          <w:szCs w:val="28"/>
          <w:lang w:eastAsia="en-US"/>
        </w:rPr>
      </w:pPr>
    </w:p>
    <w:p w14:paraId="528AA07F" w14:textId="77777777" w:rsidR="00CF374A" w:rsidRPr="00AE343B" w:rsidRDefault="00CF374A" w:rsidP="00AE343B">
      <w:pPr>
        <w:spacing w:after="0" w:line="256" w:lineRule="auto"/>
        <w:jc w:val="center"/>
        <w:rPr>
          <w:rFonts w:ascii="Times New Roman" w:eastAsia="Calibri" w:hAnsi="Times New Roman" w:cs="Times New Roman"/>
          <w:sz w:val="28"/>
          <w:szCs w:val="28"/>
          <w:lang w:eastAsia="en-US"/>
        </w:rPr>
      </w:pPr>
    </w:p>
    <w:p w14:paraId="2B3C10AA" w14:textId="1AC4D77E" w:rsidR="00CF374A" w:rsidRPr="00AE343B" w:rsidRDefault="00CF374A" w:rsidP="00AE343B">
      <w:pPr>
        <w:spacing w:after="0" w:line="256" w:lineRule="auto"/>
        <w:jc w:val="center"/>
        <w:rPr>
          <w:rFonts w:ascii="Times New Roman" w:eastAsia="Calibri" w:hAnsi="Times New Roman" w:cs="Times New Roman"/>
          <w:sz w:val="28"/>
          <w:szCs w:val="28"/>
          <w:lang w:eastAsia="en-US"/>
        </w:rPr>
      </w:pPr>
      <w:r w:rsidRPr="00AE343B">
        <w:rPr>
          <w:rFonts w:ascii="Times New Roman" w:eastAsia="Calibri" w:hAnsi="Times New Roman" w:cs="Times New Roman"/>
          <w:sz w:val="28"/>
          <w:szCs w:val="28"/>
          <w:lang w:eastAsia="en-US"/>
        </w:rPr>
        <w:t>Хасавюрт, 202</w:t>
      </w:r>
      <w:r w:rsidR="002940BF">
        <w:rPr>
          <w:rFonts w:ascii="Times New Roman" w:eastAsia="Calibri" w:hAnsi="Times New Roman" w:cs="Times New Roman"/>
          <w:sz w:val="28"/>
          <w:szCs w:val="28"/>
          <w:lang w:eastAsia="en-US"/>
        </w:rPr>
        <w:t>2</w:t>
      </w:r>
      <w:r w:rsidRPr="00AE343B">
        <w:rPr>
          <w:rFonts w:ascii="Times New Roman" w:eastAsia="Calibri" w:hAnsi="Times New Roman" w:cs="Times New Roman"/>
          <w:sz w:val="28"/>
          <w:szCs w:val="28"/>
          <w:lang w:eastAsia="en-US"/>
        </w:rPr>
        <w:t xml:space="preserve"> г.</w:t>
      </w:r>
    </w:p>
    <w:p w14:paraId="3A580C25" w14:textId="77777777" w:rsidR="00CF374A" w:rsidRPr="00AE343B" w:rsidRDefault="00CF374A" w:rsidP="00AE343B">
      <w:pPr>
        <w:spacing w:after="0" w:line="256" w:lineRule="auto"/>
        <w:jc w:val="center"/>
        <w:rPr>
          <w:rFonts w:ascii="Times New Roman" w:eastAsia="Calibri" w:hAnsi="Times New Roman" w:cs="Times New Roman"/>
          <w:sz w:val="28"/>
          <w:szCs w:val="28"/>
          <w:lang w:eastAsia="en-US"/>
        </w:rPr>
      </w:pPr>
    </w:p>
    <w:tbl>
      <w:tblPr>
        <w:tblpPr w:leftFromText="180" w:rightFromText="180" w:vertAnchor="text" w:horzAnchor="margin" w:tblpX="108" w:tblpY="146"/>
        <w:tblW w:w="9955" w:type="dxa"/>
        <w:tblLook w:val="01E0" w:firstRow="1" w:lastRow="1" w:firstColumn="1" w:lastColumn="1" w:noHBand="0" w:noVBand="0"/>
      </w:tblPr>
      <w:tblGrid>
        <w:gridCol w:w="4550"/>
        <w:gridCol w:w="5405"/>
      </w:tblGrid>
      <w:tr w:rsidR="00AE343B" w:rsidRPr="00AE343B" w14:paraId="03B90CD4" w14:textId="77777777" w:rsidTr="00AE343B">
        <w:trPr>
          <w:trHeight w:val="2519"/>
        </w:trPr>
        <w:tc>
          <w:tcPr>
            <w:tcW w:w="4550" w:type="dxa"/>
            <w:hideMark/>
          </w:tcPr>
          <w:p w14:paraId="5ED6BEBB" w14:textId="77777777" w:rsidR="00CF374A" w:rsidRPr="00AE343B" w:rsidRDefault="00CF374A" w:rsidP="00AE343B">
            <w:pPr>
              <w:keepNext/>
              <w:keepLines/>
              <w:spacing w:after="0"/>
              <w:outlineLvl w:val="3"/>
              <w:rPr>
                <w:rFonts w:ascii="Times New Roman" w:eastAsia="Arial Unicode MS" w:hAnsi="Times New Roman" w:cs="Times New Roman"/>
                <w:sz w:val="24"/>
                <w:szCs w:val="28"/>
              </w:rPr>
            </w:pPr>
          </w:p>
          <w:p w14:paraId="6F5FFD39" w14:textId="77777777" w:rsidR="00CF374A" w:rsidRPr="00AE343B" w:rsidRDefault="00CF374A" w:rsidP="00AE343B">
            <w:pPr>
              <w:keepNext/>
              <w:keepLines/>
              <w:spacing w:after="0"/>
              <w:outlineLvl w:val="3"/>
              <w:rPr>
                <w:rFonts w:ascii="Times New Roman" w:eastAsia="Arial Unicode MS" w:hAnsi="Times New Roman" w:cs="Times New Roman"/>
                <w:b/>
                <w:sz w:val="24"/>
                <w:szCs w:val="28"/>
              </w:rPr>
            </w:pPr>
          </w:p>
        </w:tc>
        <w:tc>
          <w:tcPr>
            <w:tcW w:w="5405" w:type="dxa"/>
          </w:tcPr>
          <w:p w14:paraId="5082661F" w14:textId="77777777" w:rsidR="00CF374A" w:rsidRPr="00AE343B" w:rsidRDefault="00CF374A" w:rsidP="00AE343B">
            <w:pPr>
              <w:keepNext/>
              <w:keepLines/>
              <w:spacing w:after="0"/>
              <w:ind w:hanging="1"/>
              <w:jc w:val="right"/>
              <w:outlineLvl w:val="3"/>
              <w:rPr>
                <w:rFonts w:ascii="Times New Roman" w:eastAsia="Arial Unicode MS" w:hAnsi="Times New Roman" w:cs="Times New Roman"/>
                <w:sz w:val="24"/>
                <w:szCs w:val="24"/>
              </w:rPr>
            </w:pPr>
            <w:r w:rsidRPr="00AE343B">
              <w:rPr>
                <w:rFonts w:ascii="Times New Roman" w:eastAsia="Arial Unicode MS" w:hAnsi="Times New Roman" w:cs="Times New Roman"/>
                <w:sz w:val="24"/>
                <w:szCs w:val="24"/>
              </w:rPr>
              <w:t>УТВЕРЖДАЮ</w:t>
            </w:r>
          </w:p>
          <w:p w14:paraId="35949B30" w14:textId="77777777" w:rsidR="00CF374A" w:rsidRPr="00AE343B" w:rsidRDefault="00CF374A" w:rsidP="00AE343B">
            <w:pPr>
              <w:spacing w:after="0"/>
              <w:jc w:val="right"/>
              <w:rPr>
                <w:rFonts w:ascii="Times New Roman" w:eastAsia="Times New Roman" w:hAnsi="Times New Roman" w:cs="Times New Roman"/>
                <w:sz w:val="24"/>
                <w:szCs w:val="24"/>
              </w:rPr>
            </w:pPr>
            <w:r w:rsidRPr="00AE343B">
              <w:rPr>
                <w:rFonts w:ascii="Times New Roman" w:eastAsia="Times New Roman" w:hAnsi="Times New Roman" w:cs="Times New Roman"/>
                <w:sz w:val="24"/>
                <w:szCs w:val="24"/>
              </w:rPr>
              <w:t>Зам. директора по учебной работе</w:t>
            </w:r>
          </w:p>
          <w:p w14:paraId="211257CE" w14:textId="77777777" w:rsidR="00CF374A" w:rsidRPr="00AE343B" w:rsidRDefault="00CF374A" w:rsidP="00AE343B">
            <w:pPr>
              <w:spacing w:after="0"/>
              <w:jc w:val="right"/>
              <w:rPr>
                <w:rFonts w:ascii="Times New Roman" w:eastAsia="Times New Roman" w:hAnsi="Times New Roman" w:cs="Times New Roman"/>
                <w:sz w:val="24"/>
                <w:szCs w:val="24"/>
              </w:rPr>
            </w:pPr>
          </w:p>
          <w:p w14:paraId="57BF4BBB" w14:textId="1E0C0461" w:rsidR="00CF374A" w:rsidRPr="00AE343B" w:rsidRDefault="00CF374A" w:rsidP="00AE343B">
            <w:pPr>
              <w:spacing w:after="0"/>
              <w:jc w:val="right"/>
              <w:rPr>
                <w:rFonts w:ascii="Times New Roman" w:eastAsia="Times New Roman" w:hAnsi="Times New Roman" w:cs="Times New Roman"/>
                <w:sz w:val="24"/>
                <w:szCs w:val="24"/>
              </w:rPr>
            </w:pPr>
            <w:r w:rsidRPr="00AE343B">
              <w:rPr>
                <w:rFonts w:ascii="Times New Roman" w:eastAsia="Times New Roman" w:hAnsi="Times New Roman" w:cs="Times New Roman"/>
                <w:sz w:val="24"/>
                <w:szCs w:val="24"/>
              </w:rPr>
              <w:t>_________</w:t>
            </w:r>
            <w:r w:rsidRPr="00AE343B">
              <w:rPr>
                <w:rFonts w:ascii="Times New Roman" w:hAnsi="Times New Roman" w:cs="Times New Roman"/>
                <w:sz w:val="24"/>
                <w:szCs w:val="24"/>
              </w:rPr>
              <w:t xml:space="preserve">   </w:t>
            </w:r>
            <w:r w:rsidR="002940BF">
              <w:rPr>
                <w:rFonts w:ascii="Times New Roman" w:hAnsi="Times New Roman" w:cs="Times New Roman"/>
                <w:sz w:val="24"/>
                <w:szCs w:val="24"/>
              </w:rPr>
              <w:t>Мусаев К.М</w:t>
            </w:r>
            <w:r w:rsidRPr="00AE343B">
              <w:rPr>
                <w:rFonts w:ascii="Times New Roman" w:hAnsi="Times New Roman" w:cs="Times New Roman"/>
                <w:sz w:val="24"/>
                <w:szCs w:val="24"/>
              </w:rPr>
              <w:t xml:space="preserve">. </w:t>
            </w:r>
          </w:p>
          <w:p w14:paraId="60C9333A" w14:textId="77777777" w:rsidR="00CF374A" w:rsidRPr="00AE343B" w:rsidRDefault="00CF374A" w:rsidP="00AE343B">
            <w:pPr>
              <w:tabs>
                <w:tab w:val="left" w:pos="2430"/>
                <w:tab w:val="right" w:pos="5076"/>
              </w:tabs>
              <w:spacing w:after="0"/>
              <w:rPr>
                <w:rFonts w:ascii="Times New Roman" w:eastAsia="Times New Roman" w:hAnsi="Times New Roman" w:cs="Times New Roman"/>
                <w:sz w:val="24"/>
                <w:szCs w:val="24"/>
              </w:rPr>
            </w:pPr>
            <w:r w:rsidRPr="00AE343B">
              <w:rPr>
                <w:rFonts w:ascii="Times New Roman" w:eastAsia="Arial Unicode MS" w:hAnsi="Times New Roman" w:cs="Times New Roman"/>
                <w:sz w:val="24"/>
                <w:szCs w:val="24"/>
              </w:rPr>
              <w:t xml:space="preserve">                        (подпись)</w:t>
            </w:r>
            <w:r w:rsidRPr="00AE343B">
              <w:rPr>
                <w:rFonts w:ascii="Times New Roman" w:eastAsia="Arial Unicode MS" w:hAnsi="Times New Roman" w:cs="Times New Roman"/>
                <w:sz w:val="24"/>
                <w:szCs w:val="24"/>
              </w:rPr>
              <w:tab/>
              <w:t xml:space="preserve">        </w:t>
            </w:r>
          </w:p>
          <w:p w14:paraId="21BF204C" w14:textId="3AF4ADC3" w:rsidR="00CF374A" w:rsidRPr="00AE343B" w:rsidRDefault="00CF374A" w:rsidP="00AE343B">
            <w:pPr>
              <w:spacing w:after="0"/>
              <w:jc w:val="center"/>
              <w:rPr>
                <w:rFonts w:ascii="Times New Roman" w:eastAsia="Times New Roman" w:hAnsi="Times New Roman" w:cs="Times New Roman"/>
                <w:sz w:val="24"/>
                <w:szCs w:val="24"/>
              </w:rPr>
            </w:pPr>
            <w:r w:rsidRPr="00AE343B">
              <w:rPr>
                <w:rFonts w:ascii="Times New Roman" w:hAnsi="Times New Roman" w:cs="Times New Roman"/>
                <w:sz w:val="24"/>
                <w:szCs w:val="24"/>
              </w:rPr>
              <w:t xml:space="preserve">     «27</w:t>
            </w:r>
            <w:r w:rsidRPr="00AE343B">
              <w:rPr>
                <w:rFonts w:ascii="Times New Roman" w:eastAsia="Times New Roman" w:hAnsi="Times New Roman" w:cs="Times New Roman"/>
                <w:sz w:val="24"/>
                <w:szCs w:val="24"/>
              </w:rPr>
              <w:t xml:space="preserve">» августа </w:t>
            </w:r>
            <w:r w:rsidRPr="00AE343B">
              <w:rPr>
                <w:rFonts w:ascii="Times New Roman" w:hAnsi="Times New Roman" w:cs="Times New Roman"/>
                <w:sz w:val="24"/>
                <w:szCs w:val="24"/>
              </w:rPr>
              <w:t>202</w:t>
            </w:r>
            <w:r w:rsidR="002940BF">
              <w:rPr>
                <w:rFonts w:ascii="Times New Roman" w:hAnsi="Times New Roman" w:cs="Times New Roman"/>
                <w:sz w:val="24"/>
                <w:szCs w:val="24"/>
              </w:rPr>
              <w:t>2</w:t>
            </w:r>
            <w:r w:rsidRPr="00AE343B">
              <w:rPr>
                <w:rFonts w:ascii="Times New Roman" w:eastAsia="Times New Roman" w:hAnsi="Times New Roman" w:cs="Times New Roman"/>
                <w:sz w:val="24"/>
                <w:szCs w:val="24"/>
              </w:rPr>
              <w:t xml:space="preserve"> г.</w:t>
            </w:r>
          </w:p>
          <w:p w14:paraId="3C46D07D" w14:textId="77777777" w:rsidR="00CF374A" w:rsidRPr="00AE343B" w:rsidRDefault="00CF374A" w:rsidP="00AE343B">
            <w:pPr>
              <w:keepNext/>
              <w:keepLines/>
              <w:spacing w:after="0" w:line="360" w:lineRule="auto"/>
              <w:outlineLvl w:val="3"/>
              <w:rPr>
                <w:rFonts w:ascii="Times New Roman" w:eastAsia="Arial Unicode MS" w:hAnsi="Times New Roman" w:cs="Times New Roman"/>
                <w:b/>
                <w:sz w:val="24"/>
                <w:szCs w:val="24"/>
              </w:rPr>
            </w:pPr>
          </w:p>
        </w:tc>
      </w:tr>
    </w:tbl>
    <w:p w14:paraId="6D2DC414" w14:textId="77777777" w:rsidR="00CF374A" w:rsidRPr="00AE343B" w:rsidRDefault="00CF374A" w:rsidP="00AE343B">
      <w:pPr>
        <w:spacing w:after="0" w:line="360" w:lineRule="auto"/>
        <w:jc w:val="both"/>
        <w:rPr>
          <w:rFonts w:ascii="Times New Roman" w:hAnsi="Times New Roman" w:cs="Times New Roman"/>
          <w:sz w:val="28"/>
          <w:szCs w:val="28"/>
        </w:rPr>
      </w:pPr>
      <w:r w:rsidRPr="00AE343B">
        <w:rPr>
          <w:rFonts w:ascii="Times New Roman" w:hAnsi="Times New Roman" w:cs="Times New Roman"/>
          <w:sz w:val="28"/>
          <w:szCs w:val="28"/>
        </w:rPr>
        <w:t xml:space="preserve">       </w:t>
      </w:r>
      <w:r w:rsidRPr="00AE343B">
        <w:rPr>
          <w:rFonts w:ascii="Times New Roman" w:eastAsia="Times New Roman" w:hAnsi="Times New Roman" w:cs="Times New Roman"/>
          <w:sz w:val="28"/>
          <w:szCs w:val="28"/>
        </w:rPr>
        <w:t>Рабочая программа учебной дисциплины разработана на основе</w:t>
      </w:r>
      <w:r w:rsidRPr="00AE343B">
        <w:rPr>
          <w:rFonts w:ascii="Times New Roman" w:hAnsi="Times New Roman" w:cs="Times New Roman"/>
          <w:sz w:val="28"/>
          <w:szCs w:val="28"/>
        </w:rPr>
        <w:t>:</w:t>
      </w:r>
      <w:r w:rsidRPr="00AE343B">
        <w:rPr>
          <w:rFonts w:ascii="Times New Roman" w:eastAsia="Times New Roman" w:hAnsi="Times New Roman" w:cs="Times New Roman"/>
          <w:sz w:val="28"/>
          <w:szCs w:val="28"/>
        </w:rPr>
        <w:t xml:space="preserve"> </w:t>
      </w:r>
    </w:p>
    <w:p w14:paraId="27E1924B" w14:textId="5AC7F24D" w:rsidR="000E797D" w:rsidRPr="00AE343B" w:rsidRDefault="00CF374A" w:rsidP="00AE343B">
      <w:pPr>
        <w:spacing w:after="0" w:line="360" w:lineRule="auto"/>
        <w:jc w:val="both"/>
        <w:rPr>
          <w:rFonts w:ascii="Times New Roman" w:hAnsi="Times New Roman" w:cs="Times New Roman"/>
          <w:sz w:val="28"/>
          <w:szCs w:val="28"/>
        </w:rPr>
      </w:pPr>
      <w:r w:rsidRPr="00AE343B">
        <w:rPr>
          <w:rFonts w:ascii="Times New Roman" w:hAnsi="Times New Roman" w:cs="Times New Roman"/>
          <w:sz w:val="28"/>
          <w:szCs w:val="28"/>
        </w:rPr>
        <w:t xml:space="preserve">    </w:t>
      </w:r>
      <w:r w:rsidR="008A1EB3" w:rsidRPr="00AE343B">
        <w:rPr>
          <w:rFonts w:ascii="Times New Roman" w:hAnsi="Times New Roman" w:cs="Times New Roman"/>
          <w:sz w:val="28"/>
          <w:szCs w:val="28"/>
        </w:rPr>
        <w:t xml:space="preserve">- </w:t>
      </w:r>
      <w:r w:rsidR="00387840" w:rsidRPr="00AE343B">
        <w:rPr>
          <w:rFonts w:ascii="Times New Roman" w:eastAsia="Times New Roman" w:hAnsi="Times New Roman" w:cs="Times New Roman"/>
          <w:sz w:val="28"/>
          <w:szCs w:val="28"/>
        </w:rPr>
        <w:t>Федерального государственного образовательного стандарта среднего профессионального образования по специальности</w:t>
      </w:r>
      <w:r w:rsidR="00387840" w:rsidRPr="00AE343B">
        <w:rPr>
          <w:rFonts w:ascii="Times New Roman" w:hAnsi="Times New Roman" w:cs="Times New Roman"/>
          <w:sz w:val="28"/>
          <w:szCs w:val="28"/>
        </w:rPr>
        <w:t xml:space="preserve"> </w:t>
      </w:r>
      <w:r w:rsidR="00387840" w:rsidRPr="00AE343B">
        <w:rPr>
          <w:rFonts w:ascii="Times New Roman" w:hAnsi="Times New Roman" w:cs="Times New Roman"/>
          <w:sz w:val="28"/>
          <w:szCs w:val="28"/>
          <w:lang w:eastAsia="ar-SA"/>
        </w:rPr>
        <w:t>44.02.01 Дошкольное образование</w:t>
      </w:r>
      <w:r w:rsidR="00387840" w:rsidRPr="00AE343B">
        <w:rPr>
          <w:rFonts w:ascii="Times New Roman" w:eastAsia="Times New Roman" w:hAnsi="Times New Roman" w:cs="Times New Roman"/>
          <w:sz w:val="28"/>
          <w:szCs w:val="28"/>
        </w:rPr>
        <w:t xml:space="preserve">, утвержденного приказом Министерства образования </w:t>
      </w:r>
      <w:r w:rsidR="00387840" w:rsidRPr="00AE343B">
        <w:rPr>
          <w:rFonts w:ascii="Times New Roman" w:hAnsi="Times New Roman" w:cs="Times New Roman"/>
          <w:sz w:val="28"/>
          <w:szCs w:val="28"/>
        </w:rPr>
        <w:t>и науки Российской Федерации от 27 октября 2014 г. № 1351 (в ред. Приказа Минобрнауки от 25.03.2015 № 272)</w:t>
      </w:r>
      <w:r w:rsidR="000E797D" w:rsidRPr="00AE343B">
        <w:rPr>
          <w:rFonts w:ascii="Times New Roman" w:hAnsi="Times New Roman" w:cs="Times New Roman"/>
          <w:sz w:val="28"/>
          <w:szCs w:val="28"/>
        </w:rPr>
        <w:t>;</w:t>
      </w:r>
    </w:p>
    <w:p w14:paraId="0E76D3D4" w14:textId="13B621B0" w:rsidR="00CF374A" w:rsidRPr="00AE343B" w:rsidRDefault="00CF374A" w:rsidP="00AE343B">
      <w:pPr>
        <w:spacing w:after="0" w:line="360" w:lineRule="auto"/>
        <w:jc w:val="both"/>
        <w:rPr>
          <w:rFonts w:ascii="Times New Roman" w:eastAsia="Times New Roman" w:hAnsi="Times New Roman" w:cs="Times New Roman"/>
          <w:sz w:val="28"/>
          <w:szCs w:val="28"/>
        </w:rPr>
      </w:pPr>
    </w:p>
    <w:p w14:paraId="7FA91586" w14:textId="4CFFCC0D" w:rsidR="00CF374A" w:rsidRPr="00AE343B" w:rsidRDefault="00CF374A" w:rsidP="00AE343B">
      <w:pPr>
        <w:spacing w:after="0" w:line="360" w:lineRule="auto"/>
        <w:rPr>
          <w:rFonts w:ascii="Times New Roman" w:eastAsia="Times New Roman" w:hAnsi="Times New Roman" w:cs="Times New Roman"/>
          <w:sz w:val="28"/>
          <w:szCs w:val="28"/>
          <w:lang w:eastAsia="en-US"/>
        </w:rPr>
      </w:pPr>
      <w:r w:rsidRPr="00AE343B">
        <w:rPr>
          <w:rFonts w:ascii="Times New Roman" w:hAnsi="Times New Roman" w:cs="Times New Roman"/>
          <w:b/>
          <w:sz w:val="28"/>
          <w:szCs w:val="28"/>
        </w:rPr>
        <w:t xml:space="preserve">        </w:t>
      </w:r>
      <w:r w:rsidRPr="00AE343B">
        <w:rPr>
          <w:rFonts w:ascii="Times New Roman" w:eastAsia="Times New Roman" w:hAnsi="Times New Roman" w:cs="Times New Roman"/>
          <w:b/>
          <w:sz w:val="28"/>
          <w:szCs w:val="28"/>
        </w:rPr>
        <w:t>Организация-разработчик</w:t>
      </w:r>
      <w:r w:rsidRPr="00AE343B">
        <w:rPr>
          <w:rFonts w:ascii="Times New Roman" w:eastAsia="Times New Roman" w:hAnsi="Times New Roman" w:cs="Times New Roman"/>
          <w:sz w:val="28"/>
          <w:szCs w:val="28"/>
        </w:rPr>
        <w:t xml:space="preserve">: </w:t>
      </w:r>
      <w:r w:rsidRPr="00AE343B">
        <w:rPr>
          <w:rFonts w:ascii="Times New Roman" w:eastAsia="Times New Roman" w:hAnsi="Times New Roman" w:cs="Times New Roman"/>
          <w:sz w:val="28"/>
          <w:szCs w:val="28"/>
          <w:lang w:eastAsia="en-US"/>
        </w:rPr>
        <w:t xml:space="preserve">ГБПОУ   РД «Профессионально – педагогический </w:t>
      </w:r>
      <w:r w:rsidR="00317B3B" w:rsidRPr="00AE343B">
        <w:rPr>
          <w:rFonts w:ascii="Times New Roman" w:eastAsia="Times New Roman" w:hAnsi="Times New Roman" w:cs="Times New Roman"/>
          <w:sz w:val="28"/>
          <w:szCs w:val="28"/>
          <w:lang w:eastAsia="en-US"/>
        </w:rPr>
        <w:t>колледж имени</w:t>
      </w:r>
      <w:r w:rsidRPr="00AE343B">
        <w:rPr>
          <w:rFonts w:ascii="Times New Roman" w:eastAsia="Times New Roman" w:hAnsi="Times New Roman" w:cs="Times New Roman"/>
          <w:sz w:val="28"/>
          <w:szCs w:val="28"/>
          <w:lang w:eastAsia="en-US"/>
        </w:rPr>
        <w:t xml:space="preserve"> З.Н.  Батырмурзаева»</w:t>
      </w:r>
    </w:p>
    <w:p w14:paraId="14ABA7A6" w14:textId="77777777" w:rsidR="00CF374A" w:rsidRPr="00AE343B" w:rsidRDefault="00CF374A" w:rsidP="00AE343B">
      <w:pPr>
        <w:spacing w:after="0" w:line="360" w:lineRule="auto"/>
        <w:jc w:val="both"/>
        <w:rPr>
          <w:rFonts w:ascii="Times New Roman" w:eastAsia="Times New Roman" w:hAnsi="Times New Roman" w:cs="Times New Roman"/>
          <w:sz w:val="28"/>
          <w:szCs w:val="28"/>
          <w:lang w:eastAsia="en-US"/>
        </w:rPr>
      </w:pPr>
    </w:p>
    <w:p w14:paraId="184B496C" w14:textId="2CB024DA" w:rsidR="00CF374A" w:rsidRPr="00AE343B" w:rsidRDefault="00CF374A" w:rsidP="00AE343B">
      <w:pPr>
        <w:spacing w:after="0" w:line="360" w:lineRule="auto"/>
        <w:jc w:val="both"/>
        <w:rPr>
          <w:rFonts w:ascii="Times New Roman" w:eastAsia="Times New Roman" w:hAnsi="Times New Roman" w:cs="Times New Roman"/>
          <w:sz w:val="28"/>
          <w:szCs w:val="28"/>
        </w:rPr>
      </w:pPr>
      <w:r w:rsidRPr="00AE343B">
        <w:rPr>
          <w:rFonts w:ascii="Times New Roman" w:hAnsi="Times New Roman" w:cs="Times New Roman"/>
          <w:b/>
          <w:sz w:val="28"/>
          <w:szCs w:val="28"/>
        </w:rPr>
        <w:t xml:space="preserve">        </w:t>
      </w:r>
      <w:r w:rsidRPr="00AE343B">
        <w:rPr>
          <w:rFonts w:ascii="Times New Roman" w:eastAsia="Times New Roman" w:hAnsi="Times New Roman" w:cs="Times New Roman"/>
          <w:b/>
          <w:sz w:val="28"/>
          <w:szCs w:val="28"/>
        </w:rPr>
        <w:t>Разработчик:</w:t>
      </w:r>
      <w:r w:rsidRPr="00AE343B">
        <w:rPr>
          <w:rFonts w:ascii="Times New Roman" w:hAnsi="Times New Roman" w:cs="Times New Roman"/>
          <w:b/>
          <w:sz w:val="28"/>
          <w:szCs w:val="28"/>
        </w:rPr>
        <w:t xml:space="preserve"> </w:t>
      </w:r>
      <w:r w:rsidR="000E797D" w:rsidRPr="00AE343B">
        <w:rPr>
          <w:rFonts w:ascii="Times New Roman" w:hAnsi="Times New Roman" w:cs="Times New Roman"/>
          <w:sz w:val="28"/>
          <w:szCs w:val="28"/>
        </w:rPr>
        <w:t>Джанхуватова Айна Изадуллаевна</w:t>
      </w:r>
      <w:r w:rsidR="000E797D" w:rsidRPr="00AE343B">
        <w:rPr>
          <w:rFonts w:ascii="Times New Roman" w:eastAsia="Times New Roman" w:hAnsi="Times New Roman" w:cs="Times New Roman"/>
          <w:sz w:val="28"/>
          <w:szCs w:val="28"/>
        </w:rPr>
        <w:t>, преподаватель психолого-педагогических дисциплин</w:t>
      </w:r>
      <w:r w:rsidRPr="00AE343B">
        <w:rPr>
          <w:rFonts w:ascii="Times New Roman" w:eastAsia="Times New Roman" w:hAnsi="Times New Roman" w:cs="Times New Roman"/>
          <w:sz w:val="28"/>
          <w:szCs w:val="28"/>
        </w:rPr>
        <w:t xml:space="preserve"> </w:t>
      </w:r>
      <w:r w:rsidR="00317B3B" w:rsidRPr="00AE343B">
        <w:rPr>
          <w:rFonts w:ascii="Times New Roman" w:eastAsia="Times New Roman" w:hAnsi="Times New Roman" w:cs="Times New Roman"/>
          <w:sz w:val="28"/>
          <w:szCs w:val="28"/>
        </w:rPr>
        <w:t>ГБПОУ РД</w:t>
      </w:r>
      <w:r w:rsidRPr="00AE343B">
        <w:rPr>
          <w:rFonts w:ascii="Times New Roman" w:eastAsia="Times New Roman" w:hAnsi="Times New Roman" w:cs="Times New Roman"/>
          <w:sz w:val="28"/>
          <w:szCs w:val="28"/>
        </w:rPr>
        <w:t xml:space="preserve"> «Профессионально – педагогический колледж им. З.Н.Батырмурзаева»</w:t>
      </w:r>
    </w:p>
    <w:p w14:paraId="1B4C7DF7" w14:textId="77777777" w:rsidR="00CF374A" w:rsidRPr="00AE343B" w:rsidRDefault="00CF374A" w:rsidP="00AE343B">
      <w:pPr>
        <w:spacing w:after="0" w:line="360" w:lineRule="auto"/>
        <w:jc w:val="both"/>
        <w:rPr>
          <w:rFonts w:ascii="Times New Roman" w:eastAsia="Times New Roman" w:hAnsi="Times New Roman" w:cs="Times New Roman"/>
          <w:sz w:val="28"/>
          <w:szCs w:val="28"/>
        </w:rPr>
      </w:pPr>
      <w:r w:rsidRPr="00AE343B">
        <w:rPr>
          <w:rFonts w:ascii="Times New Roman" w:eastAsia="Times New Roman" w:hAnsi="Times New Roman" w:cs="Times New Roman"/>
          <w:sz w:val="28"/>
          <w:szCs w:val="28"/>
        </w:rPr>
        <w:t xml:space="preserve"> </w:t>
      </w:r>
    </w:p>
    <w:p w14:paraId="60893C61" w14:textId="77777777" w:rsidR="00CF374A" w:rsidRPr="00AE343B" w:rsidRDefault="00CF374A" w:rsidP="00AE343B">
      <w:pPr>
        <w:spacing w:after="0" w:line="360" w:lineRule="auto"/>
        <w:jc w:val="both"/>
        <w:rPr>
          <w:rFonts w:ascii="Times New Roman" w:hAnsi="Times New Roman" w:cs="Times New Roman"/>
          <w:sz w:val="28"/>
          <w:szCs w:val="28"/>
        </w:rPr>
      </w:pPr>
      <w:r w:rsidRPr="00AE343B">
        <w:rPr>
          <w:rFonts w:ascii="Times New Roman" w:hAnsi="Times New Roman" w:cs="Times New Roman"/>
          <w:sz w:val="28"/>
          <w:szCs w:val="28"/>
        </w:rPr>
        <w:t xml:space="preserve">        </w:t>
      </w:r>
      <w:r w:rsidRPr="00AE343B">
        <w:rPr>
          <w:rFonts w:ascii="Times New Roman" w:eastAsia="Times New Roman" w:hAnsi="Times New Roman" w:cs="Times New Roman"/>
          <w:sz w:val="28"/>
          <w:szCs w:val="28"/>
        </w:rPr>
        <w:t>Рассмотрена и рекомендована к утверждению на заседании предметной (цикловой) комиссии математических и естественнонау</w:t>
      </w:r>
      <w:r w:rsidRPr="00AE343B">
        <w:rPr>
          <w:rFonts w:ascii="Times New Roman" w:hAnsi="Times New Roman" w:cs="Times New Roman"/>
          <w:sz w:val="28"/>
          <w:szCs w:val="28"/>
        </w:rPr>
        <w:t xml:space="preserve">чных дисциплин </w:t>
      </w:r>
    </w:p>
    <w:p w14:paraId="0BDE324D" w14:textId="74D3518F" w:rsidR="00CF374A" w:rsidRPr="00AE343B" w:rsidRDefault="00CF374A" w:rsidP="00AE343B">
      <w:pPr>
        <w:spacing w:after="0" w:line="360" w:lineRule="auto"/>
        <w:jc w:val="both"/>
        <w:rPr>
          <w:rFonts w:ascii="Times New Roman" w:eastAsia="Times New Roman" w:hAnsi="Times New Roman" w:cs="Times New Roman"/>
          <w:sz w:val="28"/>
          <w:szCs w:val="28"/>
        </w:rPr>
      </w:pPr>
      <w:r w:rsidRPr="00AE343B">
        <w:rPr>
          <w:rFonts w:ascii="Times New Roman" w:hAnsi="Times New Roman" w:cs="Times New Roman"/>
          <w:sz w:val="28"/>
          <w:szCs w:val="28"/>
        </w:rPr>
        <w:t>Протокол №1 от 27.08.202</w:t>
      </w:r>
      <w:r w:rsidR="002940BF">
        <w:rPr>
          <w:rFonts w:ascii="Times New Roman" w:hAnsi="Times New Roman" w:cs="Times New Roman"/>
          <w:sz w:val="28"/>
          <w:szCs w:val="28"/>
        </w:rPr>
        <w:t>2</w:t>
      </w:r>
      <w:r w:rsidRPr="00AE343B">
        <w:rPr>
          <w:rFonts w:ascii="Times New Roman" w:eastAsia="Times New Roman" w:hAnsi="Times New Roman" w:cs="Times New Roman"/>
          <w:sz w:val="28"/>
          <w:szCs w:val="28"/>
        </w:rPr>
        <w:t xml:space="preserve"> г.</w:t>
      </w:r>
    </w:p>
    <w:p w14:paraId="663C7E60" w14:textId="07F3C328" w:rsidR="00CF374A" w:rsidRPr="00AE343B" w:rsidRDefault="00CF374A" w:rsidP="00AE343B">
      <w:pPr>
        <w:spacing w:after="0" w:line="360" w:lineRule="auto"/>
        <w:jc w:val="both"/>
        <w:rPr>
          <w:rFonts w:ascii="Times New Roman" w:eastAsia="Times New Roman" w:hAnsi="Times New Roman" w:cs="Times New Roman"/>
          <w:sz w:val="28"/>
          <w:szCs w:val="28"/>
        </w:rPr>
      </w:pPr>
      <w:r w:rsidRPr="00AE343B">
        <w:rPr>
          <w:rFonts w:ascii="Times New Roman" w:eastAsia="Times New Roman" w:hAnsi="Times New Roman" w:cs="Times New Roman"/>
          <w:sz w:val="28"/>
          <w:szCs w:val="28"/>
        </w:rPr>
        <w:t>Председатель ПЦК___________</w:t>
      </w:r>
      <w:r w:rsidR="000E797D" w:rsidRPr="00AE343B">
        <w:rPr>
          <w:rFonts w:ascii="Times New Roman" w:hAnsi="Times New Roman" w:cs="Times New Roman"/>
          <w:sz w:val="28"/>
          <w:szCs w:val="28"/>
        </w:rPr>
        <w:t xml:space="preserve"> Джанхуватова А.И.</w:t>
      </w:r>
    </w:p>
    <w:p w14:paraId="39C910E0" w14:textId="77777777" w:rsidR="00CF374A" w:rsidRPr="00AE343B" w:rsidRDefault="00CF374A" w:rsidP="00AE343B">
      <w:pPr>
        <w:spacing w:after="0" w:line="360" w:lineRule="auto"/>
        <w:ind w:firstLine="545"/>
        <w:jc w:val="both"/>
        <w:rPr>
          <w:rFonts w:ascii="Times New Roman" w:eastAsia="Times New Roman" w:hAnsi="Times New Roman" w:cs="Times New Roman"/>
          <w:sz w:val="28"/>
          <w:szCs w:val="28"/>
        </w:rPr>
      </w:pPr>
      <w:r w:rsidRPr="00AE343B">
        <w:rPr>
          <w:rFonts w:ascii="Times New Roman" w:eastAsia="Times New Roman" w:hAnsi="Times New Roman" w:cs="Times New Roman"/>
          <w:sz w:val="28"/>
          <w:szCs w:val="28"/>
        </w:rPr>
        <w:t xml:space="preserve">              </w:t>
      </w:r>
      <w:r w:rsidRPr="00AE343B">
        <w:rPr>
          <w:rFonts w:ascii="Times New Roman" w:hAnsi="Times New Roman" w:cs="Times New Roman"/>
          <w:sz w:val="28"/>
          <w:szCs w:val="28"/>
        </w:rPr>
        <w:t xml:space="preserve">                  </w:t>
      </w:r>
      <w:r w:rsidRPr="00AE343B">
        <w:rPr>
          <w:rFonts w:ascii="Times New Roman" w:eastAsia="Times New Roman" w:hAnsi="Times New Roman" w:cs="Times New Roman"/>
          <w:sz w:val="28"/>
          <w:szCs w:val="28"/>
        </w:rPr>
        <w:t>(подпись)</w:t>
      </w:r>
    </w:p>
    <w:p w14:paraId="71993FB5" w14:textId="381540C1" w:rsidR="00CF374A" w:rsidRPr="00AE343B" w:rsidRDefault="00CF374A" w:rsidP="00AE343B">
      <w:pPr>
        <w:spacing w:after="0" w:line="360" w:lineRule="auto"/>
        <w:jc w:val="both"/>
        <w:rPr>
          <w:rFonts w:ascii="Times New Roman" w:eastAsia="Times New Roman" w:hAnsi="Times New Roman" w:cs="Times New Roman"/>
          <w:sz w:val="28"/>
          <w:szCs w:val="28"/>
        </w:rPr>
      </w:pPr>
      <w:r w:rsidRPr="00AE343B">
        <w:rPr>
          <w:rFonts w:ascii="Times New Roman" w:hAnsi="Times New Roman" w:cs="Times New Roman"/>
          <w:sz w:val="28"/>
          <w:szCs w:val="28"/>
        </w:rPr>
        <w:t xml:space="preserve">       </w:t>
      </w:r>
      <w:r w:rsidRPr="00AE343B">
        <w:rPr>
          <w:rFonts w:ascii="Times New Roman" w:eastAsia="Times New Roman" w:hAnsi="Times New Roman" w:cs="Times New Roman"/>
          <w:sz w:val="28"/>
          <w:szCs w:val="28"/>
        </w:rPr>
        <w:t xml:space="preserve">Рассмотрена и одобрена для применения в учебном процессе на заседании Методического Совета </w:t>
      </w:r>
      <w:r w:rsidR="00317B3B" w:rsidRPr="00AE343B">
        <w:rPr>
          <w:rFonts w:ascii="Times New Roman" w:eastAsia="Times New Roman" w:hAnsi="Times New Roman" w:cs="Times New Roman"/>
          <w:sz w:val="28"/>
          <w:szCs w:val="28"/>
        </w:rPr>
        <w:t>ГБПОУ РД</w:t>
      </w:r>
      <w:r w:rsidRPr="00AE343B">
        <w:rPr>
          <w:rFonts w:ascii="Times New Roman" w:eastAsia="Times New Roman" w:hAnsi="Times New Roman" w:cs="Times New Roman"/>
          <w:sz w:val="28"/>
          <w:szCs w:val="28"/>
        </w:rPr>
        <w:t xml:space="preserve"> «Профессионально – педагогический колледж им. З.Н.Батырмурзаева»</w:t>
      </w:r>
    </w:p>
    <w:p w14:paraId="7211D70F" w14:textId="71F6B6F3" w:rsidR="00F746EF" w:rsidRPr="00AE343B" w:rsidRDefault="00317B3B" w:rsidP="00AE343B">
      <w:pPr>
        <w:spacing w:after="0" w:line="360" w:lineRule="auto"/>
        <w:jc w:val="both"/>
        <w:rPr>
          <w:rFonts w:ascii="Times New Roman" w:eastAsia="Times New Roman" w:hAnsi="Times New Roman" w:cs="Times New Roman"/>
          <w:sz w:val="28"/>
          <w:szCs w:val="28"/>
        </w:rPr>
      </w:pPr>
      <w:r w:rsidRPr="00AE343B">
        <w:rPr>
          <w:rFonts w:ascii="Times New Roman" w:eastAsia="Times New Roman" w:hAnsi="Times New Roman" w:cs="Times New Roman"/>
          <w:sz w:val="28"/>
          <w:szCs w:val="28"/>
        </w:rPr>
        <w:t>Протокол №</w:t>
      </w:r>
      <w:r w:rsidR="00CF374A" w:rsidRPr="00AE343B">
        <w:rPr>
          <w:rFonts w:ascii="Times New Roman" w:eastAsia="Times New Roman" w:hAnsi="Times New Roman" w:cs="Times New Roman"/>
          <w:sz w:val="28"/>
          <w:szCs w:val="28"/>
        </w:rPr>
        <w:t xml:space="preserve">1 от </w:t>
      </w:r>
      <w:r w:rsidR="00CF374A" w:rsidRPr="00AE343B">
        <w:rPr>
          <w:rFonts w:ascii="Times New Roman" w:hAnsi="Times New Roman" w:cs="Times New Roman"/>
          <w:sz w:val="28"/>
          <w:szCs w:val="28"/>
        </w:rPr>
        <w:t>…</w:t>
      </w:r>
    </w:p>
    <w:p w14:paraId="419B187E" w14:textId="77777777" w:rsidR="009D7666" w:rsidRPr="00AE343B" w:rsidRDefault="009D7666" w:rsidP="00AE343B">
      <w:pPr>
        <w:widowControl w:val="0"/>
        <w:tabs>
          <w:tab w:val="left" w:pos="3559"/>
        </w:tabs>
        <w:suppressAutoHyphens/>
        <w:autoSpaceDE w:val="0"/>
        <w:autoSpaceDN w:val="0"/>
        <w:adjustRightInd w:val="0"/>
        <w:spacing w:after="0"/>
        <w:rPr>
          <w:rFonts w:ascii="Times New Roman" w:hAnsi="Times New Roman" w:cs="Times New Roman"/>
        </w:rPr>
      </w:pPr>
    </w:p>
    <w:p w14:paraId="76077901" w14:textId="77777777" w:rsidR="00CF374A" w:rsidRPr="00AE343B" w:rsidRDefault="00CF374A" w:rsidP="00AE343B">
      <w:pPr>
        <w:widowControl w:val="0"/>
        <w:suppressAutoHyphens/>
        <w:autoSpaceDE w:val="0"/>
        <w:autoSpaceDN w:val="0"/>
        <w:adjustRightInd w:val="0"/>
        <w:spacing w:after="0"/>
        <w:jc w:val="right"/>
        <w:rPr>
          <w:rFonts w:ascii="Times New Roman" w:hAnsi="Times New Roman" w:cs="Times New Roman"/>
        </w:rPr>
      </w:pPr>
    </w:p>
    <w:p w14:paraId="17BA1666" w14:textId="77777777" w:rsidR="00CF374A" w:rsidRPr="00AE343B" w:rsidRDefault="00CF374A" w:rsidP="00AE343B">
      <w:pPr>
        <w:spacing w:after="0" w:line="360" w:lineRule="auto"/>
        <w:jc w:val="center"/>
        <w:rPr>
          <w:rFonts w:ascii="Times New Roman" w:hAnsi="Times New Roman" w:cs="Times New Roman"/>
          <w:b/>
          <w:sz w:val="24"/>
          <w:szCs w:val="24"/>
        </w:rPr>
      </w:pPr>
      <w:r w:rsidRPr="00AE343B">
        <w:rPr>
          <w:rFonts w:ascii="Times New Roman" w:hAnsi="Times New Roman" w:cs="Times New Roman"/>
          <w:b/>
          <w:sz w:val="24"/>
          <w:szCs w:val="24"/>
        </w:rPr>
        <w:t>СОДЕРЖАНИЕ</w:t>
      </w:r>
    </w:p>
    <w:p w14:paraId="58FA046B" w14:textId="77777777" w:rsidR="00CF374A" w:rsidRPr="00AE343B" w:rsidRDefault="00CF374A" w:rsidP="00AE343B">
      <w:pPr>
        <w:spacing w:after="0" w:line="360" w:lineRule="auto"/>
        <w:rPr>
          <w:rFonts w:ascii="Times New Roman" w:hAnsi="Times New Roman" w:cs="Times New Roman"/>
          <w:b/>
          <w:sz w:val="24"/>
          <w:szCs w:val="24"/>
        </w:rPr>
      </w:pPr>
    </w:p>
    <w:tbl>
      <w:tblPr>
        <w:tblW w:w="9807" w:type="dxa"/>
        <w:tblLook w:val="01E0" w:firstRow="1" w:lastRow="1" w:firstColumn="1" w:lastColumn="1" w:noHBand="0" w:noVBand="0"/>
      </w:tblPr>
      <w:tblGrid>
        <w:gridCol w:w="9007"/>
        <w:gridCol w:w="800"/>
      </w:tblGrid>
      <w:tr w:rsidR="00AE343B" w:rsidRPr="00AE343B" w14:paraId="18259C70" w14:textId="77777777" w:rsidTr="00C35D18">
        <w:trPr>
          <w:trHeight w:val="394"/>
        </w:trPr>
        <w:tc>
          <w:tcPr>
            <w:tcW w:w="9007" w:type="dxa"/>
          </w:tcPr>
          <w:p w14:paraId="0A887403" w14:textId="28F403C3" w:rsidR="00CF374A" w:rsidRPr="00AE343B" w:rsidRDefault="00CF374A" w:rsidP="00AE343B">
            <w:pPr>
              <w:tabs>
                <w:tab w:val="left" w:leader="dot" w:pos="9072"/>
              </w:tabs>
              <w:suppressAutoHyphens/>
              <w:spacing w:after="0" w:line="360" w:lineRule="auto"/>
              <w:rPr>
                <w:rFonts w:ascii="Times New Roman" w:hAnsi="Times New Roman" w:cs="Times New Roman"/>
                <w:b/>
                <w:sz w:val="24"/>
                <w:szCs w:val="24"/>
              </w:rPr>
            </w:pPr>
            <w:r w:rsidRPr="00AE343B">
              <w:rPr>
                <w:rFonts w:ascii="Times New Roman" w:hAnsi="Times New Roman" w:cs="Times New Roman"/>
                <w:b/>
                <w:sz w:val="24"/>
                <w:szCs w:val="24"/>
              </w:rPr>
              <w:t>1. ОБЩАЯ ХАРАКТЕРИСТИКА РАБОЧЕЙ ПРОГРАММЫ ПРОФЕССИОНАЛЬНОГО МОДУЛЯ</w:t>
            </w:r>
            <w:r w:rsidR="008A1EB3" w:rsidRPr="00AE343B">
              <w:rPr>
                <w:rFonts w:ascii="Times New Roman" w:hAnsi="Times New Roman" w:cs="Times New Roman"/>
                <w:b/>
                <w:sz w:val="24"/>
                <w:szCs w:val="24"/>
              </w:rPr>
              <w:t xml:space="preserve">                                                                      </w:t>
            </w:r>
            <w:r w:rsidR="009C66A7">
              <w:rPr>
                <w:rFonts w:ascii="Times New Roman" w:hAnsi="Times New Roman" w:cs="Times New Roman"/>
                <w:b/>
                <w:sz w:val="24"/>
                <w:szCs w:val="24"/>
              </w:rPr>
              <w:t>4</w:t>
            </w:r>
            <w:r w:rsidR="008A1EB3" w:rsidRPr="00AE343B">
              <w:rPr>
                <w:rFonts w:ascii="Times New Roman" w:hAnsi="Times New Roman" w:cs="Times New Roman"/>
                <w:b/>
                <w:sz w:val="24"/>
                <w:szCs w:val="24"/>
              </w:rPr>
              <w:t xml:space="preserve">                                            </w:t>
            </w:r>
          </w:p>
          <w:p w14:paraId="2FD74339" w14:textId="77777777" w:rsidR="00CF374A" w:rsidRPr="00AE343B" w:rsidRDefault="00CF374A" w:rsidP="00AE343B">
            <w:pPr>
              <w:tabs>
                <w:tab w:val="left" w:leader="dot" w:pos="9072"/>
              </w:tabs>
              <w:suppressAutoHyphens/>
              <w:spacing w:after="0" w:line="360" w:lineRule="auto"/>
              <w:rPr>
                <w:rFonts w:ascii="Times New Roman" w:hAnsi="Times New Roman" w:cs="Times New Roman"/>
                <w:b/>
                <w:sz w:val="24"/>
                <w:szCs w:val="24"/>
              </w:rPr>
            </w:pPr>
          </w:p>
        </w:tc>
        <w:tc>
          <w:tcPr>
            <w:tcW w:w="800" w:type="dxa"/>
          </w:tcPr>
          <w:p w14:paraId="703ABB05" w14:textId="77777777" w:rsidR="00CF374A" w:rsidRPr="00AE343B" w:rsidRDefault="00CF374A" w:rsidP="00AE343B">
            <w:pPr>
              <w:spacing w:after="0" w:line="360" w:lineRule="auto"/>
              <w:rPr>
                <w:rFonts w:ascii="Times New Roman" w:hAnsi="Times New Roman" w:cs="Times New Roman"/>
                <w:b/>
                <w:sz w:val="24"/>
                <w:szCs w:val="24"/>
              </w:rPr>
            </w:pPr>
          </w:p>
        </w:tc>
      </w:tr>
      <w:tr w:rsidR="00AE343B" w:rsidRPr="00AE343B" w14:paraId="107C3694" w14:textId="77777777" w:rsidTr="00C35D18">
        <w:trPr>
          <w:trHeight w:val="720"/>
        </w:trPr>
        <w:tc>
          <w:tcPr>
            <w:tcW w:w="9007" w:type="dxa"/>
          </w:tcPr>
          <w:p w14:paraId="75EF44A2" w14:textId="3DAA6647" w:rsidR="00CF374A" w:rsidRPr="00AE343B" w:rsidRDefault="00CF374A" w:rsidP="00AE343B">
            <w:pPr>
              <w:tabs>
                <w:tab w:val="left" w:leader="dot" w:pos="9072"/>
              </w:tabs>
              <w:suppressAutoHyphens/>
              <w:spacing w:after="0" w:line="360" w:lineRule="auto"/>
              <w:rPr>
                <w:rFonts w:ascii="Times New Roman" w:hAnsi="Times New Roman" w:cs="Times New Roman"/>
                <w:b/>
                <w:sz w:val="24"/>
                <w:szCs w:val="24"/>
              </w:rPr>
            </w:pPr>
            <w:r w:rsidRPr="00AE343B">
              <w:rPr>
                <w:rFonts w:ascii="Times New Roman" w:hAnsi="Times New Roman" w:cs="Times New Roman"/>
                <w:b/>
                <w:sz w:val="24"/>
                <w:szCs w:val="24"/>
              </w:rPr>
              <w:t>2. СТРУКТУРА И СОДЕРЖАНИЕ ПРОФЕССИОНАЛЬНОГО МОДУЛЯ</w:t>
            </w:r>
            <w:r w:rsidR="008A1EB3" w:rsidRPr="00AE343B">
              <w:rPr>
                <w:rFonts w:ascii="Times New Roman" w:hAnsi="Times New Roman" w:cs="Times New Roman"/>
                <w:b/>
                <w:sz w:val="24"/>
                <w:szCs w:val="24"/>
              </w:rPr>
              <w:t xml:space="preserve">      </w:t>
            </w:r>
            <w:r w:rsidR="009C66A7">
              <w:rPr>
                <w:rFonts w:ascii="Times New Roman" w:hAnsi="Times New Roman" w:cs="Times New Roman"/>
                <w:b/>
                <w:sz w:val="24"/>
                <w:szCs w:val="24"/>
              </w:rPr>
              <w:t>8</w:t>
            </w:r>
          </w:p>
          <w:p w14:paraId="7728F3C8" w14:textId="77777777" w:rsidR="00CF374A" w:rsidRPr="00AE343B" w:rsidRDefault="00CF374A" w:rsidP="00AE343B">
            <w:pPr>
              <w:tabs>
                <w:tab w:val="left" w:leader="dot" w:pos="9072"/>
              </w:tabs>
              <w:suppressAutoHyphens/>
              <w:spacing w:after="0" w:line="360" w:lineRule="auto"/>
              <w:rPr>
                <w:rFonts w:ascii="Times New Roman" w:hAnsi="Times New Roman" w:cs="Times New Roman"/>
                <w:b/>
                <w:sz w:val="24"/>
                <w:szCs w:val="24"/>
              </w:rPr>
            </w:pPr>
          </w:p>
          <w:p w14:paraId="791D4673" w14:textId="3F7AA410" w:rsidR="00CF374A" w:rsidRPr="00AE343B" w:rsidRDefault="00CF374A" w:rsidP="00AE343B">
            <w:pPr>
              <w:tabs>
                <w:tab w:val="left" w:leader="dot" w:pos="9072"/>
              </w:tabs>
              <w:suppressAutoHyphens/>
              <w:spacing w:after="0" w:line="360" w:lineRule="auto"/>
              <w:rPr>
                <w:rFonts w:ascii="Times New Roman" w:hAnsi="Times New Roman" w:cs="Times New Roman"/>
                <w:b/>
                <w:bCs/>
                <w:sz w:val="24"/>
                <w:szCs w:val="24"/>
              </w:rPr>
            </w:pPr>
            <w:r w:rsidRPr="00AE343B">
              <w:rPr>
                <w:rFonts w:ascii="Times New Roman" w:hAnsi="Times New Roman" w:cs="Times New Roman"/>
                <w:b/>
                <w:bCs/>
                <w:sz w:val="24"/>
                <w:szCs w:val="24"/>
              </w:rPr>
              <w:t>3. УСЛОВИЯ РЕАЛИЗАЦИИ ПРОГРАММЫ ПРОФЕССИОНАЛЬНОГО МОДУЛЯ</w:t>
            </w:r>
            <w:r w:rsidR="008A1EB3" w:rsidRPr="00AE343B">
              <w:rPr>
                <w:rFonts w:ascii="Times New Roman" w:hAnsi="Times New Roman" w:cs="Times New Roman"/>
                <w:b/>
                <w:bCs/>
                <w:sz w:val="24"/>
                <w:szCs w:val="24"/>
              </w:rPr>
              <w:t xml:space="preserve">                                                                                                                           1</w:t>
            </w:r>
            <w:r w:rsidR="009C66A7">
              <w:rPr>
                <w:rFonts w:ascii="Times New Roman" w:hAnsi="Times New Roman" w:cs="Times New Roman"/>
                <w:b/>
                <w:bCs/>
                <w:sz w:val="24"/>
                <w:szCs w:val="24"/>
              </w:rPr>
              <w:t>7</w:t>
            </w:r>
          </w:p>
          <w:p w14:paraId="7324A149" w14:textId="77777777" w:rsidR="00CF374A" w:rsidRPr="00AE343B" w:rsidRDefault="00CF374A" w:rsidP="00AE343B">
            <w:pPr>
              <w:tabs>
                <w:tab w:val="left" w:leader="dot" w:pos="9072"/>
              </w:tabs>
              <w:suppressAutoHyphens/>
              <w:spacing w:after="0" w:line="360" w:lineRule="auto"/>
              <w:rPr>
                <w:rFonts w:ascii="Times New Roman" w:hAnsi="Times New Roman" w:cs="Times New Roman"/>
                <w:b/>
                <w:bCs/>
                <w:sz w:val="24"/>
                <w:szCs w:val="24"/>
              </w:rPr>
            </w:pPr>
          </w:p>
        </w:tc>
        <w:tc>
          <w:tcPr>
            <w:tcW w:w="800" w:type="dxa"/>
          </w:tcPr>
          <w:p w14:paraId="5F4C62EE" w14:textId="77777777" w:rsidR="00CF374A" w:rsidRPr="00AE343B" w:rsidRDefault="00CF374A" w:rsidP="00AE343B">
            <w:pPr>
              <w:spacing w:after="0" w:line="360" w:lineRule="auto"/>
              <w:rPr>
                <w:rFonts w:ascii="Times New Roman" w:hAnsi="Times New Roman" w:cs="Times New Roman"/>
                <w:b/>
                <w:sz w:val="24"/>
                <w:szCs w:val="24"/>
              </w:rPr>
            </w:pPr>
          </w:p>
        </w:tc>
      </w:tr>
      <w:tr w:rsidR="00AE343B" w:rsidRPr="00AE343B" w14:paraId="62527CCC" w14:textId="77777777" w:rsidTr="00C35D18">
        <w:trPr>
          <w:trHeight w:val="692"/>
        </w:trPr>
        <w:tc>
          <w:tcPr>
            <w:tcW w:w="9007" w:type="dxa"/>
          </w:tcPr>
          <w:p w14:paraId="084697BF" w14:textId="0098F21C" w:rsidR="00CF374A" w:rsidRPr="00AE343B" w:rsidRDefault="00CF374A" w:rsidP="00AE343B">
            <w:pPr>
              <w:tabs>
                <w:tab w:val="left" w:leader="dot" w:pos="9072"/>
              </w:tabs>
              <w:suppressAutoHyphens/>
              <w:spacing w:after="0" w:line="360" w:lineRule="auto"/>
              <w:rPr>
                <w:rFonts w:ascii="Times New Roman" w:hAnsi="Times New Roman" w:cs="Times New Roman"/>
                <w:b/>
                <w:bCs/>
                <w:sz w:val="24"/>
                <w:szCs w:val="24"/>
              </w:rPr>
            </w:pPr>
            <w:r w:rsidRPr="00AE343B">
              <w:rPr>
                <w:rFonts w:ascii="Times New Roman" w:hAnsi="Times New Roman" w:cs="Times New Roman"/>
                <w:b/>
                <w:sz w:val="24"/>
                <w:szCs w:val="24"/>
              </w:rPr>
              <w:t>4. КОНТРОЛЬ И ОЦЕНКА РЕЗУЛЬТАТОВ ОСВОЕНИЯ ПРОФЕССИОНАЛЬНОГО МОДУЛЯ</w:t>
            </w:r>
            <w:r w:rsidR="008A1EB3" w:rsidRPr="00AE343B">
              <w:rPr>
                <w:rFonts w:ascii="Times New Roman" w:hAnsi="Times New Roman" w:cs="Times New Roman"/>
                <w:b/>
                <w:sz w:val="24"/>
                <w:szCs w:val="24"/>
              </w:rPr>
              <w:t xml:space="preserve">                                                                       </w:t>
            </w:r>
            <w:r w:rsidR="009C66A7">
              <w:rPr>
                <w:rFonts w:ascii="Times New Roman" w:hAnsi="Times New Roman" w:cs="Times New Roman"/>
                <w:b/>
                <w:sz w:val="24"/>
                <w:szCs w:val="24"/>
              </w:rPr>
              <w:t>21</w:t>
            </w:r>
            <w:r w:rsidR="008A1EB3" w:rsidRPr="00AE343B">
              <w:rPr>
                <w:rFonts w:ascii="Times New Roman" w:hAnsi="Times New Roman" w:cs="Times New Roman"/>
                <w:b/>
                <w:sz w:val="24"/>
                <w:szCs w:val="24"/>
              </w:rPr>
              <w:t xml:space="preserve">                                                                            </w:t>
            </w:r>
          </w:p>
        </w:tc>
        <w:tc>
          <w:tcPr>
            <w:tcW w:w="800" w:type="dxa"/>
          </w:tcPr>
          <w:p w14:paraId="173834E9" w14:textId="77777777" w:rsidR="00CF374A" w:rsidRPr="00AE343B" w:rsidRDefault="00CF374A" w:rsidP="00AE343B">
            <w:pPr>
              <w:spacing w:after="0" w:line="360" w:lineRule="auto"/>
              <w:rPr>
                <w:rFonts w:ascii="Times New Roman" w:hAnsi="Times New Roman" w:cs="Times New Roman"/>
                <w:b/>
                <w:sz w:val="24"/>
                <w:szCs w:val="24"/>
              </w:rPr>
            </w:pPr>
          </w:p>
        </w:tc>
      </w:tr>
    </w:tbl>
    <w:p w14:paraId="118A9A1E" w14:textId="77777777" w:rsidR="00CF374A" w:rsidRPr="00AE343B" w:rsidRDefault="00CF374A" w:rsidP="00AE343B">
      <w:pPr>
        <w:spacing w:after="0" w:line="360" w:lineRule="auto"/>
        <w:rPr>
          <w:rFonts w:ascii="Times New Roman" w:hAnsi="Times New Roman" w:cs="Times New Roman"/>
        </w:rPr>
      </w:pPr>
    </w:p>
    <w:p w14:paraId="0D473BFB" w14:textId="77777777" w:rsidR="00CF374A" w:rsidRPr="00AE343B" w:rsidRDefault="00CF374A"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rPr>
      </w:pPr>
    </w:p>
    <w:p w14:paraId="00D4BFD0" w14:textId="77777777" w:rsidR="00CF374A" w:rsidRPr="00AE343B" w:rsidRDefault="00CF374A" w:rsidP="00AE3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cs="Times New Roman"/>
          <w:b/>
        </w:rPr>
      </w:pPr>
    </w:p>
    <w:p w14:paraId="7CCF47CE" w14:textId="77777777" w:rsidR="00CF374A" w:rsidRPr="00AE343B" w:rsidRDefault="00CF374A"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sectPr w:rsidR="00CF374A" w:rsidRPr="00AE343B" w:rsidSect="008A1EB3">
          <w:footerReference w:type="even" r:id="rId8"/>
          <w:footerReference w:type="default" r:id="rId9"/>
          <w:pgSz w:w="11906" w:h="16838"/>
          <w:pgMar w:top="1134" w:right="567" w:bottom="1134" w:left="1418" w:header="708" w:footer="708" w:gutter="0"/>
          <w:pgNumType w:start="1"/>
          <w:cols w:space="720"/>
          <w:titlePg/>
          <w:docGrid w:linePitch="299"/>
        </w:sectPr>
      </w:pPr>
    </w:p>
    <w:p w14:paraId="3702A159" w14:textId="77777777" w:rsidR="00CF374A" w:rsidRPr="00AE343B" w:rsidRDefault="00CF374A" w:rsidP="00AE343B">
      <w:pPr>
        <w:spacing w:after="0" w:line="240" w:lineRule="auto"/>
        <w:jc w:val="center"/>
        <w:rPr>
          <w:rFonts w:ascii="Times New Roman" w:hAnsi="Times New Roman" w:cs="Times New Roman"/>
          <w:b/>
          <w:sz w:val="24"/>
          <w:szCs w:val="24"/>
        </w:rPr>
      </w:pPr>
      <w:r w:rsidRPr="00AE343B">
        <w:rPr>
          <w:rFonts w:ascii="Times New Roman" w:hAnsi="Times New Roman" w:cs="Times New Roman"/>
          <w:b/>
          <w:sz w:val="24"/>
          <w:szCs w:val="24"/>
        </w:rPr>
        <w:lastRenderedPageBreak/>
        <w:t>1. ОБЩАЯ ХАРАКТЕРИСТИКА РАБОЧЕЙ ПРОГРАММЫ</w:t>
      </w:r>
    </w:p>
    <w:p w14:paraId="7AF4ADEB" w14:textId="77777777" w:rsidR="00CF374A" w:rsidRPr="00AE343B" w:rsidRDefault="00CF374A" w:rsidP="00AE343B">
      <w:pPr>
        <w:spacing w:after="0" w:line="240" w:lineRule="auto"/>
        <w:jc w:val="center"/>
        <w:rPr>
          <w:rFonts w:ascii="Times New Roman" w:hAnsi="Times New Roman" w:cs="Times New Roman"/>
          <w:b/>
          <w:sz w:val="24"/>
          <w:szCs w:val="24"/>
        </w:rPr>
      </w:pPr>
      <w:r w:rsidRPr="00AE343B">
        <w:rPr>
          <w:rFonts w:ascii="Times New Roman" w:hAnsi="Times New Roman" w:cs="Times New Roman"/>
          <w:b/>
          <w:sz w:val="24"/>
          <w:szCs w:val="24"/>
        </w:rPr>
        <w:t>ПРОФЕССИОНАЛЬНОГО МОДУЛЯ</w:t>
      </w:r>
    </w:p>
    <w:p w14:paraId="76B3390F" w14:textId="0B74421B" w:rsidR="000E797D" w:rsidRPr="00AE343B" w:rsidRDefault="000E797D" w:rsidP="00AE343B">
      <w:pPr>
        <w:keepNext/>
        <w:keepLines/>
        <w:spacing w:after="0"/>
        <w:jc w:val="center"/>
        <w:outlineLvl w:val="3"/>
        <w:rPr>
          <w:rFonts w:ascii="Times New Roman" w:hAnsi="Times New Roman" w:cs="Times New Roman"/>
          <w:b/>
          <w:sz w:val="24"/>
          <w:szCs w:val="24"/>
          <w:u w:val="single"/>
        </w:rPr>
      </w:pPr>
      <w:r w:rsidRPr="00AE343B">
        <w:rPr>
          <w:rFonts w:ascii="Times New Roman" w:hAnsi="Times New Roman" w:cs="Times New Roman"/>
          <w:b/>
          <w:sz w:val="24"/>
          <w:szCs w:val="24"/>
          <w:u w:val="single"/>
        </w:rPr>
        <w:t>«ПМ.05 ТЕОРЕТИЧЕСКИЕ И ПРИКЛАДНЫЕ АСПЕКТЫ МЕТОДИЧЕСКОЙ РАБОТЫ ВОСПИТАТЕЛЯ ДЕТЕЙ ДОШКОЛЬНОГО ВОЗРАСТА»</w:t>
      </w:r>
    </w:p>
    <w:p w14:paraId="625E2353" w14:textId="77777777" w:rsidR="00CF374A" w:rsidRPr="00AE343B" w:rsidRDefault="00CF374A"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AE343B">
        <w:rPr>
          <w:rFonts w:ascii="Times New Roman" w:hAnsi="Times New Roman" w:cs="Times New Roman"/>
          <w:b/>
          <w:sz w:val="28"/>
          <w:szCs w:val="28"/>
        </w:rPr>
        <w:t>1.1. Цель и планируемые результаты освоения профессионального модуля</w:t>
      </w:r>
    </w:p>
    <w:p w14:paraId="507E1F7D" w14:textId="1F7DD5DA" w:rsidR="00CF374A" w:rsidRPr="00AE343B" w:rsidRDefault="00CF374A"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AE343B">
        <w:rPr>
          <w:rFonts w:ascii="Times New Roman" w:hAnsi="Times New Roman" w:cs="Times New Roman"/>
          <w:sz w:val="28"/>
          <w:szCs w:val="28"/>
        </w:rPr>
        <w:t xml:space="preserve">В результате изучения </w:t>
      </w:r>
      <w:r w:rsidR="00494D4B" w:rsidRPr="00AE343B">
        <w:rPr>
          <w:rFonts w:ascii="Times New Roman" w:hAnsi="Times New Roman" w:cs="Times New Roman"/>
          <w:sz w:val="28"/>
          <w:szCs w:val="28"/>
        </w:rPr>
        <w:t xml:space="preserve">профессионального модуля </w:t>
      </w:r>
      <w:r w:rsidR="000E797D" w:rsidRPr="00AE343B">
        <w:rPr>
          <w:rFonts w:ascii="Times New Roman" w:hAnsi="Times New Roman" w:cs="Times New Roman"/>
          <w:sz w:val="28"/>
          <w:szCs w:val="28"/>
        </w:rPr>
        <w:t>обучающийся должен</w:t>
      </w:r>
      <w:r w:rsidRPr="00AE343B">
        <w:rPr>
          <w:rFonts w:ascii="Times New Roman" w:hAnsi="Times New Roman" w:cs="Times New Roman"/>
          <w:sz w:val="28"/>
          <w:szCs w:val="28"/>
        </w:rPr>
        <w:t xml:space="preserve"> освоить основной вид деятельности</w:t>
      </w:r>
      <w:r w:rsidR="00916222" w:rsidRPr="00AE343B">
        <w:rPr>
          <w:rFonts w:ascii="Times New Roman" w:hAnsi="Times New Roman" w:cs="Times New Roman"/>
          <w:sz w:val="28"/>
          <w:szCs w:val="28"/>
        </w:rPr>
        <w:t xml:space="preserve"> </w:t>
      </w:r>
      <w:r w:rsidR="00494D4B" w:rsidRPr="00AE343B">
        <w:rPr>
          <w:rFonts w:ascii="Times New Roman" w:hAnsi="Times New Roman" w:cs="Times New Roman"/>
          <w:sz w:val="28"/>
          <w:szCs w:val="28"/>
        </w:rPr>
        <w:t>-</w:t>
      </w:r>
      <w:r w:rsidRPr="00AE343B">
        <w:rPr>
          <w:rFonts w:ascii="Times New Roman" w:hAnsi="Times New Roman" w:cs="Times New Roman"/>
          <w:sz w:val="28"/>
          <w:szCs w:val="28"/>
        </w:rPr>
        <w:t xml:space="preserve"> Выполнение работ по проектированию сетевой инфраструктуры и соответствующие ему общие компетенции, профессиональные компетенции:</w:t>
      </w:r>
    </w:p>
    <w:p w14:paraId="118ACD50" w14:textId="77777777" w:rsidR="00CF374A" w:rsidRPr="00AE343B" w:rsidRDefault="00CF374A" w:rsidP="00AE343B">
      <w:pPr>
        <w:spacing w:after="0"/>
        <w:ind w:firstLine="709"/>
        <w:jc w:val="both"/>
        <w:rPr>
          <w:rFonts w:ascii="Times New Roman" w:hAnsi="Times New Roman" w:cs="Times New Roman"/>
          <w:sz w:val="28"/>
          <w:szCs w:val="28"/>
        </w:rPr>
      </w:pPr>
      <w:r w:rsidRPr="00AE343B">
        <w:rPr>
          <w:rFonts w:ascii="Times New Roman" w:hAnsi="Times New Roman" w:cs="Times New Roman"/>
          <w:sz w:val="28"/>
          <w:szCs w:val="28"/>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AE343B" w:rsidRPr="00AE343B" w14:paraId="020FB740" w14:textId="77777777" w:rsidTr="00AE343B">
        <w:tc>
          <w:tcPr>
            <w:tcW w:w="1229" w:type="dxa"/>
          </w:tcPr>
          <w:p w14:paraId="14F333CE" w14:textId="77777777" w:rsidR="00CF374A" w:rsidRPr="00AE343B" w:rsidRDefault="00CF374A" w:rsidP="00AE343B">
            <w:pPr>
              <w:pStyle w:val="2"/>
              <w:spacing w:before="0" w:after="0" w:line="276" w:lineRule="auto"/>
              <w:jc w:val="both"/>
              <w:rPr>
                <w:rStyle w:val="ad"/>
                <w:rFonts w:ascii="Times New Roman" w:hAnsi="Times New Roman"/>
                <w:sz w:val="24"/>
                <w:szCs w:val="24"/>
              </w:rPr>
            </w:pPr>
            <w:bookmarkStart w:id="0" w:name="_Hlk88416343"/>
            <w:r w:rsidRPr="00AE343B">
              <w:rPr>
                <w:rStyle w:val="ad"/>
                <w:rFonts w:ascii="Times New Roman" w:hAnsi="Times New Roman"/>
                <w:sz w:val="24"/>
                <w:szCs w:val="24"/>
              </w:rPr>
              <w:t>Код</w:t>
            </w:r>
          </w:p>
        </w:tc>
        <w:tc>
          <w:tcPr>
            <w:tcW w:w="8342" w:type="dxa"/>
          </w:tcPr>
          <w:p w14:paraId="51173316" w14:textId="77777777" w:rsidR="00CF374A" w:rsidRPr="00AE343B" w:rsidRDefault="00CF374A" w:rsidP="00AE343B">
            <w:pPr>
              <w:pStyle w:val="2"/>
              <w:spacing w:before="0" w:after="0" w:line="276" w:lineRule="auto"/>
              <w:jc w:val="both"/>
              <w:rPr>
                <w:rStyle w:val="ad"/>
                <w:rFonts w:ascii="Times New Roman" w:hAnsi="Times New Roman"/>
                <w:sz w:val="24"/>
                <w:szCs w:val="24"/>
              </w:rPr>
            </w:pPr>
            <w:r w:rsidRPr="00AE343B">
              <w:rPr>
                <w:rStyle w:val="ad"/>
                <w:rFonts w:ascii="Times New Roman" w:hAnsi="Times New Roman"/>
                <w:sz w:val="24"/>
                <w:szCs w:val="24"/>
              </w:rPr>
              <w:t>Наименование общих компетенций</w:t>
            </w:r>
          </w:p>
        </w:tc>
      </w:tr>
      <w:tr w:rsidR="00AE343B" w:rsidRPr="00AE343B" w14:paraId="6EABF50F" w14:textId="77777777" w:rsidTr="00AE343B">
        <w:tc>
          <w:tcPr>
            <w:tcW w:w="1229" w:type="dxa"/>
          </w:tcPr>
          <w:p w14:paraId="3791842F" w14:textId="77777777" w:rsidR="00916222" w:rsidRPr="00AE343B" w:rsidRDefault="00916222" w:rsidP="00AE343B">
            <w:pPr>
              <w:pStyle w:val="2"/>
              <w:spacing w:before="0" w:after="0" w:line="276" w:lineRule="auto"/>
              <w:jc w:val="both"/>
              <w:rPr>
                <w:rStyle w:val="ad"/>
                <w:rFonts w:ascii="Times New Roman" w:hAnsi="Times New Roman"/>
                <w:b w:val="0"/>
                <w:sz w:val="24"/>
                <w:szCs w:val="24"/>
              </w:rPr>
            </w:pPr>
            <w:r w:rsidRPr="00AE343B">
              <w:rPr>
                <w:rStyle w:val="ad"/>
                <w:rFonts w:ascii="Times New Roman" w:hAnsi="Times New Roman"/>
                <w:b w:val="0"/>
                <w:sz w:val="24"/>
                <w:szCs w:val="24"/>
              </w:rPr>
              <w:t>ОК 1.</w:t>
            </w:r>
          </w:p>
        </w:tc>
        <w:tc>
          <w:tcPr>
            <w:tcW w:w="8342" w:type="dxa"/>
          </w:tcPr>
          <w:p w14:paraId="6488C9A0" w14:textId="621EF921" w:rsidR="00916222" w:rsidRPr="00AE343B" w:rsidRDefault="00156AE0" w:rsidP="00AE343B">
            <w:pPr>
              <w:pStyle w:val="2e"/>
              <w:shd w:val="clear" w:color="auto" w:fill="auto"/>
              <w:spacing w:after="0" w:line="276" w:lineRule="auto"/>
              <w:jc w:val="both"/>
              <w:rPr>
                <w:rStyle w:val="ad"/>
                <w:i w:val="0"/>
                <w:sz w:val="24"/>
                <w:szCs w:val="24"/>
              </w:rPr>
            </w:pPr>
            <w:r w:rsidRPr="00AE343B">
              <w:rPr>
                <w:sz w:val="24"/>
                <w:szCs w:val="24"/>
              </w:rPr>
              <w:t>Понимать сущность и социальную значимость своей будущей профессии, проявлять к ней устойчивый интерес.</w:t>
            </w:r>
          </w:p>
        </w:tc>
      </w:tr>
      <w:tr w:rsidR="00AE343B" w:rsidRPr="00AE343B" w14:paraId="7D6ACC54" w14:textId="77777777" w:rsidTr="00AE343B">
        <w:tc>
          <w:tcPr>
            <w:tcW w:w="1229" w:type="dxa"/>
          </w:tcPr>
          <w:p w14:paraId="55E53CE7" w14:textId="46E22F2C" w:rsidR="00CF374A" w:rsidRPr="00AE343B" w:rsidRDefault="00916222" w:rsidP="00AE343B">
            <w:pPr>
              <w:pStyle w:val="2"/>
              <w:spacing w:before="0" w:after="0" w:line="276" w:lineRule="auto"/>
              <w:jc w:val="both"/>
              <w:rPr>
                <w:rStyle w:val="ad"/>
                <w:rFonts w:ascii="Times New Roman" w:hAnsi="Times New Roman"/>
                <w:b w:val="0"/>
                <w:sz w:val="24"/>
                <w:szCs w:val="24"/>
              </w:rPr>
            </w:pPr>
            <w:r w:rsidRPr="00AE343B">
              <w:rPr>
                <w:rStyle w:val="ad"/>
                <w:rFonts w:ascii="Times New Roman" w:hAnsi="Times New Roman"/>
                <w:b w:val="0"/>
                <w:sz w:val="24"/>
                <w:szCs w:val="24"/>
              </w:rPr>
              <w:t xml:space="preserve">ОК </w:t>
            </w:r>
            <w:r w:rsidR="00156AE0" w:rsidRPr="00AE343B">
              <w:rPr>
                <w:rStyle w:val="ad"/>
                <w:rFonts w:ascii="Times New Roman" w:hAnsi="Times New Roman"/>
                <w:b w:val="0"/>
                <w:sz w:val="24"/>
                <w:szCs w:val="24"/>
              </w:rPr>
              <w:t>2</w:t>
            </w:r>
            <w:r w:rsidRPr="00AE343B">
              <w:rPr>
                <w:rStyle w:val="ad"/>
                <w:rFonts w:ascii="Times New Roman" w:hAnsi="Times New Roman"/>
                <w:b w:val="0"/>
                <w:sz w:val="24"/>
                <w:szCs w:val="24"/>
              </w:rPr>
              <w:t>.</w:t>
            </w:r>
          </w:p>
        </w:tc>
        <w:tc>
          <w:tcPr>
            <w:tcW w:w="8342" w:type="dxa"/>
          </w:tcPr>
          <w:p w14:paraId="565E5EE1" w14:textId="5513209F" w:rsidR="00CF374A" w:rsidRPr="00AE343B" w:rsidRDefault="00156AE0" w:rsidP="00AE343B">
            <w:pPr>
              <w:pStyle w:val="2e"/>
              <w:shd w:val="clear" w:color="auto" w:fill="auto"/>
              <w:spacing w:after="0" w:line="276" w:lineRule="auto"/>
              <w:jc w:val="both"/>
              <w:rPr>
                <w:rStyle w:val="ad"/>
                <w:i w:val="0"/>
                <w:sz w:val="24"/>
                <w:szCs w:val="24"/>
              </w:rPr>
            </w:pPr>
            <w:r w:rsidRPr="00AE343B">
              <w:rPr>
                <w:sz w:val="24"/>
                <w:szCs w:val="24"/>
              </w:rPr>
              <w:t>Организовывать собственную деятельность, определять методы решения профессиональных задач, оценивать их эффективность и качество.</w:t>
            </w:r>
          </w:p>
        </w:tc>
      </w:tr>
      <w:tr w:rsidR="00AE343B" w:rsidRPr="00AE343B" w14:paraId="1034A2CB" w14:textId="77777777" w:rsidTr="00AE343B">
        <w:tc>
          <w:tcPr>
            <w:tcW w:w="1229" w:type="dxa"/>
          </w:tcPr>
          <w:p w14:paraId="48D28797" w14:textId="2B5F4E0D" w:rsidR="00156AE0" w:rsidRPr="00AE343B" w:rsidRDefault="00156AE0" w:rsidP="00AE343B">
            <w:pPr>
              <w:pStyle w:val="2"/>
              <w:spacing w:before="0" w:after="0" w:line="276" w:lineRule="auto"/>
              <w:jc w:val="both"/>
              <w:rPr>
                <w:rStyle w:val="ad"/>
                <w:rFonts w:ascii="Times New Roman" w:hAnsi="Times New Roman"/>
                <w:b w:val="0"/>
                <w:sz w:val="24"/>
                <w:szCs w:val="24"/>
              </w:rPr>
            </w:pPr>
            <w:r w:rsidRPr="00AE343B">
              <w:rPr>
                <w:rStyle w:val="ad"/>
                <w:rFonts w:ascii="Times New Roman" w:hAnsi="Times New Roman"/>
                <w:b w:val="0"/>
                <w:sz w:val="24"/>
                <w:szCs w:val="24"/>
              </w:rPr>
              <w:t>ОК 3.</w:t>
            </w:r>
          </w:p>
        </w:tc>
        <w:tc>
          <w:tcPr>
            <w:tcW w:w="8342" w:type="dxa"/>
          </w:tcPr>
          <w:p w14:paraId="4FA88CF6" w14:textId="604E6E4F" w:rsidR="00156AE0" w:rsidRPr="00AE343B" w:rsidRDefault="00156AE0" w:rsidP="00AE343B">
            <w:pPr>
              <w:pStyle w:val="2e"/>
              <w:shd w:val="clear" w:color="auto" w:fill="auto"/>
              <w:spacing w:after="0" w:line="276" w:lineRule="auto"/>
              <w:jc w:val="both"/>
              <w:rPr>
                <w:rStyle w:val="ad"/>
                <w:i w:val="0"/>
                <w:sz w:val="24"/>
                <w:szCs w:val="24"/>
              </w:rPr>
            </w:pPr>
            <w:r w:rsidRPr="00AE343B">
              <w:rPr>
                <w:sz w:val="24"/>
                <w:szCs w:val="24"/>
              </w:rPr>
              <w:t>Оценивать риски и принимать решения в нестандартных ситуациях.</w:t>
            </w:r>
          </w:p>
        </w:tc>
      </w:tr>
      <w:tr w:rsidR="00AE343B" w:rsidRPr="00AE343B" w14:paraId="503F859C" w14:textId="77777777" w:rsidTr="00AE343B">
        <w:tc>
          <w:tcPr>
            <w:tcW w:w="1229" w:type="dxa"/>
          </w:tcPr>
          <w:p w14:paraId="38E5ADD0" w14:textId="3CB0B172" w:rsidR="00156AE0" w:rsidRPr="00AE343B" w:rsidRDefault="00156AE0" w:rsidP="00AE343B">
            <w:pPr>
              <w:pStyle w:val="2"/>
              <w:spacing w:before="0" w:after="0" w:line="276" w:lineRule="auto"/>
              <w:jc w:val="both"/>
              <w:rPr>
                <w:rStyle w:val="ad"/>
                <w:rFonts w:ascii="Times New Roman" w:hAnsi="Times New Roman"/>
                <w:b w:val="0"/>
                <w:sz w:val="24"/>
                <w:szCs w:val="24"/>
              </w:rPr>
            </w:pPr>
            <w:r w:rsidRPr="00AE343B">
              <w:rPr>
                <w:rStyle w:val="ad"/>
                <w:rFonts w:ascii="Times New Roman" w:hAnsi="Times New Roman"/>
                <w:b w:val="0"/>
                <w:sz w:val="24"/>
                <w:szCs w:val="24"/>
              </w:rPr>
              <w:t>ОК 4.</w:t>
            </w:r>
          </w:p>
        </w:tc>
        <w:tc>
          <w:tcPr>
            <w:tcW w:w="8342" w:type="dxa"/>
          </w:tcPr>
          <w:p w14:paraId="2A479850" w14:textId="27680EB0" w:rsidR="00156AE0" w:rsidRPr="00AE343B" w:rsidRDefault="00156AE0" w:rsidP="00AE343B">
            <w:pPr>
              <w:pStyle w:val="2e"/>
              <w:shd w:val="clear" w:color="auto" w:fill="auto"/>
              <w:spacing w:after="0" w:line="276" w:lineRule="auto"/>
              <w:jc w:val="both"/>
              <w:rPr>
                <w:sz w:val="24"/>
                <w:szCs w:val="24"/>
              </w:rPr>
            </w:pPr>
            <w:r w:rsidRPr="00AE343B">
              <w:rPr>
                <w:sz w:val="24"/>
                <w:szCs w:val="24"/>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14:paraId="5E49CCB8" w14:textId="77777777" w:rsidR="00156AE0" w:rsidRPr="00AE343B" w:rsidRDefault="00156AE0" w:rsidP="00AE343B">
            <w:pPr>
              <w:pStyle w:val="2"/>
              <w:spacing w:before="0" w:after="0" w:line="276" w:lineRule="auto"/>
              <w:jc w:val="both"/>
              <w:rPr>
                <w:rStyle w:val="ad"/>
                <w:rFonts w:ascii="Times New Roman" w:hAnsi="Times New Roman"/>
                <w:b w:val="0"/>
                <w:sz w:val="24"/>
                <w:szCs w:val="24"/>
              </w:rPr>
            </w:pPr>
          </w:p>
        </w:tc>
      </w:tr>
      <w:tr w:rsidR="00AE343B" w:rsidRPr="00AE343B" w14:paraId="0E222BBA" w14:textId="77777777" w:rsidTr="00AE343B">
        <w:tc>
          <w:tcPr>
            <w:tcW w:w="1229" w:type="dxa"/>
          </w:tcPr>
          <w:p w14:paraId="5F37C6B4" w14:textId="0BEA340C" w:rsidR="00156AE0" w:rsidRPr="00AE343B" w:rsidRDefault="00156AE0" w:rsidP="00AE343B">
            <w:pPr>
              <w:pStyle w:val="2"/>
              <w:spacing w:before="0" w:after="0" w:line="276" w:lineRule="auto"/>
              <w:jc w:val="both"/>
              <w:rPr>
                <w:rStyle w:val="ad"/>
                <w:rFonts w:ascii="Times New Roman" w:hAnsi="Times New Roman"/>
                <w:b w:val="0"/>
                <w:sz w:val="24"/>
                <w:szCs w:val="24"/>
              </w:rPr>
            </w:pPr>
            <w:r w:rsidRPr="00AE343B">
              <w:rPr>
                <w:rStyle w:val="ad"/>
                <w:rFonts w:ascii="Times New Roman" w:hAnsi="Times New Roman"/>
                <w:b w:val="0"/>
                <w:sz w:val="24"/>
                <w:szCs w:val="24"/>
              </w:rPr>
              <w:t>ОК 5.</w:t>
            </w:r>
          </w:p>
        </w:tc>
        <w:tc>
          <w:tcPr>
            <w:tcW w:w="8342" w:type="dxa"/>
          </w:tcPr>
          <w:p w14:paraId="3B1F02DB" w14:textId="77777777" w:rsidR="00156AE0" w:rsidRPr="00AE343B" w:rsidRDefault="00156AE0" w:rsidP="00AE343B">
            <w:pPr>
              <w:pStyle w:val="2e"/>
              <w:shd w:val="clear" w:color="auto" w:fill="auto"/>
              <w:spacing w:after="0" w:line="276" w:lineRule="auto"/>
              <w:jc w:val="both"/>
              <w:rPr>
                <w:sz w:val="24"/>
                <w:szCs w:val="24"/>
              </w:rPr>
            </w:pPr>
            <w:r w:rsidRPr="00AE343B">
              <w:rPr>
                <w:sz w:val="24"/>
                <w:szCs w:val="24"/>
              </w:rPr>
              <w:t>Использовать информационно-коммуникационные технологии для совершенствования профессиональной деятельности.</w:t>
            </w:r>
          </w:p>
          <w:p w14:paraId="79CED083" w14:textId="77777777" w:rsidR="00156AE0" w:rsidRPr="00AE343B" w:rsidRDefault="00156AE0" w:rsidP="00AE343B">
            <w:pPr>
              <w:pStyle w:val="2"/>
              <w:spacing w:before="0" w:after="0" w:line="276" w:lineRule="auto"/>
              <w:jc w:val="both"/>
              <w:rPr>
                <w:rStyle w:val="ad"/>
                <w:rFonts w:ascii="Times New Roman" w:hAnsi="Times New Roman"/>
                <w:b w:val="0"/>
                <w:sz w:val="24"/>
                <w:szCs w:val="24"/>
              </w:rPr>
            </w:pPr>
          </w:p>
        </w:tc>
      </w:tr>
      <w:tr w:rsidR="00AE343B" w:rsidRPr="00AE343B" w14:paraId="1775A542" w14:textId="77777777" w:rsidTr="00AE343B">
        <w:trPr>
          <w:trHeight w:val="505"/>
        </w:trPr>
        <w:tc>
          <w:tcPr>
            <w:tcW w:w="1229" w:type="dxa"/>
          </w:tcPr>
          <w:p w14:paraId="33773FEC" w14:textId="245B6862" w:rsidR="00156AE0" w:rsidRPr="00AE343B" w:rsidRDefault="00156AE0" w:rsidP="00AE343B">
            <w:pPr>
              <w:pStyle w:val="2"/>
              <w:spacing w:before="0" w:after="0" w:line="276" w:lineRule="auto"/>
              <w:jc w:val="both"/>
              <w:rPr>
                <w:rStyle w:val="ad"/>
                <w:rFonts w:ascii="Times New Roman" w:hAnsi="Times New Roman"/>
                <w:b w:val="0"/>
                <w:sz w:val="24"/>
                <w:szCs w:val="24"/>
              </w:rPr>
            </w:pPr>
            <w:r w:rsidRPr="00AE343B">
              <w:rPr>
                <w:rStyle w:val="ad"/>
                <w:rFonts w:ascii="Times New Roman" w:hAnsi="Times New Roman"/>
                <w:b w:val="0"/>
                <w:sz w:val="24"/>
                <w:szCs w:val="24"/>
              </w:rPr>
              <w:t>ОК 6.</w:t>
            </w:r>
          </w:p>
        </w:tc>
        <w:tc>
          <w:tcPr>
            <w:tcW w:w="8342" w:type="dxa"/>
          </w:tcPr>
          <w:p w14:paraId="00DC1DF3" w14:textId="353495F4" w:rsidR="00156AE0" w:rsidRPr="00AE343B" w:rsidRDefault="00156AE0" w:rsidP="00AE343B">
            <w:pPr>
              <w:pStyle w:val="2e"/>
              <w:shd w:val="clear" w:color="auto" w:fill="auto"/>
              <w:spacing w:after="0" w:line="276" w:lineRule="auto"/>
              <w:jc w:val="both"/>
              <w:rPr>
                <w:rStyle w:val="ad"/>
                <w:i w:val="0"/>
                <w:sz w:val="24"/>
                <w:szCs w:val="24"/>
              </w:rPr>
            </w:pPr>
            <w:r w:rsidRPr="00AE343B">
              <w:rPr>
                <w:sz w:val="24"/>
                <w:szCs w:val="24"/>
              </w:rPr>
              <w:t>Работать в коллективе и команде, взаимодействовать с руководством, коллегами и социальными партнерами.</w:t>
            </w:r>
          </w:p>
        </w:tc>
      </w:tr>
      <w:tr w:rsidR="00AE343B" w:rsidRPr="00AE343B" w14:paraId="662FEEC9" w14:textId="77777777" w:rsidTr="00AE343B">
        <w:tc>
          <w:tcPr>
            <w:tcW w:w="1229" w:type="dxa"/>
          </w:tcPr>
          <w:p w14:paraId="72963D76" w14:textId="27A588E2" w:rsidR="00156AE0" w:rsidRPr="00AE343B" w:rsidRDefault="00156AE0" w:rsidP="00AE343B">
            <w:pPr>
              <w:pStyle w:val="2"/>
              <w:spacing w:before="0" w:after="0" w:line="276" w:lineRule="auto"/>
              <w:jc w:val="both"/>
              <w:rPr>
                <w:rStyle w:val="ad"/>
                <w:rFonts w:ascii="Times New Roman" w:hAnsi="Times New Roman"/>
                <w:b w:val="0"/>
                <w:sz w:val="24"/>
                <w:szCs w:val="24"/>
              </w:rPr>
            </w:pPr>
            <w:r w:rsidRPr="00AE343B">
              <w:rPr>
                <w:rStyle w:val="ad"/>
                <w:rFonts w:ascii="Times New Roman" w:hAnsi="Times New Roman"/>
                <w:b w:val="0"/>
                <w:sz w:val="24"/>
                <w:szCs w:val="24"/>
              </w:rPr>
              <w:t>ОК 7.</w:t>
            </w:r>
          </w:p>
        </w:tc>
        <w:tc>
          <w:tcPr>
            <w:tcW w:w="8342" w:type="dxa"/>
          </w:tcPr>
          <w:p w14:paraId="0559ABBD" w14:textId="77777777" w:rsidR="00156AE0" w:rsidRPr="00AE343B" w:rsidRDefault="00156AE0" w:rsidP="00AE343B">
            <w:pPr>
              <w:pStyle w:val="2e"/>
              <w:shd w:val="clear" w:color="auto" w:fill="auto"/>
              <w:spacing w:after="0" w:line="276" w:lineRule="auto"/>
              <w:jc w:val="both"/>
              <w:rPr>
                <w:sz w:val="24"/>
                <w:szCs w:val="24"/>
              </w:rPr>
            </w:pPr>
            <w:r w:rsidRPr="00AE343B">
              <w:rPr>
                <w:sz w:val="24"/>
                <w:szCs w:val="24"/>
              </w:rPr>
              <w:t>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14:paraId="08C0C41B" w14:textId="77777777" w:rsidR="00156AE0" w:rsidRPr="00AE343B" w:rsidRDefault="00156AE0" w:rsidP="00AE343B">
            <w:pPr>
              <w:pStyle w:val="2"/>
              <w:spacing w:before="0" w:after="0" w:line="276" w:lineRule="auto"/>
              <w:jc w:val="both"/>
              <w:rPr>
                <w:rStyle w:val="ad"/>
                <w:rFonts w:ascii="Times New Roman" w:hAnsi="Times New Roman"/>
                <w:b w:val="0"/>
                <w:sz w:val="24"/>
                <w:szCs w:val="24"/>
              </w:rPr>
            </w:pPr>
          </w:p>
        </w:tc>
      </w:tr>
      <w:tr w:rsidR="00AE343B" w:rsidRPr="00AE343B" w14:paraId="1B101D47" w14:textId="77777777" w:rsidTr="00AE343B">
        <w:tc>
          <w:tcPr>
            <w:tcW w:w="1229" w:type="dxa"/>
          </w:tcPr>
          <w:p w14:paraId="767637DB" w14:textId="3618503A" w:rsidR="00156AE0" w:rsidRPr="00AE343B" w:rsidRDefault="00156AE0" w:rsidP="00AE343B">
            <w:pPr>
              <w:pStyle w:val="2"/>
              <w:spacing w:before="0" w:after="0" w:line="276" w:lineRule="auto"/>
              <w:jc w:val="both"/>
              <w:rPr>
                <w:rStyle w:val="ad"/>
                <w:rFonts w:ascii="Times New Roman" w:hAnsi="Times New Roman"/>
                <w:b w:val="0"/>
                <w:sz w:val="24"/>
                <w:szCs w:val="24"/>
              </w:rPr>
            </w:pPr>
            <w:r w:rsidRPr="00AE343B">
              <w:rPr>
                <w:rStyle w:val="ad"/>
                <w:rFonts w:ascii="Times New Roman" w:hAnsi="Times New Roman"/>
                <w:b w:val="0"/>
                <w:sz w:val="24"/>
                <w:szCs w:val="24"/>
              </w:rPr>
              <w:t>ОК 8.</w:t>
            </w:r>
          </w:p>
        </w:tc>
        <w:tc>
          <w:tcPr>
            <w:tcW w:w="8342" w:type="dxa"/>
          </w:tcPr>
          <w:p w14:paraId="7EB5E2CE" w14:textId="77777777" w:rsidR="00156AE0" w:rsidRPr="00AE343B" w:rsidRDefault="00156AE0" w:rsidP="00AE343B">
            <w:pPr>
              <w:pStyle w:val="2e"/>
              <w:shd w:val="clear" w:color="auto" w:fill="auto"/>
              <w:spacing w:after="0" w:line="276" w:lineRule="auto"/>
              <w:jc w:val="both"/>
              <w:rPr>
                <w:sz w:val="24"/>
                <w:szCs w:val="24"/>
              </w:rPr>
            </w:pPr>
            <w:r w:rsidRPr="00AE343B">
              <w:rPr>
                <w:sz w:val="24"/>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14:paraId="3049D228" w14:textId="77777777" w:rsidR="00156AE0" w:rsidRPr="00AE343B" w:rsidRDefault="00156AE0" w:rsidP="00AE343B">
            <w:pPr>
              <w:pStyle w:val="2"/>
              <w:spacing w:before="0" w:after="0" w:line="276" w:lineRule="auto"/>
              <w:jc w:val="both"/>
              <w:rPr>
                <w:rStyle w:val="ad"/>
                <w:rFonts w:ascii="Times New Roman" w:hAnsi="Times New Roman"/>
                <w:b w:val="0"/>
                <w:sz w:val="24"/>
                <w:szCs w:val="24"/>
              </w:rPr>
            </w:pPr>
          </w:p>
        </w:tc>
      </w:tr>
      <w:tr w:rsidR="00AE343B" w:rsidRPr="00AE343B" w14:paraId="04F1C552" w14:textId="77777777" w:rsidTr="00AE343B">
        <w:tc>
          <w:tcPr>
            <w:tcW w:w="1229" w:type="dxa"/>
          </w:tcPr>
          <w:p w14:paraId="605FD1AA" w14:textId="40217444" w:rsidR="00156AE0" w:rsidRPr="00AE343B" w:rsidRDefault="00156AE0" w:rsidP="00AE343B">
            <w:pPr>
              <w:pStyle w:val="2"/>
              <w:spacing w:before="0" w:after="0" w:line="276" w:lineRule="auto"/>
              <w:jc w:val="both"/>
              <w:rPr>
                <w:rStyle w:val="ad"/>
                <w:rFonts w:ascii="Times New Roman" w:hAnsi="Times New Roman"/>
                <w:b w:val="0"/>
                <w:sz w:val="24"/>
                <w:szCs w:val="24"/>
              </w:rPr>
            </w:pPr>
            <w:r w:rsidRPr="00AE343B">
              <w:rPr>
                <w:rStyle w:val="ad"/>
                <w:rFonts w:ascii="Times New Roman" w:hAnsi="Times New Roman"/>
                <w:b w:val="0"/>
                <w:sz w:val="24"/>
                <w:szCs w:val="24"/>
              </w:rPr>
              <w:t>ОК 9.</w:t>
            </w:r>
          </w:p>
        </w:tc>
        <w:tc>
          <w:tcPr>
            <w:tcW w:w="8342" w:type="dxa"/>
          </w:tcPr>
          <w:p w14:paraId="5BC0E218" w14:textId="77777777" w:rsidR="00156AE0" w:rsidRPr="00AE343B" w:rsidRDefault="00156AE0" w:rsidP="00AE343B">
            <w:pPr>
              <w:pStyle w:val="2e"/>
              <w:shd w:val="clear" w:color="auto" w:fill="auto"/>
              <w:spacing w:after="0" w:line="276" w:lineRule="auto"/>
              <w:jc w:val="both"/>
              <w:rPr>
                <w:sz w:val="24"/>
                <w:szCs w:val="24"/>
              </w:rPr>
            </w:pPr>
            <w:r w:rsidRPr="00AE343B">
              <w:rPr>
                <w:sz w:val="24"/>
                <w:szCs w:val="24"/>
              </w:rPr>
              <w:t>Осуществлять профессиональную деятельность в условиях обновления ее целей, содержания, смены технологий.</w:t>
            </w:r>
          </w:p>
          <w:p w14:paraId="56FB622A" w14:textId="77777777" w:rsidR="00156AE0" w:rsidRPr="00AE343B" w:rsidRDefault="00156AE0" w:rsidP="00AE343B">
            <w:pPr>
              <w:pStyle w:val="2"/>
              <w:spacing w:before="0" w:after="0" w:line="276" w:lineRule="auto"/>
              <w:jc w:val="both"/>
              <w:rPr>
                <w:rStyle w:val="ad"/>
                <w:rFonts w:ascii="Times New Roman" w:hAnsi="Times New Roman"/>
                <w:b w:val="0"/>
                <w:sz w:val="24"/>
                <w:szCs w:val="24"/>
              </w:rPr>
            </w:pPr>
          </w:p>
        </w:tc>
      </w:tr>
      <w:tr w:rsidR="00AE343B" w:rsidRPr="00AE343B" w14:paraId="2EA60361" w14:textId="77777777" w:rsidTr="00AE343B">
        <w:tc>
          <w:tcPr>
            <w:tcW w:w="1229" w:type="dxa"/>
          </w:tcPr>
          <w:p w14:paraId="0B8A7FEC" w14:textId="2FC9D2F3" w:rsidR="00156AE0" w:rsidRPr="00AE343B" w:rsidRDefault="00156AE0" w:rsidP="00AE343B">
            <w:pPr>
              <w:pStyle w:val="2"/>
              <w:spacing w:before="0" w:after="0" w:line="276" w:lineRule="auto"/>
              <w:jc w:val="both"/>
              <w:rPr>
                <w:rStyle w:val="ad"/>
                <w:rFonts w:ascii="Times New Roman" w:hAnsi="Times New Roman"/>
                <w:b w:val="0"/>
                <w:sz w:val="24"/>
                <w:szCs w:val="24"/>
              </w:rPr>
            </w:pPr>
            <w:r w:rsidRPr="00AE343B">
              <w:rPr>
                <w:rStyle w:val="ad"/>
                <w:rFonts w:ascii="Times New Roman" w:hAnsi="Times New Roman"/>
                <w:b w:val="0"/>
                <w:sz w:val="24"/>
                <w:szCs w:val="24"/>
              </w:rPr>
              <w:t>ОК 10.</w:t>
            </w:r>
          </w:p>
        </w:tc>
        <w:tc>
          <w:tcPr>
            <w:tcW w:w="8342" w:type="dxa"/>
          </w:tcPr>
          <w:p w14:paraId="5B5A34BC" w14:textId="3D697F1E" w:rsidR="00156AE0" w:rsidRPr="00AE343B" w:rsidRDefault="00156AE0" w:rsidP="00AE343B">
            <w:pPr>
              <w:pStyle w:val="2e"/>
              <w:shd w:val="clear" w:color="auto" w:fill="auto"/>
              <w:spacing w:after="0" w:line="276" w:lineRule="auto"/>
              <w:jc w:val="both"/>
              <w:rPr>
                <w:rStyle w:val="ad"/>
                <w:i w:val="0"/>
                <w:sz w:val="24"/>
                <w:szCs w:val="24"/>
              </w:rPr>
            </w:pPr>
            <w:r w:rsidRPr="00AE343B">
              <w:rPr>
                <w:sz w:val="24"/>
                <w:szCs w:val="24"/>
              </w:rPr>
              <w:t>Осуществлять профилактику травматизма, обеспечивать охрану жизни и здоровья детей.</w:t>
            </w:r>
          </w:p>
        </w:tc>
      </w:tr>
      <w:tr w:rsidR="00AE343B" w:rsidRPr="00AE343B" w14:paraId="6EC9459E" w14:textId="77777777" w:rsidTr="00AE343B">
        <w:tc>
          <w:tcPr>
            <w:tcW w:w="1229" w:type="dxa"/>
          </w:tcPr>
          <w:p w14:paraId="5AE0C8E1" w14:textId="6CAE7517" w:rsidR="00156AE0" w:rsidRPr="00AE343B" w:rsidRDefault="00156AE0" w:rsidP="00AE343B">
            <w:pPr>
              <w:pStyle w:val="2"/>
              <w:spacing w:before="0" w:after="0" w:line="276" w:lineRule="auto"/>
              <w:jc w:val="both"/>
              <w:rPr>
                <w:rStyle w:val="ad"/>
                <w:rFonts w:ascii="Times New Roman" w:hAnsi="Times New Roman"/>
                <w:b w:val="0"/>
                <w:sz w:val="24"/>
                <w:szCs w:val="24"/>
              </w:rPr>
            </w:pPr>
            <w:r w:rsidRPr="00AE343B">
              <w:rPr>
                <w:rStyle w:val="ad"/>
                <w:rFonts w:ascii="Times New Roman" w:hAnsi="Times New Roman"/>
                <w:b w:val="0"/>
                <w:sz w:val="24"/>
                <w:szCs w:val="24"/>
              </w:rPr>
              <w:t>ОК 11.</w:t>
            </w:r>
          </w:p>
        </w:tc>
        <w:tc>
          <w:tcPr>
            <w:tcW w:w="8342" w:type="dxa"/>
          </w:tcPr>
          <w:p w14:paraId="18665B8C" w14:textId="77777777" w:rsidR="00156AE0" w:rsidRPr="00AE343B" w:rsidRDefault="00156AE0" w:rsidP="00AE343B">
            <w:pPr>
              <w:pStyle w:val="2e"/>
              <w:shd w:val="clear" w:color="auto" w:fill="auto"/>
              <w:spacing w:after="0" w:line="276" w:lineRule="auto"/>
              <w:jc w:val="both"/>
              <w:rPr>
                <w:sz w:val="24"/>
                <w:szCs w:val="24"/>
              </w:rPr>
            </w:pPr>
            <w:r w:rsidRPr="00AE343B">
              <w:rPr>
                <w:sz w:val="24"/>
                <w:szCs w:val="24"/>
              </w:rPr>
              <w:t>Строить профессиональную деятельность с соблюдением регулирующих ее правовых норм.</w:t>
            </w:r>
          </w:p>
          <w:p w14:paraId="7C8754B3" w14:textId="5E0F9F7D" w:rsidR="00CE2DAD" w:rsidRPr="00AE343B" w:rsidRDefault="00CE2DAD" w:rsidP="00AE343B">
            <w:pPr>
              <w:pStyle w:val="2e"/>
              <w:shd w:val="clear" w:color="auto" w:fill="auto"/>
              <w:spacing w:after="0" w:line="276" w:lineRule="auto"/>
              <w:jc w:val="both"/>
              <w:rPr>
                <w:rStyle w:val="ad"/>
                <w:i w:val="0"/>
                <w:sz w:val="24"/>
                <w:szCs w:val="24"/>
              </w:rPr>
            </w:pPr>
          </w:p>
        </w:tc>
      </w:tr>
    </w:tbl>
    <w:p w14:paraId="052DB69E" w14:textId="3623C801" w:rsidR="00CF374A" w:rsidRPr="00AE343B" w:rsidRDefault="00CF374A" w:rsidP="00AE343B">
      <w:pPr>
        <w:pStyle w:val="2"/>
        <w:spacing w:before="0" w:after="0"/>
        <w:jc w:val="both"/>
        <w:rPr>
          <w:rStyle w:val="ad"/>
          <w:rFonts w:ascii="Times New Roman" w:hAnsi="Times New Roman"/>
          <w:b w:val="0"/>
        </w:rPr>
      </w:pPr>
    </w:p>
    <w:p w14:paraId="15BC95EC" w14:textId="77777777" w:rsidR="00AE343B" w:rsidRPr="00AE343B" w:rsidRDefault="00AE343B" w:rsidP="00AE343B">
      <w:pPr>
        <w:spacing w:after="0"/>
        <w:rPr>
          <w:rFonts w:ascii="Times New Roman" w:hAnsi="Times New Roman" w:cs="Times New Roman"/>
        </w:rPr>
      </w:pPr>
    </w:p>
    <w:p w14:paraId="45C387DE" w14:textId="77777777" w:rsidR="00CF374A" w:rsidRPr="00AE343B" w:rsidRDefault="00916222" w:rsidP="00AE343B">
      <w:pPr>
        <w:pStyle w:val="2"/>
        <w:spacing w:before="0" w:after="0"/>
        <w:jc w:val="both"/>
        <w:rPr>
          <w:rStyle w:val="ad"/>
          <w:rFonts w:ascii="Times New Roman" w:hAnsi="Times New Roman"/>
          <w:b w:val="0"/>
        </w:rPr>
      </w:pPr>
      <w:r w:rsidRPr="00AE343B">
        <w:rPr>
          <w:rStyle w:val="ad"/>
          <w:rFonts w:ascii="Times New Roman" w:hAnsi="Times New Roman"/>
          <w:b w:val="0"/>
        </w:rPr>
        <w:lastRenderedPageBreak/>
        <w:t xml:space="preserve">          </w:t>
      </w:r>
      <w:r w:rsidR="00CF374A" w:rsidRPr="00AE343B">
        <w:rPr>
          <w:rStyle w:val="ad"/>
          <w:rFonts w:ascii="Times New Roman" w:hAnsi="Times New Roman"/>
          <w:b w:val="0"/>
        </w:rPr>
        <w:t xml:space="preserve">1.1.2. Перечень профессиональных компетенций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950"/>
      </w:tblGrid>
      <w:tr w:rsidR="00AE343B" w:rsidRPr="00AE343B" w14:paraId="0C834E63" w14:textId="77777777" w:rsidTr="00C35D18">
        <w:trPr>
          <w:trHeight w:val="199"/>
        </w:trPr>
        <w:tc>
          <w:tcPr>
            <w:tcW w:w="586" w:type="pct"/>
            <w:vAlign w:val="center"/>
          </w:tcPr>
          <w:p w14:paraId="79401986" w14:textId="77777777" w:rsidR="00CF374A" w:rsidRPr="00AE343B" w:rsidRDefault="00CF374A" w:rsidP="00AE343B">
            <w:pPr>
              <w:widowControl w:val="0"/>
              <w:suppressAutoHyphens/>
              <w:spacing w:after="0" w:line="240" w:lineRule="auto"/>
              <w:jc w:val="center"/>
              <w:rPr>
                <w:rFonts w:ascii="Times New Roman" w:hAnsi="Times New Roman" w:cs="Times New Roman"/>
                <w:b/>
                <w:sz w:val="24"/>
                <w:szCs w:val="24"/>
              </w:rPr>
            </w:pPr>
            <w:r w:rsidRPr="00AE343B">
              <w:rPr>
                <w:rFonts w:ascii="Times New Roman" w:hAnsi="Times New Roman" w:cs="Times New Roman"/>
                <w:b/>
                <w:sz w:val="24"/>
                <w:szCs w:val="24"/>
              </w:rPr>
              <w:t>Код</w:t>
            </w:r>
          </w:p>
        </w:tc>
        <w:tc>
          <w:tcPr>
            <w:tcW w:w="4414" w:type="pct"/>
            <w:vAlign w:val="center"/>
          </w:tcPr>
          <w:p w14:paraId="2B202DA1" w14:textId="77777777" w:rsidR="00CF374A" w:rsidRPr="00AE343B" w:rsidRDefault="00CF374A" w:rsidP="00AE343B">
            <w:pPr>
              <w:pStyle w:val="2"/>
              <w:spacing w:before="0" w:after="0" w:line="276" w:lineRule="auto"/>
              <w:rPr>
                <w:rFonts w:ascii="Times New Roman" w:hAnsi="Times New Roman"/>
                <w:b w:val="0"/>
                <w:sz w:val="24"/>
                <w:szCs w:val="24"/>
              </w:rPr>
            </w:pPr>
            <w:r w:rsidRPr="00AE343B">
              <w:rPr>
                <w:rStyle w:val="ad"/>
                <w:rFonts w:ascii="Times New Roman" w:hAnsi="Times New Roman"/>
                <w:iCs w:val="0"/>
                <w:sz w:val="24"/>
                <w:szCs w:val="24"/>
              </w:rPr>
              <w:t>Наименование видов деятельности и профессиональных компетенций</w:t>
            </w:r>
          </w:p>
        </w:tc>
      </w:tr>
      <w:tr w:rsidR="00AE343B" w:rsidRPr="00AE343B" w14:paraId="7266CEDB" w14:textId="77777777" w:rsidTr="00C35D18">
        <w:tc>
          <w:tcPr>
            <w:tcW w:w="586" w:type="pct"/>
          </w:tcPr>
          <w:p w14:paraId="2462D7BA" w14:textId="77777777" w:rsidR="00CF374A" w:rsidRPr="00AE343B" w:rsidRDefault="00CF374A" w:rsidP="00AE343B">
            <w:pPr>
              <w:widowControl w:val="0"/>
              <w:suppressAutoHyphens/>
              <w:spacing w:after="0" w:line="240" w:lineRule="auto"/>
              <w:jc w:val="both"/>
              <w:rPr>
                <w:rFonts w:ascii="Times New Roman" w:hAnsi="Times New Roman" w:cs="Times New Roman"/>
                <w:sz w:val="24"/>
                <w:szCs w:val="24"/>
              </w:rPr>
            </w:pPr>
            <w:r w:rsidRPr="00AE343B">
              <w:rPr>
                <w:rFonts w:ascii="Times New Roman" w:hAnsi="Times New Roman" w:cs="Times New Roman"/>
                <w:sz w:val="24"/>
                <w:szCs w:val="24"/>
              </w:rPr>
              <w:t>ВД 1.</w:t>
            </w:r>
          </w:p>
        </w:tc>
        <w:tc>
          <w:tcPr>
            <w:tcW w:w="4414" w:type="pct"/>
          </w:tcPr>
          <w:p w14:paraId="7EFAB10A" w14:textId="77777777" w:rsidR="00CF374A" w:rsidRPr="00AE343B" w:rsidRDefault="00CF374A" w:rsidP="00AE343B">
            <w:pPr>
              <w:spacing w:after="0" w:line="240" w:lineRule="auto"/>
              <w:rPr>
                <w:rStyle w:val="ad"/>
                <w:rFonts w:ascii="Times New Roman" w:hAnsi="Times New Roman"/>
                <w:i w:val="0"/>
                <w:sz w:val="24"/>
                <w:szCs w:val="24"/>
              </w:rPr>
            </w:pPr>
            <w:r w:rsidRPr="00AE343B">
              <w:rPr>
                <w:rFonts w:ascii="Times New Roman" w:hAnsi="Times New Roman" w:cs="Times New Roman"/>
                <w:i/>
                <w:sz w:val="24"/>
                <w:szCs w:val="24"/>
              </w:rPr>
              <w:t>Выполнение работ по проектированию сетевой инфраструктуры</w:t>
            </w:r>
          </w:p>
        </w:tc>
      </w:tr>
      <w:tr w:rsidR="00AE343B" w:rsidRPr="00AE343B" w14:paraId="743494FB" w14:textId="77777777" w:rsidTr="00C35D18">
        <w:tc>
          <w:tcPr>
            <w:tcW w:w="586" w:type="pct"/>
          </w:tcPr>
          <w:p w14:paraId="6D1A9C12" w14:textId="1B779D11" w:rsidR="00CF374A" w:rsidRPr="00AE343B" w:rsidRDefault="00CF374A" w:rsidP="00AE343B">
            <w:pPr>
              <w:widowControl w:val="0"/>
              <w:suppressAutoHyphens/>
              <w:spacing w:after="0" w:line="240" w:lineRule="auto"/>
              <w:jc w:val="both"/>
              <w:rPr>
                <w:rFonts w:ascii="Times New Roman" w:hAnsi="Times New Roman" w:cs="Times New Roman"/>
                <w:sz w:val="24"/>
                <w:szCs w:val="24"/>
              </w:rPr>
            </w:pPr>
            <w:r w:rsidRPr="00AE343B">
              <w:rPr>
                <w:rFonts w:ascii="Times New Roman" w:hAnsi="Times New Roman" w:cs="Times New Roman"/>
                <w:sz w:val="24"/>
                <w:szCs w:val="24"/>
              </w:rPr>
              <w:t xml:space="preserve">ПК </w:t>
            </w:r>
            <w:r w:rsidR="00156AE0" w:rsidRPr="00AE343B">
              <w:rPr>
                <w:rFonts w:ascii="Times New Roman" w:hAnsi="Times New Roman" w:cs="Times New Roman"/>
                <w:sz w:val="24"/>
                <w:szCs w:val="24"/>
              </w:rPr>
              <w:t>5</w:t>
            </w:r>
            <w:r w:rsidRPr="00AE343B">
              <w:rPr>
                <w:rFonts w:ascii="Times New Roman" w:hAnsi="Times New Roman" w:cs="Times New Roman"/>
                <w:sz w:val="24"/>
                <w:szCs w:val="24"/>
              </w:rPr>
              <w:t>.1.</w:t>
            </w:r>
          </w:p>
        </w:tc>
        <w:tc>
          <w:tcPr>
            <w:tcW w:w="4414" w:type="pct"/>
          </w:tcPr>
          <w:p w14:paraId="19314A51" w14:textId="77777777" w:rsidR="00CF374A" w:rsidRPr="00AE343B" w:rsidRDefault="00156AE0" w:rsidP="00AE343B">
            <w:pPr>
              <w:spacing w:after="0" w:line="240" w:lineRule="auto"/>
              <w:rPr>
                <w:rFonts w:ascii="Times New Roman" w:hAnsi="Times New Roman" w:cs="Times New Roman"/>
                <w:sz w:val="24"/>
                <w:szCs w:val="24"/>
              </w:rPr>
            </w:pPr>
            <w:r w:rsidRPr="00AE343B">
              <w:rPr>
                <w:rFonts w:ascii="Times New Roman" w:hAnsi="Times New Roman" w:cs="Times New Roman"/>
                <w:sz w:val="24"/>
                <w:szCs w:val="24"/>
              </w:rPr>
              <w:t>Разрабатывать методические материалы на основе примерных с учетом особенностей возраста, группы и отдельных воспитанников.</w:t>
            </w:r>
          </w:p>
          <w:p w14:paraId="30E249C3" w14:textId="29D2DB3C" w:rsidR="00CE2DAD" w:rsidRPr="00AE343B" w:rsidRDefault="00CE2DAD" w:rsidP="00AE343B">
            <w:pPr>
              <w:spacing w:after="0" w:line="240" w:lineRule="auto"/>
              <w:rPr>
                <w:rStyle w:val="ad"/>
                <w:rFonts w:ascii="Times New Roman" w:hAnsi="Times New Roman"/>
                <w:i w:val="0"/>
                <w:sz w:val="24"/>
                <w:szCs w:val="24"/>
              </w:rPr>
            </w:pPr>
          </w:p>
        </w:tc>
      </w:tr>
      <w:tr w:rsidR="00AE343B" w:rsidRPr="00AE343B" w14:paraId="67689A70" w14:textId="77777777" w:rsidTr="00690EF2">
        <w:trPr>
          <w:trHeight w:val="386"/>
        </w:trPr>
        <w:tc>
          <w:tcPr>
            <w:tcW w:w="586" w:type="pct"/>
          </w:tcPr>
          <w:p w14:paraId="2044448A" w14:textId="386982FC" w:rsidR="00CF374A" w:rsidRPr="00AE343B" w:rsidRDefault="00CF374A" w:rsidP="00AE343B">
            <w:pPr>
              <w:widowControl w:val="0"/>
              <w:suppressAutoHyphens/>
              <w:spacing w:after="0" w:line="240" w:lineRule="auto"/>
              <w:jc w:val="both"/>
              <w:rPr>
                <w:rFonts w:ascii="Times New Roman" w:hAnsi="Times New Roman" w:cs="Times New Roman"/>
                <w:sz w:val="24"/>
                <w:szCs w:val="24"/>
              </w:rPr>
            </w:pPr>
            <w:r w:rsidRPr="00AE343B">
              <w:rPr>
                <w:rFonts w:ascii="Times New Roman" w:hAnsi="Times New Roman" w:cs="Times New Roman"/>
                <w:sz w:val="24"/>
                <w:szCs w:val="24"/>
              </w:rPr>
              <w:t xml:space="preserve">ПК </w:t>
            </w:r>
            <w:r w:rsidR="00156AE0" w:rsidRPr="00AE343B">
              <w:rPr>
                <w:rFonts w:ascii="Times New Roman" w:hAnsi="Times New Roman" w:cs="Times New Roman"/>
                <w:sz w:val="24"/>
                <w:szCs w:val="24"/>
              </w:rPr>
              <w:t>5</w:t>
            </w:r>
            <w:r w:rsidRPr="00AE343B">
              <w:rPr>
                <w:rFonts w:ascii="Times New Roman" w:hAnsi="Times New Roman" w:cs="Times New Roman"/>
                <w:sz w:val="24"/>
                <w:szCs w:val="24"/>
              </w:rPr>
              <w:t>.2.</w:t>
            </w:r>
          </w:p>
        </w:tc>
        <w:tc>
          <w:tcPr>
            <w:tcW w:w="4414" w:type="pct"/>
          </w:tcPr>
          <w:p w14:paraId="76063693" w14:textId="0FCCD84A" w:rsidR="00CF374A" w:rsidRPr="00AE343B" w:rsidRDefault="00156AE0" w:rsidP="00AE343B">
            <w:pPr>
              <w:pStyle w:val="2e"/>
              <w:shd w:val="clear" w:color="auto" w:fill="auto"/>
              <w:spacing w:after="0" w:line="240" w:lineRule="auto"/>
              <w:jc w:val="both"/>
              <w:rPr>
                <w:rStyle w:val="ad"/>
                <w:i w:val="0"/>
                <w:sz w:val="24"/>
                <w:szCs w:val="24"/>
              </w:rPr>
            </w:pPr>
            <w:r w:rsidRPr="00AE343B">
              <w:rPr>
                <w:sz w:val="24"/>
                <w:szCs w:val="24"/>
              </w:rPr>
              <w:t>Создавать в группе предметно-развивающую среду.</w:t>
            </w:r>
          </w:p>
        </w:tc>
      </w:tr>
      <w:tr w:rsidR="00AE343B" w:rsidRPr="00AE343B" w14:paraId="507CB532" w14:textId="77777777" w:rsidTr="00C35D18">
        <w:tc>
          <w:tcPr>
            <w:tcW w:w="586" w:type="pct"/>
          </w:tcPr>
          <w:p w14:paraId="32F9B067" w14:textId="2B563CE4" w:rsidR="00CF374A" w:rsidRPr="00AE343B" w:rsidRDefault="00CF374A" w:rsidP="00AE343B">
            <w:pPr>
              <w:widowControl w:val="0"/>
              <w:suppressAutoHyphens/>
              <w:spacing w:after="0" w:line="240" w:lineRule="auto"/>
              <w:jc w:val="both"/>
              <w:rPr>
                <w:rFonts w:ascii="Times New Roman" w:hAnsi="Times New Roman" w:cs="Times New Roman"/>
                <w:sz w:val="24"/>
                <w:szCs w:val="24"/>
                <w:lang w:val="en-US"/>
              </w:rPr>
            </w:pPr>
            <w:r w:rsidRPr="00AE343B">
              <w:rPr>
                <w:rFonts w:ascii="Times New Roman" w:hAnsi="Times New Roman" w:cs="Times New Roman"/>
                <w:sz w:val="24"/>
                <w:szCs w:val="24"/>
              </w:rPr>
              <w:t xml:space="preserve">ПК </w:t>
            </w:r>
            <w:r w:rsidR="00156AE0" w:rsidRPr="00AE343B">
              <w:rPr>
                <w:rFonts w:ascii="Times New Roman" w:hAnsi="Times New Roman" w:cs="Times New Roman"/>
                <w:sz w:val="24"/>
                <w:szCs w:val="24"/>
              </w:rPr>
              <w:t>5</w:t>
            </w:r>
            <w:r w:rsidRPr="00AE343B">
              <w:rPr>
                <w:rFonts w:ascii="Times New Roman" w:hAnsi="Times New Roman" w:cs="Times New Roman"/>
                <w:sz w:val="24"/>
                <w:szCs w:val="24"/>
              </w:rPr>
              <w:t xml:space="preserve">.3. </w:t>
            </w:r>
          </w:p>
        </w:tc>
        <w:tc>
          <w:tcPr>
            <w:tcW w:w="4414" w:type="pct"/>
          </w:tcPr>
          <w:p w14:paraId="3E29DE2A" w14:textId="77777777" w:rsidR="00156AE0" w:rsidRPr="00AE343B" w:rsidRDefault="00156AE0" w:rsidP="00AE343B">
            <w:pPr>
              <w:pStyle w:val="2e"/>
              <w:shd w:val="clear" w:color="auto" w:fill="auto"/>
              <w:spacing w:after="0" w:line="240" w:lineRule="auto"/>
              <w:jc w:val="both"/>
              <w:rPr>
                <w:sz w:val="24"/>
                <w:szCs w:val="24"/>
              </w:rPr>
            </w:pPr>
            <w:r w:rsidRPr="00AE343B">
              <w:rPr>
                <w:sz w:val="24"/>
                <w:szCs w:val="24"/>
              </w:rPr>
              <w:t>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14:paraId="2FF1209B" w14:textId="48D734C3" w:rsidR="00CF374A" w:rsidRPr="00AE343B" w:rsidRDefault="00CF374A" w:rsidP="00AE343B">
            <w:pPr>
              <w:widowControl w:val="0"/>
              <w:suppressAutoHyphens/>
              <w:spacing w:after="0" w:line="240" w:lineRule="auto"/>
              <w:jc w:val="both"/>
              <w:rPr>
                <w:rStyle w:val="ad"/>
                <w:rFonts w:ascii="Times New Roman" w:hAnsi="Times New Roman"/>
                <w:i w:val="0"/>
                <w:sz w:val="24"/>
                <w:szCs w:val="24"/>
              </w:rPr>
            </w:pPr>
          </w:p>
        </w:tc>
      </w:tr>
      <w:tr w:rsidR="00AE343B" w:rsidRPr="00AE343B" w14:paraId="46D8D32E" w14:textId="77777777" w:rsidTr="00C35D18">
        <w:tc>
          <w:tcPr>
            <w:tcW w:w="586" w:type="pct"/>
          </w:tcPr>
          <w:p w14:paraId="5B4025AA" w14:textId="69A62F5F" w:rsidR="00CF374A" w:rsidRPr="00AE343B" w:rsidRDefault="00CF374A" w:rsidP="00AE343B">
            <w:pPr>
              <w:widowControl w:val="0"/>
              <w:suppressAutoHyphens/>
              <w:spacing w:after="0" w:line="240" w:lineRule="auto"/>
              <w:jc w:val="both"/>
              <w:rPr>
                <w:rFonts w:ascii="Times New Roman" w:hAnsi="Times New Roman" w:cs="Times New Roman"/>
                <w:sz w:val="24"/>
                <w:szCs w:val="24"/>
              </w:rPr>
            </w:pPr>
            <w:r w:rsidRPr="00AE343B">
              <w:rPr>
                <w:rFonts w:ascii="Times New Roman" w:hAnsi="Times New Roman" w:cs="Times New Roman"/>
                <w:sz w:val="24"/>
                <w:szCs w:val="24"/>
              </w:rPr>
              <w:t xml:space="preserve">ПК </w:t>
            </w:r>
            <w:r w:rsidR="00156AE0" w:rsidRPr="00AE343B">
              <w:rPr>
                <w:rFonts w:ascii="Times New Roman" w:hAnsi="Times New Roman" w:cs="Times New Roman"/>
                <w:sz w:val="24"/>
                <w:szCs w:val="24"/>
              </w:rPr>
              <w:t>5</w:t>
            </w:r>
            <w:r w:rsidRPr="00AE343B">
              <w:rPr>
                <w:rFonts w:ascii="Times New Roman" w:hAnsi="Times New Roman" w:cs="Times New Roman"/>
                <w:sz w:val="24"/>
                <w:szCs w:val="24"/>
              </w:rPr>
              <w:t>.4.</w:t>
            </w:r>
          </w:p>
        </w:tc>
        <w:tc>
          <w:tcPr>
            <w:tcW w:w="4414" w:type="pct"/>
          </w:tcPr>
          <w:p w14:paraId="51B59DD3" w14:textId="77777777" w:rsidR="00156AE0" w:rsidRPr="00AE343B" w:rsidRDefault="00156AE0" w:rsidP="00AE343B">
            <w:pPr>
              <w:pStyle w:val="2e"/>
              <w:shd w:val="clear" w:color="auto" w:fill="auto"/>
              <w:spacing w:after="0" w:line="240" w:lineRule="auto"/>
              <w:jc w:val="both"/>
              <w:rPr>
                <w:sz w:val="24"/>
                <w:szCs w:val="24"/>
              </w:rPr>
            </w:pPr>
            <w:r w:rsidRPr="00AE343B">
              <w:rPr>
                <w:sz w:val="24"/>
                <w:szCs w:val="24"/>
              </w:rPr>
              <w:t>Оформлять педагогические разработки в виде отчетов, рефератов, выступлений.</w:t>
            </w:r>
          </w:p>
          <w:p w14:paraId="46F1D72E" w14:textId="196365FC" w:rsidR="00CF374A" w:rsidRPr="00AE343B" w:rsidRDefault="00CF374A" w:rsidP="00AE343B">
            <w:pPr>
              <w:spacing w:after="0" w:line="240" w:lineRule="auto"/>
              <w:rPr>
                <w:rStyle w:val="ad"/>
                <w:rFonts w:ascii="Times New Roman" w:hAnsi="Times New Roman"/>
                <w:i w:val="0"/>
                <w:sz w:val="24"/>
                <w:szCs w:val="24"/>
              </w:rPr>
            </w:pPr>
          </w:p>
        </w:tc>
      </w:tr>
      <w:tr w:rsidR="00AE343B" w:rsidRPr="00AE343B" w14:paraId="7540021E" w14:textId="77777777" w:rsidTr="00C35D18">
        <w:tc>
          <w:tcPr>
            <w:tcW w:w="586" w:type="pct"/>
          </w:tcPr>
          <w:p w14:paraId="072A72E4" w14:textId="3265218F" w:rsidR="00CF374A" w:rsidRPr="00AE343B" w:rsidRDefault="00CF374A" w:rsidP="00AE343B">
            <w:pPr>
              <w:widowControl w:val="0"/>
              <w:suppressAutoHyphens/>
              <w:spacing w:after="0" w:line="240" w:lineRule="auto"/>
              <w:jc w:val="both"/>
              <w:rPr>
                <w:rFonts w:ascii="Times New Roman" w:hAnsi="Times New Roman" w:cs="Times New Roman"/>
                <w:sz w:val="24"/>
                <w:szCs w:val="24"/>
              </w:rPr>
            </w:pPr>
            <w:r w:rsidRPr="00AE343B">
              <w:rPr>
                <w:rFonts w:ascii="Times New Roman" w:hAnsi="Times New Roman" w:cs="Times New Roman"/>
                <w:sz w:val="24"/>
                <w:szCs w:val="24"/>
              </w:rPr>
              <w:t>ПК</w:t>
            </w:r>
            <w:r w:rsidR="00156AE0" w:rsidRPr="00AE343B">
              <w:rPr>
                <w:rFonts w:ascii="Times New Roman" w:hAnsi="Times New Roman" w:cs="Times New Roman"/>
                <w:sz w:val="24"/>
                <w:szCs w:val="24"/>
              </w:rPr>
              <w:t xml:space="preserve"> 5</w:t>
            </w:r>
            <w:r w:rsidRPr="00AE343B">
              <w:rPr>
                <w:rFonts w:ascii="Times New Roman" w:hAnsi="Times New Roman" w:cs="Times New Roman"/>
                <w:sz w:val="24"/>
                <w:szCs w:val="24"/>
              </w:rPr>
              <w:t>.5.</w:t>
            </w:r>
          </w:p>
        </w:tc>
        <w:tc>
          <w:tcPr>
            <w:tcW w:w="4414" w:type="pct"/>
          </w:tcPr>
          <w:p w14:paraId="4DC579A9" w14:textId="77777777" w:rsidR="00156AE0" w:rsidRPr="00AE343B" w:rsidRDefault="00156AE0" w:rsidP="00AE343B">
            <w:pPr>
              <w:pStyle w:val="2e"/>
              <w:shd w:val="clear" w:color="auto" w:fill="auto"/>
              <w:spacing w:after="0" w:line="240" w:lineRule="auto"/>
              <w:jc w:val="both"/>
              <w:rPr>
                <w:sz w:val="24"/>
                <w:szCs w:val="24"/>
              </w:rPr>
            </w:pPr>
            <w:r w:rsidRPr="00AE343B">
              <w:rPr>
                <w:sz w:val="24"/>
                <w:szCs w:val="24"/>
              </w:rPr>
              <w:t>Участвовать в исследовательской и проектной деятельности в области дошкольного образования.</w:t>
            </w:r>
          </w:p>
          <w:p w14:paraId="02864CE1" w14:textId="4FA27C1E" w:rsidR="00CF374A" w:rsidRPr="00AE343B" w:rsidRDefault="00CF374A" w:rsidP="00AE343B">
            <w:pPr>
              <w:spacing w:after="0" w:line="240" w:lineRule="auto"/>
              <w:rPr>
                <w:rStyle w:val="ad"/>
                <w:rFonts w:ascii="Times New Roman" w:hAnsi="Times New Roman"/>
                <w:i w:val="0"/>
                <w:sz w:val="24"/>
                <w:szCs w:val="24"/>
              </w:rPr>
            </w:pPr>
          </w:p>
        </w:tc>
      </w:tr>
      <w:tr w:rsidR="00AE343B" w:rsidRPr="00AE343B" w14:paraId="6C7E59A0" w14:textId="77777777" w:rsidTr="005955AE">
        <w:tc>
          <w:tcPr>
            <w:tcW w:w="5000" w:type="pct"/>
            <w:gridSpan w:val="2"/>
          </w:tcPr>
          <w:p w14:paraId="69C2AD47" w14:textId="70A035A4" w:rsidR="005955AE" w:rsidRPr="00AE343B" w:rsidRDefault="005955AE" w:rsidP="00AE343B">
            <w:pPr>
              <w:pStyle w:val="2e"/>
              <w:shd w:val="clear" w:color="auto" w:fill="auto"/>
              <w:spacing w:after="0" w:line="240" w:lineRule="auto"/>
              <w:rPr>
                <w:sz w:val="24"/>
                <w:szCs w:val="24"/>
              </w:rPr>
            </w:pPr>
            <w:r w:rsidRPr="00AE343B">
              <w:rPr>
                <w:b/>
                <w:sz w:val="24"/>
                <w:szCs w:val="24"/>
              </w:rPr>
              <w:t>Личностные результаты</w:t>
            </w:r>
            <w:r w:rsidRPr="00AE343B">
              <w:rPr>
                <w:b/>
                <w:spacing w:val="1"/>
                <w:sz w:val="24"/>
                <w:szCs w:val="24"/>
              </w:rPr>
              <w:t xml:space="preserve"> </w:t>
            </w:r>
            <w:r w:rsidRPr="00AE343B">
              <w:rPr>
                <w:b/>
                <w:sz w:val="24"/>
                <w:szCs w:val="24"/>
              </w:rPr>
              <w:t>реализации программы воспитания</w:t>
            </w:r>
          </w:p>
        </w:tc>
      </w:tr>
      <w:tr w:rsidR="00AE343B" w:rsidRPr="00AE343B" w14:paraId="6D6C8EF9" w14:textId="77777777" w:rsidTr="00C35D18">
        <w:tc>
          <w:tcPr>
            <w:tcW w:w="586" w:type="pct"/>
          </w:tcPr>
          <w:p w14:paraId="5AEC9D53" w14:textId="433E0924" w:rsidR="005955AE" w:rsidRPr="00AE343B" w:rsidRDefault="005955AE" w:rsidP="00AE343B">
            <w:pPr>
              <w:widowControl w:val="0"/>
              <w:suppressAutoHyphens/>
              <w:spacing w:after="0" w:line="240" w:lineRule="auto"/>
              <w:rPr>
                <w:rFonts w:ascii="Times New Roman" w:hAnsi="Times New Roman" w:cs="Times New Roman"/>
                <w:bCs/>
                <w:sz w:val="24"/>
                <w:szCs w:val="24"/>
              </w:rPr>
            </w:pPr>
            <w:r w:rsidRPr="00AE343B">
              <w:rPr>
                <w:rFonts w:ascii="Times New Roman" w:hAnsi="Times New Roman" w:cs="Times New Roman"/>
                <w:sz w:val="24"/>
                <w:szCs w:val="24"/>
              </w:rPr>
              <w:t>ЛР 14</w:t>
            </w:r>
          </w:p>
        </w:tc>
        <w:tc>
          <w:tcPr>
            <w:tcW w:w="4414" w:type="pct"/>
          </w:tcPr>
          <w:p w14:paraId="55CF0F1E" w14:textId="77777777" w:rsidR="005955AE" w:rsidRPr="00AE343B" w:rsidRDefault="005955AE" w:rsidP="00AE343B">
            <w:pPr>
              <w:pStyle w:val="TableParagraph"/>
              <w:rPr>
                <w:sz w:val="24"/>
                <w:szCs w:val="24"/>
              </w:rPr>
            </w:pPr>
            <w:r w:rsidRPr="00AE343B">
              <w:rPr>
                <w:sz w:val="24"/>
                <w:szCs w:val="24"/>
              </w:rPr>
              <w:t>Стремящийся</w:t>
            </w:r>
            <w:r w:rsidRPr="00AE343B">
              <w:rPr>
                <w:spacing w:val="36"/>
                <w:sz w:val="24"/>
                <w:szCs w:val="24"/>
              </w:rPr>
              <w:t xml:space="preserve"> </w:t>
            </w:r>
            <w:r w:rsidRPr="00AE343B">
              <w:rPr>
                <w:sz w:val="24"/>
                <w:szCs w:val="24"/>
              </w:rPr>
              <w:t>находить</w:t>
            </w:r>
            <w:r w:rsidRPr="00AE343B">
              <w:rPr>
                <w:spacing w:val="36"/>
                <w:sz w:val="24"/>
                <w:szCs w:val="24"/>
              </w:rPr>
              <w:t xml:space="preserve"> </w:t>
            </w:r>
            <w:r w:rsidRPr="00AE343B">
              <w:rPr>
                <w:sz w:val="24"/>
                <w:szCs w:val="24"/>
              </w:rPr>
              <w:t>и</w:t>
            </w:r>
            <w:r w:rsidRPr="00AE343B">
              <w:rPr>
                <w:spacing w:val="37"/>
                <w:sz w:val="24"/>
                <w:szCs w:val="24"/>
              </w:rPr>
              <w:t xml:space="preserve"> </w:t>
            </w:r>
            <w:r w:rsidRPr="00AE343B">
              <w:rPr>
                <w:sz w:val="24"/>
                <w:szCs w:val="24"/>
              </w:rPr>
              <w:t>демонстрировать</w:t>
            </w:r>
            <w:r w:rsidRPr="00AE343B">
              <w:rPr>
                <w:spacing w:val="35"/>
                <w:sz w:val="24"/>
                <w:szCs w:val="24"/>
              </w:rPr>
              <w:t xml:space="preserve"> </w:t>
            </w:r>
            <w:r w:rsidRPr="00AE343B">
              <w:rPr>
                <w:sz w:val="24"/>
                <w:szCs w:val="24"/>
              </w:rPr>
              <w:t>ценностный</w:t>
            </w:r>
            <w:r w:rsidRPr="00AE343B">
              <w:rPr>
                <w:spacing w:val="36"/>
                <w:sz w:val="24"/>
                <w:szCs w:val="24"/>
              </w:rPr>
              <w:t xml:space="preserve"> </w:t>
            </w:r>
            <w:r w:rsidRPr="00AE343B">
              <w:rPr>
                <w:sz w:val="24"/>
                <w:szCs w:val="24"/>
              </w:rPr>
              <w:t>аспект</w:t>
            </w:r>
            <w:r w:rsidRPr="00AE343B">
              <w:rPr>
                <w:spacing w:val="34"/>
                <w:sz w:val="24"/>
                <w:szCs w:val="24"/>
              </w:rPr>
              <w:t xml:space="preserve"> </w:t>
            </w:r>
            <w:r w:rsidRPr="00AE343B">
              <w:rPr>
                <w:sz w:val="24"/>
                <w:szCs w:val="24"/>
              </w:rPr>
              <w:t>учебного</w:t>
            </w:r>
            <w:r w:rsidRPr="00AE343B">
              <w:rPr>
                <w:spacing w:val="-57"/>
                <w:sz w:val="24"/>
                <w:szCs w:val="24"/>
              </w:rPr>
              <w:t xml:space="preserve"> </w:t>
            </w:r>
            <w:r w:rsidRPr="00AE343B">
              <w:rPr>
                <w:sz w:val="24"/>
                <w:szCs w:val="24"/>
              </w:rPr>
              <w:t>знания</w:t>
            </w:r>
            <w:r w:rsidRPr="00AE343B">
              <w:rPr>
                <w:spacing w:val="3"/>
                <w:sz w:val="24"/>
                <w:szCs w:val="24"/>
              </w:rPr>
              <w:t xml:space="preserve"> </w:t>
            </w:r>
            <w:r w:rsidRPr="00AE343B">
              <w:rPr>
                <w:sz w:val="24"/>
                <w:szCs w:val="24"/>
              </w:rPr>
              <w:t>и</w:t>
            </w:r>
            <w:r w:rsidRPr="00AE343B">
              <w:rPr>
                <w:spacing w:val="4"/>
                <w:sz w:val="24"/>
                <w:szCs w:val="24"/>
              </w:rPr>
              <w:t xml:space="preserve"> </w:t>
            </w:r>
            <w:r w:rsidRPr="00AE343B">
              <w:rPr>
                <w:sz w:val="24"/>
                <w:szCs w:val="24"/>
              </w:rPr>
              <w:t>информации</w:t>
            </w:r>
            <w:r w:rsidRPr="00AE343B">
              <w:rPr>
                <w:spacing w:val="4"/>
                <w:sz w:val="24"/>
                <w:szCs w:val="24"/>
              </w:rPr>
              <w:t xml:space="preserve"> </w:t>
            </w:r>
            <w:r w:rsidRPr="00AE343B">
              <w:rPr>
                <w:sz w:val="24"/>
                <w:szCs w:val="24"/>
              </w:rPr>
              <w:t>и</w:t>
            </w:r>
            <w:r w:rsidRPr="00AE343B">
              <w:rPr>
                <w:spacing w:val="4"/>
                <w:sz w:val="24"/>
                <w:szCs w:val="24"/>
              </w:rPr>
              <w:t xml:space="preserve"> </w:t>
            </w:r>
            <w:r w:rsidRPr="00AE343B">
              <w:rPr>
                <w:sz w:val="24"/>
                <w:szCs w:val="24"/>
              </w:rPr>
              <w:t>обеспечивать</w:t>
            </w:r>
            <w:r w:rsidRPr="00AE343B">
              <w:rPr>
                <w:spacing w:val="5"/>
                <w:sz w:val="24"/>
                <w:szCs w:val="24"/>
              </w:rPr>
              <w:t xml:space="preserve"> </w:t>
            </w:r>
            <w:r w:rsidRPr="00AE343B">
              <w:rPr>
                <w:sz w:val="24"/>
                <w:szCs w:val="24"/>
              </w:rPr>
              <w:t>его</w:t>
            </w:r>
            <w:r w:rsidRPr="00AE343B">
              <w:rPr>
                <w:spacing w:val="3"/>
                <w:sz w:val="24"/>
                <w:szCs w:val="24"/>
              </w:rPr>
              <w:t xml:space="preserve"> </w:t>
            </w:r>
            <w:r w:rsidRPr="00AE343B">
              <w:rPr>
                <w:sz w:val="24"/>
                <w:szCs w:val="24"/>
              </w:rPr>
              <w:t>понимание</w:t>
            </w:r>
            <w:r w:rsidRPr="00AE343B">
              <w:rPr>
                <w:spacing w:val="3"/>
                <w:sz w:val="24"/>
                <w:szCs w:val="24"/>
              </w:rPr>
              <w:t xml:space="preserve"> </w:t>
            </w:r>
            <w:r w:rsidRPr="00AE343B">
              <w:rPr>
                <w:sz w:val="24"/>
                <w:szCs w:val="24"/>
              </w:rPr>
              <w:t>и</w:t>
            </w:r>
            <w:r w:rsidRPr="00AE343B">
              <w:rPr>
                <w:spacing w:val="2"/>
                <w:sz w:val="24"/>
                <w:szCs w:val="24"/>
              </w:rPr>
              <w:t xml:space="preserve"> </w:t>
            </w:r>
            <w:r w:rsidRPr="00AE343B">
              <w:rPr>
                <w:sz w:val="24"/>
                <w:szCs w:val="24"/>
              </w:rPr>
              <w:t>переживание</w:t>
            </w:r>
          </w:p>
          <w:p w14:paraId="425C63C7" w14:textId="0383D422" w:rsidR="005955AE" w:rsidRPr="00AE343B" w:rsidRDefault="005955AE" w:rsidP="00AE343B">
            <w:pPr>
              <w:pStyle w:val="TableParagraph"/>
              <w:tabs>
                <w:tab w:val="left" w:pos="2369"/>
                <w:tab w:val="left" w:pos="4034"/>
                <w:tab w:val="left" w:pos="4420"/>
                <w:tab w:val="left" w:pos="6842"/>
              </w:tabs>
              <w:spacing w:line="268" w:lineRule="exact"/>
              <w:rPr>
                <w:sz w:val="24"/>
                <w:szCs w:val="24"/>
              </w:rPr>
            </w:pPr>
            <w:r w:rsidRPr="00AE343B">
              <w:rPr>
                <w:sz w:val="24"/>
                <w:szCs w:val="24"/>
              </w:rPr>
              <w:t>обучающимися</w:t>
            </w:r>
          </w:p>
        </w:tc>
      </w:tr>
      <w:tr w:rsidR="00AE343B" w:rsidRPr="00AE343B" w14:paraId="53F93FB0" w14:textId="77777777" w:rsidTr="00C35D18">
        <w:tc>
          <w:tcPr>
            <w:tcW w:w="586" w:type="pct"/>
          </w:tcPr>
          <w:p w14:paraId="6E9794AA" w14:textId="2A145353" w:rsidR="005955AE" w:rsidRPr="00AE343B" w:rsidRDefault="005955AE" w:rsidP="00AE343B">
            <w:pPr>
              <w:widowControl w:val="0"/>
              <w:suppressAutoHyphens/>
              <w:spacing w:after="0" w:line="240" w:lineRule="auto"/>
              <w:rPr>
                <w:rFonts w:ascii="Times New Roman" w:hAnsi="Times New Roman" w:cs="Times New Roman"/>
                <w:bCs/>
                <w:sz w:val="24"/>
                <w:szCs w:val="24"/>
              </w:rPr>
            </w:pPr>
            <w:r w:rsidRPr="00AE343B">
              <w:rPr>
                <w:rFonts w:ascii="Times New Roman" w:hAnsi="Times New Roman" w:cs="Times New Roman"/>
                <w:sz w:val="24"/>
                <w:szCs w:val="24"/>
              </w:rPr>
              <w:t>ЛР 15</w:t>
            </w:r>
          </w:p>
        </w:tc>
        <w:tc>
          <w:tcPr>
            <w:tcW w:w="4414" w:type="pct"/>
          </w:tcPr>
          <w:p w14:paraId="7595A591" w14:textId="77777777" w:rsidR="005955AE" w:rsidRPr="00AE343B" w:rsidRDefault="005955AE" w:rsidP="00AE343B">
            <w:pPr>
              <w:pStyle w:val="TableParagraph"/>
              <w:rPr>
                <w:sz w:val="24"/>
                <w:szCs w:val="24"/>
              </w:rPr>
            </w:pPr>
            <w:r w:rsidRPr="00AE343B">
              <w:rPr>
                <w:sz w:val="24"/>
                <w:szCs w:val="24"/>
              </w:rPr>
              <w:t>Признающий</w:t>
            </w:r>
            <w:r w:rsidRPr="00AE343B">
              <w:rPr>
                <w:spacing w:val="1"/>
                <w:sz w:val="24"/>
                <w:szCs w:val="24"/>
              </w:rPr>
              <w:t xml:space="preserve"> </w:t>
            </w:r>
            <w:r w:rsidRPr="00AE343B">
              <w:rPr>
                <w:sz w:val="24"/>
                <w:szCs w:val="24"/>
              </w:rPr>
              <w:t>ценности</w:t>
            </w:r>
            <w:r w:rsidRPr="00AE343B">
              <w:rPr>
                <w:spacing w:val="1"/>
                <w:sz w:val="24"/>
                <w:szCs w:val="24"/>
              </w:rPr>
              <w:t xml:space="preserve"> </w:t>
            </w:r>
            <w:r w:rsidRPr="00AE343B">
              <w:rPr>
                <w:sz w:val="24"/>
                <w:szCs w:val="24"/>
              </w:rPr>
              <w:t>непрерывного</w:t>
            </w:r>
            <w:r w:rsidRPr="00AE343B">
              <w:rPr>
                <w:spacing w:val="1"/>
                <w:sz w:val="24"/>
                <w:szCs w:val="24"/>
              </w:rPr>
              <w:t xml:space="preserve"> </w:t>
            </w:r>
            <w:r w:rsidRPr="00AE343B">
              <w:rPr>
                <w:sz w:val="24"/>
                <w:szCs w:val="24"/>
              </w:rPr>
              <w:t>образования,</w:t>
            </w:r>
            <w:r w:rsidRPr="00AE343B">
              <w:rPr>
                <w:spacing w:val="1"/>
                <w:sz w:val="24"/>
                <w:szCs w:val="24"/>
              </w:rPr>
              <w:t xml:space="preserve"> </w:t>
            </w:r>
            <w:r w:rsidRPr="00AE343B">
              <w:rPr>
                <w:sz w:val="24"/>
                <w:szCs w:val="24"/>
              </w:rPr>
              <w:t>необходимость</w:t>
            </w:r>
            <w:r w:rsidRPr="00AE343B">
              <w:rPr>
                <w:spacing w:val="1"/>
                <w:sz w:val="24"/>
                <w:szCs w:val="24"/>
              </w:rPr>
              <w:t xml:space="preserve"> </w:t>
            </w:r>
            <w:r w:rsidRPr="00AE343B">
              <w:rPr>
                <w:sz w:val="24"/>
                <w:szCs w:val="24"/>
              </w:rPr>
              <w:t>постоянного совершенствования и саморазвития; управляющий собственным</w:t>
            </w:r>
            <w:r w:rsidRPr="00AE343B">
              <w:rPr>
                <w:spacing w:val="1"/>
                <w:sz w:val="24"/>
                <w:szCs w:val="24"/>
              </w:rPr>
              <w:t xml:space="preserve"> </w:t>
            </w:r>
            <w:r w:rsidRPr="00AE343B">
              <w:rPr>
                <w:sz w:val="24"/>
                <w:szCs w:val="24"/>
              </w:rPr>
              <w:t>профессиональным</w:t>
            </w:r>
            <w:r w:rsidRPr="00AE343B">
              <w:rPr>
                <w:spacing w:val="20"/>
                <w:sz w:val="24"/>
                <w:szCs w:val="24"/>
              </w:rPr>
              <w:t xml:space="preserve"> </w:t>
            </w:r>
            <w:r w:rsidRPr="00AE343B">
              <w:rPr>
                <w:sz w:val="24"/>
                <w:szCs w:val="24"/>
              </w:rPr>
              <w:t>развитием,</w:t>
            </w:r>
            <w:r w:rsidRPr="00AE343B">
              <w:rPr>
                <w:spacing w:val="21"/>
                <w:sz w:val="24"/>
                <w:szCs w:val="24"/>
              </w:rPr>
              <w:t xml:space="preserve"> </w:t>
            </w:r>
            <w:r w:rsidRPr="00AE343B">
              <w:rPr>
                <w:sz w:val="24"/>
                <w:szCs w:val="24"/>
              </w:rPr>
              <w:t>рефлексивно</w:t>
            </w:r>
            <w:r w:rsidRPr="00AE343B">
              <w:rPr>
                <w:spacing w:val="21"/>
                <w:sz w:val="24"/>
                <w:szCs w:val="24"/>
              </w:rPr>
              <w:t xml:space="preserve"> </w:t>
            </w:r>
            <w:r w:rsidRPr="00AE343B">
              <w:rPr>
                <w:sz w:val="24"/>
                <w:szCs w:val="24"/>
              </w:rPr>
              <w:t>оценивающий</w:t>
            </w:r>
            <w:r w:rsidRPr="00AE343B">
              <w:rPr>
                <w:spacing w:val="22"/>
                <w:sz w:val="24"/>
                <w:szCs w:val="24"/>
              </w:rPr>
              <w:t xml:space="preserve"> </w:t>
            </w:r>
            <w:r w:rsidRPr="00AE343B">
              <w:rPr>
                <w:sz w:val="24"/>
                <w:szCs w:val="24"/>
              </w:rPr>
              <w:t>собственный</w:t>
            </w:r>
          </w:p>
          <w:p w14:paraId="482F2708" w14:textId="08FDB0E7" w:rsidR="005955AE" w:rsidRPr="00AE343B" w:rsidRDefault="005955AE" w:rsidP="00AE343B">
            <w:pPr>
              <w:pStyle w:val="TableParagraph"/>
              <w:tabs>
                <w:tab w:val="left" w:pos="2369"/>
                <w:tab w:val="left" w:pos="4034"/>
                <w:tab w:val="left" w:pos="4420"/>
                <w:tab w:val="left" w:pos="6842"/>
              </w:tabs>
              <w:spacing w:line="268" w:lineRule="exact"/>
              <w:rPr>
                <w:sz w:val="24"/>
                <w:szCs w:val="24"/>
              </w:rPr>
            </w:pPr>
            <w:r w:rsidRPr="00AE343B">
              <w:rPr>
                <w:sz w:val="24"/>
                <w:szCs w:val="24"/>
              </w:rPr>
              <w:t>жизненный</w:t>
            </w:r>
            <w:r w:rsidRPr="00AE343B">
              <w:rPr>
                <w:spacing w:val="-5"/>
                <w:sz w:val="24"/>
                <w:szCs w:val="24"/>
              </w:rPr>
              <w:t xml:space="preserve"> </w:t>
            </w:r>
            <w:r w:rsidRPr="00AE343B">
              <w:rPr>
                <w:sz w:val="24"/>
                <w:szCs w:val="24"/>
              </w:rPr>
              <w:t>и</w:t>
            </w:r>
            <w:r w:rsidRPr="00AE343B">
              <w:rPr>
                <w:spacing w:val="-3"/>
                <w:sz w:val="24"/>
                <w:szCs w:val="24"/>
              </w:rPr>
              <w:t xml:space="preserve"> </w:t>
            </w:r>
            <w:r w:rsidRPr="00AE343B">
              <w:rPr>
                <w:sz w:val="24"/>
                <w:szCs w:val="24"/>
              </w:rPr>
              <w:t>профессиональный</w:t>
            </w:r>
            <w:r w:rsidRPr="00AE343B">
              <w:rPr>
                <w:spacing w:val="-3"/>
                <w:sz w:val="24"/>
                <w:szCs w:val="24"/>
              </w:rPr>
              <w:t xml:space="preserve"> </w:t>
            </w:r>
            <w:r w:rsidRPr="00AE343B">
              <w:rPr>
                <w:sz w:val="24"/>
                <w:szCs w:val="24"/>
              </w:rPr>
              <w:t>опыт</w:t>
            </w:r>
          </w:p>
        </w:tc>
      </w:tr>
      <w:tr w:rsidR="00AE343B" w:rsidRPr="00AE343B" w14:paraId="7D2E88FC" w14:textId="77777777" w:rsidTr="00C35D18">
        <w:tc>
          <w:tcPr>
            <w:tcW w:w="586" w:type="pct"/>
          </w:tcPr>
          <w:p w14:paraId="719EBFD2" w14:textId="52AEED37" w:rsidR="005955AE" w:rsidRPr="00AE343B" w:rsidRDefault="005955AE" w:rsidP="00AE343B">
            <w:pPr>
              <w:widowControl w:val="0"/>
              <w:suppressAutoHyphens/>
              <w:spacing w:after="0" w:line="240" w:lineRule="auto"/>
              <w:rPr>
                <w:rFonts w:ascii="Times New Roman" w:hAnsi="Times New Roman" w:cs="Times New Roman"/>
                <w:bCs/>
                <w:sz w:val="24"/>
                <w:szCs w:val="24"/>
              </w:rPr>
            </w:pPr>
            <w:r w:rsidRPr="00AE343B">
              <w:rPr>
                <w:rFonts w:ascii="Times New Roman" w:hAnsi="Times New Roman" w:cs="Times New Roman"/>
                <w:bCs/>
                <w:sz w:val="24"/>
                <w:szCs w:val="24"/>
              </w:rPr>
              <w:t>ЛР</w:t>
            </w:r>
            <w:r w:rsidRPr="00AE343B">
              <w:rPr>
                <w:rFonts w:ascii="Times New Roman" w:hAnsi="Times New Roman" w:cs="Times New Roman"/>
                <w:bCs/>
                <w:spacing w:val="-3"/>
                <w:sz w:val="24"/>
                <w:szCs w:val="24"/>
              </w:rPr>
              <w:t xml:space="preserve"> </w:t>
            </w:r>
            <w:r w:rsidRPr="00AE343B">
              <w:rPr>
                <w:rFonts w:ascii="Times New Roman" w:hAnsi="Times New Roman" w:cs="Times New Roman"/>
                <w:bCs/>
                <w:sz w:val="24"/>
                <w:szCs w:val="24"/>
              </w:rPr>
              <w:t>18</w:t>
            </w:r>
          </w:p>
        </w:tc>
        <w:tc>
          <w:tcPr>
            <w:tcW w:w="4414" w:type="pct"/>
          </w:tcPr>
          <w:p w14:paraId="7231D7BE" w14:textId="1BCF2CC7" w:rsidR="005955AE" w:rsidRPr="00AE343B" w:rsidRDefault="005955AE" w:rsidP="00AE343B">
            <w:pPr>
              <w:pStyle w:val="TableParagraph"/>
              <w:tabs>
                <w:tab w:val="left" w:pos="2369"/>
                <w:tab w:val="left" w:pos="4034"/>
                <w:tab w:val="left" w:pos="4420"/>
                <w:tab w:val="left" w:pos="6842"/>
              </w:tabs>
              <w:spacing w:line="268" w:lineRule="exact"/>
              <w:rPr>
                <w:sz w:val="24"/>
                <w:szCs w:val="24"/>
              </w:rPr>
            </w:pPr>
            <w:r w:rsidRPr="00AE343B">
              <w:rPr>
                <w:sz w:val="24"/>
                <w:szCs w:val="24"/>
              </w:rPr>
              <w:t>Демонстрирующий</w:t>
            </w:r>
            <w:r w:rsidRPr="00AE343B">
              <w:rPr>
                <w:spacing w:val="43"/>
                <w:sz w:val="24"/>
                <w:szCs w:val="24"/>
              </w:rPr>
              <w:t xml:space="preserve"> </w:t>
            </w:r>
            <w:r w:rsidRPr="00AE343B">
              <w:rPr>
                <w:sz w:val="24"/>
                <w:szCs w:val="24"/>
              </w:rPr>
              <w:t>интерес</w:t>
            </w:r>
            <w:r w:rsidRPr="00AE343B">
              <w:rPr>
                <w:spacing w:val="7"/>
                <w:sz w:val="24"/>
                <w:szCs w:val="24"/>
              </w:rPr>
              <w:t xml:space="preserve"> </w:t>
            </w:r>
            <w:r w:rsidRPr="00AE343B">
              <w:rPr>
                <w:sz w:val="24"/>
                <w:szCs w:val="24"/>
              </w:rPr>
              <w:t>и</w:t>
            </w:r>
            <w:r w:rsidRPr="00AE343B">
              <w:rPr>
                <w:spacing w:val="9"/>
                <w:sz w:val="24"/>
                <w:szCs w:val="24"/>
              </w:rPr>
              <w:t xml:space="preserve"> </w:t>
            </w:r>
            <w:r w:rsidRPr="00AE343B">
              <w:rPr>
                <w:sz w:val="24"/>
                <w:szCs w:val="24"/>
              </w:rPr>
              <w:t>стремление</w:t>
            </w:r>
            <w:r w:rsidRPr="00AE343B">
              <w:rPr>
                <w:spacing w:val="43"/>
                <w:sz w:val="24"/>
                <w:szCs w:val="24"/>
              </w:rPr>
              <w:t xml:space="preserve"> </w:t>
            </w:r>
            <w:r w:rsidRPr="00AE343B">
              <w:rPr>
                <w:sz w:val="24"/>
                <w:szCs w:val="24"/>
              </w:rPr>
              <w:t>к</w:t>
            </w:r>
            <w:r w:rsidRPr="00AE343B">
              <w:rPr>
                <w:spacing w:val="43"/>
                <w:sz w:val="24"/>
                <w:szCs w:val="24"/>
              </w:rPr>
              <w:t xml:space="preserve"> </w:t>
            </w:r>
            <w:r w:rsidRPr="00AE343B">
              <w:rPr>
                <w:sz w:val="24"/>
                <w:szCs w:val="24"/>
              </w:rPr>
              <w:t>профессиональной</w:t>
            </w:r>
            <w:r w:rsidRPr="00AE343B">
              <w:rPr>
                <w:spacing w:val="9"/>
                <w:sz w:val="24"/>
                <w:szCs w:val="24"/>
              </w:rPr>
              <w:t xml:space="preserve"> </w:t>
            </w:r>
            <w:r w:rsidRPr="00AE343B">
              <w:rPr>
                <w:sz w:val="24"/>
                <w:szCs w:val="24"/>
              </w:rPr>
              <w:t>деятельности</w:t>
            </w:r>
            <w:r w:rsidRPr="00AE343B">
              <w:rPr>
                <w:spacing w:val="-57"/>
                <w:sz w:val="24"/>
                <w:szCs w:val="24"/>
              </w:rPr>
              <w:t xml:space="preserve"> </w:t>
            </w:r>
            <w:r w:rsidRPr="00AE343B">
              <w:rPr>
                <w:spacing w:val="-5"/>
                <w:sz w:val="24"/>
                <w:szCs w:val="24"/>
              </w:rPr>
              <w:t>в</w:t>
            </w:r>
            <w:r w:rsidRPr="00AE343B">
              <w:rPr>
                <w:spacing w:val="-13"/>
                <w:sz w:val="24"/>
                <w:szCs w:val="24"/>
              </w:rPr>
              <w:t xml:space="preserve"> </w:t>
            </w:r>
            <w:r w:rsidRPr="00AE343B">
              <w:rPr>
                <w:spacing w:val="-5"/>
                <w:sz w:val="24"/>
                <w:szCs w:val="24"/>
              </w:rPr>
              <w:t>соответствии</w:t>
            </w:r>
            <w:r w:rsidRPr="00AE343B">
              <w:rPr>
                <w:spacing w:val="42"/>
                <w:sz w:val="24"/>
                <w:szCs w:val="24"/>
              </w:rPr>
              <w:t xml:space="preserve"> </w:t>
            </w:r>
            <w:r w:rsidRPr="00AE343B">
              <w:rPr>
                <w:spacing w:val="-5"/>
                <w:sz w:val="24"/>
                <w:szCs w:val="24"/>
              </w:rPr>
              <w:t>с</w:t>
            </w:r>
            <w:r w:rsidRPr="00AE343B">
              <w:rPr>
                <w:spacing w:val="38"/>
                <w:sz w:val="24"/>
                <w:szCs w:val="24"/>
              </w:rPr>
              <w:t xml:space="preserve"> </w:t>
            </w:r>
            <w:r w:rsidRPr="00AE343B">
              <w:rPr>
                <w:spacing w:val="-5"/>
                <w:sz w:val="24"/>
                <w:szCs w:val="24"/>
              </w:rPr>
              <w:t>требованиями</w:t>
            </w:r>
            <w:r w:rsidRPr="00AE343B">
              <w:rPr>
                <w:spacing w:val="41"/>
                <w:sz w:val="24"/>
                <w:szCs w:val="24"/>
              </w:rPr>
              <w:t xml:space="preserve"> </w:t>
            </w:r>
            <w:r w:rsidRPr="00AE343B">
              <w:rPr>
                <w:spacing w:val="-5"/>
                <w:sz w:val="24"/>
                <w:szCs w:val="24"/>
              </w:rPr>
              <w:t>социально-экономического</w:t>
            </w:r>
            <w:r w:rsidRPr="00AE343B">
              <w:rPr>
                <w:spacing w:val="-11"/>
                <w:sz w:val="24"/>
                <w:szCs w:val="24"/>
              </w:rPr>
              <w:t xml:space="preserve"> </w:t>
            </w:r>
            <w:r w:rsidRPr="00AE343B">
              <w:rPr>
                <w:spacing w:val="-4"/>
                <w:sz w:val="24"/>
                <w:szCs w:val="24"/>
              </w:rPr>
              <w:t>развития</w:t>
            </w:r>
            <w:r w:rsidRPr="00AE343B">
              <w:rPr>
                <w:spacing w:val="-15"/>
                <w:sz w:val="24"/>
                <w:szCs w:val="24"/>
              </w:rPr>
              <w:t xml:space="preserve"> </w:t>
            </w:r>
            <w:r w:rsidRPr="00AE343B">
              <w:rPr>
                <w:spacing w:val="-4"/>
                <w:sz w:val="24"/>
                <w:szCs w:val="24"/>
              </w:rPr>
              <w:t>Республики Дагестан</w:t>
            </w:r>
          </w:p>
        </w:tc>
      </w:tr>
      <w:tr w:rsidR="00AE343B" w:rsidRPr="00AE343B" w14:paraId="7C0A2431" w14:textId="77777777" w:rsidTr="00C35D18">
        <w:tc>
          <w:tcPr>
            <w:tcW w:w="586" w:type="pct"/>
          </w:tcPr>
          <w:p w14:paraId="0F43BC28" w14:textId="713BD627" w:rsidR="005955AE" w:rsidRPr="00AE343B" w:rsidRDefault="005955AE" w:rsidP="00AE343B">
            <w:pPr>
              <w:widowControl w:val="0"/>
              <w:suppressAutoHyphens/>
              <w:spacing w:after="0" w:line="240" w:lineRule="auto"/>
              <w:rPr>
                <w:rFonts w:ascii="Times New Roman" w:hAnsi="Times New Roman" w:cs="Times New Roman"/>
                <w:bCs/>
                <w:sz w:val="24"/>
                <w:szCs w:val="24"/>
              </w:rPr>
            </w:pPr>
            <w:r w:rsidRPr="00AE343B">
              <w:rPr>
                <w:rFonts w:ascii="Times New Roman" w:hAnsi="Times New Roman" w:cs="Times New Roman"/>
                <w:sz w:val="24"/>
                <w:szCs w:val="24"/>
              </w:rPr>
              <w:t>ЛР 19</w:t>
            </w:r>
          </w:p>
        </w:tc>
        <w:tc>
          <w:tcPr>
            <w:tcW w:w="4414" w:type="pct"/>
          </w:tcPr>
          <w:p w14:paraId="3DA59F41" w14:textId="77777777" w:rsidR="005955AE" w:rsidRPr="00AE343B" w:rsidRDefault="005955AE" w:rsidP="00AE343B">
            <w:pPr>
              <w:pStyle w:val="TableParagraph"/>
              <w:tabs>
                <w:tab w:val="left" w:pos="3869"/>
              </w:tabs>
              <w:rPr>
                <w:sz w:val="24"/>
                <w:szCs w:val="24"/>
              </w:rPr>
            </w:pPr>
            <w:r w:rsidRPr="00AE343B">
              <w:rPr>
                <w:sz w:val="24"/>
                <w:szCs w:val="24"/>
              </w:rPr>
              <w:t>Демонстрирующий</w:t>
            </w:r>
            <w:r w:rsidRPr="00AE343B">
              <w:rPr>
                <w:spacing w:val="78"/>
                <w:sz w:val="24"/>
                <w:szCs w:val="24"/>
              </w:rPr>
              <w:t xml:space="preserve"> </w:t>
            </w:r>
            <w:r w:rsidRPr="00AE343B">
              <w:rPr>
                <w:sz w:val="24"/>
                <w:szCs w:val="24"/>
              </w:rPr>
              <w:t>готовность</w:t>
            </w:r>
            <w:r w:rsidRPr="00AE343B">
              <w:rPr>
                <w:spacing w:val="78"/>
                <w:sz w:val="24"/>
                <w:szCs w:val="24"/>
              </w:rPr>
              <w:t xml:space="preserve"> </w:t>
            </w:r>
            <w:r w:rsidRPr="00AE343B">
              <w:rPr>
                <w:sz w:val="24"/>
                <w:szCs w:val="24"/>
              </w:rPr>
              <w:t>к</w:t>
            </w:r>
            <w:r w:rsidRPr="00AE343B">
              <w:rPr>
                <w:sz w:val="24"/>
                <w:szCs w:val="24"/>
              </w:rPr>
              <w:tab/>
              <w:t>внедрению</w:t>
            </w:r>
            <w:r w:rsidRPr="00AE343B">
              <w:rPr>
                <w:spacing w:val="24"/>
                <w:sz w:val="24"/>
                <w:szCs w:val="24"/>
              </w:rPr>
              <w:t xml:space="preserve"> </w:t>
            </w:r>
            <w:r w:rsidRPr="00AE343B">
              <w:rPr>
                <w:sz w:val="24"/>
                <w:szCs w:val="24"/>
              </w:rPr>
              <w:t>на</w:t>
            </w:r>
            <w:r w:rsidRPr="00AE343B">
              <w:rPr>
                <w:spacing w:val="25"/>
                <w:sz w:val="24"/>
                <w:szCs w:val="24"/>
              </w:rPr>
              <w:t xml:space="preserve"> </w:t>
            </w:r>
            <w:r w:rsidRPr="00AE343B">
              <w:rPr>
                <w:sz w:val="24"/>
                <w:szCs w:val="24"/>
              </w:rPr>
              <w:t>практике</w:t>
            </w:r>
            <w:r w:rsidRPr="00AE343B">
              <w:rPr>
                <w:spacing w:val="22"/>
                <w:sz w:val="24"/>
                <w:szCs w:val="24"/>
              </w:rPr>
              <w:t xml:space="preserve"> </w:t>
            </w:r>
            <w:r w:rsidRPr="00AE343B">
              <w:rPr>
                <w:sz w:val="24"/>
                <w:szCs w:val="24"/>
              </w:rPr>
              <w:t>новых</w:t>
            </w:r>
            <w:r w:rsidRPr="00AE343B">
              <w:rPr>
                <w:spacing w:val="12"/>
                <w:sz w:val="24"/>
                <w:szCs w:val="24"/>
              </w:rPr>
              <w:t xml:space="preserve"> </w:t>
            </w:r>
            <w:r w:rsidRPr="00AE343B">
              <w:rPr>
                <w:sz w:val="24"/>
                <w:szCs w:val="24"/>
              </w:rPr>
              <w:t>методов</w:t>
            </w:r>
            <w:r w:rsidRPr="00AE343B">
              <w:rPr>
                <w:spacing w:val="-57"/>
                <w:sz w:val="24"/>
                <w:szCs w:val="24"/>
              </w:rPr>
              <w:t xml:space="preserve"> </w:t>
            </w:r>
            <w:r w:rsidRPr="00AE343B">
              <w:rPr>
                <w:spacing w:val="-4"/>
                <w:sz w:val="24"/>
                <w:szCs w:val="24"/>
              </w:rPr>
              <w:t>обучения и</w:t>
            </w:r>
            <w:r w:rsidRPr="00AE343B">
              <w:rPr>
                <w:spacing w:val="-10"/>
                <w:sz w:val="24"/>
                <w:szCs w:val="24"/>
              </w:rPr>
              <w:t xml:space="preserve"> </w:t>
            </w:r>
            <w:r w:rsidRPr="00AE343B">
              <w:rPr>
                <w:spacing w:val="-4"/>
                <w:sz w:val="24"/>
                <w:szCs w:val="24"/>
              </w:rPr>
              <w:t>воспитания,</w:t>
            </w:r>
            <w:r w:rsidRPr="00AE343B">
              <w:rPr>
                <w:spacing w:val="-3"/>
                <w:sz w:val="24"/>
                <w:szCs w:val="24"/>
              </w:rPr>
              <w:t xml:space="preserve"> </w:t>
            </w:r>
            <w:r w:rsidRPr="00AE343B">
              <w:rPr>
                <w:spacing w:val="-4"/>
                <w:sz w:val="24"/>
                <w:szCs w:val="24"/>
              </w:rPr>
              <w:t>образовательных</w:t>
            </w:r>
            <w:r w:rsidRPr="00AE343B">
              <w:rPr>
                <w:spacing w:val="-3"/>
                <w:sz w:val="24"/>
                <w:szCs w:val="24"/>
              </w:rPr>
              <w:t xml:space="preserve"> технологий,</w:t>
            </w:r>
            <w:r w:rsidRPr="00AE343B">
              <w:rPr>
                <w:spacing w:val="-4"/>
                <w:sz w:val="24"/>
                <w:szCs w:val="24"/>
              </w:rPr>
              <w:t xml:space="preserve"> </w:t>
            </w:r>
            <w:r w:rsidRPr="00AE343B">
              <w:rPr>
                <w:spacing w:val="-3"/>
                <w:sz w:val="24"/>
                <w:szCs w:val="24"/>
              </w:rPr>
              <w:t>обеспечивающих</w:t>
            </w:r>
            <w:r w:rsidRPr="00AE343B">
              <w:rPr>
                <w:spacing w:val="2"/>
                <w:sz w:val="24"/>
                <w:szCs w:val="24"/>
              </w:rPr>
              <w:t xml:space="preserve"> </w:t>
            </w:r>
            <w:r w:rsidRPr="00AE343B">
              <w:rPr>
                <w:spacing w:val="-3"/>
                <w:sz w:val="24"/>
                <w:szCs w:val="24"/>
              </w:rPr>
              <w:t>высокое</w:t>
            </w:r>
          </w:p>
          <w:p w14:paraId="349610AA" w14:textId="15DB610D" w:rsidR="005955AE" w:rsidRPr="00AE343B" w:rsidRDefault="005955AE" w:rsidP="00AE343B">
            <w:pPr>
              <w:pStyle w:val="TableParagraph"/>
              <w:tabs>
                <w:tab w:val="left" w:pos="2369"/>
                <w:tab w:val="left" w:pos="4034"/>
                <w:tab w:val="left" w:pos="4420"/>
                <w:tab w:val="left" w:pos="6842"/>
              </w:tabs>
              <w:spacing w:line="268" w:lineRule="exact"/>
              <w:rPr>
                <w:sz w:val="24"/>
                <w:szCs w:val="24"/>
              </w:rPr>
            </w:pPr>
            <w:r w:rsidRPr="00AE343B">
              <w:rPr>
                <w:spacing w:val="-4"/>
                <w:sz w:val="24"/>
                <w:szCs w:val="24"/>
              </w:rPr>
              <w:t>качество</w:t>
            </w:r>
            <w:r w:rsidRPr="00AE343B">
              <w:rPr>
                <w:spacing w:val="-11"/>
                <w:sz w:val="24"/>
                <w:szCs w:val="24"/>
              </w:rPr>
              <w:t xml:space="preserve"> </w:t>
            </w:r>
            <w:r w:rsidRPr="00AE343B">
              <w:rPr>
                <w:spacing w:val="-4"/>
                <w:sz w:val="24"/>
                <w:szCs w:val="24"/>
              </w:rPr>
              <w:t>дошкольного,</w:t>
            </w:r>
            <w:r w:rsidRPr="00AE343B">
              <w:rPr>
                <w:spacing w:val="-8"/>
                <w:sz w:val="24"/>
                <w:szCs w:val="24"/>
              </w:rPr>
              <w:t xml:space="preserve"> </w:t>
            </w:r>
            <w:r w:rsidRPr="00AE343B">
              <w:rPr>
                <w:spacing w:val="-4"/>
                <w:sz w:val="24"/>
                <w:szCs w:val="24"/>
              </w:rPr>
              <w:t>общего</w:t>
            </w:r>
            <w:r w:rsidRPr="00AE343B">
              <w:rPr>
                <w:spacing w:val="-9"/>
                <w:sz w:val="24"/>
                <w:szCs w:val="24"/>
              </w:rPr>
              <w:t xml:space="preserve"> </w:t>
            </w:r>
            <w:r w:rsidRPr="00AE343B">
              <w:rPr>
                <w:spacing w:val="-4"/>
                <w:sz w:val="24"/>
                <w:szCs w:val="24"/>
              </w:rPr>
              <w:t>образования</w:t>
            </w:r>
            <w:r w:rsidRPr="00AE343B">
              <w:rPr>
                <w:spacing w:val="-10"/>
                <w:sz w:val="24"/>
                <w:szCs w:val="24"/>
              </w:rPr>
              <w:t xml:space="preserve"> </w:t>
            </w:r>
            <w:r w:rsidRPr="00AE343B">
              <w:rPr>
                <w:spacing w:val="-4"/>
                <w:sz w:val="24"/>
                <w:szCs w:val="24"/>
              </w:rPr>
              <w:t>обучающихся</w:t>
            </w:r>
            <w:r w:rsidRPr="00AE343B">
              <w:rPr>
                <w:spacing w:val="47"/>
                <w:sz w:val="24"/>
                <w:szCs w:val="24"/>
              </w:rPr>
              <w:t xml:space="preserve"> </w:t>
            </w:r>
            <w:r w:rsidRPr="00AE343B">
              <w:rPr>
                <w:spacing w:val="-4"/>
                <w:sz w:val="24"/>
                <w:szCs w:val="24"/>
              </w:rPr>
              <w:t>РД</w:t>
            </w:r>
          </w:p>
        </w:tc>
      </w:tr>
      <w:tr w:rsidR="00AE343B" w:rsidRPr="00AE343B" w14:paraId="79ABFD4E" w14:textId="77777777" w:rsidTr="00C35D18">
        <w:tc>
          <w:tcPr>
            <w:tcW w:w="586" w:type="pct"/>
          </w:tcPr>
          <w:p w14:paraId="4BB2B6F4" w14:textId="462D57D3" w:rsidR="005955AE" w:rsidRPr="00AE343B" w:rsidRDefault="005955AE" w:rsidP="00AE343B">
            <w:pPr>
              <w:widowControl w:val="0"/>
              <w:suppressAutoHyphens/>
              <w:spacing w:after="0" w:line="240" w:lineRule="auto"/>
              <w:rPr>
                <w:rFonts w:ascii="Times New Roman" w:hAnsi="Times New Roman" w:cs="Times New Roman"/>
                <w:bCs/>
                <w:sz w:val="24"/>
                <w:szCs w:val="24"/>
              </w:rPr>
            </w:pPr>
            <w:r w:rsidRPr="00AE343B">
              <w:rPr>
                <w:rFonts w:ascii="Times New Roman" w:hAnsi="Times New Roman" w:cs="Times New Roman"/>
                <w:sz w:val="24"/>
                <w:szCs w:val="24"/>
              </w:rPr>
              <w:t>ЛР 20</w:t>
            </w:r>
          </w:p>
        </w:tc>
        <w:tc>
          <w:tcPr>
            <w:tcW w:w="4414" w:type="pct"/>
          </w:tcPr>
          <w:p w14:paraId="1F5F91D7" w14:textId="77777777" w:rsidR="005955AE" w:rsidRPr="00AE343B" w:rsidRDefault="005955AE" w:rsidP="00AE343B">
            <w:pPr>
              <w:pStyle w:val="TableParagraph"/>
              <w:tabs>
                <w:tab w:val="left" w:pos="3226"/>
                <w:tab w:val="left" w:pos="5156"/>
              </w:tabs>
              <w:rPr>
                <w:sz w:val="24"/>
                <w:szCs w:val="24"/>
              </w:rPr>
            </w:pPr>
            <w:r w:rsidRPr="00AE343B">
              <w:rPr>
                <w:sz w:val="24"/>
                <w:szCs w:val="24"/>
              </w:rPr>
              <w:t>Обеспечивающий</w:t>
            </w:r>
            <w:r w:rsidRPr="00AE343B">
              <w:rPr>
                <w:spacing w:val="51"/>
                <w:sz w:val="24"/>
                <w:szCs w:val="24"/>
              </w:rPr>
              <w:t xml:space="preserve"> </w:t>
            </w:r>
            <w:r w:rsidRPr="00AE343B">
              <w:rPr>
                <w:sz w:val="24"/>
                <w:szCs w:val="24"/>
              </w:rPr>
              <w:t>освоение</w:t>
            </w:r>
            <w:r w:rsidRPr="00AE343B">
              <w:rPr>
                <w:sz w:val="24"/>
                <w:szCs w:val="24"/>
              </w:rPr>
              <w:tab/>
              <w:t>воспитанниками</w:t>
            </w:r>
            <w:r w:rsidRPr="00AE343B">
              <w:rPr>
                <w:sz w:val="24"/>
                <w:szCs w:val="24"/>
              </w:rPr>
              <w:tab/>
              <w:t>базовых</w:t>
            </w:r>
            <w:r w:rsidRPr="00AE343B">
              <w:rPr>
                <w:spacing w:val="53"/>
                <w:sz w:val="24"/>
                <w:szCs w:val="24"/>
              </w:rPr>
              <w:t xml:space="preserve"> </w:t>
            </w:r>
            <w:r w:rsidRPr="00AE343B">
              <w:rPr>
                <w:sz w:val="24"/>
                <w:szCs w:val="24"/>
              </w:rPr>
              <w:t>навыков</w:t>
            </w:r>
            <w:r w:rsidRPr="00AE343B">
              <w:rPr>
                <w:spacing w:val="53"/>
                <w:sz w:val="24"/>
                <w:szCs w:val="24"/>
              </w:rPr>
              <w:t xml:space="preserve"> </w:t>
            </w:r>
            <w:r w:rsidRPr="00AE343B">
              <w:rPr>
                <w:sz w:val="24"/>
                <w:szCs w:val="24"/>
              </w:rPr>
              <w:t>и</w:t>
            </w:r>
            <w:r w:rsidRPr="00AE343B">
              <w:rPr>
                <w:spacing w:val="50"/>
                <w:sz w:val="24"/>
                <w:szCs w:val="24"/>
              </w:rPr>
              <w:t xml:space="preserve"> </w:t>
            </w:r>
            <w:r w:rsidRPr="00AE343B">
              <w:rPr>
                <w:sz w:val="24"/>
                <w:szCs w:val="24"/>
              </w:rPr>
              <w:t>умений,</w:t>
            </w:r>
            <w:r w:rsidRPr="00AE343B">
              <w:rPr>
                <w:spacing w:val="-57"/>
                <w:sz w:val="24"/>
                <w:szCs w:val="24"/>
              </w:rPr>
              <w:t xml:space="preserve"> </w:t>
            </w:r>
            <w:r w:rsidRPr="00AE343B">
              <w:rPr>
                <w:sz w:val="24"/>
                <w:szCs w:val="24"/>
              </w:rPr>
              <w:t>повышение</w:t>
            </w:r>
            <w:r w:rsidRPr="00AE343B">
              <w:rPr>
                <w:spacing w:val="47"/>
                <w:sz w:val="24"/>
                <w:szCs w:val="24"/>
              </w:rPr>
              <w:t xml:space="preserve"> </w:t>
            </w:r>
            <w:r w:rsidRPr="00AE343B">
              <w:rPr>
                <w:sz w:val="24"/>
                <w:szCs w:val="24"/>
              </w:rPr>
              <w:t>их</w:t>
            </w:r>
            <w:r w:rsidRPr="00AE343B">
              <w:rPr>
                <w:spacing w:val="50"/>
                <w:sz w:val="24"/>
                <w:szCs w:val="24"/>
              </w:rPr>
              <w:t xml:space="preserve"> </w:t>
            </w:r>
            <w:r w:rsidRPr="00AE343B">
              <w:rPr>
                <w:sz w:val="24"/>
                <w:szCs w:val="24"/>
              </w:rPr>
              <w:t>мотивации</w:t>
            </w:r>
            <w:r w:rsidRPr="00AE343B">
              <w:rPr>
                <w:spacing w:val="47"/>
                <w:sz w:val="24"/>
                <w:szCs w:val="24"/>
              </w:rPr>
              <w:t xml:space="preserve"> </w:t>
            </w:r>
            <w:r w:rsidRPr="00AE343B">
              <w:rPr>
                <w:sz w:val="24"/>
                <w:szCs w:val="24"/>
              </w:rPr>
              <w:t>к</w:t>
            </w:r>
            <w:r w:rsidRPr="00AE343B">
              <w:rPr>
                <w:spacing w:val="49"/>
                <w:sz w:val="24"/>
                <w:szCs w:val="24"/>
              </w:rPr>
              <w:t xml:space="preserve"> </w:t>
            </w:r>
            <w:r w:rsidRPr="00AE343B">
              <w:rPr>
                <w:sz w:val="24"/>
                <w:szCs w:val="24"/>
              </w:rPr>
              <w:t>обучению</w:t>
            </w:r>
            <w:r w:rsidRPr="00AE343B">
              <w:rPr>
                <w:spacing w:val="49"/>
                <w:sz w:val="24"/>
                <w:szCs w:val="24"/>
              </w:rPr>
              <w:t xml:space="preserve"> </w:t>
            </w:r>
            <w:r w:rsidRPr="00AE343B">
              <w:rPr>
                <w:sz w:val="24"/>
                <w:szCs w:val="24"/>
              </w:rPr>
              <w:t>и</w:t>
            </w:r>
            <w:r w:rsidRPr="00AE343B">
              <w:rPr>
                <w:spacing w:val="49"/>
                <w:sz w:val="24"/>
                <w:szCs w:val="24"/>
              </w:rPr>
              <w:t xml:space="preserve"> </w:t>
            </w:r>
            <w:r w:rsidRPr="00AE343B">
              <w:rPr>
                <w:sz w:val="24"/>
                <w:szCs w:val="24"/>
              </w:rPr>
              <w:t>вовлеченности</w:t>
            </w:r>
            <w:r w:rsidRPr="00AE343B">
              <w:rPr>
                <w:spacing w:val="50"/>
                <w:sz w:val="24"/>
                <w:szCs w:val="24"/>
              </w:rPr>
              <w:t xml:space="preserve"> </w:t>
            </w:r>
            <w:r w:rsidRPr="00AE343B">
              <w:rPr>
                <w:sz w:val="24"/>
                <w:szCs w:val="24"/>
              </w:rPr>
              <w:t>в</w:t>
            </w:r>
            <w:r w:rsidRPr="00AE343B">
              <w:rPr>
                <w:spacing w:val="3"/>
                <w:sz w:val="24"/>
                <w:szCs w:val="24"/>
              </w:rPr>
              <w:t xml:space="preserve"> </w:t>
            </w:r>
            <w:r w:rsidRPr="00AE343B">
              <w:rPr>
                <w:sz w:val="24"/>
                <w:szCs w:val="24"/>
              </w:rPr>
              <w:t>образовательный</w:t>
            </w:r>
          </w:p>
          <w:p w14:paraId="22217C58" w14:textId="306AAFF6" w:rsidR="005955AE" w:rsidRPr="00AE343B" w:rsidRDefault="005955AE" w:rsidP="00AE343B">
            <w:pPr>
              <w:pStyle w:val="TableParagraph"/>
              <w:tabs>
                <w:tab w:val="left" w:pos="2369"/>
                <w:tab w:val="left" w:pos="4034"/>
                <w:tab w:val="left" w:pos="4420"/>
                <w:tab w:val="left" w:pos="6842"/>
              </w:tabs>
              <w:spacing w:line="268" w:lineRule="exact"/>
              <w:ind w:firstLine="708"/>
              <w:rPr>
                <w:sz w:val="24"/>
                <w:szCs w:val="24"/>
              </w:rPr>
            </w:pPr>
            <w:r w:rsidRPr="00AE343B">
              <w:rPr>
                <w:sz w:val="24"/>
                <w:szCs w:val="24"/>
              </w:rPr>
              <w:t>процесс</w:t>
            </w:r>
          </w:p>
        </w:tc>
      </w:tr>
      <w:tr w:rsidR="00AE343B" w:rsidRPr="00AE343B" w14:paraId="4C0F0370" w14:textId="77777777" w:rsidTr="00C35D18">
        <w:tc>
          <w:tcPr>
            <w:tcW w:w="586" w:type="pct"/>
          </w:tcPr>
          <w:p w14:paraId="1EB8CE36" w14:textId="17AB57AF" w:rsidR="005955AE" w:rsidRPr="00AE343B" w:rsidRDefault="005955AE" w:rsidP="00AE343B">
            <w:pPr>
              <w:widowControl w:val="0"/>
              <w:suppressAutoHyphens/>
              <w:spacing w:after="0" w:line="240" w:lineRule="auto"/>
              <w:rPr>
                <w:rFonts w:ascii="Times New Roman" w:hAnsi="Times New Roman" w:cs="Times New Roman"/>
                <w:bCs/>
                <w:sz w:val="24"/>
                <w:szCs w:val="24"/>
              </w:rPr>
            </w:pPr>
            <w:r w:rsidRPr="00AE343B">
              <w:rPr>
                <w:rFonts w:ascii="Times New Roman" w:hAnsi="Times New Roman" w:cs="Times New Roman"/>
                <w:sz w:val="24"/>
                <w:szCs w:val="24"/>
              </w:rPr>
              <w:t>ЛР 22</w:t>
            </w:r>
          </w:p>
        </w:tc>
        <w:tc>
          <w:tcPr>
            <w:tcW w:w="4414" w:type="pct"/>
          </w:tcPr>
          <w:p w14:paraId="607D803B" w14:textId="77777777" w:rsidR="005955AE" w:rsidRPr="00AE343B" w:rsidRDefault="005955AE" w:rsidP="00AE343B">
            <w:pPr>
              <w:pStyle w:val="TableParagraph"/>
              <w:spacing w:line="268" w:lineRule="exact"/>
              <w:rPr>
                <w:sz w:val="24"/>
                <w:szCs w:val="24"/>
              </w:rPr>
            </w:pPr>
            <w:r w:rsidRPr="00AE343B">
              <w:rPr>
                <w:sz w:val="24"/>
                <w:szCs w:val="24"/>
              </w:rPr>
              <w:t>Принимающий</w:t>
            </w:r>
            <w:r w:rsidRPr="00AE343B">
              <w:rPr>
                <w:spacing w:val="58"/>
                <w:sz w:val="24"/>
                <w:szCs w:val="24"/>
              </w:rPr>
              <w:t xml:space="preserve"> </w:t>
            </w:r>
            <w:r w:rsidRPr="00AE343B">
              <w:rPr>
                <w:sz w:val="24"/>
                <w:szCs w:val="24"/>
              </w:rPr>
              <w:t>традиции,</w:t>
            </w:r>
            <w:r w:rsidRPr="00AE343B">
              <w:rPr>
                <w:spacing w:val="114"/>
                <w:sz w:val="24"/>
                <w:szCs w:val="24"/>
              </w:rPr>
              <w:t xml:space="preserve"> </w:t>
            </w:r>
            <w:r w:rsidRPr="00AE343B">
              <w:rPr>
                <w:sz w:val="24"/>
                <w:szCs w:val="24"/>
              </w:rPr>
              <w:t>правила</w:t>
            </w:r>
            <w:r w:rsidRPr="00AE343B">
              <w:rPr>
                <w:spacing w:val="113"/>
                <w:sz w:val="24"/>
                <w:szCs w:val="24"/>
              </w:rPr>
              <w:t xml:space="preserve"> </w:t>
            </w:r>
            <w:r w:rsidRPr="00AE343B">
              <w:rPr>
                <w:sz w:val="24"/>
                <w:szCs w:val="24"/>
              </w:rPr>
              <w:t>и</w:t>
            </w:r>
            <w:r w:rsidRPr="00AE343B">
              <w:rPr>
                <w:spacing w:val="115"/>
                <w:sz w:val="24"/>
                <w:szCs w:val="24"/>
              </w:rPr>
              <w:t xml:space="preserve"> </w:t>
            </w:r>
            <w:r w:rsidRPr="00AE343B">
              <w:rPr>
                <w:sz w:val="24"/>
                <w:szCs w:val="24"/>
              </w:rPr>
              <w:t>ценностные</w:t>
            </w:r>
            <w:r w:rsidRPr="00AE343B">
              <w:rPr>
                <w:spacing w:val="26"/>
                <w:sz w:val="24"/>
                <w:szCs w:val="24"/>
              </w:rPr>
              <w:t xml:space="preserve"> </w:t>
            </w:r>
            <w:r w:rsidRPr="00AE343B">
              <w:rPr>
                <w:sz w:val="24"/>
                <w:szCs w:val="24"/>
              </w:rPr>
              <w:t>ориентации</w:t>
            </w:r>
            <w:r w:rsidRPr="00AE343B">
              <w:rPr>
                <w:spacing w:val="28"/>
                <w:sz w:val="24"/>
                <w:szCs w:val="24"/>
              </w:rPr>
              <w:t xml:space="preserve"> </w:t>
            </w:r>
            <w:r w:rsidRPr="00AE343B">
              <w:rPr>
                <w:sz w:val="24"/>
                <w:szCs w:val="24"/>
              </w:rPr>
              <w:t>ГБПОУ</w:t>
            </w:r>
            <w:r w:rsidRPr="00AE343B">
              <w:rPr>
                <w:spacing w:val="26"/>
                <w:sz w:val="24"/>
                <w:szCs w:val="24"/>
              </w:rPr>
              <w:t xml:space="preserve"> </w:t>
            </w:r>
            <w:r w:rsidRPr="00AE343B">
              <w:rPr>
                <w:sz w:val="24"/>
                <w:szCs w:val="24"/>
              </w:rPr>
              <w:t>РД</w:t>
            </w:r>
          </w:p>
          <w:p w14:paraId="32CBB5ED" w14:textId="58BD6761" w:rsidR="005955AE" w:rsidRPr="00AE343B" w:rsidRDefault="005955AE" w:rsidP="00AE343B">
            <w:pPr>
              <w:pStyle w:val="TableParagraph"/>
              <w:tabs>
                <w:tab w:val="left" w:pos="2369"/>
                <w:tab w:val="left" w:pos="4034"/>
                <w:tab w:val="left" w:pos="4420"/>
                <w:tab w:val="left" w:pos="6842"/>
              </w:tabs>
              <w:spacing w:line="268" w:lineRule="exact"/>
              <w:rPr>
                <w:sz w:val="24"/>
                <w:szCs w:val="24"/>
              </w:rPr>
            </w:pPr>
            <w:r w:rsidRPr="00AE343B">
              <w:rPr>
                <w:sz w:val="24"/>
                <w:szCs w:val="24"/>
              </w:rPr>
              <w:t>«ППК имени З. Н. Батырмурзаева».</w:t>
            </w:r>
            <w:r w:rsidRPr="00AE343B">
              <w:rPr>
                <w:spacing w:val="-1"/>
                <w:sz w:val="24"/>
                <w:szCs w:val="24"/>
              </w:rPr>
              <w:t xml:space="preserve"> </w:t>
            </w:r>
            <w:r w:rsidRPr="00AE343B">
              <w:rPr>
                <w:sz w:val="24"/>
                <w:szCs w:val="24"/>
              </w:rPr>
              <w:t>Поддерживающий</w:t>
            </w:r>
            <w:r w:rsidRPr="00AE343B">
              <w:rPr>
                <w:spacing w:val="54"/>
                <w:sz w:val="24"/>
                <w:szCs w:val="24"/>
              </w:rPr>
              <w:t xml:space="preserve"> </w:t>
            </w:r>
            <w:r w:rsidRPr="00AE343B">
              <w:rPr>
                <w:sz w:val="24"/>
                <w:szCs w:val="24"/>
              </w:rPr>
              <w:t>высокий</w:t>
            </w:r>
            <w:r w:rsidRPr="00AE343B">
              <w:rPr>
                <w:spacing w:val="113"/>
                <w:sz w:val="24"/>
                <w:szCs w:val="24"/>
              </w:rPr>
              <w:t xml:space="preserve"> </w:t>
            </w:r>
            <w:r w:rsidRPr="00AE343B">
              <w:rPr>
                <w:sz w:val="24"/>
                <w:szCs w:val="24"/>
              </w:rPr>
              <w:t>имидж</w:t>
            </w:r>
            <w:r w:rsidRPr="00AE343B">
              <w:rPr>
                <w:spacing w:val="54"/>
                <w:sz w:val="24"/>
                <w:szCs w:val="24"/>
              </w:rPr>
              <w:t xml:space="preserve"> </w:t>
            </w:r>
            <w:r w:rsidRPr="00AE343B">
              <w:rPr>
                <w:sz w:val="24"/>
                <w:szCs w:val="24"/>
              </w:rPr>
              <w:t>учебного</w:t>
            </w:r>
            <w:r w:rsidRPr="00AE343B">
              <w:rPr>
                <w:spacing w:val="56"/>
                <w:sz w:val="24"/>
                <w:szCs w:val="24"/>
              </w:rPr>
              <w:t xml:space="preserve"> </w:t>
            </w:r>
            <w:r w:rsidRPr="00AE343B">
              <w:rPr>
                <w:sz w:val="24"/>
                <w:szCs w:val="24"/>
              </w:rPr>
              <w:t>заведения.</w:t>
            </w:r>
          </w:p>
        </w:tc>
      </w:tr>
      <w:tr w:rsidR="00AE343B" w:rsidRPr="00AE343B" w14:paraId="2209C08C" w14:textId="77777777" w:rsidTr="00C35D18">
        <w:tc>
          <w:tcPr>
            <w:tcW w:w="586" w:type="pct"/>
          </w:tcPr>
          <w:p w14:paraId="084EF89A" w14:textId="3A066EF4" w:rsidR="005955AE" w:rsidRPr="00AE343B" w:rsidRDefault="00015908" w:rsidP="00AE343B">
            <w:pPr>
              <w:widowControl w:val="0"/>
              <w:suppressAutoHyphens/>
              <w:spacing w:after="0" w:line="240" w:lineRule="auto"/>
              <w:rPr>
                <w:rFonts w:ascii="Times New Roman" w:hAnsi="Times New Roman" w:cs="Times New Roman"/>
                <w:sz w:val="24"/>
                <w:szCs w:val="24"/>
              </w:rPr>
            </w:pPr>
            <w:r w:rsidRPr="00AE343B">
              <w:rPr>
                <w:rFonts w:ascii="Times New Roman" w:hAnsi="Times New Roman" w:cs="Times New Roman"/>
                <w:sz w:val="24"/>
                <w:szCs w:val="24"/>
              </w:rPr>
              <w:t>ЛР 23</w:t>
            </w:r>
          </w:p>
        </w:tc>
        <w:tc>
          <w:tcPr>
            <w:tcW w:w="4414" w:type="pct"/>
          </w:tcPr>
          <w:p w14:paraId="4C7AED2D" w14:textId="2EC1DC36" w:rsidR="00015908" w:rsidRPr="00AE343B" w:rsidRDefault="00015908" w:rsidP="00AE343B">
            <w:pPr>
              <w:pStyle w:val="TableParagraph"/>
              <w:tabs>
                <w:tab w:val="left" w:pos="2417"/>
                <w:tab w:val="left" w:pos="3220"/>
                <w:tab w:val="left" w:pos="4680"/>
                <w:tab w:val="left" w:pos="4791"/>
              </w:tabs>
              <w:rPr>
                <w:sz w:val="24"/>
                <w:szCs w:val="24"/>
              </w:rPr>
            </w:pPr>
            <w:r w:rsidRPr="00AE343B">
              <w:rPr>
                <w:sz w:val="24"/>
                <w:szCs w:val="24"/>
              </w:rPr>
              <w:t>Проявляющий желание</w:t>
            </w:r>
            <w:r w:rsidRPr="00AE343B">
              <w:rPr>
                <w:spacing w:val="60"/>
                <w:sz w:val="24"/>
                <w:szCs w:val="24"/>
              </w:rPr>
              <w:t xml:space="preserve"> </w:t>
            </w:r>
            <w:r w:rsidRPr="00AE343B">
              <w:rPr>
                <w:sz w:val="24"/>
                <w:szCs w:val="24"/>
              </w:rPr>
              <w:t>работать по избранной профессии.</w:t>
            </w:r>
            <w:r w:rsidRPr="00AE343B">
              <w:rPr>
                <w:spacing w:val="1"/>
                <w:sz w:val="24"/>
                <w:szCs w:val="24"/>
              </w:rPr>
              <w:t xml:space="preserve"> </w:t>
            </w:r>
            <w:r w:rsidRPr="00AE343B">
              <w:rPr>
                <w:sz w:val="24"/>
                <w:szCs w:val="24"/>
              </w:rPr>
              <w:t xml:space="preserve">Демонстрирующий  </w:t>
            </w:r>
            <w:r w:rsidRPr="00AE343B">
              <w:rPr>
                <w:spacing w:val="6"/>
                <w:sz w:val="24"/>
                <w:szCs w:val="24"/>
              </w:rPr>
              <w:t xml:space="preserve"> </w:t>
            </w:r>
            <w:r w:rsidRPr="00AE343B">
              <w:rPr>
                <w:sz w:val="24"/>
                <w:szCs w:val="24"/>
              </w:rPr>
              <w:t xml:space="preserve">успешное  </w:t>
            </w:r>
            <w:r w:rsidRPr="00AE343B">
              <w:rPr>
                <w:spacing w:val="3"/>
                <w:sz w:val="24"/>
                <w:szCs w:val="24"/>
              </w:rPr>
              <w:t xml:space="preserve"> </w:t>
            </w:r>
            <w:r w:rsidRPr="00AE343B">
              <w:rPr>
                <w:sz w:val="24"/>
                <w:szCs w:val="24"/>
              </w:rPr>
              <w:t>освоение компетенций,</w:t>
            </w:r>
            <w:r w:rsidRPr="00AE343B">
              <w:rPr>
                <w:spacing w:val="6"/>
                <w:sz w:val="24"/>
                <w:szCs w:val="24"/>
              </w:rPr>
              <w:t xml:space="preserve"> </w:t>
            </w:r>
            <w:r w:rsidRPr="00AE343B">
              <w:rPr>
                <w:sz w:val="24"/>
                <w:szCs w:val="24"/>
              </w:rPr>
              <w:t>способствующих</w:t>
            </w:r>
            <w:r w:rsidRPr="00AE343B">
              <w:rPr>
                <w:spacing w:val="-57"/>
                <w:sz w:val="24"/>
                <w:szCs w:val="24"/>
              </w:rPr>
              <w:t xml:space="preserve"> </w:t>
            </w:r>
            <w:r w:rsidRPr="00AE343B">
              <w:rPr>
                <w:sz w:val="24"/>
                <w:szCs w:val="24"/>
              </w:rPr>
              <w:t>профессиональному росту выпускника по</w:t>
            </w:r>
            <w:r w:rsidRPr="00AE343B">
              <w:rPr>
                <w:spacing w:val="51"/>
                <w:sz w:val="24"/>
                <w:szCs w:val="24"/>
              </w:rPr>
              <w:t xml:space="preserve"> </w:t>
            </w:r>
            <w:r w:rsidRPr="00AE343B">
              <w:rPr>
                <w:sz w:val="24"/>
                <w:szCs w:val="24"/>
              </w:rPr>
              <w:t>вертикали</w:t>
            </w:r>
            <w:r w:rsidRPr="00AE343B">
              <w:rPr>
                <w:spacing w:val="54"/>
                <w:sz w:val="24"/>
                <w:szCs w:val="24"/>
              </w:rPr>
              <w:t xml:space="preserve"> </w:t>
            </w:r>
            <w:r w:rsidRPr="00AE343B">
              <w:rPr>
                <w:sz w:val="24"/>
                <w:szCs w:val="24"/>
              </w:rPr>
              <w:t>и</w:t>
            </w:r>
            <w:r w:rsidRPr="00AE343B">
              <w:rPr>
                <w:spacing w:val="53"/>
                <w:sz w:val="24"/>
                <w:szCs w:val="24"/>
              </w:rPr>
              <w:t xml:space="preserve"> </w:t>
            </w:r>
            <w:r w:rsidRPr="00AE343B">
              <w:rPr>
                <w:sz w:val="24"/>
                <w:szCs w:val="24"/>
              </w:rPr>
              <w:t>по</w:t>
            </w:r>
            <w:r w:rsidRPr="00AE343B">
              <w:rPr>
                <w:spacing w:val="52"/>
                <w:sz w:val="24"/>
                <w:szCs w:val="24"/>
              </w:rPr>
              <w:t xml:space="preserve"> </w:t>
            </w:r>
            <w:r w:rsidRPr="00AE343B">
              <w:rPr>
                <w:sz w:val="24"/>
                <w:szCs w:val="24"/>
              </w:rPr>
              <w:t>горизонтали:</w:t>
            </w:r>
          </w:p>
          <w:p w14:paraId="58A3E15E" w14:textId="22E9A234" w:rsidR="005955AE" w:rsidRPr="00AE343B" w:rsidRDefault="00015908" w:rsidP="00AE343B">
            <w:pPr>
              <w:pStyle w:val="TableParagraph"/>
              <w:tabs>
                <w:tab w:val="left" w:pos="2369"/>
                <w:tab w:val="left" w:pos="4034"/>
                <w:tab w:val="left" w:pos="4420"/>
                <w:tab w:val="left" w:pos="6842"/>
              </w:tabs>
              <w:spacing w:line="268" w:lineRule="exact"/>
              <w:rPr>
                <w:sz w:val="24"/>
                <w:szCs w:val="24"/>
              </w:rPr>
            </w:pPr>
            <w:r w:rsidRPr="00AE343B">
              <w:rPr>
                <w:sz w:val="24"/>
                <w:szCs w:val="24"/>
              </w:rPr>
              <w:t>работа</w:t>
            </w:r>
            <w:r w:rsidRPr="00AE343B">
              <w:rPr>
                <w:spacing w:val="-3"/>
                <w:sz w:val="24"/>
                <w:szCs w:val="24"/>
              </w:rPr>
              <w:t xml:space="preserve"> </w:t>
            </w:r>
            <w:r w:rsidRPr="00AE343B">
              <w:rPr>
                <w:sz w:val="24"/>
                <w:szCs w:val="24"/>
              </w:rPr>
              <w:t>по</w:t>
            </w:r>
            <w:r w:rsidRPr="00AE343B">
              <w:rPr>
                <w:spacing w:val="-1"/>
                <w:sz w:val="24"/>
                <w:szCs w:val="24"/>
              </w:rPr>
              <w:t xml:space="preserve"> </w:t>
            </w:r>
            <w:r w:rsidRPr="00AE343B">
              <w:rPr>
                <w:sz w:val="24"/>
                <w:szCs w:val="24"/>
              </w:rPr>
              <w:t>специальности</w:t>
            </w:r>
            <w:r w:rsidRPr="00AE343B">
              <w:rPr>
                <w:spacing w:val="-2"/>
                <w:sz w:val="24"/>
                <w:szCs w:val="24"/>
              </w:rPr>
              <w:t xml:space="preserve"> </w:t>
            </w:r>
            <w:r w:rsidRPr="00AE343B">
              <w:rPr>
                <w:sz w:val="24"/>
                <w:szCs w:val="24"/>
              </w:rPr>
              <w:t>/</w:t>
            </w:r>
            <w:r w:rsidRPr="00AE343B">
              <w:rPr>
                <w:spacing w:val="-1"/>
                <w:sz w:val="24"/>
                <w:szCs w:val="24"/>
              </w:rPr>
              <w:t xml:space="preserve"> </w:t>
            </w:r>
            <w:r w:rsidRPr="00AE343B">
              <w:rPr>
                <w:sz w:val="24"/>
                <w:szCs w:val="24"/>
              </w:rPr>
              <w:t>карьерный</w:t>
            </w:r>
            <w:r w:rsidRPr="00AE343B">
              <w:rPr>
                <w:spacing w:val="-2"/>
                <w:sz w:val="24"/>
                <w:szCs w:val="24"/>
              </w:rPr>
              <w:t xml:space="preserve"> </w:t>
            </w:r>
            <w:r w:rsidRPr="00AE343B">
              <w:rPr>
                <w:sz w:val="24"/>
                <w:szCs w:val="24"/>
              </w:rPr>
              <w:t>рост.</w:t>
            </w:r>
          </w:p>
        </w:tc>
      </w:tr>
      <w:tr w:rsidR="00AE343B" w:rsidRPr="00AE343B" w14:paraId="791FF196" w14:textId="77777777" w:rsidTr="00C35D18">
        <w:tc>
          <w:tcPr>
            <w:tcW w:w="586" w:type="pct"/>
          </w:tcPr>
          <w:p w14:paraId="5CD8099D" w14:textId="276169C6" w:rsidR="00015908" w:rsidRPr="00AE343B" w:rsidRDefault="00015908" w:rsidP="00AE343B">
            <w:pPr>
              <w:widowControl w:val="0"/>
              <w:suppressAutoHyphens/>
              <w:spacing w:after="0" w:line="240" w:lineRule="auto"/>
              <w:rPr>
                <w:rFonts w:ascii="Times New Roman" w:hAnsi="Times New Roman" w:cs="Times New Roman"/>
                <w:sz w:val="24"/>
                <w:szCs w:val="24"/>
              </w:rPr>
            </w:pPr>
            <w:r w:rsidRPr="00AE343B">
              <w:rPr>
                <w:rFonts w:ascii="Times New Roman" w:hAnsi="Times New Roman" w:cs="Times New Roman"/>
                <w:bCs/>
                <w:sz w:val="24"/>
                <w:szCs w:val="24"/>
              </w:rPr>
              <w:t>ЛР</w:t>
            </w:r>
            <w:r w:rsidRPr="00AE343B">
              <w:rPr>
                <w:rFonts w:ascii="Times New Roman" w:hAnsi="Times New Roman" w:cs="Times New Roman"/>
                <w:bCs/>
                <w:spacing w:val="-3"/>
                <w:sz w:val="24"/>
                <w:szCs w:val="24"/>
              </w:rPr>
              <w:t xml:space="preserve"> </w:t>
            </w:r>
            <w:r w:rsidRPr="00AE343B">
              <w:rPr>
                <w:rFonts w:ascii="Times New Roman" w:hAnsi="Times New Roman" w:cs="Times New Roman"/>
                <w:bCs/>
                <w:sz w:val="24"/>
                <w:szCs w:val="24"/>
              </w:rPr>
              <w:t>24</w:t>
            </w:r>
          </w:p>
        </w:tc>
        <w:tc>
          <w:tcPr>
            <w:tcW w:w="4414" w:type="pct"/>
          </w:tcPr>
          <w:p w14:paraId="5F23877A" w14:textId="77777777" w:rsidR="00015908" w:rsidRPr="00AE343B" w:rsidRDefault="00015908" w:rsidP="00AE343B">
            <w:pPr>
              <w:pStyle w:val="TableParagraph"/>
              <w:tabs>
                <w:tab w:val="left" w:pos="2369"/>
                <w:tab w:val="left" w:pos="4034"/>
                <w:tab w:val="left" w:pos="4420"/>
                <w:tab w:val="left" w:pos="6842"/>
              </w:tabs>
              <w:spacing w:line="268" w:lineRule="exact"/>
              <w:rPr>
                <w:sz w:val="24"/>
                <w:szCs w:val="24"/>
              </w:rPr>
            </w:pPr>
            <w:r w:rsidRPr="00AE343B">
              <w:rPr>
                <w:sz w:val="24"/>
                <w:szCs w:val="24"/>
              </w:rPr>
              <w:t>Демонстрирующий</w:t>
            </w:r>
            <w:r w:rsidRPr="00AE343B">
              <w:rPr>
                <w:sz w:val="24"/>
                <w:szCs w:val="24"/>
              </w:rPr>
              <w:tab/>
              <w:t>готовность</w:t>
            </w:r>
            <w:r w:rsidRPr="00AE343B">
              <w:rPr>
                <w:sz w:val="24"/>
                <w:szCs w:val="24"/>
              </w:rPr>
              <w:tab/>
              <w:t>к</w:t>
            </w:r>
            <w:r w:rsidRPr="00AE343B">
              <w:rPr>
                <w:sz w:val="24"/>
                <w:szCs w:val="24"/>
              </w:rPr>
              <w:tab/>
              <w:t>самообразованию,</w:t>
            </w:r>
            <w:r w:rsidRPr="00AE343B">
              <w:rPr>
                <w:sz w:val="24"/>
                <w:szCs w:val="24"/>
              </w:rPr>
              <w:tab/>
              <w:t>расширению</w:t>
            </w:r>
          </w:p>
          <w:p w14:paraId="66F5A74C" w14:textId="71113626" w:rsidR="00015908" w:rsidRPr="00AE343B" w:rsidRDefault="00015908" w:rsidP="00AE343B">
            <w:pPr>
              <w:pStyle w:val="TableParagraph"/>
              <w:tabs>
                <w:tab w:val="left" w:pos="2369"/>
                <w:tab w:val="left" w:pos="4034"/>
                <w:tab w:val="left" w:pos="4420"/>
                <w:tab w:val="left" w:pos="6842"/>
              </w:tabs>
              <w:spacing w:line="268" w:lineRule="exact"/>
              <w:rPr>
                <w:sz w:val="24"/>
                <w:szCs w:val="24"/>
              </w:rPr>
            </w:pPr>
            <w:r w:rsidRPr="00AE343B">
              <w:rPr>
                <w:sz w:val="24"/>
                <w:szCs w:val="24"/>
              </w:rPr>
              <w:t>функциональности:</w:t>
            </w:r>
            <w:r w:rsidRPr="00AE343B">
              <w:rPr>
                <w:spacing w:val="-5"/>
                <w:sz w:val="24"/>
                <w:szCs w:val="24"/>
              </w:rPr>
              <w:t xml:space="preserve"> </w:t>
            </w:r>
            <w:r w:rsidRPr="00AE343B">
              <w:rPr>
                <w:sz w:val="24"/>
                <w:szCs w:val="24"/>
              </w:rPr>
              <w:t>обучение/переобучение,</w:t>
            </w:r>
            <w:r w:rsidRPr="00AE343B">
              <w:rPr>
                <w:spacing w:val="-5"/>
                <w:sz w:val="24"/>
                <w:szCs w:val="24"/>
              </w:rPr>
              <w:t xml:space="preserve"> </w:t>
            </w:r>
            <w:r w:rsidRPr="00AE343B">
              <w:rPr>
                <w:sz w:val="24"/>
                <w:szCs w:val="24"/>
              </w:rPr>
              <w:t>повышение</w:t>
            </w:r>
            <w:r w:rsidRPr="00AE343B">
              <w:rPr>
                <w:spacing w:val="-6"/>
                <w:sz w:val="24"/>
                <w:szCs w:val="24"/>
              </w:rPr>
              <w:t xml:space="preserve"> </w:t>
            </w:r>
            <w:r w:rsidRPr="00AE343B">
              <w:rPr>
                <w:sz w:val="24"/>
                <w:szCs w:val="24"/>
              </w:rPr>
              <w:t>квалификации.</w:t>
            </w:r>
          </w:p>
        </w:tc>
      </w:tr>
      <w:bookmarkEnd w:id="0"/>
    </w:tbl>
    <w:p w14:paraId="1BFB5894" w14:textId="77777777" w:rsidR="005E553B" w:rsidRPr="00AE343B" w:rsidRDefault="005E553B" w:rsidP="00AE343B">
      <w:pPr>
        <w:pStyle w:val="ac"/>
        <w:spacing w:before="0" w:after="0"/>
        <w:ind w:left="0"/>
        <w:rPr>
          <w:bCs/>
          <w:sz w:val="28"/>
          <w:szCs w:val="28"/>
        </w:rPr>
      </w:pPr>
    </w:p>
    <w:p w14:paraId="584F04F7" w14:textId="5EF4C437" w:rsidR="005E553B" w:rsidRDefault="005E553B" w:rsidP="00AE343B">
      <w:pPr>
        <w:spacing w:after="0"/>
        <w:rPr>
          <w:rFonts w:ascii="Times New Roman" w:hAnsi="Times New Roman" w:cs="Times New Roman"/>
          <w:bCs/>
          <w:sz w:val="28"/>
          <w:szCs w:val="28"/>
        </w:rPr>
      </w:pPr>
    </w:p>
    <w:p w14:paraId="6F1859FA" w14:textId="1440D085" w:rsidR="009C66A7" w:rsidRDefault="009C66A7" w:rsidP="00AE343B">
      <w:pPr>
        <w:spacing w:after="0"/>
        <w:rPr>
          <w:rFonts w:ascii="Times New Roman" w:hAnsi="Times New Roman" w:cs="Times New Roman"/>
          <w:bCs/>
          <w:sz w:val="28"/>
          <w:szCs w:val="28"/>
        </w:rPr>
      </w:pPr>
    </w:p>
    <w:p w14:paraId="158C4C2B" w14:textId="4252DCE5" w:rsidR="009C66A7" w:rsidRDefault="009C66A7" w:rsidP="00AE343B">
      <w:pPr>
        <w:spacing w:after="0"/>
        <w:rPr>
          <w:rFonts w:ascii="Times New Roman" w:hAnsi="Times New Roman" w:cs="Times New Roman"/>
          <w:bCs/>
          <w:sz w:val="28"/>
          <w:szCs w:val="28"/>
        </w:rPr>
      </w:pPr>
    </w:p>
    <w:p w14:paraId="7FF11DC5" w14:textId="601013F0" w:rsidR="009C66A7" w:rsidRDefault="009C66A7" w:rsidP="00AE343B">
      <w:pPr>
        <w:spacing w:after="0"/>
        <w:rPr>
          <w:rFonts w:ascii="Times New Roman" w:hAnsi="Times New Roman" w:cs="Times New Roman"/>
          <w:bCs/>
          <w:sz w:val="28"/>
          <w:szCs w:val="28"/>
        </w:rPr>
      </w:pPr>
    </w:p>
    <w:p w14:paraId="63D9C450" w14:textId="77777777" w:rsidR="009C66A7" w:rsidRPr="00AE343B" w:rsidRDefault="009C66A7" w:rsidP="00AE343B">
      <w:pPr>
        <w:spacing w:after="0"/>
        <w:rPr>
          <w:rFonts w:ascii="Times New Roman" w:hAnsi="Times New Roman" w:cs="Times New Roman"/>
          <w:bCs/>
          <w:sz w:val="28"/>
          <w:szCs w:val="28"/>
        </w:rPr>
      </w:pPr>
    </w:p>
    <w:p w14:paraId="339E2373" w14:textId="3EBD620F" w:rsidR="00CF374A" w:rsidRPr="00AE343B" w:rsidRDefault="005E553B" w:rsidP="00AE343B">
      <w:pPr>
        <w:spacing w:after="0"/>
        <w:rPr>
          <w:rFonts w:ascii="Times New Roman" w:hAnsi="Times New Roman" w:cs="Times New Roman"/>
          <w:bCs/>
          <w:sz w:val="28"/>
          <w:szCs w:val="28"/>
        </w:rPr>
      </w:pPr>
      <w:r w:rsidRPr="00AE343B">
        <w:rPr>
          <w:rFonts w:ascii="Times New Roman" w:hAnsi="Times New Roman" w:cs="Times New Roman"/>
          <w:bCs/>
          <w:sz w:val="28"/>
          <w:szCs w:val="28"/>
        </w:rPr>
        <w:lastRenderedPageBreak/>
        <w:t xml:space="preserve">1.1.3. </w:t>
      </w:r>
      <w:r w:rsidR="00CF374A" w:rsidRPr="00AE343B">
        <w:rPr>
          <w:rFonts w:ascii="Times New Roman" w:hAnsi="Times New Roman" w:cs="Times New Roman"/>
          <w:bCs/>
          <w:sz w:val="28"/>
          <w:szCs w:val="28"/>
        </w:rPr>
        <w:t xml:space="preserve">В результате освоения </w:t>
      </w:r>
      <w:r w:rsidR="00A94A74" w:rsidRPr="00AE343B">
        <w:rPr>
          <w:rFonts w:ascii="Times New Roman" w:hAnsi="Times New Roman" w:cs="Times New Roman"/>
          <w:bCs/>
          <w:sz w:val="28"/>
          <w:szCs w:val="28"/>
        </w:rPr>
        <w:t xml:space="preserve">профессионального модуля </w:t>
      </w:r>
      <w:r w:rsidR="00B67329" w:rsidRPr="00AE343B">
        <w:rPr>
          <w:rFonts w:ascii="Times New Roman" w:hAnsi="Times New Roman" w:cs="Times New Roman"/>
          <w:bCs/>
          <w:sz w:val="28"/>
          <w:szCs w:val="28"/>
        </w:rPr>
        <w:t>обучающийся должен</w:t>
      </w:r>
      <w:r w:rsidR="00CF374A" w:rsidRPr="00AE343B">
        <w:rPr>
          <w:rFonts w:ascii="Times New Roman" w:hAnsi="Times New Roman" w:cs="Times New Roman"/>
          <w:bCs/>
          <w:sz w:val="28"/>
          <w:szCs w:val="28"/>
        </w:rPr>
        <w:t>:</w:t>
      </w:r>
    </w:p>
    <w:p w14:paraId="1A92EE27" w14:textId="77777777" w:rsidR="005E553B" w:rsidRPr="00AE343B" w:rsidRDefault="005E553B" w:rsidP="00AE343B">
      <w:pPr>
        <w:spacing w:after="0"/>
        <w:rPr>
          <w:rFonts w:ascii="Times New Roman" w:hAnsi="Times New Roman" w:cs="Times New Roman"/>
          <w:bCs/>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54"/>
      </w:tblGrid>
      <w:tr w:rsidR="00AE343B" w:rsidRPr="00AE343B" w14:paraId="78CEDB55" w14:textId="77777777" w:rsidTr="00C35D18">
        <w:tc>
          <w:tcPr>
            <w:tcW w:w="1980" w:type="dxa"/>
          </w:tcPr>
          <w:p w14:paraId="1C655F5C" w14:textId="4167DD6E" w:rsidR="00CF374A" w:rsidRPr="00AE343B" w:rsidRDefault="00CF374A" w:rsidP="00AE343B">
            <w:pPr>
              <w:spacing w:after="0"/>
              <w:ind w:hanging="33"/>
              <w:jc w:val="center"/>
              <w:rPr>
                <w:rFonts w:ascii="Times New Roman" w:hAnsi="Times New Roman" w:cs="Times New Roman"/>
                <w:bCs/>
                <w:sz w:val="24"/>
                <w:szCs w:val="24"/>
              </w:rPr>
            </w:pPr>
            <w:r w:rsidRPr="00AE343B">
              <w:rPr>
                <w:rFonts w:ascii="Times New Roman" w:hAnsi="Times New Roman" w:cs="Times New Roman"/>
                <w:bCs/>
                <w:sz w:val="24"/>
                <w:szCs w:val="24"/>
              </w:rPr>
              <w:t>Иметь практический опыт в</w:t>
            </w:r>
          </w:p>
          <w:p w14:paraId="48A6A41F" w14:textId="12A7CF20" w:rsidR="00D4601F" w:rsidRPr="00AE343B" w:rsidRDefault="00D4601F" w:rsidP="00AE343B">
            <w:pPr>
              <w:spacing w:after="0"/>
              <w:jc w:val="center"/>
              <w:rPr>
                <w:rFonts w:ascii="Times New Roman" w:hAnsi="Times New Roman" w:cs="Times New Roman"/>
                <w:bCs/>
                <w:sz w:val="24"/>
                <w:szCs w:val="24"/>
              </w:rPr>
            </w:pPr>
            <w:r w:rsidRPr="00AE343B">
              <w:rPr>
                <w:rFonts w:ascii="Times New Roman" w:hAnsi="Times New Roman" w:cs="Times New Roman"/>
                <w:bCs/>
                <w:sz w:val="24"/>
                <w:szCs w:val="24"/>
              </w:rPr>
              <w:t>ПК5.1, ПК5.2, ПК5.3, ПК5.4, ПК5.5.</w:t>
            </w:r>
          </w:p>
          <w:p w14:paraId="4AC1BCF7" w14:textId="61AE8F6F" w:rsidR="00D4601F" w:rsidRPr="00AE343B" w:rsidRDefault="00D4601F" w:rsidP="00AE343B">
            <w:pPr>
              <w:spacing w:after="0"/>
              <w:jc w:val="center"/>
              <w:rPr>
                <w:rFonts w:ascii="Times New Roman" w:hAnsi="Times New Roman" w:cs="Times New Roman"/>
                <w:bCs/>
                <w:sz w:val="24"/>
                <w:szCs w:val="24"/>
              </w:rPr>
            </w:pPr>
            <w:r w:rsidRPr="00AE343B">
              <w:rPr>
                <w:rFonts w:ascii="Times New Roman" w:hAnsi="Times New Roman" w:cs="Times New Roman"/>
                <w:bCs/>
                <w:sz w:val="24"/>
                <w:szCs w:val="24"/>
              </w:rPr>
              <w:t>ОК 1, ОК 2, ОК 3, ОК 4, ОК 5, ОК 6, ОК7, ОК8, ОК 9, ОК 11</w:t>
            </w:r>
          </w:p>
          <w:p w14:paraId="54C2C892" w14:textId="26EA3438" w:rsidR="00690EF2" w:rsidRPr="00AE343B" w:rsidRDefault="00690EF2" w:rsidP="00AE343B">
            <w:pPr>
              <w:spacing w:after="0"/>
              <w:ind w:hanging="33"/>
              <w:jc w:val="center"/>
              <w:rPr>
                <w:rFonts w:ascii="Times New Roman" w:hAnsi="Times New Roman" w:cs="Times New Roman"/>
                <w:bCs/>
                <w:sz w:val="24"/>
                <w:szCs w:val="24"/>
              </w:rPr>
            </w:pPr>
            <w:r w:rsidRPr="00AE343B">
              <w:rPr>
                <w:rFonts w:ascii="Times New Roman" w:hAnsi="Times New Roman" w:cs="Times New Roman"/>
                <w:sz w:val="24"/>
                <w:szCs w:val="24"/>
              </w:rPr>
              <w:t xml:space="preserve">ЛР 15, ЛР 18, ЛР 19, ЛР 20, ЛР 22, </w:t>
            </w:r>
          </w:p>
        </w:tc>
        <w:tc>
          <w:tcPr>
            <w:tcW w:w="7654" w:type="dxa"/>
          </w:tcPr>
          <w:p w14:paraId="344ECAEA" w14:textId="3DE8F423" w:rsidR="003245CD" w:rsidRPr="00AE343B" w:rsidRDefault="003245CD" w:rsidP="00AE343B">
            <w:pPr>
              <w:widowControl w:val="0"/>
              <w:tabs>
                <w:tab w:val="left" w:pos="1158"/>
              </w:tabs>
              <w:spacing w:after="0"/>
              <w:jc w:val="both"/>
              <w:rPr>
                <w:rFonts w:ascii="Times New Roman" w:eastAsia="Times New Roman" w:hAnsi="Times New Roman" w:cs="Times New Roman"/>
                <w:sz w:val="24"/>
                <w:szCs w:val="24"/>
              </w:rPr>
            </w:pPr>
            <w:r w:rsidRPr="00AE343B">
              <w:rPr>
                <w:rFonts w:ascii="Times New Roman" w:eastAsia="Times New Roman" w:hAnsi="Times New Roman" w:cs="Times New Roman"/>
                <w:sz w:val="24"/>
                <w:szCs w:val="24"/>
              </w:rPr>
              <w:t>- анализа и разработки учебно-методических материалов (рабочих программ, учебно-тематических планов) на основе примерных и вариативных;</w:t>
            </w:r>
          </w:p>
          <w:p w14:paraId="4DCB5371" w14:textId="41A1642B" w:rsidR="003245CD" w:rsidRPr="00AE343B" w:rsidRDefault="003245CD" w:rsidP="00AE343B">
            <w:pPr>
              <w:widowControl w:val="0"/>
              <w:tabs>
                <w:tab w:val="left" w:pos="1142"/>
              </w:tabs>
              <w:spacing w:after="0"/>
              <w:jc w:val="both"/>
              <w:rPr>
                <w:rFonts w:ascii="Times New Roman" w:eastAsia="Times New Roman" w:hAnsi="Times New Roman" w:cs="Times New Roman"/>
                <w:sz w:val="24"/>
                <w:szCs w:val="24"/>
              </w:rPr>
            </w:pPr>
            <w:r w:rsidRPr="00AE343B">
              <w:rPr>
                <w:rFonts w:ascii="Times New Roman" w:eastAsia="Times New Roman" w:hAnsi="Times New Roman" w:cs="Times New Roman"/>
                <w:sz w:val="24"/>
                <w:szCs w:val="24"/>
              </w:rPr>
              <w:t>- участия в создании предметно-развивающей среды;</w:t>
            </w:r>
          </w:p>
          <w:p w14:paraId="0C4CE720" w14:textId="16DCF9EA" w:rsidR="003245CD" w:rsidRPr="00AE343B" w:rsidRDefault="003245CD" w:rsidP="00AE343B">
            <w:pPr>
              <w:widowControl w:val="0"/>
              <w:tabs>
                <w:tab w:val="left" w:pos="1153"/>
              </w:tabs>
              <w:spacing w:after="0"/>
              <w:jc w:val="both"/>
              <w:rPr>
                <w:rFonts w:ascii="Times New Roman" w:eastAsia="Times New Roman" w:hAnsi="Times New Roman" w:cs="Times New Roman"/>
                <w:sz w:val="24"/>
                <w:szCs w:val="24"/>
              </w:rPr>
            </w:pPr>
            <w:r w:rsidRPr="00AE343B">
              <w:rPr>
                <w:rFonts w:ascii="Times New Roman" w:eastAsia="Times New Roman" w:hAnsi="Times New Roman" w:cs="Times New Roman"/>
                <w:sz w:val="24"/>
                <w:szCs w:val="24"/>
              </w:rPr>
              <w:t>- изучения и анализа педагогической и методической литературы по проблемам дошкольного образования;</w:t>
            </w:r>
          </w:p>
          <w:p w14:paraId="7D4B7EA1" w14:textId="743055D3" w:rsidR="003245CD" w:rsidRPr="00AE343B" w:rsidRDefault="003245CD" w:rsidP="00AE343B">
            <w:pPr>
              <w:widowControl w:val="0"/>
              <w:tabs>
                <w:tab w:val="left" w:pos="1152"/>
              </w:tabs>
              <w:spacing w:after="0"/>
              <w:jc w:val="both"/>
              <w:rPr>
                <w:rFonts w:ascii="Times New Roman" w:eastAsia="Times New Roman" w:hAnsi="Times New Roman" w:cs="Times New Roman"/>
                <w:sz w:val="24"/>
                <w:szCs w:val="24"/>
              </w:rPr>
            </w:pPr>
            <w:r w:rsidRPr="00AE343B">
              <w:rPr>
                <w:rFonts w:ascii="Times New Roman" w:eastAsia="Times New Roman" w:hAnsi="Times New Roman" w:cs="Times New Roman"/>
                <w:sz w:val="24"/>
                <w:szCs w:val="24"/>
              </w:rPr>
              <w:t>- оформления портфолио педагогических достижений;</w:t>
            </w:r>
          </w:p>
          <w:p w14:paraId="5445D5AE" w14:textId="6ABF0695" w:rsidR="003245CD" w:rsidRPr="00AE343B" w:rsidRDefault="003245CD" w:rsidP="00AE343B">
            <w:pPr>
              <w:widowControl w:val="0"/>
              <w:tabs>
                <w:tab w:val="left" w:pos="1153"/>
              </w:tabs>
              <w:spacing w:after="0"/>
              <w:jc w:val="both"/>
              <w:rPr>
                <w:rFonts w:ascii="Times New Roman" w:eastAsia="Times New Roman" w:hAnsi="Times New Roman" w:cs="Times New Roman"/>
                <w:sz w:val="24"/>
                <w:szCs w:val="24"/>
              </w:rPr>
            </w:pPr>
            <w:r w:rsidRPr="00AE343B">
              <w:rPr>
                <w:rFonts w:ascii="Times New Roman" w:eastAsia="Times New Roman" w:hAnsi="Times New Roman" w:cs="Times New Roman"/>
                <w:sz w:val="24"/>
                <w:szCs w:val="24"/>
              </w:rPr>
              <w:t>- презентации педагогических разработок в виде отчетов, рефератов, выступлений;</w:t>
            </w:r>
          </w:p>
          <w:p w14:paraId="16236355" w14:textId="6CBD8ED7" w:rsidR="003245CD" w:rsidRPr="00AE343B" w:rsidRDefault="003245CD" w:rsidP="00AE343B">
            <w:pPr>
              <w:widowControl w:val="0"/>
              <w:tabs>
                <w:tab w:val="left" w:pos="1142"/>
              </w:tabs>
              <w:spacing w:after="0"/>
              <w:jc w:val="both"/>
              <w:rPr>
                <w:rFonts w:ascii="Times New Roman" w:eastAsia="Times New Roman" w:hAnsi="Times New Roman" w:cs="Times New Roman"/>
                <w:sz w:val="24"/>
                <w:szCs w:val="24"/>
              </w:rPr>
            </w:pPr>
            <w:r w:rsidRPr="00AE343B">
              <w:rPr>
                <w:rFonts w:ascii="Times New Roman" w:eastAsia="Times New Roman" w:hAnsi="Times New Roman" w:cs="Times New Roman"/>
                <w:sz w:val="24"/>
                <w:szCs w:val="24"/>
              </w:rPr>
              <w:t>- участия в исследовательской и проектной деятельности;</w:t>
            </w:r>
          </w:p>
          <w:p w14:paraId="4FC94E54" w14:textId="760A783C" w:rsidR="00CF374A" w:rsidRPr="00AE343B" w:rsidRDefault="003245CD" w:rsidP="00AE343B">
            <w:pPr>
              <w:shd w:val="clear" w:color="auto" w:fill="FFFFFF"/>
              <w:spacing w:after="0"/>
              <w:jc w:val="both"/>
              <w:rPr>
                <w:rFonts w:ascii="Times New Roman" w:hAnsi="Times New Roman" w:cs="Times New Roman"/>
                <w:bCs/>
                <w:sz w:val="24"/>
                <w:szCs w:val="24"/>
              </w:rPr>
            </w:pPr>
            <w:r w:rsidRPr="00AE343B">
              <w:rPr>
                <w:rFonts w:ascii="Times New Roman" w:eastAsia="Times New Roman" w:hAnsi="Times New Roman" w:cs="Times New Roman"/>
                <w:sz w:val="24"/>
                <w:szCs w:val="24"/>
              </w:rPr>
              <w:t>-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w:t>
            </w:r>
          </w:p>
        </w:tc>
      </w:tr>
      <w:tr w:rsidR="00AE343B" w:rsidRPr="00AE343B" w14:paraId="1AA0C43A" w14:textId="77777777" w:rsidTr="00C35D18">
        <w:tc>
          <w:tcPr>
            <w:tcW w:w="1980" w:type="dxa"/>
          </w:tcPr>
          <w:p w14:paraId="207982C9" w14:textId="072FB654" w:rsidR="00CF374A" w:rsidRPr="00AE343B" w:rsidRDefault="00690EF2" w:rsidP="00AE343B">
            <w:pPr>
              <w:spacing w:after="0"/>
              <w:ind w:hanging="33"/>
              <w:jc w:val="center"/>
              <w:rPr>
                <w:rFonts w:ascii="Times New Roman" w:hAnsi="Times New Roman" w:cs="Times New Roman"/>
                <w:bCs/>
                <w:sz w:val="24"/>
                <w:szCs w:val="24"/>
              </w:rPr>
            </w:pPr>
            <w:r w:rsidRPr="00AE343B">
              <w:rPr>
                <w:rFonts w:ascii="Times New Roman" w:hAnsi="Times New Roman" w:cs="Times New Roman"/>
                <w:bCs/>
                <w:sz w:val="24"/>
                <w:szCs w:val="24"/>
              </w:rPr>
              <w:t>У</w:t>
            </w:r>
            <w:r w:rsidR="00CF374A" w:rsidRPr="00AE343B">
              <w:rPr>
                <w:rFonts w:ascii="Times New Roman" w:hAnsi="Times New Roman" w:cs="Times New Roman"/>
                <w:bCs/>
                <w:sz w:val="24"/>
                <w:szCs w:val="24"/>
              </w:rPr>
              <w:t>меть</w:t>
            </w:r>
          </w:p>
          <w:p w14:paraId="5E793102" w14:textId="77777777" w:rsidR="00690EF2" w:rsidRPr="00AE343B" w:rsidRDefault="00690EF2" w:rsidP="00AE343B">
            <w:pPr>
              <w:spacing w:after="0"/>
              <w:ind w:hanging="33"/>
              <w:jc w:val="center"/>
              <w:rPr>
                <w:rFonts w:ascii="Times New Roman" w:hAnsi="Times New Roman" w:cs="Times New Roman"/>
                <w:bCs/>
                <w:sz w:val="24"/>
                <w:szCs w:val="24"/>
              </w:rPr>
            </w:pPr>
          </w:p>
          <w:p w14:paraId="59DAA6EE" w14:textId="77777777" w:rsidR="00690EF2" w:rsidRPr="00AE343B" w:rsidRDefault="00690EF2" w:rsidP="00AE343B">
            <w:pPr>
              <w:spacing w:after="0"/>
              <w:ind w:hanging="33"/>
              <w:jc w:val="center"/>
              <w:rPr>
                <w:rFonts w:ascii="Times New Roman" w:hAnsi="Times New Roman" w:cs="Times New Roman"/>
                <w:sz w:val="24"/>
                <w:szCs w:val="24"/>
              </w:rPr>
            </w:pPr>
            <w:r w:rsidRPr="00AE343B">
              <w:rPr>
                <w:rFonts w:ascii="Times New Roman" w:hAnsi="Times New Roman" w:cs="Times New Roman"/>
                <w:sz w:val="24"/>
                <w:szCs w:val="24"/>
              </w:rPr>
              <w:t>ЛР 15, ЛР 18, ЛР 19, ЛР 20, ЛР 22, ЛР 23, ЛР 24</w:t>
            </w:r>
          </w:p>
          <w:p w14:paraId="388461FB" w14:textId="77777777" w:rsidR="00E64B6A" w:rsidRPr="00AE343B" w:rsidRDefault="00E64B6A" w:rsidP="00AE343B">
            <w:pPr>
              <w:spacing w:after="0"/>
              <w:jc w:val="center"/>
              <w:rPr>
                <w:rFonts w:ascii="Times New Roman" w:hAnsi="Times New Roman" w:cs="Times New Roman"/>
                <w:bCs/>
                <w:sz w:val="24"/>
                <w:szCs w:val="24"/>
              </w:rPr>
            </w:pPr>
          </w:p>
          <w:p w14:paraId="3442DF30" w14:textId="170E87CE" w:rsidR="00E64B6A" w:rsidRPr="00AE343B" w:rsidRDefault="00E64B6A" w:rsidP="00AE343B">
            <w:pPr>
              <w:spacing w:after="0"/>
              <w:jc w:val="center"/>
              <w:rPr>
                <w:rFonts w:ascii="Times New Roman" w:hAnsi="Times New Roman" w:cs="Times New Roman"/>
                <w:bCs/>
                <w:sz w:val="24"/>
                <w:szCs w:val="24"/>
              </w:rPr>
            </w:pPr>
            <w:r w:rsidRPr="00AE343B">
              <w:rPr>
                <w:rFonts w:ascii="Times New Roman" w:hAnsi="Times New Roman" w:cs="Times New Roman"/>
                <w:bCs/>
                <w:sz w:val="24"/>
                <w:szCs w:val="24"/>
              </w:rPr>
              <w:t>ОК 1, ОК 2, ОК 3, ОК 4, ОК 5, ОК 6, ОК7, ОК8, ОК 9, ОК 11</w:t>
            </w:r>
          </w:p>
          <w:p w14:paraId="73B42632" w14:textId="77777777" w:rsidR="00E64B6A" w:rsidRPr="00AE343B" w:rsidRDefault="00E64B6A" w:rsidP="00AE343B">
            <w:pPr>
              <w:spacing w:after="0"/>
              <w:jc w:val="center"/>
              <w:rPr>
                <w:rFonts w:ascii="Times New Roman" w:hAnsi="Times New Roman" w:cs="Times New Roman"/>
                <w:bCs/>
                <w:sz w:val="24"/>
                <w:szCs w:val="24"/>
              </w:rPr>
            </w:pPr>
          </w:p>
          <w:p w14:paraId="04790F68" w14:textId="49AFAE07" w:rsidR="00E64B6A" w:rsidRPr="00AE343B" w:rsidRDefault="00E64B6A" w:rsidP="00AE343B">
            <w:pPr>
              <w:spacing w:after="0"/>
              <w:jc w:val="center"/>
              <w:rPr>
                <w:rFonts w:ascii="Times New Roman" w:hAnsi="Times New Roman" w:cs="Times New Roman"/>
                <w:bCs/>
                <w:sz w:val="24"/>
                <w:szCs w:val="24"/>
              </w:rPr>
            </w:pPr>
            <w:r w:rsidRPr="00AE343B">
              <w:rPr>
                <w:rFonts w:ascii="Times New Roman" w:hAnsi="Times New Roman" w:cs="Times New Roman"/>
                <w:bCs/>
                <w:sz w:val="24"/>
                <w:szCs w:val="24"/>
              </w:rPr>
              <w:t>ПК5.1, ПК5.2, ПК5.3, ПК5.4, ПК5.5.</w:t>
            </w:r>
          </w:p>
          <w:p w14:paraId="32C149FC" w14:textId="7118A764" w:rsidR="00E64B6A" w:rsidRPr="00AE343B" w:rsidRDefault="00E64B6A" w:rsidP="00AE343B">
            <w:pPr>
              <w:spacing w:after="0"/>
              <w:ind w:hanging="33"/>
              <w:jc w:val="center"/>
              <w:rPr>
                <w:rFonts w:ascii="Times New Roman" w:hAnsi="Times New Roman" w:cs="Times New Roman"/>
                <w:bCs/>
                <w:sz w:val="24"/>
                <w:szCs w:val="24"/>
              </w:rPr>
            </w:pPr>
          </w:p>
        </w:tc>
        <w:tc>
          <w:tcPr>
            <w:tcW w:w="7654" w:type="dxa"/>
          </w:tcPr>
          <w:p w14:paraId="6D7C5642" w14:textId="1DB36B0B" w:rsidR="003245CD" w:rsidRPr="00AE343B" w:rsidRDefault="003245CD" w:rsidP="00AE343B">
            <w:pPr>
              <w:widowControl w:val="0"/>
              <w:tabs>
                <w:tab w:val="left" w:pos="1153"/>
              </w:tabs>
              <w:spacing w:after="0"/>
              <w:jc w:val="both"/>
              <w:rPr>
                <w:rFonts w:ascii="Times New Roman" w:eastAsia="Times New Roman" w:hAnsi="Times New Roman" w:cs="Times New Roman"/>
                <w:sz w:val="24"/>
                <w:szCs w:val="24"/>
              </w:rPr>
            </w:pPr>
            <w:r w:rsidRPr="00AE343B">
              <w:rPr>
                <w:rFonts w:ascii="Times New Roman" w:eastAsia="Times New Roman" w:hAnsi="Times New Roman" w:cs="Times New Roman"/>
                <w:sz w:val="24"/>
                <w:szCs w:val="24"/>
              </w:rPr>
              <w:t>- анализировать примерные и вариативные программы дошкольного образования;</w:t>
            </w:r>
          </w:p>
          <w:p w14:paraId="56061ECE" w14:textId="2EBC7C5F" w:rsidR="003245CD" w:rsidRPr="00AE343B" w:rsidRDefault="003245CD" w:rsidP="00AE343B">
            <w:pPr>
              <w:widowControl w:val="0"/>
              <w:tabs>
                <w:tab w:val="left" w:pos="1158"/>
              </w:tabs>
              <w:spacing w:after="0"/>
              <w:jc w:val="both"/>
              <w:rPr>
                <w:rFonts w:ascii="Times New Roman" w:eastAsia="Times New Roman" w:hAnsi="Times New Roman" w:cs="Times New Roman"/>
                <w:sz w:val="24"/>
                <w:szCs w:val="24"/>
              </w:rPr>
            </w:pPr>
            <w:r w:rsidRPr="00AE343B">
              <w:rPr>
                <w:rFonts w:ascii="Times New Roman" w:eastAsia="Times New Roman" w:hAnsi="Times New Roman" w:cs="Times New Roman"/>
                <w:sz w:val="24"/>
                <w:szCs w:val="24"/>
              </w:rPr>
              <w:t>- определять цели и задачи, содержание, формы, методы и средства при планировании дошкольного образования воспитанников;</w:t>
            </w:r>
          </w:p>
          <w:p w14:paraId="43D8B65A" w14:textId="52CAD5E4" w:rsidR="003245CD" w:rsidRPr="00AE343B" w:rsidRDefault="003245CD" w:rsidP="00AE343B">
            <w:pPr>
              <w:widowControl w:val="0"/>
              <w:tabs>
                <w:tab w:val="left" w:pos="1158"/>
              </w:tabs>
              <w:spacing w:after="0"/>
              <w:jc w:val="both"/>
              <w:rPr>
                <w:rFonts w:ascii="Times New Roman" w:eastAsia="Times New Roman" w:hAnsi="Times New Roman" w:cs="Times New Roman"/>
                <w:sz w:val="24"/>
                <w:szCs w:val="24"/>
              </w:rPr>
            </w:pPr>
            <w:r w:rsidRPr="00AE343B">
              <w:rPr>
                <w:rFonts w:ascii="Times New Roman" w:eastAsia="Times New Roman" w:hAnsi="Times New Roman" w:cs="Times New Roman"/>
                <w:sz w:val="24"/>
                <w:szCs w:val="24"/>
              </w:rPr>
              <w:t>- осуществлять планирование с учетом особенностей возраста, группы, отдельных воспитанников;</w:t>
            </w:r>
          </w:p>
          <w:p w14:paraId="6BD87BA6" w14:textId="202FEFFD" w:rsidR="003245CD" w:rsidRPr="00AE343B" w:rsidRDefault="003245CD" w:rsidP="00AE343B">
            <w:pPr>
              <w:widowControl w:val="0"/>
              <w:tabs>
                <w:tab w:val="left" w:pos="1138"/>
              </w:tabs>
              <w:spacing w:after="0"/>
              <w:jc w:val="both"/>
              <w:rPr>
                <w:rFonts w:ascii="Times New Roman" w:eastAsia="Times New Roman" w:hAnsi="Times New Roman" w:cs="Times New Roman"/>
                <w:sz w:val="24"/>
                <w:szCs w:val="24"/>
              </w:rPr>
            </w:pPr>
            <w:r w:rsidRPr="00AE343B">
              <w:rPr>
                <w:rFonts w:ascii="Times New Roman" w:eastAsia="Times New Roman" w:hAnsi="Times New Roman" w:cs="Times New Roman"/>
                <w:sz w:val="24"/>
                <w:szCs w:val="24"/>
              </w:rPr>
              <w:t>- определять педагогические проблемы методического характера и находить способы их решения;</w:t>
            </w:r>
          </w:p>
          <w:p w14:paraId="6B0C9127" w14:textId="061127B0" w:rsidR="003245CD" w:rsidRPr="00AE343B" w:rsidRDefault="003245CD" w:rsidP="00AE343B">
            <w:pPr>
              <w:widowControl w:val="0"/>
              <w:tabs>
                <w:tab w:val="left" w:pos="1142"/>
              </w:tabs>
              <w:spacing w:after="0"/>
              <w:jc w:val="both"/>
              <w:rPr>
                <w:rFonts w:ascii="Times New Roman" w:eastAsia="Times New Roman" w:hAnsi="Times New Roman" w:cs="Times New Roman"/>
                <w:sz w:val="24"/>
                <w:szCs w:val="24"/>
              </w:rPr>
            </w:pPr>
            <w:r w:rsidRPr="00AE343B">
              <w:rPr>
                <w:rFonts w:ascii="Times New Roman" w:eastAsia="Times New Roman" w:hAnsi="Times New Roman" w:cs="Times New Roman"/>
                <w:sz w:val="24"/>
                <w:szCs w:val="24"/>
              </w:rPr>
              <w:t xml:space="preserve"> - сравнивать эффективность применяемых методов дошкольного образования, выбирать наиболее эффективные образовательные технологии с учетом вида образовательного учреждения и особенностей возраста воспитанников;</w:t>
            </w:r>
          </w:p>
          <w:p w14:paraId="5C297D20" w14:textId="4943F29F" w:rsidR="003245CD" w:rsidRPr="00AE343B" w:rsidRDefault="003245CD" w:rsidP="00AE343B">
            <w:pPr>
              <w:widowControl w:val="0"/>
              <w:tabs>
                <w:tab w:val="left" w:pos="1132"/>
              </w:tabs>
              <w:spacing w:after="0"/>
              <w:jc w:val="both"/>
              <w:rPr>
                <w:rFonts w:ascii="Times New Roman" w:eastAsia="Times New Roman" w:hAnsi="Times New Roman" w:cs="Times New Roman"/>
                <w:sz w:val="24"/>
                <w:szCs w:val="24"/>
              </w:rPr>
            </w:pPr>
            <w:r w:rsidRPr="00AE343B">
              <w:rPr>
                <w:rFonts w:ascii="Times New Roman" w:eastAsia="Times New Roman" w:hAnsi="Times New Roman" w:cs="Times New Roman"/>
                <w:sz w:val="24"/>
                <w:szCs w:val="24"/>
              </w:rPr>
              <w:t>- адаптировать и применять имеющиеся методические разработки;</w:t>
            </w:r>
          </w:p>
          <w:p w14:paraId="3EB22D7C" w14:textId="28D40D59" w:rsidR="003245CD" w:rsidRPr="00AE343B" w:rsidRDefault="003245CD" w:rsidP="00AE343B">
            <w:pPr>
              <w:widowControl w:val="0"/>
              <w:tabs>
                <w:tab w:val="left" w:pos="1133"/>
              </w:tabs>
              <w:spacing w:after="0"/>
              <w:jc w:val="both"/>
              <w:rPr>
                <w:rFonts w:ascii="Times New Roman" w:eastAsia="Times New Roman" w:hAnsi="Times New Roman" w:cs="Times New Roman"/>
                <w:sz w:val="24"/>
                <w:szCs w:val="24"/>
              </w:rPr>
            </w:pPr>
            <w:r w:rsidRPr="00AE343B">
              <w:rPr>
                <w:rFonts w:ascii="Times New Roman" w:eastAsia="Times New Roman" w:hAnsi="Times New Roman" w:cs="Times New Roman"/>
                <w:sz w:val="24"/>
                <w:szCs w:val="24"/>
              </w:rPr>
              <w:t>- создавать в группе предметно-развивающую среду, соответствующую возрасту, целям и задачам дошкольного образования;</w:t>
            </w:r>
          </w:p>
          <w:p w14:paraId="5487C75C" w14:textId="25B42FD2" w:rsidR="003245CD" w:rsidRPr="00AE343B" w:rsidRDefault="003245CD" w:rsidP="00AE343B">
            <w:pPr>
              <w:widowControl w:val="0"/>
              <w:tabs>
                <w:tab w:val="left" w:pos="1127"/>
              </w:tabs>
              <w:spacing w:after="0"/>
              <w:jc w:val="both"/>
              <w:rPr>
                <w:rFonts w:ascii="Times New Roman" w:eastAsia="Times New Roman" w:hAnsi="Times New Roman" w:cs="Times New Roman"/>
                <w:sz w:val="24"/>
                <w:szCs w:val="24"/>
              </w:rPr>
            </w:pPr>
            <w:r w:rsidRPr="00AE343B">
              <w:rPr>
                <w:rFonts w:ascii="Times New Roman" w:eastAsia="Times New Roman" w:hAnsi="Times New Roman" w:cs="Times New Roman"/>
                <w:sz w:val="24"/>
                <w:szCs w:val="24"/>
              </w:rPr>
              <w:t>- готовить и оформлять отчеты, рефераты, конспекты;</w:t>
            </w:r>
          </w:p>
          <w:p w14:paraId="77F8020A" w14:textId="404157A3" w:rsidR="003245CD" w:rsidRPr="00AE343B" w:rsidRDefault="003245CD" w:rsidP="00AE343B">
            <w:pPr>
              <w:widowControl w:val="0"/>
              <w:tabs>
                <w:tab w:val="left" w:pos="1138"/>
              </w:tabs>
              <w:spacing w:after="0"/>
              <w:jc w:val="both"/>
              <w:rPr>
                <w:rFonts w:ascii="Times New Roman" w:eastAsia="Times New Roman" w:hAnsi="Times New Roman" w:cs="Times New Roman"/>
                <w:sz w:val="24"/>
                <w:szCs w:val="24"/>
              </w:rPr>
            </w:pPr>
            <w:r w:rsidRPr="00AE343B">
              <w:rPr>
                <w:rFonts w:ascii="Times New Roman" w:eastAsia="Times New Roman" w:hAnsi="Times New Roman" w:cs="Times New Roman"/>
                <w:sz w:val="24"/>
                <w:szCs w:val="24"/>
              </w:rPr>
              <w:t>- с помощью руководителя определять цели, задачи, планировать исследовательскую и проектную деятельность в области дошкольного образования;</w:t>
            </w:r>
          </w:p>
          <w:p w14:paraId="00732FE0" w14:textId="168FC895" w:rsidR="003245CD" w:rsidRPr="00AE343B" w:rsidRDefault="003245CD" w:rsidP="00AE343B">
            <w:pPr>
              <w:widowControl w:val="0"/>
              <w:tabs>
                <w:tab w:val="left" w:pos="1133"/>
              </w:tabs>
              <w:spacing w:after="0"/>
              <w:jc w:val="both"/>
              <w:rPr>
                <w:rFonts w:ascii="Times New Roman" w:eastAsia="Times New Roman" w:hAnsi="Times New Roman" w:cs="Times New Roman"/>
                <w:sz w:val="24"/>
                <w:szCs w:val="24"/>
              </w:rPr>
            </w:pPr>
            <w:r w:rsidRPr="00AE343B">
              <w:rPr>
                <w:rFonts w:ascii="Times New Roman" w:eastAsia="Times New Roman" w:hAnsi="Times New Roman" w:cs="Times New Roman"/>
                <w:sz w:val="24"/>
                <w:szCs w:val="24"/>
              </w:rPr>
              <w:t>- использовать методы и методики педагогического исследования и проектирования, подобранные совместно с руководителем;</w:t>
            </w:r>
          </w:p>
          <w:p w14:paraId="5E0049C3" w14:textId="43BACDB5" w:rsidR="003245CD" w:rsidRPr="00AE343B" w:rsidRDefault="003245CD" w:rsidP="00AE343B">
            <w:pPr>
              <w:widowControl w:val="0"/>
              <w:tabs>
                <w:tab w:val="left" w:pos="1132"/>
              </w:tabs>
              <w:spacing w:after="0"/>
              <w:jc w:val="both"/>
              <w:rPr>
                <w:rFonts w:ascii="Times New Roman" w:eastAsia="Times New Roman" w:hAnsi="Times New Roman" w:cs="Times New Roman"/>
                <w:sz w:val="24"/>
                <w:szCs w:val="24"/>
              </w:rPr>
            </w:pPr>
            <w:r w:rsidRPr="00AE343B">
              <w:rPr>
                <w:rFonts w:ascii="Times New Roman" w:eastAsia="Times New Roman" w:hAnsi="Times New Roman" w:cs="Times New Roman"/>
                <w:sz w:val="24"/>
                <w:szCs w:val="24"/>
              </w:rPr>
              <w:t>- оформлять результаты исследовательской и проектной работы;</w:t>
            </w:r>
          </w:p>
          <w:p w14:paraId="4C1AB02E" w14:textId="71FC1EE1" w:rsidR="003245CD" w:rsidRPr="00AE343B" w:rsidRDefault="003245CD" w:rsidP="00AE343B">
            <w:pPr>
              <w:widowControl w:val="0"/>
              <w:tabs>
                <w:tab w:val="left" w:pos="1138"/>
              </w:tabs>
              <w:spacing w:after="0"/>
              <w:jc w:val="both"/>
              <w:rPr>
                <w:rFonts w:ascii="Times New Roman" w:eastAsia="Times New Roman" w:hAnsi="Times New Roman" w:cs="Times New Roman"/>
                <w:sz w:val="24"/>
                <w:szCs w:val="24"/>
              </w:rPr>
            </w:pPr>
            <w:r w:rsidRPr="00AE343B">
              <w:rPr>
                <w:rFonts w:ascii="Times New Roman" w:eastAsia="Times New Roman" w:hAnsi="Times New Roman" w:cs="Times New Roman"/>
                <w:sz w:val="24"/>
                <w:szCs w:val="24"/>
              </w:rPr>
              <w:t>- определять пути самосовершенствования педагогического мастерства;</w:t>
            </w:r>
          </w:p>
          <w:p w14:paraId="01BF154C" w14:textId="6B78CECC" w:rsidR="00CF374A" w:rsidRPr="00AE343B" w:rsidRDefault="003245CD"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pacing w:val="-3"/>
                <w:sz w:val="24"/>
                <w:szCs w:val="24"/>
              </w:rPr>
            </w:pPr>
            <w:r w:rsidRPr="00AE343B">
              <w:rPr>
                <w:rFonts w:ascii="Times New Roman" w:eastAsia="Times New Roman" w:hAnsi="Times New Roman" w:cs="Times New Roman"/>
                <w:sz w:val="24"/>
                <w:szCs w:val="24"/>
              </w:rPr>
              <w:t>- владеть ИКТ-компетентностями, необходимыми и достаточными для планирования, реализации и оценки образовательной работы с детьми раннего и дошкольного возраста</w:t>
            </w:r>
          </w:p>
        </w:tc>
      </w:tr>
      <w:tr w:rsidR="00AE343B" w:rsidRPr="00AE343B" w14:paraId="08C80B3D" w14:textId="77777777" w:rsidTr="00C35D18">
        <w:tc>
          <w:tcPr>
            <w:tcW w:w="1980" w:type="dxa"/>
          </w:tcPr>
          <w:p w14:paraId="7BB443F2" w14:textId="7C2EC0C0" w:rsidR="00CF374A" w:rsidRPr="00AE343B" w:rsidRDefault="00E64B6A" w:rsidP="00AE343B">
            <w:pPr>
              <w:spacing w:after="0"/>
              <w:ind w:hanging="33"/>
              <w:jc w:val="center"/>
              <w:rPr>
                <w:rFonts w:ascii="Times New Roman" w:hAnsi="Times New Roman" w:cs="Times New Roman"/>
                <w:bCs/>
                <w:sz w:val="24"/>
                <w:szCs w:val="24"/>
              </w:rPr>
            </w:pPr>
            <w:r w:rsidRPr="00AE343B">
              <w:rPr>
                <w:rFonts w:ascii="Times New Roman" w:hAnsi="Times New Roman" w:cs="Times New Roman"/>
                <w:bCs/>
                <w:sz w:val="24"/>
                <w:szCs w:val="24"/>
              </w:rPr>
              <w:t>З</w:t>
            </w:r>
            <w:r w:rsidR="00CF374A" w:rsidRPr="00AE343B">
              <w:rPr>
                <w:rFonts w:ascii="Times New Roman" w:hAnsi="Times New Roman" w:cs="Times New Roman"/>
                <w:bCs/>
                <w:sz w:val="24"/>
                <w:szCs w:val="24"/>
              </w:rPr>
              <w:t>нать</w:t>
            </w:r>
          </w:p>
          <w:p w14:paraId="6F2AE951" w14:textId="77777777" w:rsidR="00E64B6A" w:rsidRPr="00AE343B" w:rsidRDefault="00E64B6A" w:rsidP="00AE343B">
            <w:pPr>
              <w:spacing w:after="0"/>
              <w:ind w:hanging="33"/>
              <w:jc w:val="center"/>
              <w:rPr>
                <w:rFonts w:ascii="Times New Roman" w:hAnsi="Times New Roman" w:cs="Times New Roman"/>
                <w:bCs/>
                <w:sz w:val="24"/>
                <w:szCs w:val="24"/>
              </w:rPr>
            </w:pPr>
          </w:p>
          <w:p w14:paraId="5C45B5AB" w14:textId="77777777" w:rsidR="00E64B6A" w:rsidRPr="00AE343B" w:rsidRDefault="00E64B6A" w:rsidP="00AE343B">
            <w:pPr>
              <w:spacing w:after="0"/>
              <w:jc w:val="center"/>
              <w:rPr>
                <w:rFonts w:ascii="Times New Roman" w:hAnsi="Times New Roman" w:cs="Times New Roman"/>
                <w:bCs/>
                <w:sz w:val="24"/>
                <w:szCs w:val="24"/>
              </w:rPr>
            </w:pPr>
            <w:r w:rsidRPr="00AE343B">
              <w:rPr>
                <w:rFonts w:ascii="Times New Roman" w:hAnsi="Times New Roman" w:cs="Times New Roman"/>
                <w:bCs/>
                <w:sz w:val="24"/>
                <w:szCs w:val="24"/>
              </w:rPr>
              <w:t xml:space="preserve">ОК 1, ОК 2, ОК </w:t>
            </w:r>
            <w:r w:rsidRPr="00AE343B">
              <w:rPr>
                <w:rFonts w:ascii="Times New Roman" w:hAnsi="Times New Roman" w:cs="Times New Roman"/>
                <w:bCs/>
                <w:sz w:val="24"/>
                <w:szCs w:val="24"/>
              </w:rPr>
              <w:lastRenderedPageBreak/>
              <w:t>3, ОК 4, ОК 5, ОК 6, ОК 9, ОК 11</w:t>
            </w:r>
          </w:p>
          <w:p w14:paraId="274C09B0" w14:textId="77777777" w:rsidR="00E64B6A" w:rsidRPr="00AE343B" w:rsidRDefault="00E64B6A" w:rsidP="00AE343B">
            <w:pPr>
              <w:spacing w:after="0"/>
              <w:ind w:hanging="33"/>
              <w:jc w:val="center"/>
              <w:rPr>
                <w:rFonts w:ascii="Times New Roman" w:hAnsi="Times New Roman" w:cs="Times New Roman"/>
                <w:sz w:val="24"/>
                <w:szCs w:val="24"/>
              </w:rPr>
            </w:pPr>
            <w:r w:rsidRPr="00AE343B">
              <w:rPr>
                <w:rFonts w:ascii="Times New Roman" w:hAnsi="Times New Roman" w:cs="Times New Roman"/>
                <w:sz w:val="24"/>
                <w:szCs w:val="24"/>
              </w:rPr>
              <w:t>ЛР 15, ЛР 18, ЛР 19, ЛР 20, ЛР 22, ЛР 23, ЛР 24</w:t>
            </w:r>
          </w:p>
          <w:p w14:paraId="2494A0B8" w14:textId="28A5794B" w:rsidR="00E64B6A" w:rsidRPr="00AE343B" w:rsidRDefault="00E64B6A" w:rsidP="00AE343B">
            <w:pPr>
              <w:spacing w:after="0"/>
              <w:ind w:hanging="33"/>
              <w:jc w:val="center"/>
              <w:rPr>
                <w:rFonts w:ascii="Times New Roman" w:hAnsi="Times New Roman" w:cs="Times New Roman"/>
                <w:bCs/>
                <w:sz w:val="24"/>
                <w:szCs w:val="24"/>
              </w:rPr>
            </w:pPr>
          </w:p>
        </w:tc>
        <w:tc>
          <w:tcPr>
            <w:tcW w:w="7654" w:type="dxa"/>
          </w:tcPr>
          <w:p w14:paraId="665DFF1A" w14:textId="603040DC" w:rsidR="003245CD" w:rsidRPr="00AE343B" w:rsidRDefault="003245CD" w:rsidP="00AE343B">
            <w:pPr>
              <w:widowControl w:val="0"/>
              <w:tabs>
                <w:tab w:val="left" w:pos="1133"/>
              </w:tabs>
              <w:spacing w:after="0"/>
              <w:jc w:val="both"/>
              <w:rPr>
                <w:rFonts w:ascii="Times New Roman" w:eastAsia="Times New Roman" w:hAnsi="Times New Roman" w:cs="Times New Roman"/>
                <w:sz w:val="24"/>
                <w:szCs w:val="24"/>
              </w:rPr>
            </w:pPr>
            <w:r w:rsidRPr="00AE343B">
              <w:rPr>
                <w:rFonts w:ascii="Times New Roman" w:eastAsia="Times New Roman" w:hAnsi="Times New Roman" w:cs="Times New Roman"/>
                <w:sz w:val="24"/>
                <w:szCs w:val="24"/>
              </w:rPr>
              <w:lastRenderedPageBreak/>
              <w:t>- теоретические основы методической работы воспитателя детей дошкольного возраста;</w:t>
            </w:r>
          </w:p>
          <w:p w14:paraId="3F108101" w14:textId="2D5BD2FD" w:rsidR="003245CD" w:rsidRPr="00AE343B" w:rsidRDefault="003245CD" w:rsidP="00AE343B">
            <w:pPr>
              <w:widowControl w:val="0"/>
              <w:tabs>
                <w:tab w:val="left" w:pos="1133"/>
              </w:tabs>
              <w:spacing w:after="0"/>
              <w:jc w:val="both"/>
              <w:rPr>
                <w:rFonts w:ascii="Times New Roman" w:eastAsia="Times New Roman" w:hAnsi="Times New Roman" w:cs="Times New Roman"/>
                <w:sz w:val="24"/>
                <w:szCs w:val="24"/>
              </w:rPr>
            </w:pPr>
            <w:r w:rsidRPr="00AE343B">
              <w:rPr>
                <w:rFonts w:ascii="Times New Roman" w:eastAsia="Times New Roman" w:hAnsi="Times New Roman" w:cs="Times New Roman"/>
                <w:sz w:val="24"/>
                <w:szCs w:val="24"/>
              </w:rPr>
              <w:t xml:space="preserve">- концептуальные основы и содержание примерных и вариативных </w:t>
            </w:r>
            <w:r w:rsidRPr="00AE343B">
              <w:rPr>
                <w:rFonts w:ascii="Times New Roman" w:eastAsia="Times New Roman" w:hAnsi="Times New Roman" w:cs="Times New Roman"/>
                <w:sz w:val="24"/>
                <w:szCs w:val="24"/>
              </w:rPr>
              <w:lastRenderedPageBreak/>
              <w:t>программ дошкольного образования;</w:t>
            </w:r>
          </w:p>
          <w:p w14:paraId="7731E72A" w14:textId="163EE382" w:rsidR="003245CD" w:rsidRPr="00AE343B" w:rsidRDefault="003245CD" w:rsidP="00AE343B">
            <w:pPr>
              <w:widowControl w:val="0"/>
              <w:tabs>
                <w:tab w:val="left" w:pos="1133"/>
              </w:tabs>
              <w:spacing w:after="0"/>
              <w:jc w:val="both"/>
              <w:rPr>
                <w:rFonts w:ascii="Times New Roman" w:eastAsia="Times New Roman" w:hAnsi="Times New Roman" w:cs="Times New Roman"/>
                <w:sz w:val="24"/>
                <w:szCs w:val="24"/>
              </w:rPr>
            </w:pPr>
            <w:r w:rsidRPr="00AE343B">
              <w:rPr>
                <w:rFonts w:ascii="Times New Roman" w:eastAsia="Times New Roman" w:hAnsi="Times New Roman" w:cs="Times New Roman"/>
                <w:sz w:val="24"/>
                <w:szCs w:val="24"/>
              </w:rPr>
              <w:t>- теоретические основы планирования педагогического процесса в дошкольном образовании;</w:t>
            </w:r>
          </w:p>
          <w:p w14:paraId="507E345D" w14:textId="010DC043" w:rsidR="003245CD" w:rsidRPr="00AE343B" w:rsidRDefault="003245CD" w:rsidP="00AE343B">
            <w:pPr>
              <w:widowControl w:val="0"/>
              <w:tabs>
                <w:tab w:val="left" w:pos="1138"/>
              </w:tabs>
              <w:spacing w:after="0"/>
              <w:jc w:val="both"/>
              <w:rPr>
                <w:rFonts w:ascii="Times New Roman" w:eastAsia="Times New Roman" w:hAnsi="Times New Roman" w:cs="Times New Roman"/>
                <w:sz w:val="24"/>
                <w:szCs w:val="24"/>
              </w:rPr>
            </w:pPr>
            <w:r w:rsidRPr="00AE343B">
              <w:rPr>
                <w:rFonts w:ascii="Times New Roman" w:eastAsia="Times New Roman" w:hAnsi="Times New Roman" w:cs="Times New Roman"/>
                <w:sz w:val="24"/>
                <w:szCs w:val="24"/>
              </w:rPr>
              <w:t>- методику планирования и разработки рабочей программы, требования к оформлению соответствующей документации;</w:t>
            </w:r>
          </w:p>
          <w:p w14:paraId="14ABA23D" w14:textId="0C6A73B7" w:rsidR="003245CD" w:rsidRPr="00AE343B" w:rsidRDefault="003245CD" w:rsidP="00AE343B">
            <w:pPr>
              <w:widowControl w:val="0"/>
              <w:tabs>
                <w:tab w:val="left" w:pos="1142"/>
              </w:tabs>
              <w:spacing w:after="0"/>
              <w:jc w:val="both"/>
              <w:rPr>
                <w:rFonts w:ascii="Times New Roman" w:eastAsia="Times New Roman" w:hAnsi="Times New Roman" w:cs="Times New Roman"/>
                <w:sz w:val="24"/>
                <w:szCs w:val="24"/>
              </w:rPr>
            </w:pPr>
            <w:r w:rsidRPr="00AE343B">
              <w:rPr>
                <w:rFonts w:ascii="Times New Roman" w:eastAsia="Times New Roman" w:hAnsi="Times New Roman" w:cs="Times New Roman"/>
                <w:sz w:val="24"/>
                <w:szCs w:val="24"/>
              </w:rPr>
              <w:t>- особенности современных подходов и педагогических технологий дошкольного образования;</w:t>
            </w:r>
          </w:p>
          <w:p w14:paraId="177BB875" w14:textId="11FAF9AF" w:rsidR="003245CD" w:rsidRPr="00AE343B" w:rsidRDefault="003245CD" w:rsidP="00AE343B">
            <w:pPr>
              <w:tabs>
                <w:tab w:val="left" w:pos="1128"/>
              </w:tabs>
              <w:spacing w:after="0"/>
              <w:jc w:val="both"/>
              <w:rPr>
                <w:rFonts w:ascii="Times New Roman" w:eastAsia="Times New Roman" w:hAnsi="Times New Roman" w:cs="Times New Roman"/>
                <w:sz w:val="24"/>
                <w:szCs w:val="24"/>
              </w:rPr>
            </w:pPr>
            <w:r w:rsidRPr="00AE343B">
              <w:rPr>
                <w:rFonts w:ascii="Times New Roman" w:eastAsia="Times New Roman" w:hAnsi="Times New Roman" w:cs="Times New Roman"/>
                <w:sz w:val="24"/>
                <w:szCs w:val="24"/>
              </w:rPr>
              <w:t>- педагогические, гигиенические, специальные требования к созданию предметно-развивающей среды;</w:t>
            </w:r>
          </w:p>
          <w:p w14:paraId="0060201F" w14:textId="6C82F291" w:rsidR="003245CD" w:rsidRPr="00AE343B" w:rsidRDefault="003245CD" w:rsidP="00AE343B">
            <w:pPr>
              <w:tabs>
                <w:tab w:val="left" w:pos="1133"/>
              </w:tabs>
              <w:spacing w:after="0"/>
              <w:jc w:val="both"/>
              <w:rPr>
                <w:rFonts w:ascii="Times New Roman" w:eastAsia="Times New Roman" w:hAnsi="Times New Roman" w:cs="Times New Roman"/>
                <w:sz w:val="24"/>
                <w:szCs w:val="24"/>
              </w:rPr>
            </w:pPr>
            <w:r w:rsidRPr="00AE343B">
              <w:rPr>
                <w:rFonts w:ascii="Times New Roman" w:eastAsia="Times New Roman" w:hAnsi="Times New Roman" w:cs="Times New Roman"/>
                <w:sz w:val="24"/>
                <w:szCs w:val="24"/>
              </w:rPr>
              <w:t>- источники, способы обобщения, представления и распространения педагогического опыта;</w:t>
            </w:r>
          </w:p>
          <w:p w14:paraId="02BD00E9" w14:textId="0A6C6E4D" w:rsidR="003245CD" w:rsidRPr="00AE343B" w:rsidRDefault="003245CD" w:rsidP="00AE343B">
            <w:pPr>
              <w:tabs>
                <w:tab w:val="left" w:pos="1123"/>
              </w:tabs>
              <w:spacing w:after="0"/>
              <w:jc w:val="both"/>
              <w:rPr>
                <w:rFonts w:ascii="Times New Roman" w:eastAsia="Times New Roman" w:hAnsi="Times New Roman" w:cs="Times New Roman"/>
                <w:sz w:val="24"/>
                <w:szCs w:val="24"/>
              </w:rPr>
            </w:pPr>
            <w:r w:rsidRPr="00AE343B">
              <w:rPr>
                <w:rFonts w:ascii="Times New Roman" w:eastAsia="Times New Roman" w:hAnsi="Times New Roman" w:cs="Times New Roman"/>
                <w:sz w:val="24"/>
                <w:szCs w:val="24"/>
              </w:rPr>
              <w:t>- логику подготовки и требования к устному выступлению, отчету, реферированию, конспектированию;</w:t>
            </w:r>
          </w:p>
          <w:p w14:paraId="27D88E3D" w14:textId="2830FB70" w:rsidR="003245CD" w:rsidRPr="00AE343B" w:rsidRDefault="003245CD" w:rsidP="00AE343B">
            <w:pPr>
              <w:tabs>
                <w:tab w:val="left" w:pos="1133"/>
              </w:tabs>
              <w:spacing w:after="0"/>
              <w:jc w:val="both"/>
              <w:rPr>
                <w:rFonts w:ascii="Times New Roman" w:eastAsia="Times New Roman" w:hAnsi="Times New Roman" w:cs="Times New Roman"/>
                <w:sz w:val="24"/>
                <w:szCs w:val="24"/>
              </w:rPr>
            </w:pPr>
            <w:r w:rsidRPr="00AE343B">
              <w:rPr>
                <w:rFonts w:ascii="Times New Roman" w:eastAsia="Times New Roman" w:hAnsi="Times New Roman" w:cs="Times New Roman"/>
                <w:sz w:val="24"/>
                <w:szCs w:val="24"/>
              </w:rPr>
              <w:t xml:space="preserve"> - основы организации опытно-экспериментальной работы в сфере образования;</w:t>
            </w:r>
          </w:p>
          <w:p w14:paraId="4ACF2B97" w14:textId="462AFE68" w:rsidR="00CF374A" w:rsidRPr="00AE343B" w:rsidRDefault="003245CD"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pacing w:val="-3"/>
                <w:sz w:val="24"/>
                <w:szCs w:val="24"/>
              </w:rPr>
            </w:pPr>
            <w:r w:rsidRPr="00AE343B">
              <w:rPr>
                <w:rFonts w:ascii="Times New Roman" w:eastAsia="Times New Roman" w:hAnsi="Times New Roman" w:cs="Times New Roman"/>
                <w:sz w:val="24"/>
                <w:szCs w:val="24"/>
              </w:rPr>
              <w:t>современные тенденции развития дошкольного образования</w:t>
            </w:r>
          </w:p>
        </w:tc>
      </w:tr>
    </w:tbl>
    <w:p w14:paraId="7D63CC4B" w14:textId="77777777" w:rsidR="00CF374A" w:rsidRPr="00AE343B" w:rsidRDefault="00CF374A" w:rsidP="00AE3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rPr>
      </w:pPr>
    </w:p>
    <w:p w14:paraId="17E2A439" w14:textId="77777777" w:rsidR="00DF5EFC" w:rsidRPr="00AE343B" w:rsidRDefault="00DF5EFC" w:rsidP="00AE343B">
      <w:pPr>
        <w:spacing w:after="0" w:line="240" w:lineRule="auto"/>
        <w:rPr>
          <w:rFonts w:ascii="Times New Roman" w:hAnsi="Times New Roman" w:cs="Times New Roman"/>
          <w:b/>
          <w:sz w:val="28"/>
          <w:szCs w:val="28"/>
        </w:rPr>
      </w:pPr>
    </w:p>
    <w:p w14:paraId="78A14EBB" w14:textId="6F2C771E" w:rsidR="00CF374A" w:rsidRPr="00AE343B" w:rsidRDefault="00CF374A" w:rsidP="00AE343B">
      <w:pPr>
        <w:spacing w:after="0" w:line="240" w:lineRule="auto"/>
        <w:rPr>
          <w:rFonts w:ascii="Times New Roman" w:hAnsi="Times New Roman" w:cs="Times New Roman"/>
          <w:b/>
          <w:sz w:val="28"/>
          <w:szCs w:val="28"/>
        </w:rPr>
      </w:pPr>
      <w:r w:rsidRPr="00AE343B">
        <w:rPr>
          <w:rFonts w:ascii="Times New Roman" w:hAnsi="Times New Roman" w:cs="Times New Roman"/>
          <w:b/>
          <w:sz w:val="28"/>
          <w:szCs w:val="28"/>
        </w:rPr>
        <w:t>1.2. Количество часов, отводимое на освоение профессионального модуля</w:t>
      </w:r>
    </w:p>
    <w:p w14:paraId="5F5654F1" w14:textId="1877A714" w:rsidR="00CF374A" w:rsidRPr="00AE343B" w:rsidRDefault="00CF374A" w:rsidP="00AE343B">
      <w:pPr>
        <w:spacing w:after="0" w:line="240" w:lineRule="auto"/>
        <w:rPr>
          <w:rFonts w:ascii="Times New Roman" w:hAnsi="Times New Roman" w:cs="Times New Roman"/>
          <w:sz w:val="28"/>
          <w:szCs w:val="28"/>
        </w:rPr>
      </w:pPr>
      <w:r w:rsidRPr="00AE343B">
        <w:rPr>
          <w:rFonts w:ascii="Times New Roman" w:hAnsi="Times New Roman" w:cs="Times New Roman"/>
          <w:sz w:val="28"/>
          <w:szCs w:val="28"/>
        </w:rPr>
        <w:t xml:space="preserve">Всего часов </w:t>
      </w:r>
      <w:r w:rsidR="007E3085" w:rsidRPr="00AE343B">
        <w:rPr>
          <w:rFonts w:ascii="Times New Roman" w:hAnsi="Times New Roman" w:cs="Times New Roman"/>
          <w:sz w:val="28"/>
          <w:szCs w:val="28"/>
        </w:rPr>
        <w:t xml:space="preserve"> - 2</w:t>
      </w:r>
      <w:r w:rsidR="00BD5A27">
        <w:rPr>
          <w:rFonts w:ascii="Times New Roman" w:hAnsi="Times New Roman" w:cs="Times New Roman"/>
          <w:sz w:val="28"/>
          <w:szCs w:val="28"/>
        </w:rPr>
        <w:t>70</w:t>
      </w:r>
    </w:p>
    <w:p w14:paraId="0E0588E1" w14:textId="459F5FDE" w:rsidR="000C5DAA" w:rsidRPr="00AE343B" w:rsidRDefault="000C5DAA" w:rsidP="00AE343B">
      <w:pPr>
        <w:spacing w:after="0" w:line="240" w:lineRule="auto"/>
        <w:rPr>
          <w:rFonts w:ascii="Times New Roman" w:hAnsi="Times New Roman" w:cs="Times New Roman"/>
          <w:sz w:val="28"/>
          <w:szCs w:val="28"/>
        </w:rPr>
      </w:pPr>
      <w:r w:rsidRPr="00AE343B">
        <w:rPr>
          <w:rFonts w:ascii="Times New Roman" w:hAnsi="Times New Roman" w:cs="Times New Roman"/>
          <w:sz w:val="28"/>
          <w:szCs w:val="28"/>
        </w:rPr>
        <w:t xml:space="preserve">       в том числе в форме практической </w:t>
      </w:r>
      <w:r w:rsidR="00F746EF" w:rsidRPr="00AE343B">
        <w:rPr>
          <w:rFonts w:ascii="Times New Roman" w:hAnsi="Times New Roman" w:cs="Times New Roman"/>
          <w:sz w:val="28"/>
          <w:szCs w:val="28"/>
        </w:rPr>
        <w:t>подготовки _</w:t>
      </w:r>
      <w:r w:rsidRPr="00AE343B">
        <w:rPr>
          <w:rFonts w:ascii="Times New Roman" w:hAnsi="Times New Roman" w:cs="Times New Roman"/>
          <w:sz w:val="28"/>
          <w:szCs w:val="28"/>
        </w:rPr>
        <w:t>_</w:t>
      </w:r>
      <w:r w:rsidR="003245CD" w:rsidRPr="00AE343B">
        <w:rPr>
          <w:rFonts w:ascii="Times New Roman" w:hAnsi="Times New Roman" w:cs="Times New Roman"/>
          <w:sz w:val="28"/>
          <w:szCs w:val="28"/>
          <w:u w:val="single"/>
        </w:rPr>
        <w:t>56</w:t>
      </w:r>
      <w:r w:rsidRPr="00AE343B">
        <w:rPr>
          <w:rFonts w:ascii="Times New Roman" w:hAnsi="Times New Roman" w:cs="Times New Roman"/>
          <w:sz w:val="28"/>
          <w:szCs w:val="28"/>
          <w:u w:val="single"/>
        </w:rPr>
        <w:t xml:space="preserve">   </w:t>
      </w:r>
      <w:r w:rsidRPr="00AE343B">
        <w:rPr>
          <w:rFonts w:ascii="Times New Roman" w:hAnsi="Times New Roman" w:cs="Times New Roman"/>
          <w:sz w:val="28"/>
          <w:szCs w:val="28"/>
        </w:rPr>
        <w:t xml:space="preserve">            </w:t>
      </w:r>
    </w:p>
    <w:p w14:paraId="0560E5BA" w14:textId="1BAADB51" w:rsidR="00CF374A" w:rsidRPr="00AE343B" w:rsidRDefault="00CF374A" w:rsidP="00AE343B">
      <w:pPr>
        <w:spacing w:after="0" w:line="240" w:lineRule="auto"/>
        <w:rPr>
          <w:rFonts w:ascii="Times New Roman" w:hAnsi="Times New Roman" w:cs="Times New Roman"/>
          <w:sz w:val="28"/>
          <w:szCs w:val="28"/>
        </w:rPr>
      </w:pPr>
      <w:r w:rsidRPr="00AE343B">
        <w:rPr>
          <w:rFonts w:ascii="Times New Roman" w:hAnsi="Times New Roman" w:cs="Times New Roman"/>
          <w:sz w:val="28"/>
          <w:szCs w:val="28"/>
        </w:rPr>
        <w:t>Из них на освоение МДК. 0</w:t>
      </w:r>
      <w:r w:rsidR="003245CD" w:rsidRPr="00AE343B">
        <w:rPr>
          <w:rFonts w:ascii="Times New Roman" w:hAnsi="Times New Roman" w:cs="Times New Roman"/>
          <w:sz w:val="28"/>
          <w:szCs w:val="28"/>
        </w:rPr>
        <w:t>5</w:t>
      </w:r>
      <w:r w:rsidRPr="00AE343B">
        <w:rPr>
          <w:rFonts w:ascii="Times New Roman" w:hAnsi="Times New Roman" w:cs="Times New Roman"/>
          <w:sz w:val="28"/>
          <w:szCs w:val="28"/>
        </w:rPr>
        <w:t>.01</w:t>
      </w:r>
      <w:r w:rsidR="000C5DAA" w:rsidRPr="00AE343B">
        <w:rPr>
          <w:rFonts w:ascii="Times New Roman" w:hAnsi="Times New Roman" w:cs="Times New Roman"/>
          <w:sz w:val="28"/>
          <w:szCs w:val="28"/>
        </w:rPr>
        <w:t xml:space="preserve"> </w:t>
      </w:r>
      <w:r w:rsidRPr="00AE343B">
        <w:rPr>
          <w:rFonts w:ascii="Times New Roman" w:hAnsi="Times New Roman" w:cs="Times New Roman"/>
          <w:sz w:val="28"/>
          <w:szCs w:val="28"/>
        </w:rPr>
        <w:t>__</w:t>
      </w:r>
      <w:r w:rsidR="003245CD" w:rsidRPr="00AE343B">
        <w:rPr>
          <w:rFonts w:ascii="Times New Roman" w:hAnsi="Times New Roman" w:cs="Times New Roman"/>
          <w:sz w:val="28"/>
          <w:szCs w:val="28"/>
          <w:u w:val="single"/>
        </w:rPr>
        <w:t>162</w:t>
      </w:r>
    </w:p>
    <w:p w14:paraId="7159B6B5" w14:textId="7A2AD0A0" w:rsidR="00CF374A" w:rsidRPr="00AE343B" w:rsidRDefault="00CF374A" w:rsidP="00AE343B">
      <w:pPr>
        <w:spacing w:after="0" w:line="240" w:lineRule="auto"/>
        <w:rPr>
          <w:rFonts w:ascii="Times New Roman" w:hAnsi="Times New Roman" w:cs="Times New Roman"/>
          <w:sz w:val="28"/>
          <w:szCs w:val="28"/>
        </w:rPr>
      </w:pPr>
      <w:r w:rsidRPr="00AE343B">
        <w:rPr>
          <w:rFonts w:ascii="Times New Roman" w:hAnsi="Times New Roman" w:cs="Times New Roman"/>
          <w:sz w:val="28"/>
          <w:szCs w:val="28"/>
        </w:rPr>
        <w:tab/>
        <w:t xml:space="preserve"> </w:t>
      </w:r>
    </w:p>
    <w:p w14:paraId="19C3290E" w14:textId="3CB53268" w:rsidR="000C5DAA" w:rsidRPr="00AE343B" w:rsidRDefault="000C5DAA" w:rsidP="00AE343B">
      <w:pPr>
        <w:spacing w:after="0" w:line="240" w:lineRule="auto"/>
        <w:rPr>
          <w:rFonts w:ascii="Times New Roman" w:hAnsi="Times New Roman" w:cs="Times New Roman"/>
          <w:sz w:val="28"/>
          <w:szCs w:val="28"/>
          <w:u w:val="single"/>
        </w:rPr>
      </w:pPr>
      <w:r w:rsidRPr="00AE343B">
        <w:rPr>
          <w:rFonts w:ascii="Times New Roman" w:hAnsi="Times New Roman" w:cs="Times New Roman"/>
          <w:sz w:val="28"/>
          <w:szCs w:val="28"/>
        </w:rPr>
        <w:t xml:space="preserve">       в том числе самостоятельная работа </w:t>
      </w:r>
      <w:r w:rsidR="003245CD" w:rsidRPr="00AE343B">
        <w:rPr>
          <w:rFonts w:ascii="Times New Roman" w:hAnsi="Times New Roman" w:cs="Times New Roman"/>
          <w:sz w:val="28"/>
          <w:szCs w:val="28"/>
        </w:rPr>
        <w:t xml:space="preserve">   </w:t>
      </w:r>
      <w:r w:rsidR="003245CD" w:rsidRPr="00AE343B">
        <w:rPr>
          <w:rFonts w:ascii="Times New Roman" w:hAnsi="Times New Roman" w:cs="Times New Roman"/>
          <w:sz w:val="28"/>
          <w:szCs w:val="28"/>
          <w:u w:val="single"/>
        </w:rPr>
        <w:t>54__</w:t>
      </w:r>
    </w:p>
    <w:p w14:paraId="6F0AB5C1" w14:textId="35A81CF1" w:rsidR="000C5DAA" w:rsidRPr="00AE343B" w:rsidRDefault="000C5DAA" w:rsidP="00AE343B">
      <w:pPr>
        <w:spacing w:after="0" w:line="240" w:lineRule="auto"/>
        <w:rPr>
          <w:rFonts w:ascii="Times New Roman" w:hAnsi="Times New Roman" w:cs="Times New Roman"/>
          <w:sz w:val="28"/>
          <w:szCs w:val="28"/>
        </w:rPr>
      </w:pPr>
      <w:r w:rsidRPr="00AE343B">
        <w:rPr>
          <w:rFonts w:ascii="Times New Roman" w:hAnsi="Times New Roman" w:cs="Times New Roman"/>
          <w:sz w:val="28"/>
          <w:szCs w:val="28"/>
        </w:rPr>
        <w:t xml:space="preserve"> практики, в том числе </w:t>
      </w:r>
      <w:r w:rsidR="00DF5EFC" w:rsidRPr="00AE343B">
        <w:rPr>
          <w:rFonts w:ascii="Times New Roman" w:hAnsi="Times New Roman" w:cs="Times New Roman"/>
          <w:sz w:val="28"/>
          <w:szCs w:val="28"/>
        </w:rPr>
        <w:t>учебная _</w:t>
      </w:r>
      <w:r w:rsidR="00CF374A" w:rsidRPr="00AE343B">
        <w:rPr>
          <w:rFonts w:ascii="Times New Roman" w:hAnsi="Times New Roman" w:cs="Times New Roman"/>
          <w:sz w:val="28"/>
          <w:szCs w:val="28"/>
        </w:rPr>
        <w:t>__</w:t>
      </w:r>
      <w:r w:rsidR="003245CD" w:rsidRPr="00AE343B">
        <w:rPr>
          <w:rFonts w:ascii="Times New Roman" w:hAnsi="Times New Roman" w:cs="Times New Roman"/>
          <w:sz w:val="28"/>
          <w:szCs w:val="28"/>
          <w:u w:val="single"/>
        </w:rPr>
        <w:t>36</w:t>
      </w:r>
      <w:r w:rsidR="00CF374A" w:rsidRPr="00AE343B">
        <w:rPr>
          <w:rFonts w:ascii="Times New Roman" w:hAnsi="Times New Roman" w:cs="Times New Roman"/>
          <w:sz w:val="28"/>
          <w:szCs w:val="28"/>
          <w:u w:val="single"/>
        </w:rPr>
        <w:t>__</w:t>
      </w:r>
      <w:r w:rsidR="00CF374A" w:rsidRPr="00AE343B">
        <w:rPr>
          <w:rFonts w:ascii="Times New Roman" w:hAnsi="Times New Roman" w:cs="Times New Roman"/>
          <w:sz w:val="28"/>
          <w:szCs w:val="28"/>
        </w:rPr>
        <w:t xml:space="preserve"> </w:t>
      </w:r>
    </w:p>
    <w:p w14:paraId="08EBABBF" w14:textId="5950D840" w:rsidR="00CF374A" w:rsidRPr="00AE343B" w:rsidRDefault="000C5DAA" w:rsidP="00AE343B">
      <w:pPr>
        <w:spacing w:after="0" w:line="240" w:lineRule="auto"/>
        <w:rPr>
          <w:rFonts w:ascii="Times New Roman" w:hAnsi="Times New Roman" w:cs="Times New Roman"/>
          <w:sz w:val="28"/>
          <w:szCs w:val="28"/>
        </w:rPr>
      </w:pPr>
      <w:r w:rsidRPr="00AE343B">
        <w:rPr>
          <w:rFonts w:ascii="Times New Roman" w:hAnsi="Times New Roman" w:cs="Times New Roman"/>
          <w:sz w:val="28"/>
          <w:szCs w:val="28"/>
        </w:rPr>
        <w:t xml:space="preserve">         </w:t>
      </w:r>
      <w:r w:rsidR="00674D0E" w:rsidRPr="00AE343B">
        <w:rPr>
          <w:rFonts w:ascii="Times New Roman" w:hAnsi="Times New Roman" w:cs="Times New Roman"/>
          <w:sz w:val="28"/>
          <w:szCs w:val="28"/>
        </w:rPr>
        <w:t xml:space="preserve">                              </w:t>
      </w:r>
      <w:r w:rsidRPr="00AE343B">
        <w:rPr>
          <w:rFonts w:ascii="Times New Roman" w:hAnsi="Times New Roman" w:cs="Times New Roman"/>
          <w:sz w:val="28"/>
          <w:szCs w:val="28"/>
        </w:rPr>
        <w:t>производственная ___</w:t>
      </w:r>
      <w:r w:rsidR="00D87543" w:rsidRPr="00AE343B">
        <w:rPr>
          <w:rFonts w:ascii="Times New Roman" w:hAnsi="Times New Roman" w:cs="Times New Roman"/>
          <w:sz w:val="28"/>
          <w:szCs w:val="28"/>
        </w:rPr>
        <w:t>36</w:t>
      </w:r>
      <w:r w:rsidRPr="00AE343B">
        <w:rPr>
          <w:rFonts w:ascii="Times New Roman" w:hAnsi="Times New Roman" w:cs="Times New Roman"/>
          <w:sz w:val="28"/>
          <w:szCs w:val="28"/>
        </w:rPr>
        <w:t>__</w:t>
      </w:r>
    </w:p>
    <w:p w14:paraId="542870F6" w14:textId="12A8038C" w:rsidR="00CF374A" w:rsidRPr="00AE343B" w:rsidRDefault="00674D0E"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sectPr w:rsidR="00CF374A" w:rsidRPr="00AE343B" w:rsidSect="00C35D18">
          <w:footerReference w:type="even" r:id="rId10"/>
          <w:footerReference w:type="default" r:id="rId11"/>
          <w:pgSz w:w="11907" w:h="16840"/>
          <w:pgMar w:top="1134" w:right="567" w:bottom="992" w:left="1418" w:header="709" w:footer="709" w:gutter="0"/>
          <w:cols w:space="720"/>
        </w:sectPr>
      </w:pPr>
      <w:r w:rsidRPr="00AE343B">
        <w:rPr>
          <w:rFonts w:ascii="Times New Roman" w:hAnsi="Times New Roman" w:cs="Times New Roman"/>
          <w:sz w:val="28"/>
          <w:szCs w:val="28"/>
        </w:rPr>
        <w:t xml:space="preserve">Промежуточная аттестация </w:t>
      </w:r>
      <w:r w:rsidR="007E3085" w:rsidRPr="00AE343B">
        <w:rPr>
          <w:rFonts w:ascii="Times New Roman" w:hAnsi="Times New Roman" w:cs="Times New Roman"/>
          <w:sz w:val="28"/>
          <w:szCs w:val="28"/>
        </w:rPr>
        <w:t>в</w:t>
      </w:r>
      <w:r w:rsidR="007E3085" w:rsidRPr="00AE343B">
        <w:rPr>
          <w:rFonts w:ascii="Times New Roman" w:hAnsi="Times New Roman" w:cs="Times New Roman"/>
          <w:sz w:val="28"/>
          <w:szCs w:val="28"/>
          <w:u w:val="single"/>
        </w:rPr>
        <w:t xml:space="preserve"> форме экзамена </w:t>
      </w:r>
      <w:bookmarkStart w:id="1" w:name="_Hlk96874008"/>
      <w:r w:rsidR="007E3085" w:rsidRPr="00AE343B">
        <w:rPr>
          <w:rFonts w:ascii="Times New Roman" w:hAnsi="Times New Roman" w:cs="Times New Roman"/>
          <w:sz w:val="28"/>
          <w:szCs w:val="28"/>
          <w:u w:val="single"/>
        </w:rPr>
        <w:t>квалификационного</w:t>
      </w:r>
      <w:bookmarkEnd w:id="1"/>
    </w:p>
    <w:p w14:paraId="2E827E83" w14:textId="77777777" w:rsidR="00CF374A" w:rsidRPr="00AE343B" w:rsidRDefault="00CF374A" w:rsidP="00AE343B">
      <w:pPr>
        <w:spacing w:after="0" w:line="240" w:lineRule="auto"/>
        <w:rPr>
          <w:rFonts w:ascii="Times New Roman" w:hAnsi="Times New Roman" w:cs="Times New Roman"/>
          <w:b/>
          <w:sz w:val="28"/>
          <w:szCs w:val="28"/>
        </w:rPr>
      </w:pPr>
      <w:r w:rsidRPr="00AE343B">
        <w:rPr>
          <w:rFonts w:ascii="Times New Roman" w:hAnsi="Times New Roman" w:cs="Times New Roman"/>
          <w:b/>
          <w:sz w:val="28"/>
          <w:szCs w:val="28"/>
        </w:rPr>
        <w:lastRenderedPageBreak/>
        <w:t>2. Структура и содержание профессионального модуля</w:t>
      </w:r>
    </w:p>
    <w:p w14:paraId="5F3C25B4" w14:textId="43444BA8" w:rsidR="00CF374A" w:rsidRPr="00AE343B" w:rsidRDefault="00CF374A" w:rsidP="00AE343B">
      <w:pPr>
        <w:keepNext/>
        <w:keepLines/>
        <w:spacing w:after="0"/>
        <w:jc w:val="center"/>
        <w:outlineLvl w:val="3"/>
        <w:rPr>
          <w:rFonts w:ascii="Times New Roman" w:hAnsi="Times New Roman" w:cs="Times New Roman"/>
          <w:b/>
          <w:sz w:val="28"/>
          <w:szCs w:val="28"/>
          <w:u w:val="single"/>
        </w:rPr>
      </w:pPr>
      <w:r w:rsidRPr="00AE343B">
        <w:rPr>
          <w:rFonts w:ascii="Times New Roman" w:hAnsi="Times New Roman" w:cs="Times New Roman"/>
          <w:b/>
          <w:sz w:val="28"/>
          <w:szCs w:val="28"/>
        </w:rPr>
        <w:t xml:space="preserve">2.1. Структура профессионального модуля </w:t>
      </w:r>
      <w:r w:rsidR="000E797D" w:rsidRPr="00AE343B">
        <w:rPr>
          <w:rFonts w:ascii="Times New Roman" w:hAnsi="Times New Roman" w:cs="Times New Roman"/>
          <w:b/>
          <w:sz w:val="28"/>
          <w:szCs w:val="28"/>
          <w:u w:val="single"/>
        </w:rPr>
        <w:t>«ПМ.</w:t>
      </w:r>
      <w:r w:rsidR="00156AE0" w:rsidRPr="00AE343B">
        <w:rPr>
          <w:rFonts w:ascii="Times New Roman" w:hAnsi="Times New Roman" w:cs="Times New Roman"/>
          <w:b/>
          <w:sz w:val="28"/>
          <w:szCs w:val="28"/>
          <w:u w:val="single"/>
        </w:rPr>
        <w:t>05 ТЕОРЕТИЧЕСКИЕ И</w:t>
      </w:r>
      <w:r w:rsidR="000E797D" w:rsidRPr="00AE343B">
        <w:rPr>
          <w:rFonts w:ascii="Times New Roman" w:hAnsi="Times New Roman" w:cs="Times New Roman"/>
          <w:b/>
          <w:sz w:val="28"/>
          <w:szCs w:val="28"/>
          <w:u w:val="single"/>
        </w:rPr>
        <w:t xml:space="preserve"> </w:t>
      </w:r>
      <w:r w:rsidR="00156AE0" w:rsidRPr="00AE343B">
        <w:rPr>
          <w:rFonts w:ascii="Times New Roman" w:hAnsi="Times New Roman" w:cs="Times New Roman"/>
          <w:b/>
          <w:sz w:val="28"/>
          <w:szCs w:val="28"/>
          <w:u w:val="single"/>
        </w:rPr>
        <w:t>ПРИКЛАДНЫЕ АСПЕКТЫ</w:t>
      </w:r>
      <w:r w:rsidR="000E797D" w:rsidRPr="00AE343B">
        <w:rPr>
          <w:rFonts w:ascii="Times New Roman" w:hAnsi="Times New Roman" w:cs="Times New Roman"/>
          <w:b/>
          <w:sz w:val="28"/>
          <w:szCs w:val="28"/>
          <w:u w:val="single"/>
        </w:rPr>
        <w:t xml:space="preserve"> </w:t>
      </w:r>
      <w:r w:rsidR="00156AE0" w:rsidRPr="00AE343B">
        <w:rPr>
          <w:rFonts w:ascii="Times New Roman" w:hAnsi="Times New Roman" w:cs="Times New Roman"/>
          <w:b/>
          <w:sz w:val="28"/>
          <w:szCs w:val="28"/>
          <w:u w:val="single"/>
        </w:rPr>
        <w:t>МЕТОДИЧЕСКОЙ РАБОТЫ</w:t>
      </w:r>
      <w:r w:rsidR="000E797D" w:rsidRPr="00AE343B">
        <w:rPr>
          <w:rFonts w:ascii="Times New Roman" w:hAnsi="Times New Roman" w:cs="Times New Roman"/>
          <w:b/>
          <w:sz w:val="28"/>
          <w:szCs w:val="28"/>
          <w:u w:val="single"/>
        </w:rPr>
        <w:t xml:space="preserve"> ВОСПИТАТЕЛЯ ДЕТЕЙ ДОШКОЛЬНОГО </w:t>
      </w:r>
      <w:r w:rsidR="00156AE0" w:rsidRPr="00AE343B">
        <w:rPr>
          <w:rFonts w:ascii="Times New Roman" w:hAnsi="Times New Roman" w:cs="Times New Roman"/>
          <w:b/>
          <w:sz w:val="28"/>
          <w:szCs w:val="28"/>
          <w:u w:val="single"/>
        </w:rPr>
        <w:t>ВОЗРАСТА»</w:t>
      </w:r>
    </w:p>
    <w:tbl>
      <w:tblPr>
        <w:tblW w:w="48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799"/>
        <w:gridCol w:w="883"/>
        <w:gridCol w:w="568"/>
        <w:gridCol w:w="711"/>
        <w:gridCol w:w="991"/>
        <w:gridCol w:w="1291"/>
        <w:gridCol w:w="854"/>
        <w:gridCol w:w="1562"/>
        <w:gridCol w:w="1565"/>
        <w:gridCol w:w="1393"/>
      </w:tblGrid>
      <w:tr w:rsidR="00AE343B" w:rsidRPr="00AE343B" w14:paraId="1A6A8FE2" w14:textId="77777777" w:rsidTr="005E553B">
        <w:trPr>
          <w:trHeight w:val="353"/>
        </w:trPr>
        <w:tc>
          <w:tcPr>
            <w:tcW w:w="670" w:type="pct"/>
            <w:vMerge w:val="restart"/>
            <w:vAlign w:val="center"/>
          </w:tcPr>
          <w:p w14:paraId="217F5A7C" w14:textId="3B52F458" w:rsidR="00C60C6C" w:rsidRPr="00AE343B" w:rsidRDefault="00C60C6C" w:rsidP="00AE343B">
            <w:pPr>
              <w:suppressAutoHyphens/>
              <w:spacing w:after="0"/>
              <w:jc w:val="center"/>
              <w:rPr>
                <w:rFonts w:ascii="Times New Roman" w:hAnsi="Times New Roman" w:cs="Times New Roman"/>
                <w:sz w:val="20"/>
                <w:szCs w:val="20"/>
              </w:rPr>
            </w:pPr>
            <w:r w:rsidRPr="00AE343B">
              <w:rPr>
                <w:rFonts w:ascii="Times New Roman" w:hAnsi="Times New Roman" w:cs="Times New Roman"/>
                <w:sz w:val="20"/>
                <w:szCs w:val="20"/>
              </w:rPr>
              <w:t xml:space="preserve">Коды </w:t>
            </w:r>
            <w:r w:rsidR="005E553B" w:rsidRPr="00AE343B">
              <w:rPr>
                <w:rFonts w:ascii="Times New Roman" w:hAnsi="Times New Roman" w:cs="Times New Roman"/>
                <w:sz w:val="20"/>
                <w:szCs w:val="20"/>
              </w:rPr>
              <w:t>профессиональных и</w:t>
            </w:r>
            <w:r w:rsidRPr="00AE343B">
              <w:rPr>
                <w:rFonts w:ascii="Times New Roman" w:hAnsi="Times New Roman" w:cs="Times New Roman"/>
                <w:sz w:val="20"/>
                <w:szCs w:val="20"/>
              </w:rPr>
              <w:t xml:space="preserve"> общих компетенций</w:t>
            </w:r>
          </w:p>
        </w:tc>
        <w:tc>
          <w:tcPr>
            <w:tcW w:w="961" w:type="pct"/>
            <w:vMerge w:val="restart"/>
            <w:vAlign w:val="center"/>
          </w:tcPr>
          <w:p w14:paraId="2DBF16B2" w14:textId="77777777" w:rsidR="00C60C6C" w:rsidRPr="00AE343B" w:rsidRDefault="00C60C6C" w:rsidP="00AE343B">
            <w:pPr>
              <w:suppressAutoHyphens/>
              <w:spacing w:after="0"/>
              <w:jc w:val="center"/>
              <w:rPr>
                <w:rFonts w:ascii="Times New Roman" w:hAnsi="Times New Roman" w:cs="Times New Roman"/>
                <w:sz w:val="20"/>
                <w:szCs w:val="20"/>
              </w:rPr>
            </w:pPr>
            <w:r w:rsidRPr="00AE343B">
              <w:rPr>
                <w:rFonts w:ascii="Times New Roman" w:hAnsi="Times New Roman" w:cs="Times New Roman"/>
                <w:sz w:val="20"/>
                <w:szCs w:val="20"/>
              </w:rPr>
              <w:t>Наименования разделов профессионального модуля</w:t>
            </w:r>
          </w:p>
        </w:tc>
        <w:tc>
          <w:tcPr>
            <w:tcW w:w="303" w:type="pct"/>
            <w:vMerge w:val="restart"/>
            <w:vAlign w:val="center"/>
          </w:tcPr>
          <w:p w14:paraId="16D687BA" w14:textId="77777777" w:rsidR="00C60C6C" w:rsidRPr="00AE343B" w:rsidRDefault="00C60C6C" w:rsidP="00AE343B">
            <w:pPr>
              <w:suppressAutoHyphens/>
              <w:spacing w:after="0"/>
              <w:jc w:val="center"/>
              <w:rPr>
                <w:rFonts w:ascii="Times New Roman" w:hAnsi="Times New Roman" w:cs="Times New Roman"/>
                <w:iCs/>
                <w:sz w:val="20"/>
                <w:szCs w:val="20"/>
              </w:rPr>
            </w:pPr>
            <w:r w:rsidRPr="00AE343B">
              <w:rPr>
                <w:rFonts w:ascii="Times New Roman" w:hAnsi="Times New Roman" w:cs="Times New Roman"/>
                <w:iCs/>
                <w:sz w:val="20"/>
                <w:szCs w:val="20"/>
              </w:rPr>
              <w:t>Суммарный объем нагрузки, час.</w:t>
            </w:r>
          </w:p>
        </w:tc>
        <w:tc>
          <w:tcPr>
            <w:tcW w:w="195" w:type="pct"/>
            <w:vMerge w:val="restart"/>
            <w:vAlign w:val="center"/>
          </w:tcPr>
          <w:p w14:paraId="3F21B4F9" w14:textId="77777777" w:rsidR="00C60C6C" w:rsidRPr="00AE343B" w:rsidRDefault="00C60C6C" w:rsidP="00AE343B">
            <w:pPr>
              <w:suppressAutoHyphens/>
              <w:spacing w:after="0"/>
              <w:jc w:val="center"/>
              <w:rPr>
                <w:rFonts w:ascii="Times New Roman" w:hAnsi="Times New Roman" w:cs="Times New Roman"/>
                <w:iCs/>
                <w:sz w:val="16"/>
                <w:szCs w:val="16"/>
              </w:rPr>
            </w:pPr>
            <w:r w:rsidRPr="00AE343B">
              <w:rPr>
                <w:rFonts w:ascii="Times New Roman" w:hAnsi="Times New Roman" w:cs="Times New Roman"/>
                <w:iCs/>
                <w:sz w:val="16"/>
                <w:szCs w:val="16"/>
              </w:rPr>
              <w:t>В т. ч. в форме практической подготовки</w:t>
            </w:r>
          </w:p>
        </w:tc>
        <w:tc>
          <w:tcPr>
            <w:tcW w:w="2393" w:type="pct"/>
            <w:gridSpan w:val="6"/>
            <w:vAlign w:val="center"/>
          </w:tcPr>
          <w:p w14:paraId="0B289C76" w14:textId="77777777" w:rsidR="00C60C6C" w:rsidRPr="00AE343B" w:rsidRDefault="00C60C6C" w:rsidP="00AE343B">
            <w:pPr>
              <w:suppressAutoHyphens/>
              <w:spacing w:after="0"/>
              <w:jc w:val="center"/>
              <w:rPr>
                <w:rFonts w:ascii="Times New Roman" w:hAnsi="Times New Roman" w:cs="Times New Roman"/>
                <w:sz w:val="20"/>
                <w:szCs w:val="20"/>
              </w:rPr>
            </w:pPr>
            <w:r w:rsidRPr="00AE343B">
              <w:rPr>
                <w:rFonts w:ascii="Times New Roman" w:hAnsi="Times New Roman" w:cs="Times New Roman"/>
                <w:sz w:val="20"/>
                <w:szCs w:val="20"/>
              </w:rPr>
              <w:t>Занятия во взаимодействии с преподавателем, час</w:t>
            </w:r>
          </w:p>
        </w:tc>
        <w:tc>
          <w:tcPr>
            <w:tcW w:w="479" w:type="pct"/>
            <w:vMerge w:val="restart"/>
            <w:vAlign w:val="center"/>
          </w:tcPr>
          <w:p w14:paraId="300712D7" w14:textId="77777777" w:rsidR="00C60C6C" w:rsidRPr="00AE343B" w:rsidRDefault="00C60C6C" w:rsidP="00AE343B">
            <w:pPr>
              <w:suppressAutoHyphens/>
              <w:spacing w:after="0"/>
              <w:jc w:val="center"/>
              <w:rPr>
                <w:rFonts w:ascii="Times New Roman" w:hAnsi="Times New Roman" w:cs="Times New Roman"/>
                <w:sz w:val="20"/>
                <w:szCs w:val="20"/>
              </w:rPr>
            </w:pPr>
            <w:r w:rsidRPr="00AE343B">
              <w:rPr>
                <w:rFonts w:ascii="Times New Roman" w:hAnsi="Times New Roman" w:cs="Times New Roman"/>
                <w:sz w:val="20"/>
                <w:szCs w:val="20"/>
              </w:rPr>
              <w:t>Самостоятельная работа</w:t>
            </w:r>
          </w:p>
        </w:tc>
      </w:tr>
      <w:tr w:rsidR="00AE343B" w:rsidRPr="00AE343B" w14:paraId="2931009F" w14:textId="77777777" w:rsidTr="005E553B">
        <w:tc>
          <w:tcPr>
            <w:tcW w:w="670" w:type="pct"/>
            <w:vMerge/>
          </w:tcPr>
          <w:p w14:paraId="051E9969" w14:textId="77777777" w:rsidR="00537C80" w:rsidRPr="00AE343B" w:rsidRDefault="00537C80" w:rsidP="00AE343B">
            <w:pPr>
              <w:spacing w:after="0"/>
              <w:rPr>
                <w:rFonts w:ascii="Times New Roman" w:hAnsi="Times New Roman" w:cs="Times New Roman"/>
                <w:i/>
              </w:rPr>
            </w:pPr>
          </w:p>
        </w:tc>
        <w:tc>
          <w:tcPr>
            <w:tcW w:w="961" w:type="pct"/>
            <w:vMerge/>
            <w:vAlign w:val="center"/>
          </w:tcPr>
          <w:p w14:paraId="01F00F7D" w14:textId="77777777" w:rsidR="00537C80" w:rsidRPr="00AE343B" w:rsidRDefault="00537C80" w:rsidP="00AE343B">
            <w:pPr>
              <w:spacing w:after="0"/>
              <w:rPr>
                <w:rFonts w:ascii="Times New Roman" w:hAnsi="Times New Roman" w:cs="Times New Roman"/>
                <w:i/>
              </w:rPr>
            </w:pPr>
          </w:p>
        </w:tc>
        <w:tc>
          <w:tcPr>
            <w:tcW w:w="303" w:type="pct"/>
            <w:vMerge/>
            <w:vAlign w:val="center"/>
          </w:tcPr>
          <w:p w14:paraId="718EE6AE" w14:textId="77777777" w:rsidR="00537C80" w:rsidRPr="00AE343B" w:rsidRDefault="00537C80" w:rsidP="00AE343B">
            <w:pPr>
              <w:spacing w:after="0"/>
              <w:rPr>
                <w:rFonts w:ascii="Times New Roman" w:hAnsi="Times New Roman" w:cs="Times New Roman"/>
                <w:i/>
                <w:iCs/>
              </w:rPr>
            </w:pPr>
          </w:p>
        </w:tc>
        <w:tc>
          <w:tcPr>
            <w:tcW w:w="195" w:type="pct"/>
            <w:vMerge/>
            <w:vAlign w:val="center"/>
          </w:tcPr>
          <w:p w14:paraId="12348ADE" w14:textId="77777777" w:rsidR="00537C80" w:rsidRPr="00AE343B" w:rsidRDefault="00537C80" w:rsidP="00AE343B">
            <w:pPr>
              <w:spacing w:after="0"/>
              <w:rPr>
                <w:rFonts w:ascii="Times New Roman" w:hAnsi="Times New Roman" w:cs="Times New Roman"/>
                <w:i/>
                <w:iCs/>
              </w:rPr>
            </w:pPr>
          </w:p>
        </w:tc>
        <w:tc>
          <w:tcPr>
            <w:tcW w:w="1320" w:type="pct"/>
            <w:gridSpan w:val="4"/>
            <w:vAlign w:val="center"/>
          </w:tcPr>
          <w:p w14:paraId="04C00F30" w14:textId="77777777" w:rsidR="00537C80" w:rsidRPr="00AE343B" w:rsidRDefault="00537C80" w:rsidP="00AE343B">
            <w:pPr>
              <w:suppressAutoHyphens/>
              <w:spacing w:after="0" w:line="240" w:lineRule="auto"/>
              <w:jc w:val="center"/>
              <w:rPr>
                <w:rFonts w:ascii="Times New Roman" w:hAnsi="Times New Roman" w:cs="Times New Roman"/>
                <w:i/>
              </w:rPr>
            </w:pPr>
            <w:r w:rsidRPr="00AE343B">
              <w:rPr>
                <w:rFonts w:ascii="Times New Roman" w:hAnsi="Times New Roman" w:cs="Times New Roman"/>
                <w:i/>
              </w:rPr>
              <w:t>Обучение по МДК</w:t>
            </w:r>
          </w:p>
        </w:tc>
        <w:tc>
          <w:tcPr>
            <w:tcW w:w="1072" w:type="pct"/>
            <w:gridSpan w:val="2"/>
            <w:vAlign w:val="center"/>
          </w:tcPr>
          <w:p w14:paraId="5713622D" w14:textId="77777777" w:rsidR="00537C80" w:rsidRPr="00AE343B" w:rsidRDefault="002703E6" w:rsidP="00AE343B">
            <w:pPr>
              <w:spacing w:after="0"/>
              <w:rPr>
                <w:rFonts w:ascii="Times New Roman" w:hAnsi="Times New Roman" w:cs="Times New Roman"/>
                <w:i/>
              </w:rPr>
            </w:pPr>
            <w:r w:rsidRPr="00AE343B">
              <w:rPr>
                <w:rFonts w:ascii="Times New Roman" w:hAnsi="Times New Roman" w:cs="Times New Roman"/>
                <w:i/>
              </w:rPr>
              <w:t xml:space="preserve">         </w:t>
            </w:r>
            <w:r w:rsidR="00537C80" w:rsidRPr="00AE343B">
              <w:rPr>
                <w:rFonts w:ascii="Times New Roman" w:hAnsi="Times New Roman" w:cs="Times New Roman"/>
                <w:i/>
              </w:rPr>
              <w:t>Практики</w:t>
            </w:r>
          </w:p>
        </w:tc>
        <w:tc>
          <w:tcPr>
            <w:tcW w:w="479" w:type="pct"/>
            <w:vMerge/>
            <w:vAlign w:val="center"/>
          </w:tcPr>
          <w:p w14:paraId="1DAA4BF7" w14:textId="77777777" w:rsidR="00537C80" w:rsidRPr="00AE343B" w:rsidRDefault="00537C80" w:rsidP="00AE343B">
            <w:pPr>
              <w:spacing w:after="0"/>
              <w:rPr>
                <w:rFonts w:ascii="Times New Roman" w:hAnsi="Times New Roman" w:cs="Times New Roman"/>
                <w:i/>
              </w:rPr>
            </w:pPr>
          </w:p>
        </w:tc>
      </w:tr>
      <w:tr w:rsidR="00AE343B" w:rsidRPr="00AE343B" w14:paraId="5901165D" w14:textId="77777777" w:rsidTr="005E553B">
        <w:trPr>
          <w:trHeight w:val="270"/>
        </w:trPr>
        <w:tc>
          <w:tcPr>
            <w:tcW w:w="670" w:type="pct"/>
            <w:vMerge/>
          </w:tcPr>
          <w:p w14:paraId="57F1AEF3" w14:textId="77777777" w:rsidR="00537C80" w:rsidRPr="00AE343B" w:rsidRDefault="00537C80" w:rsidP="00AE343B">
            <w:pPr>
              <w:spacing w:after="0"/>
              <w:rPr>
                <w:rFonts w:ascii="Times New Roman" w:hAnsi="Times New Roman" w:cs="Times New Roman"/>
                <w:i/>
              </w:rPr>
            </w:pPr>
          </w:p>
        </w:tc>
        <w:tc>
          <w:tcPr>
            <w:tcW w:w="961" w:type="pct"/>
            <w:vMerge/>
            <w:vAlign w:val="center"/>
          </w:tcPr>
          <w:p w14:paraId="6DD17C49" w14:textId="77777777" w:rsidR="00537C80" w:rsidRPr="00AE343B" w:rsidRDefault="00537C80" w:rsidP="00AE343B">
            <w:pPr>
              <w:spacing w:after="0"/>
              <w:rPr>
                <w:rFonts w:ascii="Times New Roman" w:hAnsi="Times New Roman" w:cs="Times New Roman"/>
                <w:i/>
              </w:rPr>
            </w:pPr>
          </w:p>
        </w:tc>
        <w:tc>
          <w:tcPr>
            <w:tcW w:w="303" w:type="pct"/>
            <w:vMerge/>
            <w:vAlign w:val="center"/>
          </w:tcPr>
          <w:p w14:paraId="1899FED3" w14:textId="77777777" w:rsidR="00537C80" w:rsidRPr="00AE343B" w:rsidRDefault="00537C80" w:rsidP="00AE343B">
            <w:pPr>
              <w:spacing w:after="0"/>
              <w:rPr>
                <w:rFonts w:ascii="Times New Roman" w:hAnsi="Times New Roman" w:cs="Times New Roman"/>
                <w:i/>
              </w:rPr>
            </w:pPr>
          </w:p>
        </w:tc>
        <w:tc>
          <w:tcPr>
            <w:tcW w:w="195" w:type="pct"/>
            <w:vMerge/>
            <w:vAlign w:val="center"/>
          </w:tcPr>
          <w:p w14:paraId="66D19355" w14:textId="77777777" w:rsidR="00537C80" w:rsidRPr="00AE343B" w:rsidRDefault="00537C80" w:rsidP="00AE343B">
            <w:pPr>
              <w:spacing w:after="0"/>
              <w:rPr>
                <w:rFonts w:ascii="Times New Roman" w:hAnsi="Times New Roman" w:cs="Times New Roman"/>
                <w:i/>
              </w:rPr>
            </w:pPr>
          </w:p>
        </w:tc>
        <w:tc>
          <w:tcPr>
            <w:tcW w:w="244" w:type="pct"/>
            <w:vMerge w:val="restart"/>
            <w:vAlign w:val="center"/>
          </w:tcPr>
          <w:p w14:paraId="110E03F1" w14:textId="77777777" w:rsidR="00537C80" w:rsidRPr="00AE343B" w:rsidRDefault="00537C80" w:rsidP="00AE343B">
            <w:pPr>
              <w:suppressAutoHyphens/>
              <w:spacing w:after="0"/>
              <w:jc w:val="center"/>
              <w:rPr>
                <w:rFonts w:ascii="Times New Roman" w:hAnsi="Times New Roman" w:cs="Times New Roman"/>
                <w:sz w:val="20"/>
                <w:szCs w:val="20"/>
              </w:rPr>
            </w:pPr>
            <w:r w:rsidRPr="00AE343B">
              <w:rPr>
                <w:rFonts w:ascii="Times New Roman" w:hAnsi="Times New Roman" w:cs="Times New Roman"/>
                <w:sz w:val="20"/>
                <w:szCs w:val="20"/>
              </w:rPr>
              <w:t>Всего</w:t>
            </w:r>
          </w:p>
          <w:p w14:paraId="61B9E2C8" w14:textId="77777777" w:rsidR="00537C80" w:rsidRPr="00AE343B" w:rsidRDefault="00537C80" w:rsidP="00AE343B">
            <w:pPr>
              <w:suppressAutoHyphens/>
              <w:spacing w:after="0"/>
              <w:jc w:val="center"/>
              <w:rPr>
                <w:rFonts w:ascii="Times New Roman" w:hAnsi="Times New Roman" w:cs="Times New Roman"/>
                <w:i/>
                <w:sz w:val="20"/>
                <w:szCs w:val="20"/>
              </w:rPr>
            </w:pPr>
          </w:p>
        </w:tc>
        <w:tc>
          <w:tcPr>
            <w:tcW w:w="1076" w:type="pct"/>
            <w:gridSpan w:val="3"/>
            <w:vAlign w:val="center"/>
          </w:tcPr>
          <w:p w14:paraId="333DEF45" w14:textId="77777777" w:rsidR="00537C80" w:rsidRPr="00AE343B" w:rsidRDefault="00537C80" w:rsidP="00AE343B">
            <w:pPr>
              <w:suppressAutoHyphens/>
              <w:spacing w:after="0" w:line="240" w:lineRule="auto"/>
              <w:jc w:val="center"/>
              <w:rPr>
                <w:rFonts w:ascii="Times New Roman" w:hAnsi="Times New Roman" w:cs="Times New Roman"/>
                <w:sz w:val="20"/>
                <w:szCs w:val="20"/>
              </w:rPr>
            </w:pPr>
            <w:r w:rsidRPr="00AE343B">
              <w:rPr>
                <w:rFonts w:ascii="Times New Roman" w:hAnsi="Times New Roman" w:cs="Times New Roman"/>
                <w:sz w:val="20"/>
                <w:szCs w:val="20"/>
              </w:rPr>
              <w:t>В том числе</w:t>
            </w:r>
          </w:p>
        </w:tc>
        <w:tc>
          <w:tcPr>
            <w:tcW w:w="536" w:type="pct"/>
            <w:vMerge w:val="restart"/>
            <w:vAlign w:val="center"/>
          </w:tcPr>
          <w:p w14:paraId="6A10F105" w14:textId="77777777" w:rsidR="00537C80" w:rsidRPr="00AE343B" w:rsidRDefault="00537C80" w:rsidP="00AE343B">
            <w:pPr>
              <w:suppressAutoHyphens/>
              <w:spacing w:after="0" w:line="240" w:lineRule="auto"/>
              <w:jc w:val="center"/>
              <w:rPr>
                <w:rFonts w:ascii="Times New Roman" w:hAnsi="Times New Roman" w:cs="Times New Roman"/>
                <w:sz w:val="20"/>
                <w:szCs w:val="20"/>
              </w:rPr>
            </w:pPr>
            <w:r w:rsidRPr="00AE343B">
              <w:rPr>
                <w:rFonts w:ascii="Times New Roman" w:hAnsi="Times New Roman" w:cs="Times New Roman"/>
                <w:sz w:val="20"/>
                <w:szCs w:val="20"/>
              </w:rPr>
              <w:t>Учебная</w:t>
            </w:r>
          </w:p>
          <w:p w14:paraId="26FB4D8C" w14:textId="77777777" w:rsidR="00537C80" w:rsidRPr="00AE343B" w:rsidRDefault="00537C80" w:rsidP="00AE343B">
            <w:pPr>
              <w:suppressAutoHyphens/>
              <w:spacing w:after="0" w:line="240" w:lineRule="auto"/>
              <w:jc w:val="center"/>
              <w:rPr>
                <w:rFonts w:ascii="Times New Roman" w:hAnsi="Times New Roman" w:cs="Times New Roman"/>
                <w:i/>
                <w:sz w:val="20"/>
                <w:szCs w:val="20"/>
              </w:rPr>
            </w:pPr>
          </w:p>
        </w:tc>
        <w:tc>
          <w:tcPr>
            <w:tcW w:w="536" w:type="pct"/>
            <w:vMerge w:val="restart"/>
            <w:vAlign w:val="center"/>
          </w:tcPr>
          <w:p w14:paraId="11DAA996" w14:textId="77777777" w:rsidR="00537C80" w:rsidRPr="00AE343B" w:rsidRDefault="00537C80" w:rsidP="00AE343B">
            <w:pPr>
              <w:suppressAutoHyphens/>
              <w:spacing w:after="0" w:line="240" w:lineRule="auto"/>
              <w:jc w:val="center"/>
              <w:rPr>
                <w:rFonts w:ascii="Times New Roman" w:hAnsi="Times New Roman" w:cs="Times New Roman"/>
                <w:sz w:val="20"/>
                <w:szCs w:val="20"/>
              </w:rPr>
            </w:pPr>
            <w:r w:rsidRPr="00AE343B">
              <w:rPr>
                <w:rFonts w:ascii="Times New Roman" w:hAnsi="Times New Roman" w:cs="Times New Roman"/>
                <w:sz w:val="20"/>
                <w:szCs w:val="20"/>
              </w:rPr>
              <w:t>Производственная</w:t>
            </w:r>
          </w:p>
          <w:p w14:paraId="0CA89C0A" w14:textId="77777777" w:rsidR="00537C80" w:rsidRPr="00AE343B" w:rsidRDefault="00537C80" w:rsidP="00AE343B">
            <w:pPr>
              <w:spacing w:after="0"/>
              <w:jc w:val="center"/>
              <w:rPr>
                <w:rFonts w:ascii="Times New Roman" w:hAnsi="Times New Roman" w:cs="Times New Roman"/>
                <w:i/>
              </w:rPr>
            </w:pPr>
          </w:p>
        </w:tc>
        <w:tc>
          <w:tcPr>
            <w:tcW w:w="479" w:type="pct"/>
            <w:vMerge w:val="restart"/>
            <w:vAlign w:val="center"/>
          </w:tcPr>
          <w:p w14:paraId="3B76D61E" w14:textId="77777777" w:rsidR="00537C80" w:rsidRPr="00AE343B" w:rsidRDefault="00537C80" w:rsidP="00AE343B">
            <w:pPr>
              <w:spacing w:after="0"/>
              <w:rPr>
                <w:rFonts w:ascii="Times New Roman" w:hAnsi="Times New Roman" w:cs="Times New Roman"/>
                <w:i/>
              </w:rPr>
            </w:pPr>
          </w:p>
        </w:tc>
      </w:tr>
      <w:tr w:rsidR="00AE343B" w:rsidRPr="00AE343B" w14:paraId="29D3B5A7" w14:textId="77777777" w:rsidTr="005E553B">
        <w:trPr>
          <w:trHeight w:val="1440"/>
        </w:trPr>
        <w:tc>
          <w:tcPr>
            <w:tcW w:w="670" w:type="pct"/>
            <w:vMerge/>
          </w:tcPr>
          <w:p w14:paraId="19C3C2FB" w14:textId="77777777" w:rsidR="00537C80" w:rsidRPr="00AE343B" w:rsidRDefault="00537C80" w:rsidP="00AE343B">
            <w:pPr>
              <w:spacing w:after="0"/>
              <w:rPr>
                <w:rFonts w:ascii="Times New Roman" w:hAnsi="Times New Roman" w:cs="Times New Roman"/>
                <w:i/>
              </w:rPr>
            </w:pPr>
          </w:p>
        </w:tc>
        <w:tc>
          <w:tcPr>
            <w:tcW w:w="961" w:type="pct"/>
            <w:vMerge/>
            <w:vAlign w:val="center"/>
          </w:tcPr>
          <w:p w14:paraId="061BDED2" w14:textId="77777777" w:rsidR="00537C80" w:rsidRPr="00AE343B" w:rsidRDefault="00537C80" w:rsidP="00AE343B">
            <w:pPr>
              <w:spacing w:after="0"/>
              <w:rPr>
                <w:rFonts w:ascii="Times New Roman" w:hAnsi="Times New Roman" w:cs="Times New Roman"/>
                <w:i/>
              </w:rPr>
            </w:pPr>
          </w:p>
        </w:tc>
        <w:tc>
          <w:tcPr>
            <w:tcW w:w="303" w:type="pct"/>
            <w:vMerge/>
            <w:vAlign w:val="center"/>
          </w:tcPr>
          <w:p w14:paraId="763FC446" w14:textId="77777777" w:rsidR="00537C80" w:rsidRPr="00AE343B" w:rsidRDefault="00537C80" w:rsidP="00AE343B">
            <w:pPr>
              <w:spacing w:after="0"/>
              <w:rPr>
                <w:rFonts w:ascii="Times New Roman" w:hAnsi="Times New Roman" w:cs="Times New Roman"/>
                <w:i/>
              </w:rPr>
            </w:pPr>
          </w:p>
        </w:tc>
        <w:tc>
          <w:tcPr>
            <w:tcW w:w="195" w:type="pct"/>
            <w:vMerge/>
            <w:vAlign w:val="center"/>
          </w:tcPr>
          <w:p w14:paraId="0759B528" w14:textId="77777777" w:rsidR="00537C80" w:rsidRPr="00AE343B" w:rsidRDefault="00537C80" w:rsidP="00AE343B">
            <w:pPr>
              <w:spacing w:after="0"/>
              <w:rPr>
                <w:rFonts w:ascii="Times New Roman" w:hAnsi="Times New Roman" w:cs="Times New Roman"/>
                <w:i/>
              </w:rPr>
            </w:pPr>
          </w:p>
        </w:tc>
        <w:tc>
          <w:tcPr>
            <w:tcW w:w="244" w:type="pct"/>
            <w:vMerge/>
            <w:vAlign w:val="center"/>
          </w:tcPr>
          <w:p w14:paraId="17877F99" w14:textId="77777777" w:rsidR="00537C80" w:rsidRPr="00AE343B" w:rsidRDefault="00537C80" w:rsidP="00AE343B">
            <w:pPr>
              <w:suppressAutoHyphens/>
              <w:spacing w:after="0"/>
              <w:jc w:val="center"/>
              <w:rPr>
                <w:rFonts w:ascii="Times New Roman" w:hAnsi="Times New Roman" w:cs="Times New Roman"/>
                <w:sz w:val="20"/>
                <w:szCs w:val="20"/>
              </w:rPr>
            </w:pPr>
          </w:p>
        </w:tc>
        <w:tc>
          <w:tcPr>
            <w:tcW w:w="340" w:type="pct"/>
            <w:vAlign w:val="center"/>
          </w:tcPr>
          <w:p w14:paraId="4436CFAC" w14:textId="77777777" w:rsidR="00537C80" w:rsidRPr="00AE343B" w:rsidRDefault="00537C80" w:rsidP="00AE343B">
            <w:pPr>
              <w:suppressAutoHyphens/>
              <w:spacing w:after="0" w:line="240" w:lineRule="auto"/>
              <w:jc w:val="center"/>
              <w:rPr>
                <w:rFonts w:ascii="Times New Roman" w:hAnsi="Times New Roman" w:cs="Times New Roman"/>
                <w:sz w:val="20"/>
                <w:szCs w:val="20"/>
              </w:rPr>
            </w:pPr>
            <w:r w:rsidRPr="00AE343B">
              <w:rPr>
                <w:rFonts w:ascii="Times New Roman" w:hAnsi="Times New Roman" w:cs="Times New Roman"/>
                <w:sz w:val="20"/>
                <w:szCs w:val="20"/>
              </w:rPr>
              <w:t>Промежут. аттестация</w:t>
            </w:r>
          </w:p>
        </w:tc>
        <w:tc>
          <w:tcPr>
            <w:tcW w:w="443" w:type="pct"/>
            <w:vAlign w:val="center"/>
          </w:tcPr>
          <w:p w14:paraId="05C9D114" w14:textId="77777777" w:rsidR="00537C80" w:rsidRPr="00AE343B" w:rsidRDefault="00537C80" w:rsidP="00AE343B">
            <w:pPr>
              <w:suppressAutoHyphens/>
              <w:spacing w:after="0" w:line="240" w:lineRule="auto"/>
              <w:jc w:val="center"/>
              <w:rPr>
                <w:rFonts w:ascii="Times New Roman" w:hAnsi="Times New Roman" w:cs="Times New Roman"/>
                <w:sz w:val="20"/>
                <w:szCs w:val="20"/>
              </w:rPr>
            </w:pPr>
            <w:r w:rsidRPr="00AE343B">
              <w:rPr>
                <w:rFonts w:ascii="Times New Roman" w:hAnsi="Times New Roman" w:cs="Times New Roman"/>
                <w:sz w:val="20"/>
                <w:szCs w:val="20"/>
              </w:rPr>
              <w:t>Лабораторных и практических занятий</w:t>
            </w:r>
          </w:p>
        </w:tc>
        <w:tc>
          <w:tcPr>
            <w:tcW w:w="293" w:type="pct"/>
            <w:vAlign w:val="center"/>
          </w:tcPr>
          <w:p w14:paraId="2A66ACB5" w14:textId="77777777" w:rsidR="00537C80" w:rsidRPr="00AE343B" w:rsidRDefault="00537C80" w:rsidP="00AE343B">
            <w:pPr>
              <w:suppressAutoHyphens/>
              <w:spacing w:after="0" w:line="240" w:lineRule="auto"/>
              <w:jc w:val="center"/>
              <w:rPr>
                <w:rFonts w:ascii="Times New Roman" w:hAnsi="Times New Roman" w:cs="Times New Roman"/>
                <w:sz w:val="20"/>
                <w:szCs w:val="20"/>
              </w:rPr>
            </w:pPr>
            <w:r w:rsidRPr="00AE343B">
              <w:rPr>
                <w:rFonts w:ascii="Times New Roman" w:hAnsi="Times New Roman" w:cs="Times New Roman"/>
                <w:sz w:val="20"/>
                <w:szCs w:val="20"/>
              </w:rPr>
              <w:t>Курсовых работ</w:t>
            </w:r>
          </w:p>
        </w:tc>
        <w:tc>
          <w:tcPr>
            <w:tcW w:w="536" w:type="pct"/>
            <w:vMerge/>
            <w:vAlign w:val="center"/>
          </w:tcPr>
          <w:p w14:paraId="3FFC5752" w14:textId="77777777" w:rsidR="00537C80" w:rsidRPr="00AE343B" w:rsidRDefault="00537C80" w:rsidP="00AE343B">
            <w:pPr>
              <w:suppressAutoHyphens/>
              <w:spacing w:after="0" w:line="240" w:lineRule="auto"/>
              <w:jc w:val="center"/>
              <w:rPr>
                <w:rFonts w:ascii="Times New Roman" w:hAnsi="Times New Roman" w:cs="Times New Roman"/>
                <w:sz w:val="20"/>
                <w:szCs w:val="20"/>
              </w:rPr>
            </w:pPr>
          </w:p>
        </w:tc>
        <w:tc>
          <w:tcPr>
            <w:tcW w:w="536" w:type="pct"/>
            <w:vMerge/>
            <w:vAlign w:val="center"/>
          </w:tcPr>
          <w:p w14:paraId="4EAECE23" w14:textId="77777777" w:rsidR="00537C80" w:rsidRPr="00AE343B" w:rsidRDefault="00537C80" w:rsidP="00AE343B">
            <w:pPr>
              <w:spacing w:after="0"/>
              <w:rPr>
                <w:rFonts w:ascii="Times New Roman" w:hAnsi="Times New Roman" w:cs="Times New Roman"/>
              </w:rPr>
            </w:pPr>
          </w:p>
        </w:tc>
        <w:tc>
          <w:tcPr>
            <w:tcW w:w="479" w:type="pct"/>
            <w:vMerge/>
            <w:vAlign w:val="center"/>
          </w:tcPr>
          <w:p w14:paraId="2326FD64" w14:textId="77777777" w:rsidR="00537C80" w:rsidRPr="00AE343B" w:rsidRDefault="00537C80" w:rsidP="00AE343B">
            <w:pPr>
              <w:spacing w:after="0"/>
              <w:rPr>
                <w:rFonts w:ascii="Times New Roman" w:hAnsi="Times New Roman" w:cs="Times New Roman"/>
                <w:i/>
              </w:rPr>
            </w:pPr>
          </w:p>
        </w:tc>
      </w:tr>
      <w:tr w:rsidR="00AE343B" w:rsidRPr="00AE343B" w14:paraId="6E9B5D57" w14:textId="77777777" w:rsidTr="005E553B">
        <w:tc>
          <w:tcPr>
            <w:tcW w:w="670" w:type="pct"/>
            <w:vAlign w:val="center"/>
          </w:tcPr>
          <w:p w14:paraId="39EC96B8" w14:textId="77777777" w:rsidR="00537C80" w:rsidRPr="00AE343B" w:rsidRDefault="00537C80" w:rsidP="00AE343B">
            <w:pPr>
              <w:spacing w:after="0"/>
              <w:jc w:val="center"/>
              <w:rPr>
                <w:rFonts w:ascii="Times New Roman" w:hAnsi="Times New Roman" w:cs="Times New Roman"/>
                <w:i/>
              </w:rPr>
            </w:pPr>
            <w:r w:rsidRPr="00AE343B">
              <w:rPr>
                <w:rFonts w:ascii="Times New Roman" w:hAnsi="Times New Roman" w:cs="Times New Roman"/>
                <w:i/>
              </w:rPr>
              <w:t>1</w:t>
            </w:r>
          </w:p>
        </w:tc>
        <w:tc>
          <w:tcPr>
            <w:tcW w:w="961" w:type="pct"/>
            <w:vAlign w:val="center"/>
          </w:tcPr>
          <w:p w14:paraId="445EDC85" w14:textId="77777777" w:rsidR="00537C80" w:rsidRPr="00AE343B" w:rsidRDefault="00537C80" w:rsidP="00AE343B">
            <w:pPr>
              <w:spacing w:after="0"/>
              <w:jc w:val="center"/>
              <w:rPr>
                <w:rFonts w:ascii="Times New Roman" w:hAnsi="Times New Roman" w:cs="Times New Roman"/>
                <w:i/>
              </w:rPr>
            </w:pPr>
            <w:r w:rsidRPr="00AE343B">
              <w:rPr>
                <w:rFonts w:ascii="Times New Roman" w:hAnsi="Times New Roman" w:cs="Times New Roman"/>
                <w:i/>
              </w:rPr>
              <w:t>2</w:t>
            </w:r>
          </w:p>
        </w:tc>
        <w:tc>
          <w:tcPr>
            <w:tcW w:w="303" w:type="pct"/>
            <w:vAlign w:val="center"/>
          </w:tcPr>
          <w:p w14:paraId="063EC5B1" w14:textId="77777777" w:rsidR="00537C80" w:rsidRPr="00AE343B" w:rsidRDefault="00537C80" w:rsidP="00AE343B">
            <w:pPr>
              <w:spacing w:after="0"/>
              <w:jc w:val="center"/>
              <w:rPr>
                <w:rFonts w:ascii="Times New Roman" w:hAnsi="Times New Roman" w:cs="Times New Roman"/>
                <w:i/>
              </w:rPr>
            </w:pPr>
            <w:r w:rsidRPr="00AE343B">
              <w:rPr>
                <w:rFonts w:ascii="Times New Roman" w:hAnsi="Times New Roman" w:cs="Times New Roman"/>
                <w:i/>
              </w:rPr>
              <w:t>3</w:t>
            </w:r>
          </w:p>
        </w:tc>
        <w:tc>
          <w:tcPr>
            <w:tcW w:w="195" w:type="pct"/>
            <w:vAlign w:val="center"/>
          </w:tcPr>
          <w:p w14:paraId="3132D5F1" w14:textId="77777777" w:rsidR="00537C80" w:rsidRPr="00AE343B" w:rsidRDefault="00537C80" w:rsidP="00AE343B">
            <w:pPr>
              <w:spacing w:after="0"/>
              <w:jc w:val="center"/>
              <w:rPr>
                <w:rFonts w:ascii="Times New Roman" w:hAnsi="Times New Roman" w:cs="Times New Roman"/>
                <w:i/>
              </w:rPr>
            </w:pPr>
            <w:r w:rsidRPr="00AE343B">
              <w:rPr>
                <w:rFonts w:ascii="Times New Roman" w:hAnsi="Times New Roman" w:cs="Times New Roman"/>
                <w:i/>
              </w:rPr>
              <w:t>4</w:t>
            </w:r>
          </w:p>
        </w:tc>
        <w:tc>
          <w:tcPr>
            <w:tcW w:w="244" w:type="pct"/>
            <w:vAlign w:val="center"/>
          </w:tcPr>
          <w:p w14:paraId="064652B3" w14:textId="77777777" w:rsidR="00537C80" w:rsidRPr="00AE343B" w:rsidRDefault="00537C80" w:rsidP="00AE343B">
            <w:pPr>
              <w:spacing w:after="0"/>
              <w:jc w:val="center"/>
              <w:rPr>
                <w:rFonts w:ascii="Times New Roman" w:hAnsi="Times New Roman" w:cs="Times New Roman"/>
                <w:i/>
              </w:rPr>
            </w:pPr>
            <w:r w:rsidRPr="00AE343B">
              <w:rPr>
                <w:rFonts w:ascii="Times New Roman" w:hAnsi="Times New Roman" w:cs="Times New Roman"/>
                <w:i/>
              </w:rPr>
              <w:t>5</w:t>
            </w:r>
          </w:p>
        </w:tc>
        <w:tc>
          <w:tcPr>
            <w:tcW w:w="340" w:type="pct"/>
            <w:vAlign w:val="center"/>
          </w:tcPr>
          <w:p w14:paraId="52DF4FD4" w14:textId="77777777" w:rsidR="00537C80" w:rsidRPr="00AE343B" w:rsidRDefault="00537C80" w:rsidP="00AE343B">
            <w:pPr>
              <w:spacing w:after="0"/>
              <w:jc w:val="center"/>
              <w:rPr>
                <w:rFonts w:ascii="Times New Roman" w:hAnsi="Times New Roman" w:cs="Times New Roman"/>
                <w:i/>
              </w:rPr>
            </w:pPr>
            <w:r w:rsidRPr="00AE343B">
              <w:rPr>
                <w:rFonts w:ascii="Times New Roman" w:hAnsi="Times New Roman" w:cs="Times New Roman"/>
                <w:i/>
              </w:rPr>
              <w:t>6</w:t>
            </w:r>
          </w:p>
        </w:tc>
        <w:tc>
          <w:tcPr>
            <w:tcW w:w="443" w:type="pct"/>
            <w:vAlign w:val="center"/>
          </w:tcPr>
          <w:p w14:paraId="5C0657B3" w14:textId="77777777" w:rsidR="00537C80" w:rsidRPr="00AE343B" w:rsidRDefault="00537C80" w:rsidP="00AE343B">
            <w:pPr>
              <w:spacing w:after="0"/>
              <w:jc w:val="center"/>
              <w:rPr>
                <w:rFonts w:ascii="Times New Roman" w:hAnsi="Times New Roman" w:cs="Times New Roman"/>
                <w:i/>
              </w:rPr>
            </w:pPr>
            <w:r w:rsidRPr="00AE343B">
              <w:rPr>
                <w:rFonts w:ascii="Times New Roman" w:hAnsi="Times New Roman" w:cs="Times New Roman"/>
                <w:i/>
              </w:rPr>
              <w:t>7</w:t>
            </w:r>
          </w:p>
        </w:tc>
        <w:tc>
          <w:tcPr>
            <w:tcW w:w="293" w:type="pct"/>
            <w:vAlign w:val="center"/>
          </w:tcPr>
          <w:p w14:paraId="7A5F4624" w14:textId="77777777" w:rsidR="00537C80" w:rsidRPr="00AE343B" w:rsidRDefault="00537C80" w:rsidP="00AE343B">
            <w:pPr>
              <w:spacing w:after="0"/>
              <w:jc w:val="center"/>
              <w:rPr>
                <w:rFonts w:ascii="Times New Roman" w:hAnsi="Times New Roman" w:cs="Times New Roman"/>
                <w:i/>
              </w:rPr>
            </w:pPr>
            <w:r w:rsidRPr="00AE343B">
              <w:rPr>
                <w:rFonts w:ascii="Times New Roman" w:hAnsi="Times New Roman" w:cs="Times New Roman"/>
                <w:i/>
              </w:rPr>
              <w:t>8</w:t>
            </w:r>
          </w:p>
        </w:tc>
        <w:tc>
          <w:tcPr>
            <w:tcW w:w="536" w:type="pct"/>
          </w:tcPr>
          <w:p w14:paraId="3412C44C" w14:textId="77777777" w:rsidR="00537C80" w:rsidRPr="00AE343B" w:rsidRDefault="00537C80" w:rsidP="00AE343B">
            <w:pPr>
              <w:spacing w:after="0"/>
              <w:jc w:val="center"/>
              <w:rPr>
                <w:rFonts w:ascii="Times New Roman" w:hAnsi="Times New Roman" w:cs="Times New Roman"/>
                <w:i/>
              </w:rPr>
            </w:pPr>
            <w:r w:rsidRPr="00AE343B">
              <w:rPr>
                <w:rFonts w:ascii="Times New Roman" w:hAnsi="Times New Roman" w:cs="Times New Roman"/>
                <w:i/>
              </w:rPr>
              <w:t>9</w:t>
            </w:r>
          </w:p>
        </w:tc>
        <w:tc>
          <w:tcPr>
            <w:tcW w:w="536" w:type="pct"/>
            <w:vAlign w:val="center"/>
          </w:tcPr>
          <w:p w14:paraId="4F015CC5" w14:textId="77777777" w:rsidR="00537C80" w:rsidRPr="00AE343B" w:rsidRDefault="00537C80" w:rsidP="00AE343B">
            <w:pPr>
              <w:spacing w:after="0"/>
              <w:jc w:val="center"/>
              <w:rPr>
                <w:rFonts w:ascii="Times New Roman" w:hAnsi="Times New Roman" w:cs="Times New Roman"/>
                <w:i/>
              </w:rPr>
            </w:pPr>
            <w:r w:rsidRPr="00AE343B">
              <w:rPr>
                <w:rFonts w:ascii="Times New Roman" w:hAnsi="Times New Roman" w:cs="Times New Roman"/>
                <w:i/>
              </w:rPr>
              <w:t>10</w:t>
            </w:r>
          </w:p>
        </w:tc>
        <w:tc>
          <w:tcPr>
            <w:tcW w:w="479" w:type="pct"/>
            <w:vAlign w:val="center"/>
          </w:tcPr>
          <w:p w14:paraId="0250BE26" w14:textId="77777777" w:rsidR="00537C80" w:rsidRPr="00AE343B" w:rsidRDefault="00537C80" w:rsidP="00AE343B">
            <w:pPr>
              <w:spacing w:after="0"/>
              <w:jc w:val="center"/>
              <w:rPr>
                <w:rFonts w:ascii="Times New Roman" w:hAnsi="Times New Roman" w:cs="Times New Roman"/>
                <w:i/>
              </w:rPr>
            </w:pPr>
            <w:r w:rsidRPr="00AE343B">
              <w:rPr>
                <w:rFonts w:ascii="Times New Roman" w:hAnsi="Times New Roman" w:cs="Times New Roman"/>
                <w:i/>
              </w:rPr>
              <w:t>1</w:t>
            </w:r>
            <w:r w:rsidR="00CE6326" w:rsidRPr="00AE343B">
              <w:rPr>
                <w:rFonts w:ascii="Times New Roman" w:hAnsi="Times New Roman" w:cs="Times New Roman"/>
                <w:i/>
              </w:rPr>
              <w:t>1</w:t>
            </w:r>
          </w:p>
        </w:tc>
      </w:tr>
      <w:tr w:rsidR="00AE343B" w:rsidRPr="00AE343B" w14:paraId="55DC6EFB" w14:textId="77777777" w:rsidTr="005E553B">
        <w:tc>
          <w:tcPr>
            <w:tcW w:w="670" w:type="pct"/>
          </w:tcPr>
          <w:p w14:paraId="20C3D907" w14:textId="67FCF7B7" w:rsidR="003245CD" w:rsidRPr="00AE343B" w:rsidRDefault="003245CD" w:rsidP="00AE343B">
            <w:pPr>
              <w:spacing w:after="0"/>
              <w:rPr>
                <w:rFonts w:ascii="Times New Roman" w:eastAsia="Times New Roman" w:hAnsi="Times New Roman" w:cs="Times New Roman"/>
                <w:b/>
              </w:rPr>
            </w:pPr>
            <w:r w:rsidRPr="00AE343B">
              <w:rPr>
                <w:rFonts w:ascii="Times New Roman" w:eastAsia="Times New Roman" w:hAnsi="Times New Roman" w:cs="Times New Roman"/>
                <w:b/>
              </w:rPr>
              <w:t xml:space="preserve">ПК </w:t>
            </w:r>
            <w:r w:rsidR="007E3085" w:rsidRPr="00AE343B">
              <w:rPr>
                <w:rFonts w:ascii="Times New Roman" w:eastAsia="Times New Roman" w:hAnsi="Times New Roman" w:cs="Times New Roman"/>
                <w:b/>
              </w:rPr>
              <w:t>5.1–5.5</w:t>
            </w:r>
          </w:p>
          <w:p w14:paraId="3F9F17D2" w14:textId="324F2178" w:rsidR="00537C80" w:rsidRPr="00AE343B" w:rsidRDefault="00537C80" w:rsidP="00AE343B">
            <w:pPr>
              <w:spacing w:after="0"/>
              <w:rPr>
                <w:rFonts w:ascii="Times New Roman" w:hAnsi="Times New Roman" w:cs="Times New Roman"/>
              </w:rPr>
            </w:pPr>
            <w:r w:rsidRPr="00AE343B">
              <w:rPr>
                <w:rFonts w:ascii="Times New Roman" w:hAnsi="Times New Roman" w:cs="Times New Roman"/>
              </w:rPr>
              <w:t>ОК 01-11</w:t>
            </w:r>
          </w:p>
        </w:tc>
        <w:tc>
          <w:tcPr>
            <w:tcW w:w="961" w:type="pct"/>
          </w:tcPr>
          <w:p w14:paraId="5561A675" w14:textId="2455C781" w:rsidR="00537C80" w:rsidRPr="00AE343B" w:rsidRDefault="003245CD" w:rsidP="00AE343B">
            <w:pPr>
              <w:spacing w:after="0"/>
              <w:rPr>
                <w:rFonts w:ascii="Times New Roman" w:hAnsi="Times New Roman" w:cs="Times New Roman"/>
              </w:rPr>
            </w:pPr>
            <w:r w:rsidRPr="00AE343B">
              <w:rPr>
                <w:rFonts w:ascii="Times New Roman" w:eastAsia="Times New Roman" w:hAnsi="Times New Roman" w:cs="Times New Roman"/>
                <w:sz w:val="20"/>
                <w:szCs w:val="20"/>
              </w:rPr>
              <w:t>МДК.05.01 Теоретические и прикладные аспекты методической работы воспитателя детей дошкольного возраста</w:t>
            </w:r>
          </w:p>
        </w:tc>
        <w:tc>
          <w:tcPr>
            <w:tcW w:w="303" w:type="pct"/>
            <w:vAlign w:val="center"/>
          </w:tcPr>
          <w:p w14:paraId="1E3BC82C" w14:textId="66DED796" w:rsidR="00537C80" w:rsidRPr="00AE343B" w:rsidRDefault="0070551C" w:rsidP="00AE343B">
            <w:pPr>
              <w:spacing w:after="0"/>
              <w:jc w:val="center"/>
              <w:rPr>
                <w:rFonts w:ascii="Times New Roman" w:hAnsi="Times New Roman" w:cs="Times New Roman"/>
                <w:b/>
                <w:bCs/>
              </w:rPr>
            </w:pPr>
            <w:r w:rsidRPr="00AE343B">
              <w:rPr>
                <w:rFonts w:ascii="Times New Roman" w:hAnsi="Times New Roman" w:cs="Times New Roman"/>
                <w:b/>
                <w:bCs/>
              </w:rPr>
              <w:t>162</w:t>
            </w:r>
          </w:p>
        </w:tc>
        <w:tc>
          <w:tcPr>
            <w:tcW w:w="195" w:type="pct"/>
            <w:vAlign w:val="center"/>
          </w:tcPr>
          <w:p w14:paraId="767B0883" w14:textId="3FFB42C9" w:rsidR="00537C80" w:rsidRPr="00AE343B" w:rsidRDefault="00537C80" w:rsidP="00AE343B">
            <w:pPr>
              <w:spacing w:after="0"/>
              <w:jc w:val="center"/>
              <w:rPr>
                <w:rFonts w:ascii="Times New Roman" w:hAnsi="Times New Roman" w:cs="Times New Roman"/>
                <w:b/>
              </w:rPr>
            </w:pPr>
          </w:p>
        </w:tc>
        <w:tc>
          <w:tcPr>
            <w:tcW w:w="244" w:type="pct"/>
            <w:vAlign w:val="center"/>
          </w:tcPr>
          <w:p w14:paraId="69028332" w14:textId="7D1D63F7" w:rsidR="00537C80" w:rsidRPr="00AE343B" w:rsidRDefault="007E3085" w:rsidP="00AE343B">
            <w:pPr>
              <w:spacing w:after="0"/>
              <w:jc w:val="center"/>
              <w:rPr>
                <w:rFonts w:ascii="Times New Roman" w:hAnsi="Times New Roman" w:cs="Times New Roman"/>
                <w:b/>
                <w:bCs/>
              </w:rPr>
            </w:pPr>
            <w:r w:rsidRPr="00AE343B">
              <w:rPr>
                <w:rFonts w:ascii="Times New Roman" w:hAnsi="Times New Roman" w:cs="Times New Roman"/>
                <w:b/>
                <w:bCs/>
              </w:rPr>
              <w:t>52</w:t>
            </w:r>
          </w:p>
        </w:tc>
        <w:tc>
          <w:tcPr>
            <w:tcW w:w="340" w:type="pct"/>
            <w:vAlign w:val="center"/>
          </w:tcPr>
          <w:p w14:paraId="20700DE0" w14:textId="6B910439" w:rsidR="00537C80" w:rsidRPr="00AE343B" w:rsidRDefault="00537C80" w:rsidP="00AE343B">
            <w:pPr>
              <w:spacing w:after="0"/>
              <w:jc w:val="center"/>
              <w:rPr>
                <w:rFonts w:ascii="Times New Roman" w:hAnsi="Times New Roman" w:cs="Times New Roman"/>
                <w:b/>
              </w:rPr>
            </w:pPr>
          </w:p>
        </w:tc>
        <w:tc>
          <w:tcPr>
            <w:tcW w:w="443" w:type="pct"/>
            <w:vAlign w:val="center"/>
          </w:tcPr>
          <w:p w14:paraId="05D115C2" w14:textId="3582BE94" w:rsidR="00537C80" w:rsidRPr="00AE343B" w:rsidRDefault="0070551C" w:rsidP="00AE343B">
            <w:pPr>
              <w:spacing w:after="0"/>
              <w:jc w:val="center"/>
              <w:rPr>
                <w:rFonts w:ascii="Times New Roman" w:hAnsi="Times New Roman" w:cs="Times New Roman"/>
                <w:bCs/>
              </w:rPr>
            </w:pPr>
            <w:r w:rsidRPr="00AE343B">
              <w:rPr>
                <w:rFonts w:ascii="Times New Roman" w:hAnsi="Times New Roman" w:cs="Times New Roman"/>
                <w:bCs/>
              </w:rPr>
              <w:t>5</w:t>
            </w:r>
            <w:r w:rsidR="00DF6343" w:rsidRPr="00AE343B">
              <w:rPr>
                <w:rFonts w:ascii="Times New Roman" w:hAnsi="Times New Roman" w:cs="Times New Roman"/>
                <w:bCs/>
              </w:rPr>
              <w:t>6</w:t>
            </w:r>
          </w:p>
        </w:tc>
        <w:tc>
          <w:tcPr>
            <w:tcW w:w="293" w:type="pct"/>
            <w:tcBorders>
              <w:bottom w:val="single" w:sz="4" w:space="0" w:color="FFFFFF" w:themeColor="background1"/>
            </w:tcBorders>
            <w:vAlign w:val="center"/>
          </w:tcPr>
          <w:p w14:paraId="413C5C9D" w14:textId="77777777" w:rsidR="00537C80" w:rsidRPr="00AE343B" w:rsidRDefault="00537C80" w:rsidP="00AE343B">
            <w:pPr>
              <w:spacing w:after="0"/>
              <w:jc w:val="center"/>
              <w:rPr>
                <w:rFonts w:ascii="Times New Roman" w:hAnsi="Times New Roman" w:cs="Times New Roman"/>
                <w:b/>
              </w:rPr>
            </w:pPr>
          </w:p>
        </w:tc>
        <w:tc>
          <w:tcPr>
            <w:tcW w:w="536" w:type="pct"/>
            <w:vAlign w:val="center"/>
          </w:tcPr>
          <w:p w14:paraId="43B9C229" w14:textId="77777777" w:rsidR="00537C80" w:rsidRPr="00AE343B" w:rsidRDefault="00537C80" w:rsidP="00AE343B">
            <w:pPr>
              <w:spacing w:after="0"/>
              <w:jc w:val="center"/>
              <w:rPr>
                <w:rFonts w:ascii="Times New Roman" w:hAnsi="Times New Roman" w:cs="Times New Roman"/>
                <w:b/>
              </w:rPr>
            </w:pPr>
          </w:p>
        </w:tc>
        <w:tc>
          <w:tcPr>
            <w:tcW w:w="536" w:type="pct"/>
            <w:vAlign w:val="center"/>
          </w:tcPr>
          <w:p w14:paraId="485A718A" w14:textId="77777777" w:rsidR="00537C80" w:rsidRPr="00AE343B" w:rsidRDefault="00537C80" w:rsidP="00AE343B">
            <w:pPr>
              <w:spacing w:after="0"/>
              <w:jc w:val="center"/>
              <w:rPr>
                <w:rFonts w:ascii="Times New Roman" w:hAnsi="Times New Roman" w:cs="Times New Roman"/>
                <w:b/>
                <w:lang w:val="en-US"/>
              </w:rPr>
            </w:pPr>
          </w:p>
        </w:tc>
        <w:tc>
          <w:tcPr>
            <w:tcW w:w="479" w:type="pct"/>
            <w:vAlign w:val="center"/>
          </w:tcPr>
          <w:p w14:paraId="50C2A262" w14:textId="03A89797" w:rsidR="00537C80" w:rsidRPr="00AE343B" w:rsidRDefault="0070551C" w:rsidP="00AE343B">
            <w:pPr>
              <w:spacing w:after="0"/>
              <w:jc w:val="center"/>
              <w:rPr>
                <w:rFonts w:ascii="Times New Roman" w:hAnsi="Times New Roman" w:cs="Times New Roman"/>
                <w:b/>
              </w:rPr>
            </w:pPr>
            <w:r w:rsidRPr="00AE343B">
              <w:rPr>
                <w:rFonts w:ascii="Times New Roman" w:hAnsi="Times New Roman" w:cs="Times New Roman"/>
                <w:b/>
              </w:rPr>
              <w:t>5</w:t>
            </w:r>
            <w:r w:rsidR="00DF6343" w:rsidRPr="00AE343B">
              <w:rPr>
                <w:rFonts w:ascii="Times New Roman" w:hAnsi="Times New Roman" w:cs="Times New Roman"/>
                <w:b/>
              </w:rPr>
              <w:t>4</w:t>
            </w:r>
          </w:p>
        </w:tc>
      </w:tr>
      <w:tr w:rsidR="00AE343B" w:rsidRPr="00AE343B" w14:paraId="3745DACF" w14:textId="77777777" w:rsidTr="005E553B">
        <w:tc>
          <w:tcPr>
            <w:tcW w:w="670" w:type="pct"/>
          </w:tcPr>
          <w:p w14:paraId="3C006791" w14:textId="77777777" w:rsidR="00514BBC" w:rsidRPr="00AE343B" w:rsidRDefault="00514BBC" w:rsidP="00AE343B">
            <w:pPr>
              <w:spacing w:after="0"/>
              <w:rPr>
                <w:rFonts w:ascii="Times New Roman" w:hAnsi="Times New Roman" w:cs="Times New Roman"/>
              </w:rPr>
            </w:pPr>
            <w:r w:rsidRPr="00AE343B">
              <w:rPr>
                <w:rFonts w:ascii="Times New Roman" w:hAnsi="Times New Roman" w:cs="Times New Roman"/>
              </w:rPr>
              <w:t>ПК 1.1-ПК 1.5</w:t>
            </w:r>
          </w:p>
          <w:p w14:paraId="7692001C" w14:textId="77777777" w:rsidR="00514BBC" w:rsidRPr="00AE343B" w:rsidRDefault="00514BBC" w:rsidP="00AE343B">
            <w:pPr>
              <w:spacing w:after="0"/>
              <w:rPr>
                <w:rFonts w:ascii="Times New Roman" w:hAnsi="Times New Roman" w:cs="Times New Roman"/>
              </w:rPr>
            </w:pPr>
            <w:r w:rsidRPr="00AE343B">
              <w:rPr>
                <w:rFonts w:ascii="Times New Roman" w:hAnsi="Times New Roman" w:cs="Times New Roman"/>
              </w:rPr>
              <w:t>ОК 01-11</w:t>
            </w:r>
          </w:p>
        </w:tc>
        <w:tc>
          <w:tcPr>
            <w:tcW w:w="961" w:type="pct"/>
          </w:tcPr>
          <w:p w14:paraId="5A1B3B97" w14:textId="77777777" w:rsidR="00514BBC" w:rsidRPr="00AE343B" w:rsidRDefault="00514BBC" w:rsidP="00AE343B">
            <w:pPr>
              <w:suppressAutoHyphens/>
              <w:spacing w:after="0"/>
              <w:rPr>
                <w:rFonts w:ascii="Times New Roman" w:hAnsi="Times New Roman" w:cs="Times New Roman"/>
              </w:rPr>
            </w:pPr>
            <w:r w:rsidRPr="00AE343B">
              <w:rPr>
                <w:rFonts w:ascii="Times New Roman" w:hAnsi="Times New Roman" w:cs="Times New Roman"/>
              </w:rPr>
              <w:t xml:space="preserve">Учебная практика </w:t>
            </w:r>
          </w:p>
        </w:tc>
        <w:tc>
          <w:tcPr>
            <w:tcW w:w="303" w:type="pct"/>
          </w:tcPr>
          <w:p w14:paraId="61C9EECA" w14:textId="43975AC0" w:rsidR="00514BBC" w:rsidRPr="00AE343B" w:rsidRDefault="007E3085" w:rsidP="00AE343B">
            <w:pPr>
              <w:suppressAutoHyphens/>
              <w:spacing w:after="0"/>
              <w:jc w:val="center"/>
              <w:rPr>
                <w:rFonts w:ascii="Times New Roman" w:hAnsi="Times New Roman" w:cs="Times New Roman"/>
                <w:b/>
                <w:bCs/>
              </w:rPr>
            </w:pPr>
            <w:r w:rsidRPr="00AE343B">
              <w:rPr>
                <w:rFonts w:ascii="Times New Roman" w:hAnsi="Times New Roman" w:cs="Times New Roman"/>
                <w:b/>
                <w:bCs/>
              </w:rPr>
              <w:t>36</w:t>
            </w:r>
          </w:p>
        </w:tc>
        <w:tc>
          <w:tcPr>
            <w:tcW w:w="195" w:type="pct"/>
          </w:tcPr>
          <w:p w14:paraId="1ADA9A8B" w14:textId="253DF2DC" w:rsidR="00514BBC" w:rsidRPr="00AE343B" w:rsidRDefault="00514BBC" w:rsidP="00AE343B">
            <w:pPr>
              <w:suppressAutoHyphens/>
              <w:spacing w:after="0"/>
              <w:jc w:val="center"/>
              <w:rPr>
                <w:rFonts w:ascii="Times New Roman" w:hAnsi="Times New Roman" w:cs="Times New Roman"/>
                <w:b/>
              </w:rPr>
            </w:pPr>
          </w:p>
        </w:tc>
        <w:tc>
          <w:tcPr>
            <w:tcW w:w="244" w:type="pct"/>
            <w:shd w:val="clear" w:color="auto" w:fill="C0C0C0"/>
          </w:tcPr>
          <w:p w14:paraId="4F679432" w14:textId="77777777" w:rsidR="00514BBC" w:rsidRPr="00AE343B" w:rsidRDefault="00514BBC" w:rsidP="00AE343B">
            <w:pPr>
              <w:spacing w:after="0"/>
              <w:rPr>
                <w:rFonts w:ascii="Times New Roman" w:hAnsi="Times New Roman" w:cs="Times New Roman"/>
                <w:i/>
              </w:rPr>
            </w:pPr>
            <w:r w:rsidRPr="00AE343B">
              <w:rPr>
                <w:rFonts w:ascii="Times New Roman" w:hAnsi="Times New Roman" w:cs="Times New Roman"/>
                <w:i/>
              </w:rPr>
              <w:t xml:space="preserve"> </w:t>
            </w:r>
            <w:r w:rsidR="00BC7A20" w:rsidRPr="00AE343B">
              <w:rPr>
                <w:rFonts w:ascii="Times New Roman" w:hAnsi="Times New Roman" w:cs="Times New Roman"/>
                <w:i/>
              </w:rPr>
              <w:t xml:space="preserve">  </w:t>
            </w:r>
            <w:r w:rsidRPr="00AE343B">
              <w:rPr>
                <w:rFonts w:ascii="Times New Roman" w:hAnsi="Times New Roman" w:cs="Times New Roman"/>
                <w:i/>
              </w:rPr>
              <w:t>*</w:t>
            </w:r>
          </w:p>
        </w:tc>
        <w:tc>
          <w:tcPr>
            <w:tcW w:w="340" w:type="pct"/>
            <w:shd w:val="clear" w:color="auto" w:fill="C0C0C0"/>
          </w:tcPr>
          <w:p w14:paraId="53AD29DD" w14:textId="77777777" w:rsidR="00514BBC" w:rsidRPr="00AE343B" w:rsidRDefault="00505516" w:rsidP="00AE343B">
            <w:pPr>
              <w:spacing w:after="0"/>
              <w:rPr>
                <w:rFonts w:ascii="Times New Roman" w:hAnsi="Times New Roman" w:cs="Times New Roman"/>
                <w:b/>
                <w:i/>
              </w:rPr>
            </w:pPr>
            <w:r w:rsidRPr="00AE343B">
              <w:rPr>
                <w:rFonts w:ascii="Times New Roman" w:hAnsi="Times New Roman" w:cs="Times New Roman"/>
                <w:b/>
                <w:i/>
              </w:rPr>
              <w:t xml:space="preserve"> </w:t>
            </w:r>
          </w:p>
        </w:tc>
        <w:tc>
          <w:tcPr>
            <w:tcW w:w="443" w:type="pct"/>
            <w:shd w:val="clear" w:color="auto" w:fill="C0C0C0"/>
          </w:tcPr>
          <w:p w14:paraId="352BEC1C" w14:textId="77777777" w:rsidR="00514BBC" w:rsidRPr="00AE343B" w:rsidRDefault="00514BBC" w:rsidP="00AE343B">
            <w:pPr>
              <w:spacing w:after="0"/>
              <w:jc w:val="center"/>
              <w:rPr>
                <w:rFonts w:ascii="Times New Roman" w:hAnsi="Times New Roman" w:cs="Times New Roman"/>
                <w:bCs/>
                <w:i/>
              </w:rPr>
            </w:pPr>
          </w:p>
        </w:tc>
        <w:tc>
          <w:tcPr>
            <w:tcW w:w="293" w:type="pct"/>
            <w:shd w:val="clear" w:color="auto" w:fill="C0C0C0"/>
          </w:tcPr>
          <w:p w14:paraId="710DCC6E" w14:textId="77777777" w:rsidR="00514BBC" w:rsidRPr="00AE343B" w:rsidRDefault="00514BBC" w:rsidP="00AE343B">
            <w:pPr>
              <w:spacing w:after="0"/>
              <w:rPr>
                <w:rFonts w:ascii="Times New Roman" w:hAnsi="Times New Roman" w:cs="Times New Roman"/>
                <w:b/>
                <w:i/>
              </w:rPr>
            </w:pPr>
          </w:p>
        </w:tc>
        <w:tc>
          <w:tcPr>
            <w:tcW w:w="536" w:type="pct"/>
          </w:tcPr>
          <w:p w14:paraId="39688522" w14:textId="389B840C" w:rsidR="00514BBC" w:rsidRPr="00AE343B" w:rsidRDefault="007E3085" w:rsidP="00AE343B">
            <w:pPr>
              <w:spacing w:after="0"/>
              <w:jc w:val="center"/>
              <w:rPr>
                <w:rFonts w:ascii="Times New Roman" w:hAnsi="Times New Roman" w:cs="Times New Roman"/>
                <w:b/>
              </w:rPr>
            </w:pPr>
            <w:r w:rsidRPr="00AE343B">
              <w:rPr>
                <w:rFonts w:ascii="Times New Roman" w:hAnsi="Times New Roman" w:cs="Times New Roman"/>
                <w:b/>
              </w:rPr>
              <w:t>36</w:t>
            </w:r>
          </w:p>
        </w:tc>
        <w:tc>
          <w:tcPr>
            <w:tcW w:w="536" w:type="pct"/>
          </w:tcPr>
          <w:p w14:paraId="79C835DA" w14:textId="77777777" w:rsidR="00514BBC" w:rsidRPr="00AE343B" w:rsidRDefault="00514BBC" w:rsidP="00AE343B">
            <w:pPr>
              <w:spacing w:after="0"/>
              <w:rPr>
                <w:rFonts w:ascii="Times New Roman" w:hAnsi="Times New Roman" w:cs="Times New Roman"/>
                <w:b/>
                <w:i/>
              </w:rPr>
            </w:pPr>
          </w:p>
        </w:tc>
        <w:tc>
          <w:tcPr>
            <w:tcW w:w="479" w:type="pct"/>
          </w:tcPr>
          <w:p w14:paraId="10C6D77F" w14:textId="77777777" w:rsidR="00514BBC" w:rsidRPr="00AE343B" w:rsidRDefault="00514BBC" w:rsidP="00AE343B">
            <w:pPr>
              <w:spacing w:after="0"/>
              <w:rPr>
                <w:rFonts w:ascii="Times New Roman" w:hAnsi="Times New Roman" w:cs="Times New Roman"/>
                <w:b/>
                <w:i/>
              </w:rPr>
            </w:pPr>
          </w:p>
        </w:tc>
      </w:tr>
      <w:tr w:rsidR="00AE343B" w:rsidRPr="00AE343B" w14:paraId="1A5152C5" w14:textId="77777777" w:rsidTr="005E553B">
        <w:trPr>
          <w:trHeight w:val="555"/>
        </w:trPr>
        <w:tc>
          <w:tcPr>
            <w:tcW w:w="670" w:type="pct"/>
          </w:tcPr>
          <w:p w14:paraId="0DE80F78" w14:textId="77777777" w:rsidR="00514BBC" w:rsidRPr="00AE343B" w:rsidRDefault="00514BBC" w:rsidP="00AE343B">
            <w:pPr>
              <w:spacing w:after="0"/>
              <w:rPr>
                <w:rFonts w:ascii="Times New Roman" w:hAnsi="Times New Roman" w:cs="Times New Roman"/>
              </w:rPr>
            </w:pPr>
            <w:r w:rsidRPr="00AE343B">
              <w:rPr>
                <w:rFonts w:ascii="Times New Roman" w:hAnsi="Times New Roman" w:cs="Times New Roman"/>
              </w:rPr>
              <w:t>ПК 1.1-ПК 1.5</w:t>
            </w:r>
          </w:p>
          <w:p w14:paraId="1AA62106" w14:textId="77777777" w:rsidR="00514BBC" w:rsidRPr="00AE343B" w:rsidRDefault="00514BBC" w:rsidP="00AE343B">
            <w:pPr>
              <w:spacing w:after="0"/>
              <w:rPr>
                <w:rFonts w:ascii="Times New Roman" w:hAnsi="Times New Roman" w:cs="Times New Roman"/>
              </w:rPr>
            </w:pPr>
            <w:r w:rsidRPr="00AE343B">
              <w:rPr>
                <w:rFonts w:ascii="Times New Roman" w:hAnsi="Times New Roman" w:cs="Times New Roman"/>
              </w:rPr>
              <w:t>ОК 01-11</w:t>
            </w:r>
          </w:p>
        </w:tc>
        <w:tc>
          <w:tcPr>
            <w:tcW w:w="961" w:type="pct"/>
          </w:tcPr>
          <w:p w14:paraId="724DA005" w14:textId="77777777" w:rsidR="00514BBC" w:rsidRPr="00AE343B" w:rsidRDefault="00514BBC" w:rsidP="00AE343B">
            <w:pPr>
              <w:suppressAutoHyphens/>
              <w:spacing w:after="0"/>
              <w:rPr>
                <w:rFonts w:ascii="Times New Roman" w:hAnsi="Times New Roman" w:cs="Times New Roman"/>
              </w:rPr>
            </w:pPr>
            <w:r w:rsidRPr="00AE343B">
              <w:rPr>
                <w:rFonts w:ascii="Times New Roman" w:hAnsi="Times New Roman" w:cs="Times New Roman"/>
              </w:rPr>
              <w:t>Производственная практика</w:t>
            </w:r>
          </w:p>
        </w:tc>
        <w:tc>
          <w:tcPr>
            <w:tcW w:w="303" w:type="pct"/>
          </w:tcPr>
          <w:p w14:paraId="2700CC8A" w14:textId="34B270FD" w:rsidR="00514BBC" w:rsidRPr="00AE343B" w:rsidRDefault="00BC7A20" w:rsidP="00AE343B">
            <w:pPr>
              <w:suppressAutoHyphens/>
              <w:spacing w:after="0"/>
              <w:rPr>
                <w:rFonts w:ascii="Times New Roman" w:hAnsi="Times New Roman" w:cs="Times New Roman"/>
                <w:b/>
                <w:bCs/>
              </w:rPr>
            </w:pPr>
            <w:r w:rsidRPr="00AE343B">
              <w:rPr>
                <w:rFonts w:ascii="Times New Roman" w:hAnsi="Times New Roman" w:cs="Times New Roman"/>
                <w:b/>
                <w:bCs/>
              </w:rPr>
              <w:t xml:space="preserve">    </w:t>
            </w:r>
            <w:r w:rsidR="007E3085" w:rsidRPr="00AE343B">
              <w:rPr>
                <w:rFonts w:ascii="Times New Roman" w:hAnsi="Times New Roman" w:cs="Times New Roman"/>
                <w:b/>
                <w:bCs/>
              </w:rPr>
              <w:t>36</w:t>
            </w:r>
          </w:p>
        </w:tc>
        <w:tc>
          <w:tcPr>
            <w:tcW w:w="195" w:type="pct"/>
          </w:tcPr>
          <w:p w14:paraId="64B39330" w14:textId="549AB398" w:rsidR="00514BBC" w:rsidRPr="00AE343B" w:rsidRDefault="00514BBC" w:rsidP="00AE343B">
            <w:pPr>
              <w:suppressAutoHyphens/>
              <w:spacing w:after="0"/>
              <w:rPr>
                <w:rFonts w:ascii="Times New Roman" w:hAnsi="Times New Roman" w:cs="Times New Roman"/>
                <w:b/>
                <w:i/>
              </w:rPr>
            </w:pPr>
          </w:p>
        </w:tc>
        <w:tc>
          <w:tcPr>
            <w:tcW w:w="244" w:type="pct"/>
            <w:shd w:val="clear" w:color="auto" w:fill="C0C0C0"/>
          </w:tcPr>
          <w:p w14:paraId="58227619" w14:textId="77777777" w:rsidR="00514BBC" w:rsidRPr="00AE343B" w:rsidRDefault="00BC7A20" w:rsidP="00AE343B">
            <w:pPr>
              <w:spacing w:after="0"/>
              <w:rPr>
                <w:rFonts w:ascii="Times New Roman" w:hAnsi="Times New Roman" w:cs="Times New Roman"/>
                <w:i/>
              </w:rPr>
            </w:pPr>
            <w:r w:rsidRPr="00AE343B">
              <w:rPr>
                <w:rFonts w:ascii="Times New Roman" w:hAnsi="Times New Roman" w:cs="Times New Roman"/>
                <w:i/>
              </w:rPr>
              <w:t xml:space="preserve">   </w:t>
            </w:r>
            <w:r w:rsidR="00514BBC" w:rsidRPr="00AE343B">
              <w:rPr>
                <w:rFonts w:ascii="Times New Roman" w:hAnsi="Times New Roman" w:cs="Times New Roman"/>
                <w:i/>
              </w:rPr>
              <w:t>*</w:t>
            </w:r>
          </w:p>
        </w:tc>
        <w:tc>
          <w:tcPr>
            <w:tcW w:w="340" w:type="pct"/>
            <w:shd w:val="clear" w:color="auto" w:fill="C0C0C0"/>
          </w:tcPr>
          <w:p w14:paraId="3D1978DF" w14:textId="77777777" w:rsidR="00514BBC" w:rsidRPr="00AE343B" w:rsidRDefault="00514BBC" w:rsidP="00AE343B">
            <w:pPr>
              <w:spacing w:after="0"/>
              <w:rPr>
                <w:rFonts w:ascii="Times New Roman" w:hAnsi="Times New Roman" w:cs="Times New Roman"/>
                <w:b/>
                <w:i/>
              </w:rPr>
            </w:pPr>
          </w:p>
        </w:tc>
        <w:tc>
          <w:tcPr>
            <w:tcW w:w="443" w:type="pct"/>
            <w:shd w:val="clear" w:color="auto" w:fill="C0C0C0"/>
          </w:tcPr>
          <w:p w14:paraId="153ECA0C" w14:textId="77777777" w:rsidR="00514BBC" w:rsidRPr="00AE343B" w:rsidRDefault="00514BBC" w:rsidP="00AE343B">
            <w:pPr>
              <w:spacing w:after="0"/>
              <w:jc w:val="center"/>
              <w:rPr>
                <w:rFonts w:ascii="Times New Roman" w:hAnsi="Times New Roman" w:cs="Times New Roman"/>
                <w:bCs/>
                <w:i/>
              </w:rPr>
            </w:pPr>
          </w:p>
        </w:tc>
        <w:tc>
          <w:tcPr>
            <w:tcW w:w="293" w:type="pct"/>
            <w:shd w:val="clear" w:color="auto" w:fill="C0C0C0"/>
          </w:tcPr>
          <w:p w14:paraId="24D9E954" w14:textId="77777777" w:rsidR="00514BBC" w:rsidRPr="00AE343B" w:rsidRDefault="00514BBC" w:rsidP="00AE343B">
            <w:pPr>
              <w:spacing w:after="0"/>
              <w:rPr>
                <w:rFonts w:ascii="Times New Roman" w:hAnsi="Times New Roman" w:cs="Times New Roman"/>
                <w:b/>
                <w:i/>
              </w:rPr>
            </w:pPr>
          </w:p>
        </w:tc>
        <w:tc>
          <w:tcPr>
            <w:tcW w:w="536" w:type="pct"/>
            <w:shd w:val="clear" w:color="auto" w:fill="C0C0C0"/>
          </w:tcPr>
          <w:p w14:paraId="56D9137B" w14:textId="4125A297" w:rsidR="00514BBC" w:rsidRPr="00AE343B" w:rsidRDefault="00514BBC" w:rsidP="00AE343B">
            <w:pPr>
              <w:spacing w:after="0"/>
              <w:jc w:val="center"/>
              <w:rPr>
                <w:rFonts w:ascii="Times New Roman" w:hAnsi="Times New Roman" w:cs="Times New Roman"/>
                <w:b/>
                <w:i/>
              </w:rPr>
            </w:pPr>
          </w:p>
        </w:tc>
        <w:tc>
          <w:tcPr>
            <w:tcW w:w="536" w:type="pct"/>
          </w:tcPr>
          <w:p w14:paraId="60CD38F6" w14:textId="4F2F934A" w:rsidR="00514BBC" w:rsidRPr="00AE343B" w:rsidRDefault="00514BBC" w:rsidP="00AE343B">
            <w:pPr>
              <w:suppressAutoHyphens/>
              <w:spacing w:after="0"/>
              <w:jc w:val="center"/>
              <w:rPr>
                <w:rFonts w:ascii="Times New Roman" w:hAnsi="Times New Roman" w:cs="Times New Roman"/>
                <w:b/>
              </w:rPr>
            </w:pPr>
          </w:p>
          <w:p w14:paraId="3C0F290F" w14:textId="60823307" w:rsidR="00514BBC" w:rsidRPr="00AE343B" w:rsidRDefault="007E3085" w:rsidP="00AE343B">
            <w:pPr>
              <w:spacing w:after="0"/>
              <w:jc w:val="center"/>
              <w:rPr>
                <w:rFonts w:ascii="Times New Roman" w:hAnsi="Times New Roman" w:cs="Times New Roman"/>
                <w:b/>
                <w:i/>
              </w:rPr>
            </w:pPr>
            <w:r w:rsidRPr="00AE343B">
              <w:rPr>
                <w:rFonts w:ascii="Times New Roman" w:hAnsi="Times New Roman" w:cs="Times New Roman"/>
                <w:b/>
              </w:rPr>
              <w:t>36</w:t>
            </w:r>
          </w:p>
        </w:tc>
        <w:tc>
          <w:tcPr>
            <w:tcW w:w="479" w:type="pct"/>
          </w:tcPr>
          <w:p w14:paraId="2CA6E94F" w14:textId="77777777" w:rsidR="00514BBC" w:rsidRPr="00AE343B" w:rsidRDefault="00514BBC" w:rsidP="00AE343B">
            <w:pPr>
              <w:spacing w:after="0"/>
              <w:rPr>
                <w:rFonts w:ascii="Times New Roman" w:hAnsi="Times New Roman" w:cs="Times New Roman"/>
                <w:b/>
                <w:i/>
              </w:rPr>
            </w:pPr>
          </w:p>
        </w:tc>
      </w:tr>
      <w:tr w:rsidR="00AE343B" w:rsidRPr="00AE343B" w14:paraId="4ABD8919" w14:textId="77777777" w:rsidTr="005E553B">
        <w:tc>
          <w:tcPr>
            <w:tcW w:w="670" w:type="pct"/>
          </w:tcPr>
          <w:p w14:paraId="3CE10597" w14:textId="77777777" w:rsidR="005526C4" w:rsidRPr="00AE343B" w:rsidRDefault="005526C4" w:rsidP="00AE343B">
            <w:pPr>
              <w:spacing w:after="0"/>
              <w:rPr>
                <w:rFonts w:ascii="Times New Roman" w:hAnsi="Times New Roman" w:cs="Times New Roman"/>
                <w:b/>
                <w:i/>
              </w:rPr>
            </w:pPr>
          </w:p>
        </w:tc>
        <w:tc>
          <w:tcPr>
            <w:tcW w:w="961" w:type="pct"/>
          </w:tcPr>
          <w:p w14:paraId="1FA04A46" w14:textId="77777777" w:rsidR="005526C4" w:rsidRPr="00AE343B" w:rsidRDefault="005526C4" w:rsidP="00AE343B">
            <w:pPr>
              <w:spacing w:after="0"/>
              <w:rPr>
                <w:rFonts w:ascii="Times New Roman" w:hAnsi="Times New Roman" w:cs="Times New Roman"/>
                <w:b/>
                <w:i/>
              </w:rPr>
            </w:pPr>
            <w:r w:rsidRPr="00AE343B">
              <w:rPr>
                <w:rFonts w:ascii="Times New Roman" w:hAnsi="Times New Roman" w:cs="Times New Roman"/>
                <w:b/>
                <w:i/>
              </w:rPr>
              <w:t>Всего:</w:t>
            </w:r>
          </w:p>
        </w:tc>
        <w:tc>
          <w:tcPr>
            <w:tcW w:w="303" w:type="pct"/>
          </w:tcPr>
          <w:p w14:paraId="634E1FCB" w14:textId="7F4FF0A9" w:rsidR="005526C4" w:rsidRPr="00AE343B" w:rsidRDefault="007E3085" w:rsidP="00AE343B">
            <w:pPr>
              <w:spacing w:after="0"/>
              <w:jc w:val="center"/>
              <w:rPr>
                <w:rFonts w:ascii="Times New Roman" w:hAnsi="Times New Roman" w:cs="Times New Roman"/>
                <w:b/>
                <w:bCs/>
                <w:iCs/>
              </w:rPr>
            </w:pPr>
            <w:r w:rsidRPr="00AE343B">
              <w:rPr>
                <w:rFonts w:ascii="Times New Roman" w:hAnsi="Times New Roman" w:cs="Times New Roman"/>
                <w:b/>
                <w:bCs/>
                <w:iCs/>
              </w:rPr>
              <w:t>234</w:t>
            </w:r>
          </w:p>
        </w:tc>
        <w:tc>
          <w:tcPr>
            <w:tcW w:w="195" w:type="pct"/>
          </w:tcPr>
          <w:p w14:paraId="472689B5" w14:textId="4DE8A79C" w:rsidR="005526C4" w:rsidRPr="00AE343B" w:rsidRDefault="005526C4" w:rsidP="00AE343B">
            <w:pPr>
              <w:spacing w:after="0"/>
              <w:jc w:val="center"/>
              <w:rPr>
                <w:rFonts w:ascii="Times New Roman" w:hAnsi="Times New Roman" w:cs="Times New Roman"/>
                <w:b/>
                <w:i/>
              </w:rPr>
            </w:pPr>
          </w:p>
        </w:tc>
        <w:tc>
          <w:tcPr>
            <w:tcW w:w="244" w:type="pct"/>
          </w:tcPr>
          <w:p w14:paraId="2C7DD23A" w14:textId="77777777" w:rsidR="005526C4" w:rsidRPr="00AE343B" w:rsidRDefault="004B273E" w:rsidP="00AE343B">
            <w:pPr>
              <w:spacing w:after="0"/>
              <w:jc w:val="center"/>
              <w:rPr>
                <w:rFonts w:ascii="Times New Roman" w:hAnsi="Times New Roman" w:cs="Times New Roman"/>
                <w:i/>
              </w:rPr>
            </w:pPr>
            <w:r w:rsidRPr="00AE343B">
              <w:rPr>
                <w:rFonts w:ascii="Times New Roman" w:hAnsi="Times New Roman" w:cs="Times New Roman"/>
                <w:i/>
              </w:rPr>
              <w:t>*</w:t>
            </w:r>
          </w:p>
        </w:tc>
        <w:tc>
          <w:tcPr>
            <w:tcW w:w="340" w:type="pct"/>
          </w:tcPr>
          <w:p w14:paraId="71F6BD01" w14:textId="77777777" w:rsidR="005526C4" w:rsidRPr="00AE343B" w:rsidRDefault="00514BBC" w:rsidP="00AE343B">
            <w:pPr>
              <w:spacing w:after="0"/>
              <w:jc w:val="center"/>
              <w:rPr>
                <w:rFonts w:ascii="Times New Roman" w:hAnsi="Times New Roman" w:cs="Times New Roman"/>
                <w:b/>
                <w:i/>
              </w:rPr>
            </w:pPr>
            <w:r w:rsidRPr="00AE343B">
              <w:rPr>
                <w:rFonts w:ascii="Times New Roman" w:hAnsi="Times New Roman" w:cs="Times New Roman"/>
                <w:b/>
                <w:i/>
              </w:rPr>
              <w:t>*</w:t>
            </w:r>
          </w:p>
        </w:tc>
        <w:tc>
          <w:tcPr>
            <w:tcW w:w="443" w:type="pct"/>
          </w:tcPr>
          <w:p w14:paraId="21BDC993" w14:textId="4B9D0159" w:rsidR="005526C4" w:rsidRPr="00AE343B" w:rsidRDefault="0070551C" w:rsidP="00AE343B">
            <w:pPr>
              <w:spacing w:after="0"/>
              <w:jc w:val="center"/>
              <w:rPr>
                <w:rFonts w:ascii="Times New Roman" w:hAnsi="Times New Roman" w:cs="Times New Roman"/>
                <w:bCs/>
                <w:i/>
              </w:rPr>
            </w:pPr>
            <w:r w:rsidRPr="00AE343B">
              <w:rPr>
                <w:rFonts w:ascii="Times New Roman" w:hAnsi="Times New Roman" w:cs="Times New Roman"/>
                <w:bCs/>
                <w:i/>
              </w:rPr>
              <w:t>56</w:t>
            </w:r>
          </w:p>
        </w:tc>
        <w:tc>
          <w:tcPr>
            <w:tcW w:w="293" w:type="pct"/>
          </w:tcPr>
          <w:p w14:paraId="08EAC9C6" w14:textId="77777777" w:rsidR="005526C4" w:rsidRPr="00AE343B" w:rsidRDefault="00514BBC" w:rsidP="00AE343B">
            <w:pPr>
              <w:spacing w:after="0"/>
              <w:jc w:val="center"/>
              <w:rPr>
                <w:rFonts w:ascii="Times New Roman" w:hAnsi="Times New Roman" w:cs="Times New Roman"/>
                <w:b/>
                <w:i/>
              </w:rPr>
            </w:pPr>
            <w:r w:rsidRPr="00AE343B">
              <w:rPr>
                <w:rFonts w:ascii="Times New Roman" w:hAnsi="Times New Roman" w:cs="Times New Roman"/>
                <w:b/>
                <w:i/>
              </w:rPr>
              <w:t>*</w:t>
            </w:r>
          </w:p>
        </w:tc>
        <w:tc>
          <w:tcPr>
            <w:tcW w:w="536" w:type="pct"/>
          </w:tcPr>
          <w:p w14:paraId="324B5B57" w14:textId="300B4377" w:rsidR="005526C4" w:rsidRPr="00AE343B" w:rsidRDefault="007E3085" w:rsidP="00AE343B">
            <w:pPr>
              <w:spacing w:after="0"/>
              <w:jc w:val="center"/>
              <w:rPr>
                <w:rFonts w:ascii="Times New Roman" w:hAnsi="Times New Roman" w:cs="Times New Roman"/>
                <w:b/>
                <w:i/>
              </w:rPr>
            </w:pPr>
            <w:r w:rsidRPr="00AE343B">
              <w:rPr>
                <w:rFonts w:ascii="Times New Roman" w:hAnsi="Times New Roman" w:cs="Times New Roman"/>
                <w:b/>
                <w:i/>
              </w:rPr>
              <w:t>36</w:t>
            </w:r>
          </w:p>
        </w:tc>
        <w:tc>
          <w:tcPr>
            <w:tcW w:w="536" w:type="pct"/>
          </w:tcPr>
          <w:p w14:paraId="0FFBEB1B" w14:textId="13721D6F" w:rsidR="005526C4" w:rsidRPr="00AE343B" w:rsidRDefault="004B273E" w:rsidP="00AE343B">
            <w:pPr>
              <w:spacing w:after="0"/>
              <w:jc w:val="center"/>
              <w:rPr>
                <w:rFonts w:ascii="Times New Roman" w:hAnsi="Times New Roman" w:cs="Times New Roman"/>
                <w:b/>
                <w:i/>
              </w:rPr>
            </w:pPr>
            <w:r w:rsidRPr="00AE343B">
              <w:rPr>
                <w:rFonts w:ascii="Times New Roman" w:hAnsi="Times New Roman" w:cs="Times New Roman"/>
                <w:b/>
                <w:i/>
              </w:rPr>
              <w:t xml:space="preserve"> </w:t>
            </w:r>
            <w:r w:rsidR="007E3085" w:rsidRPr="00AE343B">
              <w:rPr>
                <w:rFonts w:ascii="Times New Roman" w:hAnsi="Times New Roman" w:cs="Times New Roman"/>
                <w:b/>
                <w:i/>
              </w:rPr>
              <w:t>36</w:t>
            </w:r>
          </w:p>
        </w:tc>
        <w:tc>
          <w:tcPr>
            <w:tcW w:w="479" w:type="pct"/>
          </w:tcPr>
          <w:p w14:paraId="4E771DC2" w14:textId="1364AE10" w:rsidR="005526C4" w:rsidRPr="00AE343B" w:rsidRDefault="0070551C" w:rsidP="00AE343B">
            <w:pPr>
              <w:spacing w:after="0"/>
              <w:jc w:val="center"/>
              <w:rPr>
                <w:rFonts w:ascii="Times New Roman" w:hAnsi="Times New Roman" w:cs="Times New Roman"/>
                <w:b/>
                <w:i/>
              </w:rPr>
            </w:pPr>
            <w:r w:rsidRPr="00AE343B">
              <w:rPr>
                <w:rFonts w:ascii="Times New Roman" w:hAnsi="Times New Roman" w:cs="Times New Roman"/>
                <w:b/>
                <w:i/>
              </w:rPr>
              <w:t>54</w:t>
            </w:r>
          </w:p>
        </w:tc>
      </w:tr>
    </w:tbl>
    <w:p w14:paraId="644153F4" w14:textId="77777777" w:rsidR="00CE6326" w:rsidRPr="00AE343B" w:rsidRDefault="00CE6326"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rPr>
      </w:pPr>
    </w:p>
    <w:p w14:paraId="542075EE" w14:textId="1E720404" w:rsidR="00741BD2" w:rsidRPr="00AE343B" w:rsidRDefault="00741BD2"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rPr>
      </w:pPr>
    </w:p>
    <w:p w14:paraId="1710C86D" w14:textId="79E5AF32" w:rsidR="008A1EB3" w:rsidRPr="00AE343B" w:rsidRDefault="008A1EB3"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rPr>
      </w:pPr>
    </w:p>
    <w:p w14:paraId="7B7F1ACE" w14:textId="56344499" w:rsidR="008A1EB3" w:rsidRPr="00AE343B" w:rsidRDefault="008A1EB3"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rPr>
      </w:pPr>
    </w:p>
    <w:p w14:paraId="2E3893D9" w14:textId="77777777" w:rsidR="008A1EB3" w:rsidRPr="00AE343B" w:rsidRDefault="008A1EB3"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rPr>
      </w:pPr>
    </w:p>
    <w:p w14:paraId="3428DFCC" w14:textId="1F1E5C5E" w:rsidR="00F971E4" w:rsidRPr="00AE343B" w:rsidRDefault="00F971E4"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rPr>
      </w:pPr>
    </w:p>
    <w:p w14:paraId="6ACA5205" w14:textId="6EB97BC8" w:rsidR="00F971E4" w:rsidRPr="00AE343B" w:rsidRDefault="00F971E4"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rPr>
      </w:pPr>
    </w:p>
    <w:p w14:paraId="5CCE8C22" w14:textId="7AE2E484" w:rsidR="00F971E4" w:rsidRPr="00AE343B" w:rsidRDefault="00F971E4"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rPr>
      </w:pPr>
    </w:p>
    <w:p w14:paraId="6D6598EE" w14:textId="6DA8E1C3" w:rsidR="00F971E4" w:rsidRPr="00AE343B" w:rsidRDefault="00F971E4"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rPr>
      </w:pPr>
    </w:p>
    <w:p w14:paraId="02E9E710" w14:textId="6251EF9B" w:rsidR="00F971E4" w:rsidRPr="00AE343B" w:rsidRDefault="00F971E4"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rPr>
      </w:pPr>
    </w:p>
    <w:p w14:paraId="7C62003F" w14:textId="56B07A27" w:rsidR="00F971E4" w:rsidRPr="00AE343B" w:rsidRDefault="00F971E4"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rPr>
      </w:pPr>
    </w:p>
    <w:p w14:paraId="4B4B2161" w14:textId="1C4C5FB5" w:rsidR="00F971E4" w:rsidRPr="00AE343B" w:rsidRDefault="00F971E4"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rPr>
      </w:pPr>
    </w:p>
    <w:p w14:paraId="39005196" w14:textId="77777777" w:rsidR="00F971E4" w:rsidRPr="00AE343B" w:rsidRDefault="00F971E4"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rPr>
      </w:pPr>
    </w:p>
    <w:p w14:paraId="7C591FBF" w14:textId="77777777" w:rsidR="00CE6326" w:rsidRPr="00AE343B" w:rsidRDefault="00CE6326"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rPr>
      </w:pPr>
    </w:p>
    <w:p w14:paraId="0223DEFF" w14:textId="77777777" w:rsidR="00CF374A" w:rsidRPr="00AE343B" w:rsidRDefault="00CF374A" w:rsidP="00AE3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cs="Times New Roman"/>
          <w:b/>
          <w:sz w:val="28"/>
          <w:szCs w:val="28"/>
        </w:rPr>
      </w:pPr>
      <w:r w:rsidRPr="00AE343B">
        <w:rPr>
          <w:rFonts w:ascii="Times New Roman" w:hAnsi="Times New Roman" w:cs="Times New Roman"/>
          <w:b/>
          <w:sz w:val="28"/>
          <w:szCs w:val="28"/>
        </w:rPr>
        <w:t>2.2. Тематический план и содержание профессионального модуля (ПМ)</w:t>
      </w:r>
    </w:p>
    <w:p w14:paraId="1DE072E7" w14:textId="5CEACB71" w:rsidR="003505D1" w:rsidRPr="00AE343B" w:rsidRDefault="00156AE0" w:rsidP="00AE343B">
      <w:pPr>
        <w:keepNext/>
        <w:keepLines/>
        <w:spacing w:after="0"/>
        <w:outlineLvl w:val="3"/>
        <w:rPr>
          <w:rFonts w:ascii="Times New Roman" w:hAnsi="Times New Roman" w:cs="Times New Roman"/>
          <w:b/>
          <w:sz w:val="20"/>
          <w:szCs w:val="20"/>
          <w:u w:val="single"/>
        </w:rPr>
      </w:pPr>
      <w:r w:rsidRPr="00AE343B">
        <w:rPr>
          <w:rFonts w:ascii="Times New Roman" w:hAnsi="Times New Roman" w:cs="Times New Roman"/>
          <w:b/>
          <w:sz w:val="20"/>
          <w:szCs w:val="20"/>
          <w:u w:val="single"/>
        </w:rPr>
        <w:t>«ПМ.05 ТЕОРЕТИЧЕСКИЕ И ПРИКЛАДНЫЕ АСПЕКТЫ МЕТОДИЧЕСКОЙ РАБОТЫ ВОСПИТАТЕЛЯ ДЕТЕЙ ДОШКОЛЬНОГО ВОЗРАСТА»</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3"/>
        <w:gridCol w:w="8821"/>
        <w:gridCol w:w="1965"/>
        <w:gridCol w:w="1901"/>
      </w:tblGrid>
      <w:tr w:rsidR="00AE343B" w:rsidRPr="00AE343B" w14:paraId="6BB349E0" w14:textId="77777777" w:rsidTr="006C1C0C">
        <w:trPr>
          <w:trHeight w:val="20"/>
        </w:trPr>
        <w:tc>
          <w:tcPr>
            <w:tcW w:w="764" w:type="pct"/>
            <w:tcBorders>
              <w:top w:val="single" w:sz="4" w:space="0" w:color="auto"/>
              <w:left w:val="single" w:sz="4" w:space="0" w:color="auto"/>
              <w:bottom w:val="single" w:sz="4" w:space="0" w:color="auto"/>
              <w:right w:val="single" w:sz="4" w:space="0" w:color="auto"/>
            </w:tcBorders>
            <w:hideMark/>
          </w:tcPr>
          <w:p w14:paraId="46A4D4B8" w14:textId="77777777" w:rsidR="003505D1" w:rsidRPr="00AE343B" w:rsidRDefault="003505D1" w:rsidP="00AE343B">
            <w:pPr>
              <w:spacing w:after="0"/>
              <w:jc w:val="center"/>
              <w:rPr>
                <w:rFonts w:ascii="Times New Roman" w:hAnsi="Times New Roman" w:cs="Times New Roman"/>
                <w:b/>
                <w:bCs/>
                <w:sz w:val="24"/>
                <w:szCs w:val="24"/>
              </w:rPr>
            </w:pPr>
            <w:r w:rsidRPr="00AE343B">
              <w:rPr>
                <w:rFonts w:ascii="Times New Roman" w:hAnsi="Times New Roman" w:cs="Times New Roman"/>
                <w:b/>
                <w:bCs/>
                <w:sz w:val="24"/>
                <w:szCs w:val="24"/>
              </w:rPr>
              <w:t>Наименование разделов и тем</w:t>
            </w:r>
          </w:p>
        </w:tc>
        <w:tc>
          <w:tcPr>
            <w:tcW w:w="2972" w:type="pct"/>
            <w:tcBorders>
              <w:top w:val="single" w:sz="4" w:space="0" w:color="auto"/>
              <w:left w:val="single" w:sz="4" w:space="0" w:color="auto"/>
              <w:bottom w:val="single" w:sz="4" w:space="0" w:color="auto"/>
              <w:right w:val="single" w:sz="4" w:space="0" w:color="auto"/>
            </w:tcBorders>
            <w:hideMark/>
          </w:tcPr>
          <w:p w14:paraId="3C8177A7" w14:textId="77777777" w:rsidR="003505D1" w:rsidRPr="00AE343B" w:rsidRDefault="003505D1" w:rsidP="00AE343B">
            <w:pPr>
              <w:spacing w:after="0"/>
              <w:jc w:val="center"/>
              <w:rPr>
                <w:rFonts w:ascii="Times New Roman" w:hAnsi="Times New Roman" w:cs="Times New Roman"/>
                <w:b/>
                <w:bCs/>
                <w:sz w:val="24"/>
                <w:szCs w:val="24"/>
              </w:rPr>
            </w:pPr>
            <w:r w:rsidRPr="00AE343B">
              <w:rPr>
                <w:rFonts w:ascii="Times New Roman" w:hAnsi="Times New Roman" w:cs="Times New Roman"/>
                <w:b/>
                <w:bCs/>
                <w:sz w:val="24"/>
                <w:szCs w:val="24"/>
              </w:rPr>
              <w:t xml:space="preserve">Содержание учебного материала и формы организации учебной деятельности обучающихся </w:t>
            </w:r>
          </w:p>
        </w:tc>
        <w:tc>
          <w:tcPr>
            <w:tcW w:w="674" w:type="pct"/>
            <w:tcBorders>
              <w:top w:val="single" w:sz="4" w:space="0" w:color="auto"/>
              <w:left w:val="single" w:sz="4" w:space="0" w:color="auto"/>
              <w:bottom w:val="single" w:sz="4" w:space="0" w:color="auto"/>
              <w:right w:val="single" w:sz="4" w:space="0" w:color="auto"/>
            </w:tcBorders>
            <w:hideMark/>
          </w:tcPr>
          <w:p w14:paraId="4DD80F38" w14:textId="77777777" w:rsidR="003505D1" w:rsidRPr="00AE343B" w:rsidRDefault="003505D1" w:rsidP="00AE343B">
            <w:pPr>
              <w:spacing w:after="0"/>
              <w:jc w:val="center"/>
              <w:rPr>
                <w:rFonts w:ascii="Times New Roman" w:hAnsi="Times New Roman" w:cs="Times New Roman"/>
                <w:b/>
                <w:bCs/>
                <w:sz w:val="24"/>
                <w:szCs w:val="24"/>
              </w:rPr>
            </w:pPr>
            <w:r w:rsidRPr="00AE343B">
              <w:rPr>
                <w:rFonts w:ascii="Times New Roman" w:hAnsi="Times New Roman" w:cs="Times New Roman"/>
                <w:b/>
                <w:bCs/>
                <w:sz w:val="24"/>
                <w:szCs w:val="24"/>
              </w:rPr>
              <w:t>Объём в часах</w:t>
            </w:r>
          </w:p>
        </w:tc>
        <w:tc>
          <w:tcPr>
            <w:tcW w:w="590" w:type="pct"/>
            <w:tcBorders>
              <w:top w:val="single" w:sz="4" w:space="0" w:color="auto"/>
              <w:left w:val="single" w:sz="4" w:space="0" w:color="auto"/>
              <w:bottom w:val="single" w:sz="4" w:space="0" w:color="auto"/>
              <w:right w:val="single" w:sz="4" w:space="0" w:color="auto"/>
            </w:tcBorders>
            <w:vAlign w:val="center"/>
            <w:hideMark/>
          </w:tcPr>
          <w:p w14:paraId="74CCB11B" w14:textId="77777777" w:rsidR="003505D1" w:rsidRPr="00AE343B" w:rsidRDefault="003505D1" w:rsidP="00AE343B">
            <w:pPr>
              <w:spacing w:after="0"/>
              <w:jc w:val="center"/>
              <w:rPr>
                <w:rFonts w:ascii="Times New Roman" w:hAnsi="Times New Roman" w:cs="Times New Roman"/>
                <w:b/>
                <w:bCs/>
                <w:sz w:val="24"/>
                <w:szCs w:val="24"/>
              </w:rPr>
            </w:pPr>
            <w:r w:rsidRPr="00AE343B">
              <w:rPr>
                <w:rFonts w:ascii="Times New Roman" w:hAnsi="Times New Roman" w:cs="Times New Roman"/>
                <w:b/>
                <w:bCs/>
                <w:sz w:val="24"/>
                <w:szCs w:val="24"/>
              </w:rPr>
              <w:t>Коды компетенций и личностных результатов, формированию которых способствует элемент программы</w:t>
            </w:r>
          </w:p>
        </w:tc>
      </w:tr>
      <w:tr w:rsidR="00AE343B" w:rsidRPr="00AE343B" w14:paraId="7409ED40" w14:textId="77777777" w:rsidTr="006C1C0C">
        <w:trPr>
          <w:trHeight w:val="20"/>
        </w:trPr>
        <w:tc>
          <w:tcPr>
            <w:tcW w:w="764" w:type="pct"/>
            <w:tcBorders>
              <w:top w:val="single" w:sz="4" w:space="0" w:color="auto"/>
              <w:left w:val="single" w:sz="4" w:space="0" w:color="auto"/>
              <w:bottom w:val="single" w:sz="4" w:space="0" w:color="auto"/>
              <w:right w:val="single" w:sz="4" w:space="0" w:color="auto"/>
            </w:tcBorders>
            <w:hideMark/>
          </w:tcPr>
          <w:p w14:paraId="5825F3F6" w14:textId="77777777" w:rsidR="003505D1" w:rsidRPr="00AE343B" w:rsidRDefault="003505D1" w:rsidP="00AE343B">
            <w:pPr>
              <w:spacing w:after="0"/>
              <w:rPr>
                <w:rFonts w:ascii="Times New Roman" w:hAnsi="Times New Roman" w:cs="Times New Roman"/>
                <w:b/>
                <w:bCs/>
                <w:i/>
                <w:sz w:val="24"/>
                <w:szCs w:val="24"/>
              </w:rPr>
            </w:pPr>
            <w:r w:rsidRPr="00AE343B">
              <w:rPr>
                <w:rFonts w:ascii="Times New Roman" w:hAnsi="Times New Roman" w:cs="Times New Roman"/>
                <w:b/>
                <w:bCs/>
                <w:i/>
                <w:sz w:val="24"/>
                <w:szCs w:val="24"/>
              </w:rPr>
              <w:t>1</w:t>
            </w:r>
          </w:p>
        </w:tc>
        <w:tc>
          <w:tcPr>
            <w:tcW w:w="2972" w:type="pct"/>
            <w:tcBorders>
              <w:top w:val="single" w:sz="4" w:space="0" w:color="auto"/>
              <w:left w:val="single" w:sz="4" w:space="0" w:color="auto"/>
              <w:bottom w:val="single" w:sz="4" w:space="0" w:color="auto"/>
              <w:right w:val="single" w:sz="4" w:space="0" w:color="auto"/>
            </w:tcBorders>
            <w:hideMark/>
          </w:tcPr>
          <w:p w14:paraId="430CF943" w14:textId="77777777" w:rsidR="003505D1" w:rsidRPr="00AE343B" w:rsidRDefault="003505D1" w:rsidP="00AE343B">
            <w:pPr>
              <w:spacing w:after="0"/>
              <w:rPr>
                <w:rFonts w:ascii="Times New Roman" w:hAnsi="Times New Roman" w:cs="Times New Roman"/>
                <w:b/>
                <w:bCs/>
                <w:i/>
                <w:sz w:val="24"/>
                <w:szCs w:val="24"/>
              </w:rPr>
            </w:pPr>
            <w:r w:rsidRPr="00AE343B">
              <w:rPr>
                <w:rFonts w:ascii="Times New Roman" w:hAnsi="Times New Roman" w:cs="Times New Roman"/>
                <w:b/>
                <w:bCs/>
                <w:i/>
                <w:sz w:val="24"/>
                <w:szCs w:val="24"/>
              </w:rPr>
              <w:t>2</w:t>
            </w:r>
          </w:p>
        </w:tc>
        <w:tc>
          <w:tcPr>
            <w:tcW w:w="674" w:type="pct"/>
            <w:tcBorders>
              <w:top w:val="single" w:sz="4" w:space="0" w:color="auto"/>
              <w:left w:val="single" w:sz="4" w:space="0" w:color="auto"/>
              <w:bottom w:val="single" w:sz="4" w:space="0" w:color="auto"/>
              <w:right w:val="single" w:sz="4" w:space="0" w:color="auto"/>
            </w:tcBorders>
            <w:hideMark/>
          </w:tcPr>
          <w:p w14:paraId="63C35176" w14:textId="77777777" w:rsidR="003505D1" w:rsidRPr="00AE343B" w:rsidRDefault="003505D1" w:rsidP="00AE343B">
            <w:pPr>
              <w:spacing w:after="0"/>
              <w:jc w:val="center"/>
              <w:rPr>
                <w:rFonts w:ascii="Times New Roman" w:hAnsi="Times New Roman" w:cs="Times New Roman"/>
                <w:b/>
                <w:bCs/>
                <w:i/>
                <w:sz w:val="24"/>
                <w:szCs w:val="24"/>
              </w:rPr>
            </w:pPr>
            <w:r w:rsidRPr="00AE343B">
              <w:rPr>
                <w:rFonts w:ascii="Times New Roman" w:hAnsi="Times New Roman" w:cs="Times New Roman"/>
                <w:b/>
                <w:bCs/>
                <w:i/>
                <w:sz w:val="24"/>
                <w:szCs w:val="24"/>
              </w:rPr>
              <w:t>3</w:t>
            </w:r>
          </w:p>
        </w:tc>
        <w:tc>
          <w:tcPr>
            <w:tcW w:w="590" w:type="pct"/>
            <w:tcBorders>
              <w:top w:val="single" w:sz="4" w:space="0" w:color="auto"/>
              <w:left w:val="single" w:sz="4" w:space="0" w:color="auto"/>
              <w:bottom w:val="single" w:sz="4" w:space="0" w:color="auto"/>
              <w:right w:val="single" w:sz="4" w:space="0" w:color="auto"/>
            </w:tcBorders>
            <w:vAlign w:val="center"/>
            <w:hideMark/>
          </w:tcPr>
          <w:p w14:paraId="5718F8B4" w14:textId="77777777" w:rsidR="003505D1" w:rsidRPr="00AE343B" w:rsidRDefault="003505D1" w:rsidP="00AE343B">
            <w:pPr>
              <w:spacing w:after="0"/>
              <w:jc w:val="center"/>
              <w:rPr>
                <w:rFonts w:ascii="Times New Roman" w:hAnsi="Times New Roman" w:cs="Times New Roman"/>
                <w:bCs/>
                <w:iCs/>
                <w:sz w:val="24"/>
                <w:szCs w:val="24"/>
                <w:lang w:val="en-US"/>
              </w:rPr>
            </w:pPr>
            <w:r w:rsidRPr="00AE343B">
              <w:rPr>
                <w:rFonts w:ascii="Times New Roman" w:hAnsi="Times New Roman" w:cs="Times New Roman"/>
                <w:bCs/>
                <w:iCs/>
                <w:sz w:val="24"/>
                <w:szCs w:val="24"/>
                <w:lang w:val="en-US"/>
              </w:rPr>
              <w:t>4</w:t>
            </w:r>
          </w:p>
        </w:tc>
      </w:tr>
      <w:tr w:rsidR="00AE343B" w:rsidRPr="00AE343B" w14:paraId="4025793A" w14:textId="77777777" w:rsidTr="006C1C0C">
        <w:trPr>
          <w:trHeight w:val="20"/>
        </w:trPr>
        <w:tc>
          <w:tcPr>
            <w:tcW w:w="764" w:type="pct"/>
            <w:vMerge w:val="restart"/>
            <w:tcBorders>
              <w:top w:val="single" w:sz="4" w:space="0" w:color="auto"/>
              <w:left w:val="single" w:sz="4" w:space="0" w:color="auto"/>
              <w:bottom w:val="single" w:sz="4" w:space="0" w:color="auto"/>
              <w:right w:val="single" w:sz="4" w:space="0" w:color="auto"/>
            </w:tcBorders>
            <w:hideMark/>
          </w:tcPr>
          <w:p w14:paraId="0DBAF853" w14:textId="71DB7BE3" w:rsidR="003505D1" w:rsidRPr="00AE343B" w:rsidRDefault="00384908" w:rsidP="00AE343B">
            <w:pPr>
              <w:spacing w:after="0"/>
              <w:jc w:val="center"/>
              <w:rPr>
                <w:rFonts w:ascii="Times New Roman" w:hAnsi="Times New Roman" w:cs="Times New Roman"/>
                <w:b/>
                <w:bCs/>
                <w:sz w:val="24"/>
                <w:szCs w:val="24"/>
              </w:rPr>
            </w:pPr>
            <w:r w:rsidRPr="00AE343B">
              <w:rPr>
                <w:rFonts w:ascii="Times New Roman" w:hAnsi="Times New Roman" w:cs="Times New Roman"/>
                <w:bCs/>
                <w:sz w:val="24"/>
                <w:szCs w:val="24"/>
              </w:rPr>
              <w:t>Тема 1. Теоретические основы методической работы воспитателя детей дошкольного возраста</w:t>
            </w:r>
          </w:p>
        </w:tc>
        <w:tc>
          <w:tcPr>
            <w:tcW w:w="2972" w:type="pct"/>
            <w:tcBorders>
              <w:top w:val="single" w:sz="4" w:space="0" w:color="auto"/>
              <w:left w:val="single" w:sz="4" w:space="0" w:color="auto"/>
              <w:bottom w:val="single" w:sz="4" w:space="0" w:color="auto"/>
              <w:right w:val="single" w:sz="4" w:space="0" w:color="auto"/>
            </w:tcBorders>
            <w:hideMark/>
          </w:tcPr>
          <w:p w14:paraId="58D54119" w14:textId="77777777" w:rsidR="003505D1" w:rsidRPr="00AE343B" w:rsidRDefault="003505D1" w:rsidP="00AE343B">
            <w:pPr>
              <w:spacing w:after="0"/>
              <w:rPr>
                <w:rFonts w:ascii="Times New Roman" w:hAnsi="Times New Roman" w:cs="Times New Roman"/>
                <w:b/>
                <w:bCs/>
                <w:sz w:val="24"/>
                <w:szCs w:val="24"/>
              </w:rPr>
            </w:pPr>
            <w:r w:rsidRPr="00AE343B">
              <w:rPr>
                <w:rFonts w:ascii="Times New Roman" w:hAnsi="Times New Roman" w:cs="Times New Roman"/>
                <w:b/>
                <w:bCs/>
                <w:sz w:val="24"/>
                <w:szCs w:val="24"/>
              </w:rPr>
              <w:t>Содержание учебного материала</w:t>
            </w:r>
          </w:p>
        </w:tc>
        <w:tc>
          <w:tcPr>
            <w:tcW w:w="674" w:type="pct"/>
            <w:tcBorders>
              <w:top w:val="single" w:sz="4" w:space="0" w:color="auto"/>
              <w:left w:val="single" w:sz="4" w:space="0" w:color="auto"/>
              <w:bottom w:val="single" w:sz="4" w:space="0" w:color="auto"/>
              <w:right w:val="single" w:sz="4" w:space="0" w:color="auto"/>
            </w:tcBorders>
            <w:hideMark/>
          </w:tcPr>
          <w:p w14:paraId="082F37B9" w14:textId="6BE02856" w:rsidR="003505D1" w:rsidRPr="00AE343B" w:rsidRDefault="0070551C" w:rsidP="00AE343B">
            <w:pPr>
              <w:spacing w:after="0"/>
              <w:jc w:val="center"/>
              <w:rPr>
                <w:rFonts w:ascii="Times New Roman" w:hAnsi="Times New Roman" w:cs="Times New Roman"/>
                <w:b/>
                <w:bCs/>
                <w:sz w:val="24"/>
                <w:szCs w:val="24"/>
              </w:rPr>
            </w:pPr>
            <w:r w:rsidRPr="00AE343B">
              <w:rPr>
                <w:rFonts w:ascii="Times New Roman" w:hAnsi="Times New Roman" w:cs="Times New Roman"/>
                <w:b/>
                <w:bCs/>
                <w:sz w:val="24"/>
                <w:szCs w:val="24"/>
              </w:rPr>
              <w:t>1</w:t>
            </w:r>
            <w:r w:rsidR="00236900" w:rsidRPr="00AE343B">
              <w:rPr>
                <w:rFonts w:ascii="Times New Roman" w:hAnsi="Times New Roman" w:cs="Times New Roman"/>
                <w:b/>
                <w:bCs/>
                <w:sz w:val="24"/>
                <w:szCs w:val="24"/>
              </w:rPr>
              <w:t>8</w:t>
            </w:r>
          </w:p>
        </w:tc>
        <w:tc>
          <w:tcPr>
            <w:tcW w:w="590" w:type="pct"/>
            <w:vMerge w:val="restart"/>
            <w:tcBorders>
              <w:top w:val="single" w:sz="4" w:space="0" w:color="auto"/>
              <w:left w:val="single" w:sz="4" w:space="0" w:color="auto"/>
              <w:bottom w:val="single" w:sz="4" w:space="0" w:color="auto"/>
              <w:right w:val="single" w:sz="4" w:space="0" w:color="auto"/>
            </w:tcBorders>
            <w:vAlign w:val="center"/>
            <w:hideMark/>
          </w:tcPr>
          <w:p w14:paraId="30779A1E" w14:textId="77777777" w:rsidR="00D4601F" w:rsidRPr="00AE343B" w:rsidRDefault="00E64B6A" w:rsidP="00AE343B">
            <w:pPr>
              <w:spacing w:after="0"/>
              <w:jc w:val="center"/>
              <w:rPr>
                <w:rFonts w:ascii="Times New Roman" w:hAnsi="Times New Roman" w:cs="Times New Roman"/>
                <w:bCs/>
                <w:sz w:val="24"/>
                <w:szCs w:val="24"/>
              </w:rPr>
            </w:pPr>
            <w:r w:rsidRPr="00AE343B">
              <w:rPr>
                <w:rFonts w:ascii="Times New Roman" w:hAnsi="Times New Roman" w:cs="Times New Roman"/>
                <w:bCs/>
                <w:sz w:val="24"/>
                <w:szCs w:val="24"/>
              </w:rPr>
              <w:t>ОК 1, ОК 2, ОК 3, ОК 4, ОК 5, ОК 6, ОК7, ОК8, ОК 9,</w:t>
            </w:r>
          </w:p>
          <w:p w14:paraId="7FBCEB72" w14:textId="549698FA" w:rsidR="00E64B6A" w:rsidRPr="00AE343B" w:rsidRDefault="00E64B6A" w:rsidP="00AE343B">
            <w:pPr>
              <w:spacing w:after="0"/>
              <w:jc w:val="center"/>
              <w:rPr>
                <w:rFonts w:ascii="Times New Roman" w:hAnsi="Times New Roman" w:cs="Times New Roman"/>
                <w:bCs/>
                <w:sz w:val="24"/>
                <w:szCs w:val="24"/>
              </w:rPr>
            </w:pPr>
            <w:r w:rsidRPr="00AE343B">
              <w:rPr>
                <w:rFonts w:ascii="Times New Roman" w:hAnsi="Times New Roman" w:cs="Times New Roman"/>
                <w:bCs/>
                <w:sz w:val="24"/>
                <w:szCs w:val="24"/>
              </w:rPr>
              <w:t>ОК 11</w:t>
            </w:r>
          </w:p>
          <w:p w14:paraId="4B630C8C" w14:textId="33D95A33" w:rsidR="003505D1" w:rsidRPr="00AE343B" w:rsidRDefault="003505D1" w:rsidP="00AE343B">
            <w:pPr>
              <w:spacing w:after="0"/>
              <w:jc w:val="center"/>
              <w:rPr>
                <w:rFonts w:ascii="Times New Roman" w:hAnsi="Times New Roman" w:cs="Times New Roman"/>
                <w:bCs/>
                <w:sz w:val="24"/>
                <w:szCs w:val="24"/>
              </w:rPr>
            </w:pPr>
            <w:r w:rsidRPr="00AE343B">
              <w:rPr>
                <w:rFonts w:ascii="Times New Roman" w:hAnsi="Times New Roman" w:cs="Times New Roman"/>
                <w:bCs/>
                <w:sz w:val="24"/>
                <w:szCs w:val="24"/>
              </w:rPr>
              <w:t>ПК</w:t>
            </w:r>
            <w:r w:rsidR="00E64B6A" w:rsidRPr="00AE343B">
              <w:rPr>
                <w:rFonts w:ascii="Times New Roman" w:hAnsi="Times New Roman" w:cs="Times New Roman"/>
                <w:bCs/>
                <w:sz w:val="24"/>
                <w:szCs w:val="24"/>
              </w:rPr>
              <w:t>5</w:t>
            </w:r>
            <w:r w:rsidRPr="00AE343B">
              <w:rPr>
                <w:rFonts w:ascii="Times New Roman" w:hAnsi="Times New Roman" w:cs="Times New Roman"/>
                <w:bCs/>
                <w:sz w:val="24"/>
                <w:szCs w:val="24"/>
              </w:rPr>
              <w:t>.1, ПК</w:t>
            </w:r>
            <w:r w:rsidR="00E64B6A" w:rsidRPr="00AE343B">
              <w:rPr>
                <w:rFonts w:ascii="Times New Roman" w:hAnsi="Times New Roman" w:cs="Times New Roman"/>
                <w:bCs/>
                <w:sz w:val="24"/>
                <w:szCs w:val="24"/>
              </w:rPr>
              <w:t>5</w:t>
            </w:r>
            <w:r w:rsidRPr="00AE343B">
              <w:rPr>
                <w:rFonts w:ascii="Times New Roman" w:hAnsi="Times New Roman" w:cs="Times New Roman"/>
                <w:bCs/>
                <w:sz w:val="24"/>
                <w:szCs w:val="24"/>
              </w:rPr>
              <w:t>.3, ПК</w:t>
            </w:r>
            <w:r w:rsidR="00E64B6A" w:rsidRPr="00AE343B">
              <w:rPr>
                <w:rFonts w:ascii="Times New Roman" w:hAnsi="Times New Roman" w:cs="Times New Roman"/>
                <w:bCs/>
                <w:sz w:val="24"/>
                <w:szCs w:val="24"/>
              </w:rPr>
              <w:t>5</w:t>
            </w:r>
            <w:r w:rsidRPr="00AE343B">
              <w:rPr>
                <w:rFonts w:ascii="Times New Roman" w:hAnsi="Times New Roman" w:cs="Times New Roman"/>
                <w:bCs/>
                <w:sz w:val="24"/>
                <w:szCs w:val="24"/>
              </w:rPr>
              <w:t>.4, ПК</w:t>
            </w:r>
            <w:r w:rsidR="00E64B6A" w:rsidRPr="00AE343B">
              <w:rPr>
                <w:rFonts w:ascii="Times New Roman" w:hAnsi="Times New Roman" w:cs="Times New Roman"/>
                <w:bCs/>
                <w:sz w:val="24"/>
                <w:szCs w:val="24"/>
              </w:rPr>
              <w:t>5</w:t>
            </w:r>
            <w:r w:rsidRPr="00AE343B">
              <w:rPr>
                <w:rFonts w:ascii="Times New Roman" w:hAnsi="Times New Roman" w:cs="Times New Roman"/>
                <w:bCs/>
                <w:sz w:val="24"/>
                <w:szCs w:val="24"/>
              </w:rPr>
              <w:t>.5</w:t>
            </w:r>
            <w:r w:rsidR="00E64B6A" w:rsidRPr="00AE343B">
              <w:rPr>
                <w:rFonts w:ascii="Times New Roman" w:hAnsi="Times New Roman" w:cs="Times New Roman"/>
                <w:bCs/>
                <w:sz w:val="24"/>
                <w:szCs w:val="24"/>
              </w:rPr>
              <w:t>.</w:t>
            </w:r>
          </w:p>
          <w:p w14:paraId="31E52E14" w14:textId="3EED40C6" w:rsidR="003505D1" w:rsidRPr="00AE343B" w:rsidRDefault="00E64B6A" w:rsidP="00AE343B">
            <w:pPr>
              <w:spacing w:after="0"/>
              <w:jc w:val="center"/>
              <w:rPr>
                <w:rFonts w:ascii="Times New Roman" w:hAnsi="Times New Roman" w:cs="Times New Roman"/>
                <w:sz w:val="24"/>
                <w:szCs w:val="24"/>
              </w:rPr>
            </w:pPr>
            <w:r w:rsidRPr="00AE343B">
              <w:rPr>
                <w:rFonts w:ascii="Times New Roman" w:hAnsi="Times New Roman" w:cs="Times New Roman"/>
                <w:sz w:val="24"/>
                <w:szCs w:val="24"/>
              </w:rPr>
              <w:t>ЛР 15, ЛР 18, ЛР 19, ЛР 20, ЛР 22, ЛР 23, ЛР 24</w:t>
            </w:r>
          </w:p>
        </w:tc>
      </w:tr>
      <w:tr w:rsidR="00AE343B" w:rsidRPr="00AE343B" w14:paraId="4E383E15" w14:textId="77777777" w:rsidTr="006C1C0C">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A8763E" w14:textId="77777777" w:rsidR="003505D1" w:rsidRPr="00AE343B" w:rsidRDefault="003505D1"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71CD0FFF" w14:textId="7AB9B332" w:rsidR="003505D1" w:rsidRPr="00AE343B" w:rsidRDefault="003505D1" w:rsidP="00AE343B">
            <w:pPr>
              <w:spacing w:after="0"/>
              <w:jc w:val="both"/>
              <w:rPr>
                <w:rFonts w:ascii="Times New Roman" w:hAnsi="Times New Roman" w:cs="Times New Roman"/>
                <w:bCs/>
                <w:sz w:val="24"/>
                <w:szCs w:val="24"/>
              </w:rPr>
            </w:pPr>
            <w:r w:rsidRPr="00AE343B">
              <w:rPr>
                <w:rFonts w:ascii="Times New Roman" w:hAnsi="Times New Roman" w:cs="Times New Roman"/>
                <w:bCs/>
                <w:sz w:val="24"/>
                <w:szCs w:val="24"/>
              </w:rPr>
              <w:t>1.</w:t>
            </w:r>
            <w:r w:rsidRPr="00AE343B">
              <w:rPr>
                <w:rFonts w:ascii="Times New Roman" w:hAnsi="Times New Roman" w:cs="Times New Roman"/>
                <w:sz w:val="24"/>
                <w:szCs w:val="24"/>
              </w:rPr>
              <w:t xml:space="preserve"> </w:t>
            </w:r>
            <w:r w:rsidR="00384908" w:rsidRPr="00AE343B">
              <w:rPr>
                <w:rFonts w:ascii="Times New Roman" w:hAnsi="Times New Roman" w:cs="Times New Roman"/>
                <w:sz w:val="24"/>
                <w:szCs w:val="24"/>
              </w:rPr>
              <w:t>Цель, задачи, содержание профессионального модуля, структура междисциплинарного курса.</w:t>
            </w:r>
          </w:p>
        </w:tc>
        <w:tc>
          <w:tcPr>
            <w:tcW w:w="674" w:type="pct"/>
            <w:tcBorders>
              <w:top w:val="single" w:sz="4" w:space="0" w:color="auto"/>
              <w:left w:val="single" w:sz="4" w:space="0" w:color="auto"/>
              <w:bottom w:val="single" w:sz="4" w:space="0" w:color="auto"/>
              <w:right w:val="single" w:sz="4" w:space="0" w:color="auto"/>
            </w:tcBorders>
            <w:vAlign w:val="center"/>
            <w:hideMark/>
          </w:tcPr>
          <w:p w14:paraId="62EBA3FE" w14:textId="77777777" w:rsidR="003505D1" w:rsidRPr="00AE343B" w:rsidRDefault="003505D1" w:rsidP="00AE343B">
            <w:pPr>
              <w:spacing w:after="0"/>
              <w:jc w:val="center"/>
              <w:rPr>
                <w:rFonts w:ascii="Times New Roman" w:hAnsi="Times New Roman" w:cs="Times New Roman"/>
                <w:sz w:val="24"/>
                <w:szCs w:val="24"/>
              </w:rPr>
            </w:pPr>
            <w:r w:rsidRPr="00AE343B">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FF38F2" w14:textId="77777777" w:rsidR="003505D1" w:rsidRPr="00AE343B" w:rsidRDefault="003505D1" w:rsidP="00AE343B">
            <w:pPr>
              <w:spacing w:after="0"/>
              <w:rPr>
                <w:rFonts w:ascii="Times New Roman" w:hAnsi="Times New Roman" w:cs="Times New Roman"/>
                <w:sz w:val="24"/>
                <w:szCs w:val="24"/>
              </w:rPr>
            </w:pPr>
          </w:p>
        </w:tc>
      </w:tr>
      <w:tr w:rsidR="00AE343B" w:rsidRPr="00AE343B" w14:paraId="721B7C0C" w14:textId="77777777" w:rsidTr="006C1C0C">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AF894B" w14:textId="77777777" w:rsidR="003505D1" w:rsidRPr="00AE343B" w:rsidRDefault="003505D1"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5832D1BE" w14:textId="4F46B9A2" w:rsidR="003505D1" w:rsidRPr="00AE343B" w:rsidRDefault="00236900" w:rsidP="00AE343B">
            <w:pPr>
              <w:spacing w:after="0"/>
              <w:jc w:val="both"/>
              <w:rPr>
                <w:rFonts w:ascii="Times New Roman" w:hAnsi="Times New Roman" w:cs="Times New Roman"/>
                <w:bCs/>
                <w:sz w:val="24"/>
                <w:szCs w:val="24"/>
              </w:rPr>
            </w:pPr>
            <w:r w:rsidRPr="00AE343B">
              <w:rPr>
                <w:rFonts w:ascii="Times New Roman" w:hAnsi="Times New Roman" w:cs="Times New Roman"/>
                <w:bCs/>
                <w:sz w:val="24"/>
                <w:szCs w:val="24"/>
              </w:rPr>
              <w:t>2</w:t>
            </w:r>
            <w:r w:rsidR="003505D1" w:rsidRPr="00AE343B">
              <w:rPr>
                <w:rFonts w:ascii="Times New Roman" w:hAnsi="Times New Roman" w:cs="Times New Roman"/>
                <w:bCs/>
                <w:sz w:val="24"/>
                <w:szCs w:val="24"/>
              </w:rPr>
              <w:t xml:space="preserve">. </w:t>
            </w:r>
            <w:r w:rsidR="006C1C0C" w:rsidRPr="00AE343B">
              <w:rPr>
                <w:rFonts w:ascii="Times New Roman" w:hAnsi="Times New Roman" w:cs="Times New Roman"/>
                <w:sz w:val="24"/>
                <w:szCs w:val="24"/>
              </w:rPr>
              <w:t>Теоретические аспекты методической работы воспитателя детей дошкольного возраста. Цель, задачи, формы методической деятельности в ДОО. Содержание методической деятельности воспитателя.</w:t>
            </w:r>
          </w:p>
        </w:tc>
        <w:tc>
          <w:tcPr>
            <w:tcW w:w="674" w:type="pct"/>
            <w:tcBorders>
              <w:top w:val="single" w:sz="4" w:space="0" w:color="auto"/>
              <w:left w:val="single" w:sz="4" w:space="0" w:color="auto"/>
              <w:bottom w:val="single" w:sz="4" w:space="0" w:color="auto"/>
              <w:right w:val="single" w:sz="4" w:space="0" w:color="auto"/>
            </w:tcBorders>
            <w:vAlign w:val="center"/>
            <w:hideMark/>
          </w:tcPr>
          <w:p w14:paraId="30A55B83" w14:textId="77777777" w:rsidR="003505D1" w:rsidRPr="00AE343B" w:rsidRDefault="003505D1" w:rsidP="00AE343B">
            <w:pPr>
              <w:spacing w:after="0"/>
              <w:jc w:val="center"/>
              <w:rPr>
                <w:rFonts w:ascii="Times New Roman" w:hAnsi="Times New Roman" w:cs="Times New Roman"/>
                <w:sz w:val="24"/>
                <w:szCs w:val="24"/>
              </w:rPr>
            </w:pPr>
            <w:r w:rsidRPr="00AE343B">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B4833C" w14:textId="77777777" w:rsidR="003505D1" w:rsidRPr="00AE343B" w:rsidRDefault="003505D1" w:rsidP="00AE343B">
            <w:pPr>
              <w:spacing w:after="0"/>
              <w:rPr>
                <w:rFonts w:ascii="Times New Roman" w:hAnsi="Times New Roman" w:cs="Times New Roman"/>
                <w:sz w:val="24"/>
                <w:szCs w:val="24"/>
              </w:rPr>
            </w:pPr>
          </w:p>
        </w:tc>
      </w:tr>
      <w:tr w:rsidR="00AE343B" w:rsidRPr="00AE343B" w14:paraId="717FFC28" w14:textId="77777777" w:rsidTr="006C1C0C">
        <w:trPr>
          <w:trHeight w:val="357"/>
        </w:trPr>
        <w:tc>
          <w:tcPr>
            <w:tcW w:w="0" w:type="auto"/>
            <w:vMerge/>
            <w:tcBorders>
              <w:top w:val="single" w:sz="4" w:space="0" w:color="auto"/>
              <w:left w:val="single" w:sz="4" w:space="0" w:color="auto"/>
              <w:bottom w:val="single" w:sz="4" w:space="0" w:color="auto"/>
              <w:right w:val="single" w:sz="4" w:space="0" w:color="auto"/>
            </w:tcBorders>
            <w:vAlign w:val="center"/>
          </w:tcPr>
          <w:p w14:paraId="041BC1B0" w14:textId="77777777" w:rsidR="006C1C0C" w:rsidRPr="00AE343B" w:rsidRDefault="006C1C0C"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tcPr>
          <w:p w14:paraId="37E23BA7" w14:textId="76101E03" w:rsidR="006C1C0C" w:rsidRPr="00AE343B" w:rsidRDefault="00236900" w:rsidP="00AE343B">
            <w:pPr>
              <w:spacing w:after="0"/>
              <w:jc w:val="both"/>
              <w:rPr>
                <w:rFonts w:ascii="Times New Roman" w:hAnsi="Times New Roman" w:cs="Times New Roman"/>
                <w:bCs/>
                <w:sz w:val="24"/>
                <w:szCs w:val="24"/>
              </w:rPr>
            </w:pPr>
            <w:r w:rsidRPr="00AE343B">
              <w:rPr>
                <w:rFonts w:ascii="Times New Roman" w:hAnsi="Times New Roman" w:cs="Times New Roman"/>
                <w:sz w:val="24"/>
                <w:szCs w:val="24"/>
              </w:rPr>
              <w:t>3</w:t>
            </w:r>
            <w:r w:rsidR="0070551C" w:rsidRPr="00AE343B">
              <w:rPr>
                <w:rFonts w:ascii="Times New Roman" w:hAnsi="Times New Roman" w:cs="Times New Roman"/>
                <w:sz w:val="24"/>
                <w:szCs w:val="24"/>
              </w:rPr>
              <w:t>.</w:t>
            </w:r>
            <w:r w:rsidR="006C1C0C" w:rsidRPr="00AE343B">
              <w:rPr>
                <w:rFonts w:ascii="Times New Roman" w:hAnsi="Times New Roman" w:cs="Times New Roman"/>
                <w:sz w:val="24"/>
                <w:szCs w:val="24"/>
              </w:rPr>
              <w:t>Методический кабинет, содержание методической работы в дошкольном образовательном учреждении.</w:t>
            </w:r>
          </w:p>
        </w:tc>
        <w:tc>
          <w:tcPr>
            <w:tcW w:w="674" w:type="pct"/>
            <w:tcBorders>
              <w:top w:val="single" w:sz="4" w:space="0" w:color="auto"/>
              <w:left w:val="single" w:sz="4" w:space="0" w:color="auto"/>
              <w:bottom w:val="single" w:sz="4" w:space="0" w:color="auto"/>
              <w:right w:val="single" w:sz="4" w:space="0" w:color="auto"/>
            </w:tcBorders>
            <w:vAlign w:val="center"/>
          </w:tcPr>
          <w:p w14:paraId="7D1750C7" w14:textId="68312F67" w:rsidR="006C1C0C" w:rsidRPr="00AE343B" w:rsidRDefault="006C1C0C" w:rsidP="00AE343B">
            <w:pPr>
              <w:spacing w:after="0"/>
              <w:jc w:val="center"/>
              <w:rPr>
                <w:rFonts w:ascii="Times New Roman" w:hAnsi="Times New Roman" w:cs="Times New Roman"/>
                <w:sz w:val="24"/>
                <w:szCs w:val="24"/>
              </w:rPr>
            </w:pPr>
            <w:r w:rsidRPr="00AE343B">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0282DDB4" w14:textId="77777777" w:rsidR="006C1C0C" w:rsidRPr="00AE343B" w:rsidRDefault="006C1C0C" w:rsidP="00AE343B">
            <w:pPr>
              <w:spacing w:after="0"/>
              <w:rPr>
                <w:rFonts w:ascii="Times New Roman" w:hAnsi="Times New Roman" w:cs="Times New Roman"/>
                <w:sz w:val="24"/>
                <w:szCs w:val="24"/>
              </w:rPr>
            </w:pPr>
          </w:p>
        </w:tc>
      </w:tr>
      <w:tr w:rsidR="00AE343B" w:rsidRPr="00AE343B" w14:paraId="0B9A5654" w14:textId="77777777" w:rsidTr="006C1C0C">
        <w:trPr>
          <w:trHeight w:val="357"/>
        </w:trPr>
        <w:tc>
          <w:tcPr>
            <w:tcW w:w="0" w:type="auto"/>
            <w:vMerge/>
            <w:tcBorders>
              <w:top w:val="single" w:sz="4" w:space="0" w:color="auto"/>
              <w:left w:val="single" w:sz="4" w:space="0" w:color="auto"/>
              <w:bottom w:val="single" w:sz="4" w:space="0" w:color="auto"/>
              <w:right w:val="single" w:sz="4" w:space="0" w:color="auto"/>
            </w:tcBorders>
            <w:vAlign w:val="center"/>
          </w:tcPr>
          <w:p w14:paraId="1DA40E20" w14:textId="77777777" w:rsidR="006C1C0C" w:rsidRPr="00AE343B" w:rsidRDefault="006C1C0C"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tcPr>
          <w:p w14:paraId="39BE958D" w14:textId="2E0CC2E8" w:rsidR="006C1C0C" w:rsidRPr="00AE343B" w:rsidRDefault="00236900" w:rsidP="00AE343B">
            <w:pPr>
              <w:spacing w:after="0"/>
              <w:jc w:val="both"/>
              <w:rPr>
                <w:rFonts w:ascii="Times New Roman" w:hAnsi="Times New Roman" w:cs="Times New Roman"/>
                <w:bCs/>
                <w:sz w:val="24"/>
                <w:szCs w:val="24"/>
              </w:rPr>
            </w:pPr>
            <w:r w:rsidRPr="00AE343B">
              <w:rPr>
                <w:rFonts w:ascii="Times New Roman" w:hAnsi="Times New Roman" w:cs="Times New Roman"/>
                <w:sz w:val="24"/>
                <w:szCs w:val="24"/>
              </w:rPr>
              <w:t>4</w:t>
            </w:r>
            <w:r w:rsidR="0070551C" w:rsidRPr="00AE343B">
              <w:rPr>
                <w:rFonts w:ascii="Times New Roman" w:hAnsi="Times New Roman" w:cs="Times New Roman"/>
                <w:sz w:val="24"/>
                <w:szCs w:val="24"/>
              </w:rPr>
              <w:t>.</w:t>
            </w:r>
            <w:r w:rsidR="006C1C0C" w:rsidRPr="00AE343B">
              <w:rPr>
                <w:rFonts w:ascii="Times New Roman" w:hAnsi="Times New Roman" w:cs="Times New Roman"/>
                <w:sz w:val="24"/>
                <w:szCs w:val="24"/>
              </w:rPr>
              <w:t xml:space="preserve">Самосовершенствование педагогического </w:t>
            </w:r>
            <w:r w:rsidR="005E553B" w:rsidRPr="00AE343B">
              <w:rPr>
                <w:rFonts w:ascii="Times New Roman" w:hAnsi="Times New Roman" w:cs="Times New Roman"/>
                <w:sz w:val="24"/>
                <w:szCs w:val="24"/>
              </w:rPr>
              <w:t>мастерства.</w:t>
            </w:r>
            <w:r w:rsidR="006C1C0C" w:rsidRPr="00AE343B">
              <w:rPr>
                <w:rFonts w:ascii="Times New Roman" w:hAnsi="Times New Roman" w:cs="Times New Roman"/>
                <w:sz w:val="24"/>
                <w:szCs w:val="24"/>
              </w:rPr>
              <w:t xml:space="preserve"> Система повышения квалификации педагогов ДОО.</w:t>
            </w:r>
          </w:p>
        </w:tc>
        <w:tc>
          <w:tcPr>
            <w:tcW w:w="674" w:type="pct"/>
            <w:tcBorders>
              <w:top w:val="single" w:sz="4" w:space="0" w:color="auto"/>
              <w:left w:val="single" w:sz="4" w:space="0" w:color="auto"/>
              <w:bottom w:val="single" w:sz="4" w:space="0" w:color="auto"/>
              <w:right w:val="single" w:sz="4" w:space="0" w:color="auto"/>
            </w:tcBorders>
            <w:vAlign w:val="center"/>
          </w:tcPr>
          <w:p w14:paraId="5F7C1757" w14:textId="41F469AB" w:rsidR="006C1C0C" w:rsidRPr="00AE343B" w:rsidRDefault="006C1C0C" w:rsidP="00AE343B">
            <w:pPr>
              <w:spacing w:after="0"/>
              <w:jc w:val="center"/>
              <w:rPr>
                <w:rFonts w:ascii="Times New Roman" w:hAnsi="Times New Roman" w:cs="Times New Roman"/>
                <w:sz w:val="24"/>
                <w:szCs w:val="24"/>
              </w:rPr>
            </w:pPr>
            <w:r w:rsidRPr="00AE343B">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36984BA2" w14:textId="77777777" w:rsidR="006C1C0C" w:rsidRPr="00AE343B" w:rsidRDefault="006C1C0C" w:rsidP="00AE343B">
            <w:pPr>
              <w:spacing w:after="0"/>
              <w:rPr>
                <w:rFonts w:ascii="Times New Roman" w:hAnsi="Times New Roman" w:cs="Times New Roman"/>
                <w:sz w:val="24"/>
                <w:szCs w:val="24"/>
              </w:rPr>
            </w:pPr>
          </w:p>
        </w:tc>
      </w:tr>
      <w:tr w:rsidR="00AE343B" w:rsidRPr="00AE343B" w14:paraId="11BE91A9" w14:textId="77777777" w:rsidTr="006C1C0C">
        <w:trPr>
          <w:trHeight w:val="357"/>
        </w:trPr>
        <w:tc>
          <w:tcPr>
            <w:tcW w:w="0" w:type="auto"/>
            <w:vMerge/>
            <w:tcBorders>
              <w:top w:val="single" w:sz="4" w:space="0" w:color="auto"/>
              <w:left w:val="single" w:sz="4" w:space="0" w:color="auto"/>
              <w:bottom w:val="single" w:sz="4" w:space="0" w:color="auto"/>
              <w:right w:val="single" w:sz="4" w:space="0" w:color="auto"/>
            </w:tcBorders>
            <w:vAlign w:val="center"/>
          </w:tcPr>
          <w:p w14:paraId="1AEEBC70" w14:textId="77777777" w:rsidR="006C1C0C" w:rsidRPr="00AE343B" w:rsidRDefault="006C1C0C"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tcPr>
          <w:p w14:paraId="53BFC71D" w14:textId="123BE84D" w:rsidR="006C1C0C" w:rsidRPr="00AE343B" w:rsidRDefault="00236900" w:rsidP="00AE343B">
            <w:pPr>
              <w:spacing w:after="0"/>
              <w:jc w:val="both"/>
              <w:rPr>
                <w:rFonts w:ascii="Times New Roman" w:hAnsi="Times New Roman" w:cs="Times New Roman"/>
                <w:bCs/>
                <w:sz w:val="24"/>
                <w:szCs w:val="24"/>
              </w:rPr>
            </w:pPr>
            <w:r w:rsidRPr="00AE343B">
              <w:rPr>
                <w:rFonts w:ascii="Times New Roman" w:hAnsi="Times New Roman" w:cs="Times New Roman"/>
                <w:sz w:val="24"/>
                <w:szCs w:val="24"/>
              </w:rPr>
              <w:t>5</w:t>
            </w:r>
            <w:r w:rsidR="0070551C" w:rsidRPr="00AE343B">
              <w:rPr>
                <w:rFonts w:ascii="Times New Roman" w:hAnsi="Times New Roman" w:cs="Times New Roman"/>
                <w:sz w:val="24"/>
                <w:szCs w:val="24"/>
              </w:rPr>
              <w:t>.</w:t>
            </w:r>
            <w:r w:rsidR="006C1C0C" w:rsidRPr="00AE343B">
              <w:rPr>
                <w:rFonts w:ascii="Times New Roman" w:hAnsi="Times New Roman" w:cs="Times New Roman"/>
                <w:sz w:val="24"/>
                <w:szCs w:val="24"/>
              </w:rPr>
              <w:t>Методика оценки рисков и принятия решения в нестандартной педагогической ситуации в деятельности воспитателя</w:t>
            </w:r>
          </w:p>
        </w:tc>
        <w:tc>
          <w:tcPr>
            <w:tcW w:w="674" w:type="pct"/>
            <w:tcBorders>
              <w:top w:val="single" w:sz="4" w:space="0" w:color="auto"/>
              <w:left w:val="single" w:sz="4" w:space="0" w:color="auto"/>
              <w:bottom w:val="single" w:sz="4" w:space="0" w:color="auto"/>
              <w:right w:val="single" w:sz="4" w:space="0" w:color="auto"/>
            </w:tcBorders>
            <w:vAlign w:val="center"/>
          </w:tcPr>
          <w:p w14:paraId="7F4686BD" w14:textId="5886AA7F" w:rsidR="006C1C0C" w:rsidRPr="00AE343B" w:rsidRDefault="006C1C0C" w:rsidP="00AE343B">
            <w:pPr>
              <w:spacing w:after="0"/>
              <w:jc w:val="center"/>
              <w:rPr>
                <w:rFonts w:ascii="Times New Roman" w:hAnsi="Times New Roman" w:cs="Times New Roman"/>
                <w:sz w:val="24"/>
                <w:szCs w:val="24"/>
              </w:rPr>
            </w:pPr>
            <w:r w:rsidRPr="00AE343B">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4FABED61" w14:textId="77777777" w:rsidR="006C1C0C" w:rsidRPr="00AE343B" w:rsidRDefault="006C1C0C" w:rsidP="00AE343B">
            <w:pPr>
              <w:spacing w:after="0"/>
              <w:rPr>
                <w:rFonts w:ascii="Times New Roman" w:hAnsi="Times New Roman" w:cs="Times New Roman"/>
                <w:sz w:val="24"/>
                <w:szCs w:val="24"/>
              </w:rPr>
            </w:pPr>
          </w:p>
        </w:tc>
      </w:tr>
      <w:tr w:rsidR="00AE343B" w:rsidRPr="00AE343B" w14:paraId="5E982E5C" w14:textId="77777777" w:rsidTr="006C1C0C">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72BDBD" w14:textId="77777777" w:rsidR="003505D1" w:rsidRPr="00AE343B" w:rsidRDefault="003505D1"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03E5CC5D" w14:textId="77777777" w:rsidR="003505D1" w:rsidRPr="00AE343B" w:rsidRDefault="003505D1" w:rsidP="00AE343B">
            <w:pPr>
              <w:spacing w:after="0"/>
              <w:rPr>
                <w:rFonts w:ascii="Times New Roman" w:hAnsi="Times New Roman" w:cs="Times New Roman"/>
                <w:b/>
                <w:bCs/>
                <w:sz w:val="24"/>
                <w:szCs w:val="24"/>
              </w:rPr>
            </w:pPr>
            <w:r w:rsidRPr="00AE343B">
              <w:rPr>
                <w:rFonts w:ascii="Times New Roman" w:hAnsi="Times New Roman" w:cs="Times New Roman"/>
                <w:b/>
                <w:bCs/>
                <w:sz w:val="24"/>
                <w:szCs w:val="24"/>
              </w:rPr>
              <w:t xml:space="preserve">В том числе практических занятий </w:t>
            </w:r>
          </w:p>
        </w:tc>
        <w:tc>
          <w:tcPr>
            <w:tcW w:w="674" w:type="pct"/>
            <w:tcBorders>
              <w:top w:val="single" w:sz="4" w:space="0" w:color="auto"/>
              <w:left w:val="single" w:sz="4" w:space="0" w:color="auto"/>
              <w:bottom w:val="single" w:sz="4" w:space="0" w:color="auto"/>
              <w:right w:val="single" w:sz="4" w:space="0" w:color="auto"/>
            </w:tcBorders>
            <w:vAlign w:val="center"/>
            <w:hideMark/>
          </w:tcPr>
          <w:p w14:paraId="21DDB0F4" w14:textId="4364E803" w:rsidR="003505D1" w:rsidRPr="00AE343B" w:rsidRDefault="00236900" w:rsidP="00AE343B">
            <w:pPr>
              <w:spacing w:after="0" w:line="240" w:lineRule="auto"/>
              <w:jc w:val="center"/>
              <w:rPr>
                <w:rFonts w:ascii="Times New Roman" w:hAnsi="Times New Roman" w:cs="Times New Roman"/>
                <w:b/>
                <w:bCs/>
                <w:iCs/>
                <w:sz w:val="24"/>
                <w:szCs w:val="24"/>
              </w:rPr>
            </w:pPr>
            <w:r w:rsidRPr="00AE343B">
              <w:rPr>
                <w:rFonts w:ascii="Times New Roman" w:hAnsi="Times New Roman" w:cs="Times New Roman"/>
                <w:b/>
                <w:bCs/>
                <w:iCs/>
                <w:sz w:val="24"/>
                <w:szCs w:val="24"/>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A37B6" w14:textId="77777777" w:rsidR="003505D1" w:rsidRPr="00AE343B" w:rsidRDefault="003505D1" w:rsidP="00AE343B">
            <w:pPr>
              <w:spacing w:after="0"/>
              <w:rPr>
                <w:rFonts w:ascii="Times New Roman" w:hAnsi="Times New Roman" w:cs="Times New Roman"/>
                <w:sz w:val="24"/>
                <w:szCs w:val="24"/>
              </w:rPr>
            </w:pPr>
          </w:p>
        </w:tc>
      </w:tr>
      <w:tr w:rsidR="00AE343B" w:rsidRPr="00AE343B" w14:paraId="41DC222D" w14:textId="77777777" w:rsidTr="006C1C0C">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37792F" w14:textId="77777777" w:rsidR="006C1C0C" w:rsidRPr="00AE343B" w:rsidRDefault="006C1C0C"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0E594EE8" w14:textId="51BA4600" w:rsidR="006C1C0C" w:rsidRPr="00AE343B" w:rsidRDefault="006C1C0C" w:rsidP="00AE343B">
            <w:pPr>
              <w:spacing w:after="0"/>
              <w:rPr>
                <w:rFonts w:ascii="Times New Roman" w:hAnsi="Times New Roman" w:cs="Times New Roman"/>
                <w:bCs/>
                <w:sz w:val="24"/>
                <w:szCs w:val="24"/>
              </w:rPr>
            </w:pPr>
            <w:r w:rsidRPr="00AE343B">
              <w:rPr>
                <w:rFonts w:ascii="Times New Roman" w:eastAsia="Times New Roman" w:hAnsi="Times New Roman" w:cs="Times New Roman"/>
                <w:b/>
                <w:bCs/>
                <w:sz w:val="24"/>
                <w:szCs w:val="24"/>
              </w:rPr>
              <w:t>Практическое занятие 1.</w:t>
            </w:r>
            <w:r w:rsidRPr="00AE343B">
              <w:rPr>
                <w:rFonts w:ascii="Times New Roman" w:hAnsi="Times New Roman" w:cs="Times New Roman"/>
                <w:sz w:val="24"/>
                <w:szCs w:val="24"/>
              </w:rPr>
              <w:t xml:space="preserve"> </w:t>
            </w:r>
            <w:r w:rsidRPr="00AE343B">
              <w:rPr>
                <w:rFonts w:ascii="Times New Roman" w:eastAsia="Times New Roman" w:hAnsi="Times New Roman" w:cs="Times New Roman"/>
                <w:bCs/>
                <w:sz w:val="24"/>
                <w:szCs w:val="24"/>
              </w:rPr>
              <w:t>Самодиагностика по определению профессиональной подготовленности на основе выбранной методики.</w:t>
            </w:r>
          </w:p>
        </w:tc>
        <w:tc>
          <w:tcPr>
            <w:tcW w:w="674" w:type="pct"/>
            <w:tcBorders>
              <w:top w:val="single" w:sz="4" w:space="0" w:color="auto"/>
              <w:left w:val="single" w:sz="4" w:space="0" w:color="auto"/>
              <w:bottom w:val="single" w:sz="4" w:space="0" w:color="auto"/>
              <w:right w:val="single" w:sz="4" w:space="0" w:color="auto"/>
            </w:tcBorders>
            <w:vAlign w:val="center"/>
            <w:hideMark/>
          </w:tcPr>
          <w:p w14:paraId="1334C84A" w14:textId="77777777" w:rsidR="006C1C0C" w:rsidRPr="00AE343B" w:rsidRDefault="006C1C0C" w:rsidP="00AE343B">
            <w:pPr>
              <w:spacing w:after="0" w:line="240" w:lineRule="auto"/>
              <w:jc w:val="center"/>
              <w:rPr>
                <w:rFonts w:ascii="Times New Roman" w:hAnsi="Times New Roman" w:cs="Times New Roman"/>
                <w:sz w:val="24"/>
                <w:szCs w:val="24"/>
              </w:rPr>
            </w:pPr>
            <w:r w:rsidRPr="00AE343B">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F48696" w14:textId="77777777" w:rsidR="006C1C0C" w:rsidRPr="00AE343B" w:rsidRDefault="006C1C0C" w:rsidP="00AE343B">
            <w:pPr>
              <w:spacing w:after="0"/>
              <w:rPr>
                <w:rFonts w:ascii="Times New Roman" w:hAnsi="Times New Roman" w:cs="Times New Roman"/>
                <w:sz w:val="24"/>
                <w:szCs w:val="24"/>
              </w:rPr>
            </w:pPr>
          </w:p>
        </w:tc>
      </w:tr>
      <w:tr w:rsidR="00AE343B" w:rsidRPr="00AE343B" w14:paraId="4B7ECE38" w14:textId="77777777" w:rsidTr="006C1C0C">
        <w:trPr>
          <w:trHeight w:val="407"/>
        </w:trPr>
        <w:tc>
          <w:tcPr>
            <w:tcW w:w="0" w:type="auto"/>
            <w:vMerge/>
            <w:tcBorders>
              <w:top w:val="single" w:sz="4" w:space="0" w:color="auto"/>
              <w:left w:val="single" w:sz="4" w:space="0" w:color="auto"/>
              <w:bottom w:val="single" w:sz="4" w:space="0" w:color="auto"/>
              <w:right w:val="single" w:sz="4" w:space="0" w:color="auto"/>
            </w:tcBorders>
            <w:vAlign w:val="center"/>
          </w:tcPr>
          <w:p w14:paraId="732F2342" w14:textId="77777777" w:rsidR="006C1C0C" w:rsidRPr="00AE343B" w:rsidRDefault="006C1C0C"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tcPr>
          <w:p w14:paraId="726889CB" w14:textId="721C552C" w:rsidR="006C1C0C" w:rsidRPr="00AE343B" w:rsidRDefault="006C1C0C" w:rsidP="00AE343B">
            <w:pPr>
              <w:spacing w:after="0"/>
              <w:rPr>
                <w:rFonts w:ascii="Times New Roman" w:hAnsi="Times New Roman" w:cs="Times New Roman"/>
                <w:b/>
                <w:bCs/>
                <w:sz w:val="24"/>
                <w:szCs w:val="24"/>
              </w:rPr>
            </w:pPr>
            <w:r w:rsidRPr="00AE343B">
              <w:rPr>
                <w:rFonts w:ascii="Times New Roman" w:eastAsia="Times New Roman" w:hAnsi="Times New Roman" w:cs="Times New Roman"/>
                <w:b/>
                <w:bCs/>
                <w:sz w:val="24"/>
                <w:szCs w:val="24"/>
              </w:rPr>
              <w:t>Практическое занятие 2.</w:t>
            </w:r>
            <w:r w:rsidRPr="00AE343B">
              <w:rPr>
                <w:rFonts w:ascii="Times New Roman" w:hAnsi="Times New Roman" w:cs="Times New Roman"/>
                <w:sz w:val="24"/>
                <w:szCs w:val="24"/>
              </w:rPr>
              <w:t xml:space="preserve"> </w:t>
            </w:r>
            <w:r w:rsidRPr="00AE343B">
              <w:rPr>
                <w:rFonts w:ascii="Times New Roman" w:eastAsia="Times New Roman" w:hAnsi="Times New Roman" w:cs="Times New Roman"/>
                <w:bCs/>
                <w:sz w:val="24"/>
                <w:szCs w:val="24"/>
              </w:rPr>
              <w:t>Определение проблем методического характера в смоделированных нестандартных педагогических ситуациях и их решение.</w:t>
            </w:r>
          </w:p>
        </w:tc>
        <w:tc>
          <w:tcPr>
            <w:tcW w:w="674" w:type="pct"/>
            <w:tcBorders>
              <w:top w:val="single" w:sz="4" w:space="0" w:color="auto"/>
              <w:left w:val="single" w:sz="4" w:space="0" w:color="auto"/>
              <w:bottom w:val="single" w:sz="4" w:space="0" w:color="auto"/>
              <w:right w:val="single" w:sz="4" w:space="0" w:color="auto"/>
            </w:tcBorders>
            <w:vAlign w:val="center"/>
          </w:tcPr>
          <w:p w14:paraId="2F7B2376" w14:textId="08FEDF30" w:rsidR="006C1C0C" w:rsidRPr="00AE343B" w:rsidRDefault="0070551C" w:rsidP="00AE343B">
            <w:pPr>
              <w:spacing w:after="0" w:line="240" w:lineRule="auto"/>
              <w:jc w:val="center"/>
              <w:rPr>
                <w:rFonts w:ascii="Times New Roman" w:hAnsi="Times New Roman" w:cs="Times New Roman"/>
                <w:sz w:val="24"/>
                <w:szCs w:val="24"/>
              </w:rPr>
            </w:pPr>
            <w:r w:rsidRPr="00AE343B">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220C434E" w14:textId="77777777" w:rsidR="006C1C0C" w:rsidRPr="00AE343B" w:rsidRDefault="006C1C0C" w:rsidP="00AE343B">
            <w:pPr>
              <w:spacing w:after="0"/>
              <w:rPr>
                <w:rFonts w:ascii="Times New Roman" w:hAnsi="Times New Roman" w:cs="Times New Roman"/>
                <w:sz w:val="24"/>
                <w:szCs w:val="24"/>
              </w:rPr>
            </w:pPr>
          </w:p>
        </w:tc>
      </w:tr>
      <w:tr w:rsidR="00AE343B" w:rsidRPr="00AE343B" w14:paraId="25C37BAA" w14:textId="77777777" w:rsidTr="006C1C0C">
        <w:trPr>
          <w:trHeight w:val="407"/>
        </w:trPr>
        <w:tc>
          <w:tcPr>
            <w:tcW w:w="0" w:type="auto"/>
            <w:vMerge/>
            <w:tcBorders>
              <w:top w:val="single" w:sz="4" w:space="0" w:color="auto"/>
              <w:left w:val="single" w:sz="4" w:space="0" w:color="auto"/>
              <w:bottom w:val="single" w:sz="4" w:space="0" w:color="auto"/>
              <w:right w:val="single" w:sz="4" w:space="0" w:color="auto"/>
            </w:tcBorders>
            <w:vAlign w:val="center"/>
          </w:tcPr>
          <w:p w14:paraId="5A94578C"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tcPr>
          <w:p w14:paraId="25B42772" w14:textId="43FC7DC2" w:rsidR="00236900" w:rsidRPr="00AE343B" w:rsidRDefault="00236900" w:rsidP="00AE343B">
            <w:pPr>
              <w:spacing w:after="0"/>
              <w:rPr>
                <w:rFonts w:ascii="Times New Roman" w:hAnsi="Times New Roman" w:cs="Times New Roman"/>
                <w:sz w:val="24"/>
                <w:szCs w:val="24"/>
              </w:rPr>
            </w:pPr>
            <w:r w:rsidRPr="00AE343B">
              <w:rPr>
                <w:rFonts w:ascii="Times New Roman" w:eastAsia="Times New Roman" w:hAnsi="Times New Roman" w:cs="Times New Roman"/>
                <w:b/>
                <w:bCs/>
                <w:sz w:val="24"/>
                <w:szCs w:val="24"/>
              </w:rPr>
              <w:t>Практическое занятие 3.</w:t>
            </w:r>
            <w:r w:rsidRPr="00AE343B">
              <w:rPr>
                <w:rFonts w:ascii="Times New Roman" w:hAnsi="Times New Roman" w:cs="Times New Roman"/>
                <w:sz w:val="24"/>
                <w:szCs w:val="24"/>
              </w:rPr>
              <w:t xml:space="preserve"> </w:t>
            </w:r>
          </w:p>
          <w:p w14:paraId="07EF7F10" w14:textId="7D1EE7EB" w:rsidR="00236900" w:rsidRPr="00AE343B" w:rsidRDefault="00236900" w:rsidP="00AE343B">
            <w:pPr>
              <w:spacing w:after="0"/>
              <w:rPr>
                <w:rFonts w:ascii="Times New Roman" w:eastAsia="Times New Roman" w:hAnsi="Times New Roman" w:cs="Times New Roman"/>
                <w:b/>
                <w:bCs/>
                <w:sz w:val="24"/>
                <w:szCs w:val="24"/>
              </w:rPr>
            </w:pPr>
            <w:r w:rsidRPr="00AE343B">
              <w:rPr>
                <w:rFonts w:ascii="Times New Roman" w:hAnsi="Times New Roman" w:cs="Times New Roman"/>
                <w:sz w:val="24"/>
                <w:szCs w:val="24"/>
              </w:rPr>
              <w:t>Нормативная, методическая документация, регламентирующая деятельность воспитателя детей дошкольного возраста.</w:t>
            </w:r>
          </w:p>
        </w:tc>
        <w:tc>
          <w:tcPr>
            <w:tcW w:w="674" w:type="pct"/>
            <w:tcBorders>
              <w:top w:val="single" w:sz="4" w:space="0" w:color="auto"/>
              <w:left w:val="single" w:sz="4" w:space="0" w:color="auto"/>
              <w:bottom w:val="single" w:sz="4" w:space="0" w:color="auto"/>
              <w:right w:val="single" w:sz="4" w:space="0" w:color="auto"/>
            </w:tcBorders>
            <w:vAlign w:val="center"/>
          </w:tcPr>
          <w:p w14:paraId="09EA3D31" w14:textId="073E1DA8" w:rsidR="00236900" w:rsidRPr="00AE343B" w:rsidRDefault="00236900" w:rsidP="00AE343B">
            <w:pPr>
              <w:spacing w:after="0" w:line="240" w:lineRule="auto"/>
              <w:jc w:val="center"/>
              <w:rPr>
                <w:rFonts w:ascii="Times New Roman" w:hAnsi="Times New Roman" w:cs="Times New Roman"/>
                <w:sz w:val="24"/>
                <w:szCs w:val="24"/>
              </w:rPr>
            </w:pPr>
            <w:r w:rsidRPr="00AE343B">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7A3A3300" w14:textId="77777777" w:rsidR="00236900" w:rsidRPr="00AE343B" w:rsidRDefault="00236900" w:rsidP="00AE343B">
            <w:pPr>
              <w:spacing w:after="0"/>
              <w:rPr>
                <w:rFonts w:ascii="Times New Roman" w:hAnsi="Times New Roman" w:cs="Times New Roman"/>
                <w:sz w:val="24"/>
                <w:szCs w:val="24"/>
              </w:rPr>
            </w:pPr>
          </w:p>
        </w:tc>
      </w:tr>
      <w:tr w:rsidR="00AE343B" w:rsidRPr="00AE343B" w14:paraId="1216BE16" w14:textId="77777777" w:rsidTr="006C1C0C">
        <w:trPr>
          <w:trHeight w:val="6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17F197" w14:textId="77777777" w:rsidR="003505D1" w:rsidRPr="00AE343B" w:rsidRDefault="003505D1"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729BEE24" w14:textId="77777777" w:rsidR="003505D1" w:rsidRPr="00AE343B" w:rsidRDefault="003505D1" w:rsidP="00AE343B">
            <w:pPr>
              <w:spacing w:after="0"/>
              <w:rPr>
                <w:rFonts w:ascii="Times New Roman" w:hAnsi="Times New Roman" w:cs="Times New Roman"/>
                <w:b/>
                <w:bCs/>
                <w:sz w:val="24"/>
                <w:szCs w:val="24"/>
              </w:rPr>
            </w:pPr>
            <w:r w:rsidRPr="00AE343B">
              <w:rPr>
                <w:rFonts w:ascii="Times New Roman" w:hAnsi="Times New Roman" w:cs="Times New Roman"/>
                <w:b/>
                <w:bCs/>
                <w:sz w:val="24"/>
                <w:szCs w:val="24"/>
              </w:rPr>
              <w:t xml:space="preserve">Самостоятельная работа обучающихся </w:t>
            </w:r>
          </w:p>
          <w:p w14:paraId="71B38664" w14:textId="77777777" w:rsidR="003505D1" w:rsidRPr="00AE343B" w:rsidRDefault="006C1C0C" w:rsidP="00AE343B">
            <w:pPr>
              <w:spacing w:after="0"/>
              <w:rPr>
                <w:rFonts w:ascii="Times New Roman" w:eastAsia="Times New Roman" w:hAnsi="Times New Roman" w:cs="Times New Roman"/>
                <w:bCs/>
                <w:sz w:val="24"/>
                <w:szCs w:val="24"/>
              </w:rPr>
            </w:pPr>
            <w:r w:rsidRPr="00AE343B">
              <w:rPr>
                <w:rFonts w:ascii="Times New Roman" w:eastAsia="Times New Roman" w:hAnsi="Times New Roman" w:cs="Times New Roman"/>
                <w:bCs/>
                <w:sz w:val="24"/>
                <w:szCs w:val="24"/>
              </w:rPr>
              <w:t>Реферат «Традиционные и современные формы методической деятельности воспитателя в ДОО». Разработка индивидуального методического плана по самообразованию.</w:t>
            </w:r>
          </w:p>
          <w:p w14:paraId="630BD56F" w14:textId="4104D6DC" w:rsidR="00236900" w:rsidRPr="00AE343B" w:rsidRDefault="00236900" w:rsidP="00AE343B">
            <w:pPr>
              <w:spacing w:after="0"/>
              <w:rPr>
                <w:rFonts w:ascii="Times New Roman" w:hAnsi="Times New Roman" w:cs="Times New Roman"/>
                <w:bCs/>
                <w:sz w:val="24"/>
                <w:szCs w:val="24"/>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5807F4FD" w14:textId="77777777" w:rsidR="003505D1" w:rsidRPr="00AE343B" w:rsidRDefault="003505D1" w:rsidP="00AE343B">
            <w:pPr>
              <w:spacing w:after="0" w:line="240" w:lineRule="auto"/>
              <w:jc w:val="center"/>
              <w:rPr>
                <w:rFonts w:ascii="Times New Roman" w:hAnsi="Times New Roman" w:cs="Times New Roman"/>
                <w:bCs/>
                <w:iCs/>
                <w:sz w:val="24"/>
                <w:szCs w:val="24"/>
              </w:rPr>
            </w:pPr>
            <w:r w:rsidRPr="00AE343B">
              <w:rPr>
                <w:rFonts w:ascii="Times New Roman" w:hAnsi="Times New Roman" w:cs="Times New Roman"/>
                <w:bCs/>
                <w:iCs/>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4E7CCE" w14:textId="77777777" w:rsidR="003505D1" w:rsidRPr="00AE343B" w:rsidRDefault="003505D1" w:rsidP="00AE343B">
            <w:pPr>
              <w:spacing w:after="0"/>
              <w:rPr>
                <w:rFonts w:ascii="Times New Roman" w:hAnsi="Times New Roman" w:cs="Times New Roman"/>
                <w:sz w:val="24"/>
                <w:szCs w:val="24"/>
              </w:rPr>
            </w:pPr>
          </w:p>
        </w:tc>
      </w:tr>
      <w:tr w:rsidR="00AE343B" w:rsidRPr="00AE343B" w14:paraId="1AA2011C" w14:textId="77777777" w:rsidTr="002D6619">
        <w:trPr>
          <w:trHeight w:val="308"/>
        </w:trPr>
        <w:tc>
          <w:tcPr>
            <w:tcW w:w="764" w:type="pct"/>
            <w:vMerge w:val="restart"/>
            <w:tcBorders>
              <w:top w:val="single" w:sz="4" w:space="0" w:color="auto"/>
              <w:left w:val="single" w:sz="4" w:space="0" w:color="auto"/>
              <w:bottom w:val="single" w:sz="4" w:space="0" w:color="auto"/>
              <w:right w:val="single" w:sz="4" w:space="0" w:color="auto"/>
            </w:tcBorders>
            <w:hideMark/>
          </w:tcPr>
          <w:p w14:paraId="0D86FDE7" w14:textId="77777777" w:rsidR="00E64B6A" w:rsidRPr="00AE343B" w:rsidRDefault="00E64B6A" w:rsidP="00AE343B">
            <w:pPr>
              <w:spacing w:after="0"/>
              <w:jc w:val="center"/>
              <w:rPr>
                <w:rFonts w:ascii="Times New Roman" w:hAnsi="Times New Roman" w:cs="Times New Roman"/>
                <w:b/>
                <w:bCs/>
                <w:sz w:val="24"/>
                <w:szCs w:val="24"/>
              </w:rPr>
            </w:pPr>
            <w:r w:rsidRPr="00AE343B">
              <w:rPr>
                <w:rFonts w:ascii="Times New Roman" w:hAnsi="Times New Roman" w:cs="Times New Roman"/>
                <w:b/>
                <w:bCs/>
                <w:sz w:val="24"/>
                <w:szCs w:val="24"/>
              </w:rPr>
              <w:t xml:space="preserve">Тема 2. </w:t>
            </w:r>
          </w:p>
          <w:p w14:paraId="3D77C615" w14:textId="77777777" w:rsidR="00E64B6A" w:rsidRPr="00AE343B" w:rsidRDefault="00E64B6A"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AE343B">
              <w:rPr>
                <w:rFonts w:ascii="Times New Roman" w:hAnsi="Times New Roman" w:cs="Times New Roman"/>
                <w:bCs/>
                <w:sz w:val="24"/>
                <w:szCs w:val="24"/>
              </w:rPr>
              <w:t>Концептуальные</w:t>
            </w:r>
          </w:p>
          <w:p w14:paraId="36F6D9FD" w14:textId="77777777" w:rsidR="00E64B6A" w:rsidRPr="00AE343B" w:rsidRDefault="00E64B6A"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AE343B">
              <w:rPr>
                <w:rFonts w:ascii="Times New Roman" w:hAnsi="Times New Roman" w:cs="Times New Roman"/>
                <w:bCs/>
                <w:sz w:val="24"/>
                <w:szCs w:val="24"/>
              </w:rPr>
              <w:t>основы и содержание вариативных примерных основных и парциальных образовательных программ</w:t>
            </w:r>
          </w:p>
          <w:p w14:paraId="0EC74B55" w14:textId="76B29E82" w:rsidR="00E64B6A" w:rsidRPr="00AE343B" w:rsidRDefault="00E64B6A" w:rsidP="00AE343B">
            <w:pPr>
              <w:spacing w:after="0"/>
              <w:jc w:val="center"/>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0EA1A924" w14:textId="77777777" w:rsidR="00E64B6A" w:rsidRPr="00AE343B" w:rsidRDefault="00E64B6A" w:rsidP="00AE343B">
            <w:pPr>
              <w:spacing w:after="0"/>
              <w:rPr>
                <w:rFonts w:ascii="Times New Roman" w:hAnsi="Times New Roman" w:cs="Times New Roman"/>
                <w:b/>
                <w:bCs/>
                <w:sz w:val="24"/>
                <w:szCs w:val="24"/>
              </w:rPr>
            </w:pPr>
            <w:r w:rsidRPr="00AE343B">
              <w:rPr>
                <w:rFonts w:ascii="Times New Roman" w:hAnsi="Times New Roman" w:cs="Times New Roman"/>
                <w:b/>
                <w:bCs/>
                <w:sz w:val="24"/>
                <w:szCs w:val="24"/>
              </w:rPr>
              <w:t>Содержание учебного материала</w:t>
            </w:r>
          </w:p>
        </w:tc>
        <w:tc>
          <w:tcPr>
            <w:tcW w:w="674" w:type="pct"/>
            <w:tcBorders>
              <w:top w:val="single" w:sz="4" w:space="0" w:color="auto"/>
              <w:left w:val="single" w:sz="4" w:space="0" w:color="auto"/>
              <w:bottom w:val="single" w:sz="4" w:space="0" w:color="auto"/>
              <w:right w:val="single" w:sz="4" w:space="0" w:color="auto"/>
            </w:tcBorders>
            <w:vAlign w:val="center"/>
            <w:hideMark/>
          </w:tcPr>
          <w:p w14:paraId="6AE27276" w14:textId="20F2CFC1" w:rsidR="00E64B6A" w:rsidRPr="00AE343B" w:rsidRDefault="00E64B6A" w:rsidP="00AE343B">
            <w:pPr>
              <w:spacing w:after="0" w:line="240" w:lineRule="auto"/>
              <w:jc w:val="center"/>
              <w:rPr>
                <w:rFonts w:ascii="Times New Roman" w:hAnsi="Times New Roman" w:cs="Times New Roman"/>
                <w:b/>
                <w:iCs/>
                <w:sz w:val="24"/>
                <w:szCs w:val="24"/>
              </w:rPr>
            </w:pPr>
            <w:r w:rsidRPr="00AE343B">
              <w:rPr>
                <w:rFonts w:ascii="Times New Roman" w:hAnsi="Times New Roman" w:cs="Times New Roman"/>
                <w:b/>
                <w:iCs/>
                <w:sz w:val="24"/>
                <w:szCs w:val="24"/>
              </w:rPr>
              <w:t>16</w:t>
            </w:r>
          </w:p>
        </w:tc>
        <w:tc>
          <w:tcPr>
            <w:tcW w:w="590" w:type="pct"/>
            <w:vMerge w:val="restart"/>
            <w:tcBorders>
              <w:top w:val="single" w:sz="4" w:space="0" w:color="auto"/>
              <w:left w:val="single" w:sz="4" w:space="0" w:color="auto"/>
              <w:right w:val="single" w:sz="4" w:space="0" w:color="auto"/>
            </w:tcBorders>
            <w:vAlign w:val="center"/>
            <w:hideMark/>
          </w:tcPr>
          <w:p w14:paraId="0A12B3BC" w14:textId="51B63D06" w:rsidR="00E64B6A" w:rsidRPr="00AE343B" w:rsidRDefault="00E64B6A" w:rsidP="00AE343B">
            <w:pPr>
              <w:spacing w:after="0"/>
              <w:jc w:val="center"/>
              <w:rPr>
                <w:rFonts w:ascii="Times New Roman" w:hAnsi="Times New Roman" w:cs="Times New Roman"/>
                <w:bCs/>
                <w:sz w:val="24"/>
                <w:szCs w:val="24"/>
              </w:rPr>
            </w:pPr>
            <w:r w:rsidRPr="00AE343B">
              <w:rPr>
                <w:rFonts w:ascii="Times New Roman" w:hAnsi="Times New Roman" w:cs="Times New Roman"/>
                <w:bCs/>
                <w:sz w:val="24"/>
                <w:szCs w:val="24"/>
              </w:rPr>
              <w:t>ОК 1, ОК 2, ОК 3, ОК 4, ОК 5, ОК 6, ОК7, ОК8, ОК 9,</w:t>
            </w:r>
            <w:r w:rsidR="00D4601F" w:rsidRPr="00AE343B">
              <w:rPr>
                <w:rFonts w:ascii="Times New Roman" w:hAnsi="Times New Roman" w:cs="Times New Roman"/>
                <w:bCs/>
                <w:sz w:val="24"/>
                <w:szCs w:val="24"/>
              </w:rPr>
              <w:t xml:space="preserve"> ОК10, </w:t>
            </w:r>
            <w:r w:rsidRPr="00AE343B">
              <w:rPr>
                <w:rFonts w:ascii="Times New Roman" w:hAnsi="Times New Roman" w:cs="Times New Roman"/>
                <w:bCs/>
                <w:sz w:val="24"/>
                <w:szCs w:val="24"/>
              </w:rPr>
              <w:t xml:space="preserve"> ОК 11</w:t>
            </w:r>
          </w:p>
          <w:p w14:paraId="0A85F0AB" w14:textId="3B06EE4C" w:rsidR="00E64B6A" w:rsidRPr="00AE343B" w:rsidRDefault="00E64B6A" w:rsidP="00AE343B">
            <w:pPr>
              <w:spacing w:after="0"/>
              <w:jc w:val="center"/>
              <w:rPr>
                <w:rFonts w:ascii="Times New Roman" w:hAnsi="Times New Roman" w:cs="Times New Roman"/>
                <w:bCs/>
                <w:sz w:val="24"/>
                <w:szCs w:val="24"/>
              </w:rPr>
            </w:pPr>
            <w:r w:rsidRPr="00AE343B">
              <w:rPr>
                <w:rFonts w:ascii="Times New Roman" w:hAnsi="Times New Roman" w:cs="Times New Roman"/>
                <w:bCs/>
                <w:sz w:val="24"/>
                <w:szCs w:val="24"/>
              </w:rPr>
              <w:t>ПК5.1, ПК5.3, ПК5.4, ПК5.5.</w:t>
            </w:r>
          </w:p>
          <w:p w14:paraId="2A97BFB3" w14:textId="4F6E7A88" w:rsidR="00E64B6A" w:rsidRPr="00AE343B" w:rsidRDefault="00E64B6A" w:rsidP="00AE343B">
            <w:pPr>
              <w:spacing w:after="0"/>
              <w:jc w:val="center"/>
              <w:rPr>
                <w:rFonts w:ascii="Times New Roman" w:hAnsi="Times New Roman" w:cs="Times New Roman"/>
                <w:bCs/>
                <w:sz w:val="24"/>
                <w:szCs w:val="24"/>
              </w:rPr>
            </w:pPr>
            <w:r w:rsidRPr="00AE343B">
              <w:rPr>
                <w:rFonts w:ascii="Times New Roman" w:hAnsi="Times New Roman" w:cs="Times New Roman"/>
                <w:sz w:val="24"/>
                <w:szCs w:val="24"/>
              </w:rPr>
              <w:t>ЛР 15, ЛР 18, ЛР 19, ЛР 20, ЛР 22, ЛР 23, ЛР 24</w:t>
            </w:r>
          </w:p>
        </w:tc>
      </w:tr>
      <w:tr w:rsidR="00AE343B" w:rsidRPr="00AE343B" w14:paraId="793E30F5" w14:textId="77777777" w:rsidTr="002D6619">
        <w:trPr>
          <w:trHeight w:val="3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1142CC" w14:textId="77777777" w:rsidR="00E64B6A" w:rsidRPr="00AE343B" w:rsidRDefault="00E64B6A"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353C6BB8" w14:textId="6AAF45AC" w:rsidR="00E64B6A" w:rsidRPr="00AE343B" w:rsidRDefault="00E64B6A" w:rsidP="00AE343B">
            <w:pPr>
              <w:spacing w:after="0"/>
              <w:jc w:val="both"/>
              <w:rPr>
                <w:rFonts w:ascii="Times New Roman" w:hAnsi="Times New Roman" w:cs="Times New Roman"/>
                <w:bCs/>
                <w:sz w:val="24"/>
                <w:szCs w:val="24"/>
              </w:rPr>
            </w:pPr>
            <w:r w:rsidRPr="00AE343B">
              <w:rPr>
                <w:rFonts w:ascii="Times New Roman" w:hAnsi="Times New Roman" w:cs="Times New Roman"/>
                <w:sz w:val="24"/>
                <w:szCs w:val="24"/>
              </w:rPr>
              <w:t>1.Нормативные требования ФГОС ДО к структуре содержания основной образовательной программы дошкольного образования. Теоретические основания, структура, содержание, принципы, цели, задачи, условия реализации ООП.</w:t>
            </w:r>
          </w:p>
        </w:tc>
        <w:tc>
          <w:tcPr>
            <w:tcW w:w="674" w:type="pct"/>
            <w:tcBorders>
              <w:top w:val="single" w:sz="4" w:space="0" w:color="auto"/>
              <w:left w:val="single" w:sz="4" w:space="0" w:color="auto"/>
              <w:bottom w:val="single" w:sz="4" w:space="0" w:color="auto"/>
              <w:right w:val="single" w:sz="4" w:space="0" w:color="auto"/>
            </w:tcBorders>
            <w:vAlign w:val="center"/>
            <w:hideMark/>
          </w:tcPr>
          <w:p w14:paraId="69FD42FD" w14:textId="77777777" w:rsidR="00E64B6A" w:rsidRPr="00AE343B" w:rsidRDefault="00E64B6A" w:rsidP="00AE343B">
            <w:pPr>
              <w:spacing w:after="0" w:line="240" w:lineRule="auto"/>
              <w:jc w:val="center"/>
              <w:rPr>
                <w:rFonts w:ascii="Times New Roman" w:hAnsi="Times New Roman" w:cs="Times New Roman"/>
                <w:bCs/>
                <w:i/>
                <w:sz w:val="24"/>
                <w:szCs w:val="24"/>
              </w:rPr>
            </w:pPr>
            <w:r w:rsidRPr="00AE343B">
              <w:rPr>
                <w:rFonts w:ascii="Times New Roman" w:hAnsi="Times New Roman" w:cs="Times New Roman"/>
                <w:bCs/>
                <w:i/>
                <w:sz w:val="24"/>
                <w:szCs w:val="24"/>
              </w:rPr>
              <w:t>2</w:t>
            </w:r>
          </w:p>
        </w:tc>
        <w:tc>
          <w:tcPr>
            <w:tcW w:w="0" w:type="auto"/>
            <w:vMerge/>
            <w:tcBorders>
              <w:left w:val="single" w:sz="4" w:space="0" w:color="auto"/>
              <w:right w:val="single" w:sz="4" w:space="0" w:color="auto"/>
            </w:tcBorders>
            <w:vAlign w:val="center"/>
            <w:hideMark/>
          </w:tcPr>
          <w:p w14:paraId="33FFD940" w14:textId="77777777" w:rsidR="00E64B6A" w:rsidRPr="00AE343B" w:rsidRDefault="00E64B6A" w:rsidP="00AE343B">
            <w:pPr>
              <w:spacing w:after="0"/>
              <w:rPr>
                <w:rFonts w:ascii="Times New Roman" w:hAnsi="Times New Roman" w:cs="Times New Roman"/>
                <w:bCs/>
                <w:sz w:val="24"/>
                <w:szCs w:val="24"/>
              </w:rPr>
            </w:pPr>
          </w:p>
        </w:tc>
      </w:tr>
      <w:tr w:rsidR="00AE343B" w:rsidRPr="00AE343B" w14:paraId="117808AF" w14:textId="77777777" w:rsidTr="002D6619">
        <w:trPr>
          <w:trHeight w:val="3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E9167F" w14:textId="77777777" w:rsidR="00E64B6A" w:rsidRPr="00AE343B" w:rsidRDefault="00E64B6A"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4610EAC4" w14:textId="5E910836" w:rsidR="00E64B6A" w:rsidRPr="00AE343B" w:rsidRDefault="00E64B6A" w:rsidP="00AE343B">
            <w:pPr>
              <w:spacing w:after="0"/>
              <w:jc w:val="both"/>
              <w:rPr>
                <w:rFonts w:ascii="Times New Roman" w:hAnsi="Times New Roman" w:cs="Times New Roman"/>
                <w:bCs/>
                <w:sz w:val="24"/>
                <w:szCs w:val="24"/>
              </w:rPr>
            </w:pPr>
            <w:r w:rsidRPr="00AE343B">
              <w:rPr>
                <w:rFonts w:ascii="Times New Roman" w:hAnsi="Times New Roman" w:cs="Times New Roman"/>
                <w:sz w:val="24"/>
                <w:szCs w:val="24"/>
              </w:rPr>
              <w:t>2.Методика разработки рабочей программы</w:t>
            </w:r>
          </w:p>
        </w:tc>
        <w:tc>
          <w:tcPr>
            <w:tcW w:w="674" w:type="pct"/>
            <w:tcBorders>
              <w:top w:val="single" w:sz="4" w:space="0" w:color="auto"/>
              <w:left w:val="single" w:sz="4" w:space="0" w:color="auto"/>
              <w:bottom w:val="single" w:sz="4" w:space="0" w:color="auto"/>
              <w:right w:val="single" w:sz="4" w:space="0" w:color="auto"/>
            </w:tcBorders>
            <w:vAlign w:val="center"/>
            <w:hideMark/>
          </w:tcPr>
          <w:p w14:paraId="120B38DF" w14:textId="77777777" w:rsidR="00E64B6A" w:rsidRPr="00AE343B" w:rsidRDefault="00E64B6A" w:rsidP="00AE343B">
            <w:pPr>
              <w:spacing w:after="0" w:line="240" w:lineRule="auto"/>
              <w:jc w:val="center"/>
              <w:rPr>
                <w:rFonts w:ascii="Times New Roman" w:hAnsi="Times New Roman" w:cs="Times New Roman"/>
                <w:bCs/>
                <w:i/>
                <w:sz w:val="24"/>
                <w:szCs w:val="24"/>
              </w:rPr>
            </w:pPr>
            <w:r w:rsidRPr="00AE343B">
              <w:rPr>
                <w:rFonts w:ascii="Times New Roman" w:hAnsi="Times New Roman" w:cs="Times New Roman"/>
                <w:bCs/>
                <w:i/>
                <w:sz w:val="24"/>
                <w:szCs w:val="24"/>
              </w:rPr>
              <w:t>2</w:t>
            </w:r>
          </w:p>
        </w:tc>
        <w:tc>
          <w:tcPr>
            <w:tcW w:w="0" w:type="auto"/>
            <w:vMerge/>
            <w:tcBorders>
              <w:left w:val="single" w:sz="4" w:space="0" w:color="auto"/>
              <w:right w:val="single" w:sz="4" w:space="0" w:color="auto"/>
            </w:tcBorders>
            <w:vAlign w:val="center"/>
            <w:hideMark/>
          </w:tcPr>
          <w:p w14:paraId="53918A6B" w14:textId="77777777" w:rsidR="00E64B6A" w:rsidRPr="00AE343B" w:rsidRDefault="00E64B6A" w:rsidP="00AE343B">
            <w:pPr>
              <w:spacing w:after="0"/>
              <w:rPr>
                <w:rFonts w:ascii="Times New Roman" w:hAnsi="Times New Roman" w:cs="Times New Roman"/>
                <w:bCs/>
                <w:sz w:val="24"/>
                <w:szCs w:val="24"/>
              </w:rPr>
            </w:pPr>
          </w:p>
        </w:tc>
      </w:tr>
      <w:tr w:rsidR="00AE343B" w:rsidRPr="00AE343B" w14:paraId="34F8E111" w14:textId="77777777" w:rsidTr="002D6619">
        <w:trPr>
          <w:trHeight w:val="308"/>
        </w:trPr>
        <w:tc>
          <w:tcPr>
            <w:tcW w:w="0" w:type="auto"/>
            <w:vMerge/>
            <w:tcBorders>
              <w:top w:val="single" w:sz="4" w:space="0" w:color="auto"/>
              <w:left w:val="single" w:sz="4" w:space="0" w:color="auto"/>
              <w:bottom w:val="single" w:sz="4" w:space="0" w:color="auto"/>
              <w:right w:val="single" w:sz="4" w:space="0" w:color="auto"/>
            </w:tcBorders>
            <w:vAlign w:val="center"/>
          </w:tcPr>
          <w:p w14:paraId="1A665FAD" w14:textId="77777777" w:rsidR="00E64B6A" w:rsidRPr="00AE343B" w:rsidRDefault="00E64B6A"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tcPr>
          <w:p w14:paraId="64711CE1" w14:textId="7F938580" w:rsidR="00E64B6A" w:rsidRPr="00AE343B" w:rsidRDefault="00E64B6A" w:rsidP="00AE343B">
            <w:pPr>
              <w:spacing w:after="0"/>
              <w:jc w:val="both"/>
              <w:rPr>
                <w:rFonts w:ascii="Times New Roman" w:hAnsi="Times New Roman" w:cs="Times New Roman"/>
                <w:bCs/>
                <w:sz w:val="24"/>
                <w:szCs w:val="24"/>
              </w:rPr>
            </w:pPr>
            <w:r w:rsidRPr="00AE343B">
              <w:rPr>
                <w:rFonts w:ascii="Times New Roman" w:hAnsi="Times New Roman" w:cs="Times New Roman"/>
                <w:sz w:val="24"/>
                <w:szCs w:val="24"/>
              </w:rPr>
              <w:t>4.Организация образовательного процесса в дошкольном учреждении с учетом требований ФГОС ДО и специфики вариативных комплексных и парциальных программ</w:t>
            </w:r>
          </w:p>
        </w:tc>
        <w:tc>
          <w:tcPr>
            <w:tcW w:w="674" w:type="pct"/>
            <w:tcBorders>
              <w:top w:val="single" w:sz="4" w:space="0" w:color="auto"/>
              <w:left w:val="single" w:sz="4" w:space="0" w:color="auto"/>
              <w:bottom w:val="single" w:sz="4" w:space="0" w:color="auto"/>
              <w:right w:val="single" w:sz="4" w:space="0" w:color="auto"/>
            </w:tcBorders>
            <w:vAlign w:val="center"/>
          </w:tcPr>
          <w:p w14:paraId="626DCF72" w14:textId="2BB49C1D" w:rsidR="00E64B6A" w:rsidRPr="00AE343B" w:rsidRDefault="00E64B6A" w:rsidP="00AE343B">
            <w:pPr>
              <w:spacing w:after="0" w:line="240" w:lineRule="auto"/>
              <w:jc w:val="center"/>
              <w:rPr>
                <w:rFonts w:ascii="Times New Roman" w:hAnsi="Times New Roman" w:cs="Times New Roman"/>
                <w:bCs/>
                <w:i/>
                <w:sz w:val="24"/>
                <w:szCs w:val="24"/>
              </w:rPr>
            </w:pPr>
            <w:r w:rsidRPr="00AE343B">
              <w:rPr>
                <w:rFonts w:ascii="Times New Roman" w:hAnsi="Times New Roman" w:cs="Times New Roman"/>
                <w:bCs/>
                <w:i/>
                <w:sz w:val="24"/>
                <w:szCs w:val="24"/>
              </w:rPr>
              <w:t>2</w:t>
            </w:r>
          </w:p>
        </w:tc>
        <w:tc>
          <w:tcPr>
            <w:tcW w:w="0" w:type="auto"/>
            <w:vMerge/>
            <w:tcBorders>
              <w:left w:val="single" w:sz="4" w:space="0" w:color="auto"/>
              <w:right w:val="single" w:sz="4" w:space="0" w:color="auto"/>
            </w:tcBorders>
            <w:vAlign w:val="center"/>
          </w:tcPr>
          <w:p w14:paraId="29BC398F" w14:textId="77777777" w:rsidR="00E64B6A" w:rsidRPr="00AE343B" w:rsidRDefault="00E64B6A" w:rsidP="00AE343B">
            <w:pPr>
              <w:spacing w:after="0"/>
              <w:rPr>
                <w:rFonts w:ascii="Times New Roman" w:hAnsi="Times New Roman" w:cs="Times New Roman"/>
                <w:bCs/>
                <w:sz w:val="24"/>
                <w:szCs w:val="24"/>
              </w:rPr>
            </w:pPr>
          </w:p>
        </w:tc>
      </w:tr>
      <w:tr w:rsidR="00AE343B" w:rsidRPr="00AE343B" w14:paraId="0F8A3ECA" w14:textId="77777777" w:rsidTr="002D6619">
        <w:trPr>
          <w:trHeight w:val="308"/>
        </w:trPr>
        <w:tc>
          <w:tcPr>
            <w:tcW w:w="0" w:type="auto"/>
            <w:vMerge/>
            <w:tcBorders>
              <w:top w:val="single" w:sz="4" w:space="0" w:color="auto"/>
              <w:left w:val="single" w:sz="4" w:space="0" w:color="auto"/>
              <w:bottom w:val="single" w:sz="4" w:space="0" w:color="auto"/>
              <w:right w:val="single" w:sz="4" w:space="0" w:color="auto"/>
            </w:tcBorders>
            <w:vAlign w:val="center"/>
          </w:tcPr>
          <w:p w14:paraId="15831399" w14:textId="77777777" w:rsidR="00F746EF" w:rsidRPr="00AE343B" w:rsidRDefault="00F746EF"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tcPr>
          <w:p w14:paraId="60939ADD" w14:textId="12567FC6" w:rsidR="00F746EF" w:rsidRPr="00AE343B" w:rsidRDefault="00F746EF" w:rsidP="00AE343B">
            <w:pPr>
              <w:spacing w:after="0"/>
              <w:jc w:val="both"/>
              <w:rPr>
                <w:rFonts w:ascii="Times New Roman" w:hAnsi="Times New Roman" w:cs="Times New Roman"/>
                <w:sz w:val="24"/>
                <w:szCs w:val="24"/>
              </w:rPr>
            </w:pPr>
            <w:r w:rsidRPr="00AE343B">
              <w:rPr>
                <w:rFonts w:ascii="Times New Roman" w:hAnsi="Times New Roman" w:cs="Times New Roman"/>
                <w:sz w:val="24"/>
                <w:szCs w:val="24"/>
              </w:rPr>
              <w:t>5. Примерные вариативные программы дошкольного образования, особенности их структуры и содержания.</w:t>
            </w:r>
          </w:p>
        </w:tc>
        <w:tc>
          <w:tcPr>
            <w:tcW w:w="674" w:type="pct"/>
            <w:tcBorders>
              <w:top w:val="single" w:sz="4" w:space="0" w:color="auto"/>
              <w:left w:val="single" w:sz="4" w:space="0" w:color="auto"/>
              <w:bottom w:val="single" w:sz="4" w:space="0" w:color="auto"/>
              <w:right w:val="single" w:sz="4" w:space="0" w:color="auto"/>
            </w:tcBorders>
            <w:vAlign w:val="center"/>
          </w:tcPr>
          <w:p w14:paraId="19A8F8AA" w14:textId="1B707B5D" w:rsidR="00F746EF" w:rsidRPr="00AE343B" w:rsidRDefault="00F746EF" w:rsidP="00AE343B">
            <w:pPr>
              <w:spacing w:after="0" w:line="240" w:lineRule="auto"/>
              <w:jc w:val="center"/>
              <w:rPr>
                <w:rFonts w:ascii="Times New Roman" w:hAnsi="Times New Roman" w:cs="Times New Roman"/>
                <w:bCs/>
                <w:i/>
                <w:sz w:val="24"/>
                <w:szCs w:val="24"/>
              </w:rPr>
            </w:pPr>
            <w:r w:rsidRPr="00AE343B">
              <w:rPr>
                <w:rFonts w:ascii="Times New Roman" w:hAnsi="Times New Roman" w:cs="Times New Roman"/>
                <w:bCs/>
                <w:i/>
                <w:sz w:val="24"/>
                <w:szCs w:val="24"/>
              </w:rPr>
              <w:t>2</w:t>
            </w:r>
          </w:p>
        </w:tc>
        <w:tc>
          <w:tcPr>
            <w:tcW w:w="0" w:type="auto"/>
            <w:vMerge/>
            <w:tcBorders>
              <w:left w:val="single" w:sz="4" w:space="0" w:color="auto"/>
              <w:right w:val="single" w:sz="4" w:space="0" w:color="auto"/>
            </w:tcBorders>
            <w:vAlign w:val="center"/>
          </w:tcPr>
          <w:p w14:paraId="02584636" w14:textId="77777777" w:rsidR="00F746EF" w:rsidRPr="00AE343B" w:rsidRDefault="00F746EF" w:rsidP="00AE343B">
            <w:pPr>
              <w:spacing w:after="0"/>
              <w:rPr>
                <w:rFonts w:ascii="Times New Roman" w:hAnsi="Times New Roman" w:cs="Times New Roman"/>
                <w:bCs/>
                <w:sz w:val="24"/>
                <w:szCs w:val="24"/>
              </w:rPr>
            </w:pPr>
          </w:p>
        </w:tc>
      </w:tr>
      <w:tr w:rsidR="00AE343B" w:rsidRPr="00AE343B" w14:paraId="770768CF" w14:textId="77777777" w:rsidTr="002D6619">
        <w:trPr>
          <w:trHeight w:val="2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92634" w14:textId="77777777" w:rsidR="00E64B6A" w:rsidRPr="00AE343B" w:rsidRDefault="00E64B6A"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5D7B8742" w14:textId="77777777" w:rsidR="00E64B6A" w:rsidRPr="00AE343B" w:rsidRDefault="00E64B6A" w:rsidP="00AE343B">
            <w:pPr>
              <w:spacing w:after="0"/>
              <w:rPr>
                <w:rFonts w:ascii="Times New Roman" w:hAnsi="Times New Roman" w:cs="Times New Roman"/>
                <w:b/>
                <w:bCs/>
                <w:sz w:val="24"/>
                <w:szCs w:val="24"/>
              </w:rPr>
            </w:pPr>
            <w:r w:rsidRPr="00AE343B">
              <w:rPr>
                <w:rFonts w:ascii="Times New Roman" w:hAnsi="Times New Roman" w:cs="Times New Roman"/>
                <w:b/>
                <w:bCs/>
                <w:sz w:val="24"/>
                <w:szCs w:val="24"/>
              </w:rPr>
              <w:t>В том числе практических занятий</w:t>
            </w:r>
          </w:p>
        </w:tc>
        <w:tc>
          <w:tcPr>
            <w:tcW w:w="674" w:type="pct"/>
            <w:tcBorders>
              <w:top w:val="single" w:sz="4" w:space="0" w:color="auto"/>
              <w:left w:val="single" w:sz="4" w:space="0" w:color="auto"/>
              <w:bottom w:val="single" w:sz="4" w:space="0" w:color="auto"/>
              <w:right w:val="single" w:sz="4" w:space="0" w:color="auto"/>
            </w:tcBorders>
            <w:vAlign w:val="center"/>
            <w:hideMark/>
          </w:tcPr>
          <w:p w14:paraId="6700DE2B" w14:textId="17A4CD75" w:rsidR="00E64B6A" w:rsidRPr="00AE343B" w:rsidRDefault="00E64B6A" w:rsidP="00AE343B">
            <w:pPr>
              <w:spacing w:after="0" w:line="240" w:lineRule="auto"/>
              <w:jc w:val="center"/>
              <w:rPr>
                <w:rFonts w:ascii="Times New Roman" w:hAnsi="Times New Roman" w:cs="Times New Roman"/>
                <w:b/>
                <w:sz w:val="24"/>
                <w:szCs w:val="24"/>
              </w:rPr>
            </w:pPr>
            <w:r w:rsidRPr="00AE343B">
              <w:rPr>
                <w:rFonts w:ascii="Times New Roman" w:hAnsi="Times New Roman" w:cs="Times New Roman"/>
                <w:b/>
                <w:sz w:val="24"/>
                <w:szCs w:val="24"/>
              </w:rPr>
              <w:t>8</w:t>
            </w:r>
          </w:p>
        </w:tc>
        <w:tc>
          <w:tcPr>
            <w:tcW w:w="0" w:type="auto"/>
            <w:vMerge/>
            <w:tcBorders>
              <w:left w:val="single" w:sz="4" w:space="0" w:color="auto"/>
              <w:right w:val="single" w:sz="4" w:space="0" w:color="auto"/>
            </w:tcBorders>
            <w:vAlign w:val="center"/>
            <w:hideMark/>
          </w:tcPr>
          <w:p w14:paraId="275806BE" w14:textId="77777777" w:rsidR="00E64B6A" w:rsidRPr="00AE343B" w:rsidRDefault="00E64B6A" w:rsidP="00AE343B">
            <w:pPr>
              <w:spacing w:after="0"/>
              <w:rPr>
                <w:rFonts w:ascii="Times New Roman" w:hAnsi="Times New Roman" w:cs="Times New Roman"/>
                <w:bCs/>
                <w:sz w:val="24"/>
                <w:szCs w:val="24"/>
              </w:rPr>
            </w:pPr>
          </w:p>
        </w:tc>
      </w:tr>
      <w:tr w:rsidR="00AE343B" w:rsidRPr="00AE343B" w14:paraId="6556E51C" w14:textId="77777777" w:rsidTr="002D6619">
        <w:trPr>
          <w:trHeight w:val="2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4CB978" w14:textId="77777777" w:rsidR="00E64B6A" w:rsidRPr="00AE343B" w:rsidRDefault="00E64B6A"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3308AA70" w14:textId="48715038" w:rsidR="00E64B6A" w:rsidRPr="00AE343B" w:rsidRDefault="00E64B6A" w:rsidP="00AE343B">
            <w:pPr>
              <w:spacing w:after="0"/>
              <w:rPr>
                <w:rFonts w:ascii="Times New Roman" w:hAnsi="Times New Roman" w:cs="Times New Roman"/>
                <w:bCs/>
                <w:sz w:val="24"/>
                <w:szCs w:val="24"/>
              </w:rPr>
            </w:pPr>
            <w:r w:rsidRPr="00AE343B">
              <w:rPr>
                <w:rFonts w:ascii="Times New Roman" w:eastAsia="Times New Roman" w:hAnsi="Times New Roman" w:cs="Times New Roman"/>
                <w:b/>
                <w:bCs/>
                <w:sz w:val="24"/>
                <w:szCs w:val="24"/>
              </w:rPr>
              <w:t>Практическое занятие 4.</w:t>
            </w:r>
            <w:r w:rsidRPr="00AE343B">
              <w:rPr>
                <w:rFonts w:ascii="Times New Roman" w:hAnsi="Times New Roman" w:cs="Times New Roman"/>
                <w:sz w:val="24"/>
                <w:szCs w:val="24"/>
              </w:rPr>
              <w:t xml:space="preserve"> </w:t>
            </w:r>
            <w:r w:rsidRPr="00AE343B">
              <w:rPr>
                <w:rFonts w:ascii="Times New Roman" w:eastAsia="Times New Roman" w:hAnsi="Times New Roman" w:cs="Times New Roman"/>
                <w:bCs/>
                <w:sz w:val="24"/>
                <w:szCs w:val="24"/>
              </w:rPr>
              <w:t>Определение структуры и содержания разделов ООП на основе изучения ФГОС дошкольного образования. Определение структурных элементов и содержания рабочей программы воспитателя.</w:t>
            </w:r>
          </w:p>
        </w:tc>
        <w:tc>
          <w:tcPr>
            <w:tcW w:w="674" w:type="pct"/>
            <w:tcBorders>
              <w:top w:val="single" w:sz="4" w:space="0" w:color="auto"/>
              <w:left w:val="single" w:sz="4" w:space="0" w:color="auto"/>
              <w:bottom w:val="single" w:sz="4" w:space="0" w:color="auto"/>
              <w:right w:val="single" w:sz="4" w:space="0" w:color="auto"/>
            </w:tcBorders>
            <w:vAlign w:val="center"/>
            <w:hideMark/>
          </w:tcPr>
          <w:p w14:paraId="6E7F62BA" w14:textId="49D945B8" w:rsidR="00E64B6A" w:rsidRPr="00AE343B" w:rsidRDefault="00E64B6A" w:rsidP="00AE343B">
            <w:pPr>
              <w:spacing w:after="0" w:line="240" w:lineRule="auto"/>
              <w:jc w:val="center"/>
              <w:rPr>
                <w:rFonts w:ascii="Times New Roman" w:hAnsi="Times New Roman" w:cs="Times New Roman"/>
                <w:i/>
                <w:sz w:val="24"/>
                <w:szCs w:val="24"/>
              </w:rPr>
            </w:pPr>
            <w:r w:rsidRPr="00AE343B">
              <w:rPr>
                <w:rFonts w:ascii="Times New Roman" w:hAnsi="Times New Roman" w:cs="Times New Roman"/>
                <w:i/>
                <w:sz w:val="24"/>
                <w:szCs w:val="24"/>
              </w:rPr>
              <w:t>4</w:t>
            </w:r>
          </w:p>
          <w:p w14:paraId="58A3F3AD" w14:textId="77777777" w:rsidR="00E64B6A" w:rsidRPr="00AE343B" w:rsidRDefault="00E64B6A" w:rsidP="00AE343B">
            <w:pPr>
              <w:spacing w:after="0" w:line="240" w:lineRule="auto"/>
              <w:jc w:val="center"/>
              <w:rPr>
                <w:rFonts w:ascii="Times New Roman" w:hAnsi="Times New Roman" w:cs="Times New Roman"/>
                <w:i/>
                <w:sz w:val="24"/>
                <w:szCs w:val="24"/>
              </w:rPr>
            </w:pPr>
          </w:p>
          <w:p w14:paraId="27FB63D2" w14:textId="078D73E6" w:rsidR="00E64B6A" w:rsidRPr="00AE343B" w:rsidRDefault="00E64B6A" w:rsidP="00AE343B">
            <w:pPr>
              <w:spacing w:after="0" w:line="240" w:lineRule="auto"/>
              <w:jc w:val="center"/>
              <w:rPr>
                <w:rFonts w:ascii="Times New Roman" w:hAnsi="Times New Roman" w:cs="Times New Roman"/>
                <w:i/>
                <w:sz w:val="24"/>
                <w:szCs w:val="24"/>
              </w:rPr>
            </w:pPr>
          </w:p>
        </w:tc>
        <w:tc>
          <w:tcPr>
            <w:tcW w:w="590" w:type="pct"/>
            <w:vMerge/>
            <w:tcBorders>
              <w:left w:val="single" w:sz="4" w:space="0" w:color="auto"/>
              <w:right w:val="single" w:sz="4" w:space="0" w:color="auto"/>
            </w:tcBorders>
            <w:vAlign w:val="center"/>
          </w:tcPr>
          <w:p w14:paraId="723138A4" w14:textId="77777777" w:rsidR="00E64B6A" w:rsidRPr="00AE343B" w:rsidRDefault="00E64B6A" w:rsidP="00AE343B">
            <w:pPr>
              <w:spacing w:after="0"/>
              <w:jc w:val="center"/>
              <w:rPr>
                <w:rFonts w:ascii="Times New Roman" w:hAnsi="Times New Roman" w:cs="Times New Roman"/>
                <w:bCs/>
                <w:sz w:val="24"/>
                <w:szCs w:val="24"/>
              </w:rPr>
            </w:pPr>
          </w:p>
        </w:tc>
      </w:tr>
      <w:tr w:rsidR="00AE343B" w:rsidRPr="00AE343B" w14:paraId="212264CA" w14:textId="77777777" w:rsidTr="002D6619">
        <w:trPr>
          <w:trHeight w:val="506"/>
        </w:trPr>
        <w:tc>
          <w:tcPr>
            <w:tcW w:w="0" w:type="auto"/>
            <w:vMerge/>
            <w:tcBorders>
              <w:top w:val="single" w:sz="4" w:space="0" w:color="auto"/>
              <w:left w:val="single" w:sz="4" w:space="0" w:color="auto"/>
              <w:bottom w:val="single" w:sz="4" w:space="0" w:color="auto"/>
              <w:right w:val="single" w:sz="4" w:space="0" w:color="auto"/>
            </w:tcBorders>
            <w:vAlign w:val="center"/>
          </w:tcPr>
          <w:p w14:paraId="4AEB0010" w14:textId="77777777" w:rsidR="00E64B6A" w:rsidRPr="00AE343B" w:rsidRDefault="00E64B6A"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tcPr>
          <w:p w14:paraId="346E41DD" w14:textId="3E1F5EE4" w:rsidR="00E64B6A" w:rsidRPr="00AE343B" w:rsidRDefault="00E64B6A" w:rsidP="00AE343B">
            <w:pPr>
              <w:spacing w:after="0"/>
              <w:rPr>
                <w:rFonts w:ascii="Times New Roman" w:hAnsi="Times New Roman" w:cs="Times New Roman"/>
                <w:b/>
                <w:bCs/>
                <w:sz w:val="24"/>
                <w:szCs w:val="24"/>
              </w:rPr>
            </w:pPr>
            <w:r w:rsidRPr="00AE343B">
              <w:rPr>
                <w:rFonts w:ascii="Times New Roman" w:eastAsia="Times New Roman" w:hAnsi="Times New Roman" w:cs="Times New Roman"/>
                <w:b/>
                <w:bCs/>
                <w:sz w:val="24"/>
                <w:szCs w:val="24"/>
              </w:rPr>
              <w:t>Практическое занятие 5.</w:t>
            </w:r>
            <w:r w:rsidRPr="00AE343B">
              <w:rPr>
                <w:rFonts w:ascii="Times New Roman" w:hAnsi="Times New Roman" w:cs="Times New Roman"/>
                <w:sz w:val="24"/>
                <w:szCs w:val="24"/>
              </w:rPr>
              <w:t xml:space="preserve"> </w:t>
            </w:r>
            <w:r w:rsidRPr="00AE343B">
              <w:rPr>
                <w:rFonts w:ascii="Times New Roman" w:eastAsia="Times New Roman" w:hAnsi="Times New Roman" w:cs="Times New Roman"/>
                <w:bCs/>
                <w:sz w:val="24"/>
                <w:szCs w:val="24"/>
              </w:rPr>
              <w:t>Составление сравнительной таблицы на основе анализа концептуальных основ примерных вариативных программ дошкольного образования.</w:t>
            </w:r>
          </w:p>
        </w:tc>
        <w:tc>
          <w:tcPr>
            <w:tcW w:w="674" w:type="pct"/>
            <w:tcBorders>
              <w:top w:val="single" w:sz="4" w:space="0" w:color="auto"/>
              <w:left w:val="single" w:sz="4" w:space="0" w:color="auto"/>
              <w:bottom w:val="single" w:sz="4" w:space="0" w:color="auto"/>
              <w:right w:val="single" w:sz="4" w:space="0" w:color="auto"/>
            </w:tcBorders>
            <w:vAlign w:val="center"/>
          </w:tcPr>
          <w:p w14:paraId="04E18791" w14:textId="24C82BBC" w:rsidR="00E64B6A" w:rsidRPr="00AE343B" w:rsidRDefault="00E64B6A" w:rsidP="00AE343B">
            <w:pPr>
              <w:spacing w:after="0" w:line="240" w:lineRule="auto"/>
              <w:jc w:val="center"/>
              <w:rPr>
                <w:rFonts w:ascii="Times New Roman" w:hAnsi="Times New Roman" w:cs="Times New Roman"/>
                <w:i/>
                <w:sz w:val="24"/>
                <w:szCs w:val="24"/>
              </w:rPr>
            </w:pPr>
            <w:r w:rsidRPr="00AE343B">
              <w:rPr>
                <w:rFonts w:ascii="Times New Roman" w:hAnsi="Times New Roman" w:cs="Times New Roman"/>
                <w:i/>
                <w:sz w:val="24"/>
                <w:szCs w:val="24"/>
              </w:rPr>
              <w:t>2</w:t>
            </w:r>
          </w:p>
        </w:tc>
        <w:tc>
          <w:tcPr>
            <w:tcW w:w="590" w:type="pct"/>
            <w:vMerge/>
            <w:tcBorders>
              <w:left w:val="single" w:sz="4" w:space="0" w:color="auto"/>
              <w:right w:val="single" w:sz="4" w:space="0" w:color="auto"/>
            </w:tcBorders>
            <w:vAlign w:val="center"/>
          </w:tcPr>
          <w:p w14:paraId="5B1A75B4" w14:textId="77777777" w:rsidR="00E64B6A" w:rsidRPr="00AE343B" w:rsidRDefault="00E64B6A" w:rsidP="00AE343B">
            <w:pPr>
              <w:spacing w:after="0"/>
              <w:jc w:val="center"/>
              <w:rPr>
                <w:rFonts w:ascii="Times New Roman" w:hAnsi="Times New Roman" w:cs="Times New Roman"/>
                <w:bCs/>
                <w:sz w:val="24"/>
                <w:szCs w:val="24"/>
              </w:rPr>
            </w:pPr>
          </w:p>
        </w:tc>
      </w:tr>
      <w:tr w:rsidR="00AE343B" w:rsidRPr="00AE343B" w14:paraId="36A8D08F" w14:textId="77777777" w:rsidTr="002D6619">
        <w:trPr>
          <w:trHeight w:val="506"/>
        </w:trPr>
        <w:tc>
          <w:tcPr>
            <w:tcW w:w="0" w:type="auto"/>
            <w:vMerge/>
            <w:tcBorders>
              <w:top w:val="single" w:sz="4" w:space="0" w:color="auto"/>
              <w:left w:val="single" w:sz="4" w:space="0" w:color="auto"/>
              <w:bottom w:val="single" w:sz="4" w:space="0" w:color="auto"/>
              <w:right w:val="single" w:sz="4" w:space="0" w:color="auto"/>
            </w:tcBorders>
            <w:vAlign w:val="center"/>
          </w:tcPr>
          <w:p w14:paraId="35AE3E0B" w14:textId="77777777" w:rsidR="00E64B6A" w:rsidRPr="00AE343B" w:rsidRDefault="00E64B6A"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tcPr>
          <w:p w14:paraId="1FE48FB3" w14:textId="548835E8" w:rsidR="00E64B6A" w:rsidRPr="00AE343B" w:rsidRDefault="00E64B6A" w:rsidP="00AE343B">
            <w:pPr>
              <w:spacing w:after="0"/>
              <w:rPr>
                <w:rFonts w:ascii="Times New Roman" w:hAnsi="Times New Roman" w:cs="Times New Roman"/>
                <w:sz w:val="24"/>
                <w:szCs w:val="24"/>
              </w:rPr>
            </w:pPr>
            <w:r w:rsidRPr="00AE343B">
              <w:rPr>
                <w:rFonts w:ascii="Times New Roman" w:eastAsia="Times New Roman" w:hAnsi="Times New Roman" w:cs="Times New Roman"/>
                <w:b/>
                <w:bCs/>
                <w:sz w:val="24"/>
                <w:szCs w:val="24"/>
              </w:rPr>
              <w:t>Практическое занятие 6.</w:t>
            </w:r>
            <w:r w:rsidRPr="00AE343B">
              <w:rPr>
                <w:rFonts w:ascii="Times New Roman" w:hAnsi="Times New Roman" w:cs="Times New Roman"/>
                <w:sz w:val="24"/>
                <w:szCs w:val="24"/>
              </w:rPr>
              <w:t xml:space="preserve"> </w:t>
            </w:r>
          </w:p>
          <w:p w14:paraId="788EF127" w14:textId="228A4B6C" w:rsidR="00E64B6A" w:rsidRPr="00AE343B" w:rsidRDefault="00F746EF" w:rsidP="00AE343B">
            <w:pPr>
              <w:spacing w:after="0"/>
              <w:rPr>
                <w:rFonts w:ascii="Times New Roman" w:eastAsia="Times New Roman" w:hAnsi="Times New Roman" w:cs="Times New Roman"/>
                <w:b/>
                <w:bCs/>
                <w:sz w:val="24"/>
                <w:szCs w:val="24"/>
              </w:rPr>
            </w:pPr>
            <w:r w:rsidRPr="00AE343B">
              <w:rPr>
                <w:rFonts w:ascii="Times New Roman" w:hAnsi="Times New Roman" w:cs="Times New Roman"/>
                <w:sz w:val="24"/>
                <w:szCs w:val="24"/>
              </w:rPr>
              <w:t>Определение о</w:t>
            </w:r>
            <w:r w:rsidR="00E64B6A" w:rsidRPr="00AE343B">
              <w:rPr>
                <w:rFonts w:ascii="Times New Roman" w:hAnsi="Times New Roman" w:cs="Times New Roman"/>
                <w:sz w:val="24"/>
                <w:szCs w:val="24"/>
              </w:rPr>
              <w:t>собенности содержания парциальных программ.</w:t>
            </w:r>
          </w:p>
        </w:tc>
        <w:tc>
          <w:tcPr>
            <w:tcW w:w="674" w:type="pct"/>
            <w:tcBorders>
              <w:top w:val="single" w:sz="4" w:space="0" w:color="auto"/>
              <w:left w:val="single" w:sz="4" w:space="0" w:color="auto"/>
              <w:bottom w:val="single" w:sz="4" w:space="0" w:color="auto"/>
              <w:right w:val="single" w:sz="4" w:space="0" w:color="auto"/>
            </w:tcBorders>
            <w:vAlign w:val="center"/>
          </w:tcPr>
          <w:p w14:paraId="1EC6581C" w14:textId="6E3F7118" w:rsidR="00E64B6A" w:rsidRPr="00AE343B" w:rsidRDefault="00F746EF" w:rsidP="00AE343B">
            <w:pPr>
              <w:spacing w:after="0" w:line="240" w:lineRule="auto"/>
              <w:jc w:val="center"/>
              <w:rPr>
                <w:rFonts w:ascii="Times New Roman" w:hAnsi="Times New Roman" w:cs="Times New Roman"/>
                <w:i/>
                <w:sz w:val="24"/>
                <w:szCs w:val="24"/>
              </w:rPr>
            </w:pPr>
            <w:r w:rsidRPr="00AE343B">
              <w:rPr>
                <w:rFonts w:ascii="Times New Roman" w:hAnsi="Times New Roman" w:cs="Times New Roman"/>
                <w:i/>
                <w:sz w:val="24"/>
                <w:szCs w:val="24"/>
              </w:rPr>
              <w:t>2</w:t>
            </w:r>
          </w:p>
        </w:tc>
        <w:tc>
          <w:tcPr>
            <w:tcW w:w="590" w:type="pct"/>
            <w:vMerge/>
            <w:tcBorders>
              <w:left w:val="single" w:sz="4" w:space="0" w:color="auto"/>
              <w:right w:val="single" w:sz="4" w:space="0" w:color="auto"/>
            </w:tcBorders>
            <w:vAlign w:val="center"/>
          </w:tcPr>
          <w:p w14:paraId="3A2EF63A" w14:textId="77777777" w:rsidR="00E64B6A" w:rsidRPr="00AE343B" w:rsidRDefault="00E64B6A" w:rsidP="00AE343B">
            <w:pPr>
              <w:spacing w:after="0"/>
              <w:jc w:val="center"/>
              <w:rPr>
                <w:rFonts w:ascii="Times New Roman" w:hAnsi="Times New Roman" w:cs="Times New Roman"/>
                <w:bCs/>
                <w:sz w:val="24"/>
                <w:szCs w:val="24"/>
              </w:rPr>
            </w:pPr>
          </w:p>
        </w:tc>
      </w:tr>
      <w:tr w:rsidR="00AE343B" w:rsidRPr="00AE343B" w14:paraId="566046D8" w14:textId="77777777" w:rsidTr="002D6619">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A054FD" w14:textId="77777777" w:rsidR="00E64B6A" w:rsidRPr="00AE343B" w:rsidRDefault="00E64B6A"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0EE94461" w14:textId="77777777" w:rsidR="00E64B6A" w:rsidRPr="00AE343B" w:rsidRDefault="00E64B6A" w:rsidP="00AE343B">
            <w:pPr>
              <w:spacing w:after="0"/>
              <w:rPr>
                <w:rFonts w:ascii="Times New Roman" w:hAnsi="Times New Roman" w:cs="Times New Roman"/>
                <w:b/>
                <w:bCs/>
                <w:sz w:val="24"/>
                <w:szCs w:val="24"/>
              </w:rPr>
            </w:pPr>
            <w:r w:rsidRPr="00AE343B">
              <w:rPr>
                <w:rFonts w:ascii="Times New Roman" w:hAnsi="Times New Roman" w:cs="Times New Roman"/>
                <w:b/>
                <w:bCs/>
                <w:sz w:val="24"/>
                <w:szCs w:val="24"/>
              </w:rPr>
              <w:t>Самостоятельная работа обучающихся</w:t>
            </w:r>
          </w:p>
          <w:p w14:paraId="25F1083E" w14:textId="491E8DD4" w:rsidR="00E64B6A" w:rsidRPr="00AE343B" w:rsidRDefault="00E64B6A" w:rsidP="00AE343B">
            <w:pPr>
              <w:spacing w:after="0" w:line="254" w:lineRule="auto"/>
              <w:rPr>
                <w:rFonts w:ascii="Times New Roman" w:eastAsia="Times New Roman" w:hAnsi="Times New Roman" w:cs="Times New Roman"/>
                <w:sz w:val="24"/>
                <w:szCs w:val="24"/>
                <w:lang w:eastAsia="en-US"/>
              </w:rPr>
            </w:pPr>
            <w:r w:rsidRPr="00AE343B">
              <w:rPr>
                <w:rFonts w:ascii="Times New Roman" w:eastAsia="Times New Roman" w:hAnsi="Times New Roman" w:cs="Times New Roman"/>
                <w:bCs/>
                <w:sz w:val="24"/>
                <w:szCs w:val="24"/>
              </w:rPr>
              <w:t>Разработка рабочей программы на определенную возрастную группу (на примере одной образовательной области)</w:t>
            </w:r>
          </w:p>
        </w:tc>
        <w:tc>
          <w:tcPr>
            <w:tcW w:w="674" w:type="pct"/>
            <w:tcBorders>
              <w:top w:val="single" w:sz="4" w:space="0" w:color="auto"/>
              <w:left w:val="single" w:sz="4" w:space="0" w:color="auto"/>
              <w:bottom w:val="single" w:sz="4" w:space="0" w:color="auto"/>
              <w:right w:val="single" w:sz="4" w:space="0" w:color="auto"/>
            </w:tcBorders>
            <w:vAlign w:val="center"/>
            <w:hideMark/>
          </w:tcPr>
          <w:p w14:paraId="2AD6058C" w14:textId="1DE7A813" w:rsidR="00E64B6A" w:rsidRPr="00AE343B" w:rsidRDefault="00E64B6A" w:rsidP="00AE343B">
            <w:pPr>
              <w:spacing w:after="0" w:line="240" w:lineRule="auto"/>
              <w:jc w:val="center"/>
              <w:rPr>
                <w:rFonts w:ascii="Times New Roman" w:hAnsi="Times New Roman" w:cs="Times New Roman"/>
                <w:bCs/>
                <w:iCs/>
                <w:sz w:val="24"/>
                <w:szCs w:val="24"/>
              </w:rPr>
            </w:pPr>
            <w:r w:rsidRPr="00AE343B">
              <w:rPr>
                <w:rFonts w:ascii="Times New Roman" w:hAnsi="Times New Roman" w:cs="Times New Roman"/>
                <w:bCs/>
                <w:iCs/>
                <w:sz w:val="24"/>
                <w:szCs w:val="24"/>
              </w:rPr>
              <w:t>4</w:t>
            </w:r>
          </w:p>
        </w:tc>
        <w:tc>
          <w:tcPr>
            <w:tcW w:w="590" w:type="pct"/>
            <w:vMerge/>
            <w:tcBorders>
              <w:left w:val="single" w:sz="4" w:space="0" w:color="auto"/>
              <w:bottom w:val="single" w:sz="4" w:space="0" w:color="auto"/>
              <w:right w:val="single" w:sz="4" w:space="0" w:color="auto"/>
            </w:tcBorders>
            <w:vAlign w:val="center"/>
          </w:tcPr>
          <w:p w14:paraId="6F9F8939" w14:textId="77777777" w:rsidR="00E64B6A" w:rsidRPr="00AE343B" w:rsidRDefault="00E64B6A" w:rsidP="00AE343B">
            <w:pPr>
              <w:spacing w:after="0"/>
              <w:jc w:val="center"/>
              <w:rPr>
                <w:rFonts w:ascii="Times New Roman" w:hAnsi="Times New Roman" w:cs="Times New Roman"/>
                <w:bCs/>
                <w:sz w:val="24"/>
                <w:szCs w:val="24"/>
              </w:rPr>
            </w:pPr>
          </w:p>
        </w:tc>
      </w:tr>
      <w:tr w:rsidR="00AE343B" w:rsidRPr="00AE343B" w14:paraId="15415A59" w14:textId="77777777" w:rsidTr="006C1C0C">
        <w:trPr>
          <w:trHeight w:val="274"/>
        </w:trPr>
        <w:tc>
          <w:tcPr>
            <w:tcW w:w="764" w:type="pct"/>
            <w:vMerge w:val="restart"/>
            <w:tcBorders>
              <w:top w:val="single" w:sz="4" w:space="0" w:color="auto"/>
              <w:left w:val="single" w:sz="4" w:space="0" w:color="auto"/>
              <w:bottom w:val="single" w:sz="4" w:space="0" w:color="auto"/>
              <w:right w:val="single" w:sz="4" w:space="0" w:color="auto"/>
            </w:tcBorders>
            <w:hideMark/>
          </w:tcPr>
          <w:p w14:paraId="468A9F1D" w14:textId="77777777" w:rsidR="003505D1" w:rsidRPr="00AE343B" w:rsidRDefault="003505D1" w:rsidP="00AE343B">
            <w:pPr>
              <w:spacing w:after="0"/>
              <w:jc w:val="center"/>
              <w:rPr>
                <w:rFonts w:ascii="Times New Roman" w:hAnsi="Times New Roman" w:cs="Times New Roman"/>
                <w:sz w:val="24"/>
                <w:szCs w:val="24"/>
              </w:rPr>
            </w:pPr>
            <w:r w:rsidRPr="00AE343B">
              <w:rPr>
                <w:rFonts w:ascii="Times New Roman" w:hAnsi="Times New Roman" w:cs="Times New Roman"/>
                <w:b/>
                <w:bCs/>
                <w:sz w:val="24"/>
                <w:szCs w:val="24"/>
              </w:rPr>
              <w:t>Тема 3.</w:t>
            </w:r>
            <w:r w:rsidRPr="00AE343B">
              <w:rPr>
                <w:rFonts w:ascii="Times New Roman" w:hAnsi="Times New Roman" w:cs="Times New Roman"/>
                <w:sz w:val="24"/>
                <w:szCs w:val="24"/>
              </w:rPr>
              <w:t xml:space="preserve"> </w:t>
            </w:r>
          </w:p>
          <w:p w14:paraId="5B02BE65" w14:textId="171BD51E" w:rsidR="003505D1" w:rsidRPr="00AE343B" w:rsidRDefault="006C766B" w:rsidP="00AE343B">
            <w:pPr>
              <w:spacing w:after="0"/>
              <w:jc w:val="center"/>
              <w:rPr>
                <w:rFonts w:ascii="Times New Roman" w:hAnsi="Times New Roman" w:cs="Times New Roman"/>
                <w:b/>
                <w:bCs/>
                <w:sz w:val="24"/>
                <w:szCs w:val="24"/>
              </w:rPr>
            </w:pPr>
            <w:r w:rsidRPr="00AE343B">
              <w:rPr>
                <w:rFonts w:ascii="Times New Roman" w:hAnsi="Times New Roman" w:cs="Times New Roman"/>
                <w:bCs/>
                <w:sz w:val="24"/>
                <w:szCs w:val="24"/>
              </w:rPr>
              <w:t xml:space="preserve">Источники, </w:t>
            </w:r>
            <w:r w:rsidRPr="00AE343B">
              <w:rPr>
                <w:rFonts w:ascii="Times New Roman" w:hAnsi="Times New Roman" w:cs="Times New Roman"/>
                <w:bCs/>
                <w:sz w:val="24"/>
                <w:szCs w:val="24"/>
              </w:rPr>
              <w:lastRenderedPageBreak/>
              <w:t>способы обобщения, представления и распространения педагогического опыта Педагогический опыт и методы его изучения</w:t>
            </w:r>
          </w:p>
        </w:tc>
        <w:tc>
          <w:tcPr>
            <w:tcW w:w="2972" w:type="pct"/>
            <w:tcBorders>
              <w:top w:val="single" w:sz="4" w:space="0" w:color="auto"/>
              <w:left w:val="single" w:sz="4" w:space="0" w:color="auto"/>
              <w:bottom w:val="single" w:sz="4" w:space="0" w:color="auto"/>
              <w:right w:val="single" w:sz="4" w:space="0" w:color="auto"/>
            </w:tcBorders>
            <w:hideMark/>
          </w:tcPr>
          <w:p w14:paraId="134F1FAE" w14:textId="77777777" w:rsidR="003505D1" w:rsidRPr="00AE343B" w:rsidRDefault="003505D1" w:rsidP="00AE343B">
            <w:pPr>
              <w:spacing w:after="0"/>
              <w:rPr>
                <w:rFonts w:ascii="Times New Roman" w:hAnsi="Times New Roman" w:cs="Times New Roman"/>
                <w:b/>
                <w:bCs/>
                <w:sz w:val="24"/>
                <w:szCs w:val="24"/>
              </w:rPr>
            </w:pPr>
            <w:r w:rsidRPr="00AE343B">
              <w:rPr>
                <w:rFonts w:ascii="Times New Roman" w:hAnsi="Times New Roman" w:cs="Times New Roman"/>
                <w:b/>
                <w:bCs/>
                <w:sz w:val="24"/>
                <w:szCs w:val="24"/>
              </w:rPr>
              <w:lastRenderedPageBreak/>
              <w:t>Содержание учебного материала</w:t>
            </w:r>
          </w:p>
        </w:tc>
        <w:tc>
          <w:tcPr>
            <w:tcW w:w="674" w:type="pct"/>
            <w:tcBorders>
              <w:top w:val="single" w:sz="4" w:space="0" w:color="auto"/>
              <w:left w:val="single" w:sz="4" w:space="0" w:color="auto"/>
              <w:bottom w:val="single" w:sz="4" w:space="0" w:color="auto"/>
              <w:right w:val="single" w:sz="4" w:space="0" w:color="auto"/>
            </w:tcBorders>
            <w:hideMark/>
          </w:tcPr>
          <w:p w14:paraId="5D7F1AC5" w14:textId="5451D749" w:rsidR="003505D1" w:rsidRPr="00AE343B" w:rsidRDefault="00236900" w:rsidP="00AE343B">
            <w:pPr>
              <w:tabs>
                <w:tab w:val="left" w:pos="190"/>
              </w:tabs>
              <w:spacing w:after="0"/>
              <w:jc w:val="center"/>
              <w:rPr>
                <w:rFonts w:ascii="Times New Roman" w:hAnsi="Times New Roman" w:cs="Times New Roman"/>
                <w:b/>
                <w:bCs/>
                <w:iCs/>
                <w:sz w:val="24"/>
                <w:szCs w:val="24"/>
              </w:rPr>
            </w:pPr>
            <w:r w:rsidRPr="00AE343B">
              <w:rPr>
                <w:rFonts w:ascii="Times New Roman" w:hAnsi="Times New Roman" w:cs="Times New Roman"/>
                <w:b/>
                <w:bCs/>
                <w:iCs/>
                <w:sz w:val="24"/>
                <w:szCs w:val="24"/>
              </w:rPr>
              <w:t>14</w:t>
            </w:r>
          </w:p>
        </w:tc>
        <w:tc>
          <w:tcPr>
            <w:tcW w:w="590" w:type="pct"/>
            <w:vMerge w:val="restart"/>
            <w:tcBorders>
              <w:top w:val="single" w:sz="4" w:space="0" w:color="auto"/>
              <w:left w:val="single" w:sz="4" w:space="0" w:color="auto"/>
              <w:bottom w:val="single" w:sz="4" w:space="0" w:color="auto"/>
              <w:right w:val="single" w:sz="4" w:space="0" w:color="auto"/>
            </w:tcBorders>
            <w:vAlign w:val="center"/>
            <w:hideMark/>
          </w:tcPr>
          <w:p w14:paraId="52746DD9" w14:textId="77777777" w:rsidR="00E64B6A" w:rsidRPr="00AE343B" w:rsidRDefault="00E64B6A" w:rsidP="00AE343B">
            <w:pPr>
              <w:spacing w:after="0"/>
              <w:jc w:val="center"/>
              <w:rPr>
                <w:rFonts w:ascii="Times New Roman" w:hAnsi="Times New Roman" w:cs="Times New Roman"/>
                <w:bCs/>
                <w:sz w:val="24"/>
                <w:szCs w:val="24"/>
              </w:rPr>
            </w:pPr>
          </w:p>
          <w:p w14:paraId="3AEE595D" w14:textId="77777777" w:rsidR="00E64B6A" w:rsidRPr="00AE343B" w:rsidRDefault="00E64B6A" w:rsidP="00AE343B">
            <w:pPr>
              <w:spacing w:after="0"/>
              <w:jc w:val="center"/>
              <w:rPr>
                <w:rFonts w:ascii="Times New Roman" w:hAnsi="Times New Roman" w:cs="Times New Roman"/>
                <w:bCs/>
                <w:sz w:val="24"/>
                <w:szCs w:val="24"/>
              </w:rPr>
            </w:pPr>
          </w:p>
          <w:p w14:paraId="1263683B" w14:textId="77777777" w:rsidR="00E64B6A" w:rsidRPr="00AE343B" w:rsidRDefault="00E64B6A" w:rsidP="00AE343B">
            <w:pPr>
              <w:spacing w:after="0"/>
              <w:jc w:val="center"/>
              <w:rPr>
                <w:rFonts w:ascii="Times New Roman" w:hAnsi="Times New Roman" w:cs="Times New Roman"/>
                <w:bCs/>
                <w:sz w:val="24"/>
                <w:szCs w:val="24"/>
              </w:rPr>
            </w:pPr>
          </w:p>
          <w:p w14:paraId="56385F7F" w14:textId="574FEDD0" w:rsidR="00E64B6A" w:rsidRPr="00AE343B" w:rsidRDefault="00E64B6A" w:rsidP="00AE343B">
            <w:pPr>
              <w:spacing w:after="0"/>
              <w:jc w:val="center"/>
              <w:rPr>
                <w:rFonts w:ascii="Times New Roman" w:hAnsi="Times New Roman" w:cs="Times New Roman"/>
                <w:bCs/>
                <w:sz w:val="24"/>
                <w:szCs w:val="24"/>
              </w:rPr>
            </w:pPr>
            <w:r w:rsidRPr="00AE343B">
              <w:rPr>
                <w:rFonts w:ascii="Times New Roman" w:hAnsi="Times New Roman" w:cs="Times New Roman"/>
                <w:bCs/>
                <w:sz w:val="24"/>
                <w:szCs w:val="24"/>
              </w:rPr>
              <w:t xml:space="preserve">ОК 1, ОК 2, ОК 3, ОК 4, ОК 5, ОК 6, ОК7, ОК8, ОК 9, </w:t>
            </w:r>
            <w:r w:rsidR="00D4601F" w:rsidRPr="00AE343B">
              <w:rPr>
                <w:rFonts w:ascii="Times New Roman" w:hAnsi="Times New Roman" w:cs="Times New Roman"/>
                <w:bCs/>
                <w:sz w:val="24"/>
                <w:szCs w:val="24"/>
              </w:rPr>
              <w:t xml:space="preserve">ОК10, </w:t>
            </w:r>
            <w:r w:rsidRPr="00AE343B">
              <w:rPr>
                <w:rFonts w:ascii="Times New Roman" w:hAnsi="Times New Roman" w:cs="Times New Roman"/>
                <w:bCs/>
                <w:sz w:val="24"/>
                <w:szCs w:val="24"/>
              </w:rPr>
              <w:t>ОК 11</w:t>
            </w:r>
          </w:p>
          <w:p w14:paraId="4BB47443" w14:textId="77777777" w:rsidR="00E64B6A" w:rsidRPr="00AE343B" w:rsidRDefault="00E64B6A" w:rsidP="00AE343B">
            <w:pPr>
              <w:spacing w:after="0"/>
              <w:jc w:val="center"/>
              <w:rPr>
                <w:rFonts w:ascii="Times New Roman" w:hAnsi="Times New Roman" w:cs="Times New Roman"/>
                <w:bCs/>
                <w:sz w:val="24"/>
                <w:szCs w:val="24"/>
              </w:rPr>
            </w:pPr>
            <w:r w:rsidRPr="00AE343B">
              <w:rPr>
                <w:rFonts w:ascii="Times New Roman" w:hAnsi="Times New Roman" w:cs="Times New Roman"/>
                <w:bCs/>
                <w:sz w:val="24"/>
                <w:szCs w:val="24"/>
              </w:rPr>
              <w:t>ПК5.1, ПК5.2, ПК5.3, ПК5.4, ПК5.5.</w:t>
            </w:r>
          </w:p>
          <w:p w14:paraId="69C06721" w14:textId="64DD021C" w:rsidR="003505D1" w:rsidRPr="00AE343B" w:rsidRDefault="00E64B6A" w:rsidP="00AE343B">
            <w:pPr>
              <w:spacing w:after="0"/>
              <w:jc w:val="center"/>
              <w:rPr>
                <w:rFonts w:ascii="Times New Roman" w:hAnsi="Times New Roman" w:cs="Times New Roman"/>
                <w:bCs/>
                <w:sz w:val="24"/>
                <w:szCs w:val="24"/>
              </w:rPr>
            </w:pPr>
            <w:r w:rsidRPr="00AE343B">
              <w:rPr>
                <w:rFonts w:ascii="Times New Roman" w:hAnsi="Times New Roman" w:cs="Times New Roman"/>
                <w:sz w:val="24"/>
                <w:szCs w:val="24"/>
              </w:rPr>
              <w:t>ЛР 15, ЛР 18, ЛР 19, ЛР 20, ЛР 22, ЛР 23, ЛР 24</w:t>
            </w:r>
          </w:p>
        </w:tc>
      </w:tr>
      <w:tr w:rsidR="00AE343B" w:rsidRPr="00AE343B" w14:paraId="146F4900" w14:textId="77777777" w:rsidTr="006C1C0C">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33B764" w14:textId="77777777" w:rsidR="006C766B" w:rsidRPr="00AE343B" w:rsidRDefault="006C766B"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660F2D80" w14:textId="4D5C811B" w:rsidR="006C766B" w:rsidRPr="00AE343B" w:rsidRDefault="006C766B" w:rsidP="00AE343B">
            <w:pPr>
              <w:spacing w:after="0"/>
              <w:jc w:val="both"/>
              <w:rPr>
                <w:rFonts w:ascii="Times New Roman" w:hAnsi="Times New Roman" w:cs="Times New Roman"/>
                <w:bCs/>
                <w:sz w:val="24"/>
                <w:szCs w:val="24"/>
              </w:rPr>
            </w:pPr>
            <w:r w:rsidRPr="00AE343B">
              <w:rPr>
                <w:rFonts w:ascii="Times New Roman" w:hAnsi="Times New Roman" w:cs="Times New Roman"/>
                <w:sz w:val="24"/>
                <w:szCs w:val="24"/>
              </w:rPr>
              <w:t>1.Понятие передового педагогического опыта</w:t>
            </w:r>
          </w:p>
        </w:tc>
        <w:tc>
          <w:tcPr>
            <w:tcW w:w="674" w:type="pct"/>
            <w:tcBorders>
              <w:top w:val="single" w:sz="4" w:space="0" w:color="auto"/>
              <w:left w:val="single" w:sz="4" w:space="0" w:color="auto"/>
              <w:bottom w:val="single" w:sz="4" w:space="0" w:color="auto"/>
              <w:right w:val="single" w:sz="4" w:space="0" w:color="auto"/>
            </w:tcBorders>
            <w:hideMark/>
          </w:tcPr>
          <w:p w14:paraId="6F516DD9" w14:textId="77777777" w:rsidR="006C766B" w:rsidRPr="00AE343B" w:rsidRDefault="006C766B" w:rsidP="00AE343B">
            <w:pPr>
              <w:tabs>
                <w:tab w:val="left" w:pos="190"/>
              </w:tabs>
              <w:spacing w:after="0"/>
              <w:jc w:val="center"/>
              <w:rPr>
                <w:rFonts w:ascii="Times New Roman" w:hAnsi="Times New Roman" w:cs="Times New Roman"/>
                <w:i/>
                <w:sz w:val="24"/>
                <w:szCs w:val="24"/>
              </w:rPr>
            </w:pPr>
            <w:r w:rsidRPr="00AE343B">
              <w:rPr>
                <w:rFonts w:ascii="Times New Roman" w:hAnsi="Times New Roman" w:cs="Times New Roman"/>
                <w:i/>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022AF" w14:textId="77777777" w:rsidR="006C766B" w:rsidRPr="00AE343B" w:rsidRDefault="006C766B" w:rsidP="00AE343B">
            <w:pPr>
              <w:spacing w:after="0"/>
              <w:rPr>
                <w:rFonts w:ascii="Times New Roman" w:hAnsi="Times New Roman" w:cs="Times New Roman"/>
                <w:bCs/>
                <w:sz w:val="24"/>
                <w:szCs w:val="24"/>
              </w:rPr>
            </w:pPr>
          </w:p>
        </w:tc>
      </w:tr>
      <w:tr w:rsidR="00AE343B" w:rsidRPr="00AE343B" w14:paraId="72CCD359" w14:textId="77777777" w:rsidTr="006C1C0C">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04C09" w14:textId="77777777" w:rsidR="006C766B" w:rsidRPr="00AE343B" w:rsidRDefault="006C766B"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7F81B03C" w14:textId="3B52FE66" w:rsidR="006C766B" w:rsidRPr="00AE343B" w:rsidRDefault="006C766B" w:rsidP="00AE343B">
            <w:pPr>
              <w:spacing w:after="0"/>
              <w:jc w:val="both"/>
              <w:rPr>
                <w:rFonts w:ascii="Times New Roman" w:hAnsi="Times New Roman" w:cs="Times New Roman"/>
                <w:bCs/>
                <w:sz w:val="24"/>
                <w:szCs w:val="24"/>
              </w:rPr>
            </w:pPr>
            <w:r w:rsidRPr="00AE343B">
              <w:rPr>
                <w:rFonts w:ascii="Times New Roman" w:hAnsi="Times New Roman" w:cs="Times New Roman"/>
                <w:sz w:val="24"/>
                <w:szCs w:val="24"/>
              </w:rPr>
              <w:t>2.Методы изучения и анализа педагогического опыта</w:t>
            </w:r>
          </w:p>
        </w:tc>
        <w:tc>
          <w:tcPr>
            <w:tcW w:w="674" w:type="pct"/>
            <w:tcBorders>
              <w:top w:val="single" w:sz="4" w:space="0" w:color="auto"/>
              <w:left w:val="single" w:sz="4" w:space="0" w:color="auto"/>
              <w:bottom w:val="single" w:sz="4" w:space="0" w:color="auto"/>
              <w:right w:val="single" w:sz="4" w:space="0" w:color="auto"/>
            </w:tcBorders>
            <w:hideMark/>
          </w:tcPr>
          <w:p w14:paraId="2D52EC21" w14:textId="77777777" w:rsidR="006C766B" w:rsidRPr="00AE343B" w:rsidRDefault="006C766B" w:rsidP="00AE343B">
            <w:pPr>
              <w:tabs>
                <w:tab w:val="left" w:pos="190"/>
              </w:tabs>
              <w:spacing w:after="0"/>
              <w:jc w:val="center"/>
              <w:rPr>
                <w:rFonts w:ascii="Times New Roman" w:hAnsi="Times New Roman" w:cs="Times New Roman"/>
                <w:i/>
                <w:sz w:val="24"/>
                <w:szCs w:val="24"/>
              </w:rPr>
            </w:pPr>
            <w:r w:rsidRPr="00AE343B">
              <w:rPr>
                <w:rFonts w:ascii="Times New Roman" w:hAnsi="Times New Roman" w:cs="Times New Roman"/>
                <w:i/>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396B0E" w14:textId="77777777" w:rsidR="006C766B" w:rsidRPr="00AE343B" w:rsidRDefault="006C766B" w:rsidP="00AE343B">
            <w:pPr>
              <w:spacing w:after="0"/>
              <w:rPr>
                <w:rFonts w:ascii="Times New Roman" w:hAnsi="Times New Roman" w:cs="Times New Roman"/>
                <w:bCs/>
                <w:sz w:val="24"/>
                <w:szCs w:val="24"/>
              </w:rPr>
            </w:pPr>
          </w:p>
        </w:tc>
      </w:tr>
      <w:tr w:rsidR="00AE343B" w:rsidRPr="00AE343B" w14:paraId="4842D3C6" w14:textId="77777777" w:rsidTr="006C1C0C">
        <w:trPr>
          <w:trHeight w:val="274"/>
        </w:trPr>
        <w:tc>
          <w:tcPr>
            <w:tcW w:w="0" w:type="auto"/>
            <w:vMerge/>
            <w:tcBorders>
              <w:top w:val="single" w:sz="4" w:space="0" w:color="auto"/>
              <w:left w:val="single" w:sz="4" w:space="0" w:color="auto"/>
              <w:bottom w:val="single" w:sz="4" w:space="0" w:color="auto"/>
              <w:right w:val="single" w:sz="4" w:space="0" w:color="auto"/>
            </w:tcBorders>
            <w:vAlign w:val="center"/>
          </w:tcPr>
          <w:p w14:paraId="154263D7" w14:textId="77777777" w:rsidR="006C766B" w:rsidRPr="00AE343B" w:rsidRDefault="006C766B"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tcPr>
          <w:p w14:paraId="2EFCE9B3" w14:textId="7B797E00" w:rsidR="006C766B" w:rsidRPr="00AE343B" w:rsidRDefault="006C766B" w:rsidP="00AE343B">
            <w:pPr>
              <w:spacing w:after="0"/>
              <w:jc w:val="both"/>
              <w:rPr>
                <w:rFonts w:ascii="Times New Roman" w:hAnsi="Times New Roman" w:cs="Times New Roman"/>
                <w:bCs/>
                <w:sz w:val="24"/>
                <w:szCs w:val="24"/>
              </w:rPr>
            </w:pPr>
            <w:r w:rsidRPr="00AE343B">
              <w:rPr>
                <w:rFonts w:ascii="Times New Roman" w:hAnsi="Times New Roman" w:cs="Times New Roman"/>
                <w:sz w:val="24"/>
                <w:szCs w:val="24"/>
              </w:rPr>
              <w:t>3.Формы обобщения и распространения педагогического опыта.</w:t>
            </w:r>
          </w:p>
        </w:tc>
        <w:tc>
          <w:tcPr>
            <w:tcW w:w="674" w:type="pct"/>
            <w:tcBorders>
              <w:top w:val="single" w:sz="4" w:space="0" w:color="auto"/>
              <w:left w:val="single" w:sz="4" w:space="0" w:color="auto"/>
              <w:bottom w:val="single" w:sz="4" w:space="0" w:color="auto"/>
              <w:right w:val="single" w:sz="4" w:space="0" w:color="auto"/>
            </w:tcBorders>
          </w:tcPr>
          <w:p w14:paraId="379E5384" w14:textId="2AAA948A" w:rsidR="006C766B" w:rsidRPr="00AE343B" w:rsidRDefault="0070551C" w:rsidP="00AE343B">
            <w:pPr>
              <w:tabs>
                <w:tab w:val="left" w:pos="190"/>
              </w:tabs>
              <w:spacing w:after="0"/>
              <w:jc w:val="center"/>
              <w:rPr>
                <w:rFonts w:ascii="Times New Roman" w:hAnsi="Times New Roman" w:cs="Times New Roman"/>
                <w:i/>
                <w:sz w:val="24"/>
                <w:szCs w:val="24"/>
              </w:rPr>
            </w:pPr>
            <w:r w:rsidRPr="00AE343B">
              <w:rPr>
                <w:rFonts w:ascii="Times New Roman" w:hAnsi="Times New Roman" w:cs="Times New Roman"/>
                <w:i/>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4FF6C079" w14:textId="77777777" w:rsidR="006C766B" w:rsidRPr="00AE343B" w:rsidRDefault="006C766B" w:rsidP="00AE343B">
            <w:pPr>
              <w:spacing w:after="0"/>
              <w:rPr>
                <w:rFonts w:ascii="Times New Roman" w:hAnsi="Times New Roman" w:cs="Times New Roman"/>
                <w:bCs/>
                <w:sz w:val="24"/>
                <w:szCs w:val="24"/>
              </w:rPr>
            </w:pPr>
          </w:p>
        </w:tc>
      </w:tr>
      <w:tr w:rsidR="00AE343B" w:rsidRPr="00AE343B" w14:paraId="4E1DA0EA" w14:textId="77777777" w:rsidTr="006C1C0C">
        <w:trPr>
          <w:trHeight w:val="2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4E050" w14:textId="77777777" w:rsidR="003505D1" w:rsidRPr="00AE343B" w:rsidRDefault="003505D1"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1FAE34F5" w14:textId="77777777" w:rsidR="003505D1" w:rsidRPr="00AE343B" w:rsidRDefault="003505D1" w:rsidP="00AE343B">
            <w:pPr>
              <w:spacing w:after="0"/>
              <w:rPr>
                <w:rFonts w:ascii="Times New Roman" w:hAnsi="Times New Roman" w:cs="Times New Roman"/>
                <w:b/>
                <w:bCs/>
                <w:sz w:val="24"/>
                <w:szCs w:val="24"/>
              </w:rPr>
            </w:pPr>
            <w:r w:rsidRPr="00AE343B">
              <w:rPr>
                <w:rFonts w:ascii="Times New Roman" w:hAnsi="Times New Roman" w:cs="Times New Roman"/>
                <w:b/>
                <w:bCs/>
                <w:sz w:val="24"/>
                <w:szCs w:val="24"/>
              </w:rPr>
              <w:t>В том числе практических занятий</w:t>
            </w:r>
          </w:p>
        </w:tc>
        <w:tc>
          <w:tcPr>
            <w:tcW w:w="674" w:type="pct"/>
            <w:tcBorders>
              <w:top w:val="single" w:sz="4" w:space="0" w:color="auto"/>
              <w:left w:val="single" w:sz="4" w:space="0" w:color="auto"/>
              <w:bottom w:val="single" w:sz="4" w:space="0" w:color="auto"/>
              <w:right w:val="single" w:sz="4" w:space="0" w:color="auto"/>
            </w:tcBorders>
            <w:hideMark/>
          </w:tcPr>
          <w:p w14:paraId="793250F3" w14:textId="52336BF0" w:rsidR="003505D1" w:rsidRPr="00AE343B" w:rsidRDefault="00236900" w:rsidP="00AE343B">
            <w:pPr>
              <w:tabs>
                <w:tab w:val="left" w:pos="190"/>
              </w:tabs>
              <w:spacing w:after="0"/>
              <w:jc w:val="center"/>
              <w:rPr>
                <w:rFonts w:ascii="Times New Roman" w:hAnsi="Times New Roman" w:cs="Times New Roman"/>
                <w:sz w:val="24"/>
                <w:szCs w:val="24"/>
              </w:rPr>
            </w:pPr>
            <w:r w:rsidRPr="00AE343B">
              <w:rPr>
                <w:rFonts w:ascii="Times New Roman" w:hAnsi="Times New Roman" w:cs="Times New Roman"/>
                <w:sz w:val="24"/>
                <w:szCs w:val="24"/>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587217" w14:textId="77777777" w:rsidR="003505D1" w:rsidRPr="00AE343B" w:rsidRDefault="003505D1" w:rsidP="00AE343B">
            <w:pPr>
              <w:spacing w:after="0"/>
              <w:rPr>
                <w:rFonts w:ascii="Times New Roman" w:hAnsi="Times New Roman" w:cs="Times New Roman"/>
                <w:bCs/>
                <w:sz w:val="24"/>
                <w:szCs w:val="24"/>
              </w:rPr>
            </w:pPr>
          </w:p>
        </w:tc>
      </w:tr>
      <w:tr w:rsidR="00AE343B" w:rsidRPr="00AE343B" w14:paraId="70B0566D" w14:textId="77777777" w:rsidTr="006C1C0C">
        <w:trPr>
          <w:trHeight w:val="239"/>
        </w:trPr>
        <w:tc>
          <w:tcPr>
            <w:tcW w:w="0" w:type="auto"/>
            <w:vMerge/>
            <w:tcBorders>
              <w:top w:val="single" w:sz="4" w:space="0" w:color="auto"/>
              <w:left w:val="single" w:sz="4" w:space="0" w:color="auto"/>
              <w:bottom w:val="single" w:sz="4" w:space="0" w:color="auto"/>
              <w:right w:val="single" w:sz="4" w:space="0" w:color="auto"/>
            </w:tcBorders>
            <w:vAlign w:val="center"/>
          </w:tcPr>
          <w:p w14:paraId="4538AEE0" w14:textId="77777777" w:rsidR="006C766B" w:rsidRPr="00AE343B" w:rsidRDefault="006C766B"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tcPr>
          <w:p w14:paraId="2A99A004" w14:textId="0888E066" w:rsidR="006C766B" w:rsidRPr="00AE343B" w:rsidRDefault="006C766B" w:rsidP="00AE343B">
            <w:pPr>
              <w:spacing w:after="0"/>
              <w:rPr>
                <w:rFonts w:ascii="Times New Roman" w:hAnsi="Times New Roman" w:cs="Times New Roman"/>
                <w:b/>
                <w:bCs/>
                <w:sz w:val="24"/>
                <w:szCs w:val="24"/>
              </w:rPr>
            </w:pPr>
            <w:r w:rsidRPr="00AE343B">
              <w:rPr>
                <w:rFonts w:ascii="Times New Roman" w:hAnsi="Times New Roman" w:cs="Times New Roman"/>
                <w:b/>
                <w:bCs/>
                <w:sz w:val="24"/>
                <w:szCs w:val="24"/>
              </w:rPr>
              <w:t xml:space="preserve">Практическое занятие </w:t>
            </w:r>
            <w:r w:rsidR="003A5E76" w:rsidRPr="00AE343B">
              <w:rPr>
                <w:rFonts w:ascii="Times New Roman" w:hAnsi="Times New Roman" w:cs="Times New Roman"/>
                <w:b/>
                <w:bCs/>
                <w:sz w:val="24"/>
                <w:szCs w:val="24"/>
              </w:rPr>
              <w:t>7</w:t>
            </w:r>
            <w:r w:rsidRPr="00AE343B">
              <w:rPr>
                <w:rFonts w:ascii="Times New Roman" w:hAnsi="Times New Roman" w:cs="Times New Roman"/>
                <w:b/>
                <w:bCs/>
                <w:sz w:val="24"/>
                <w:szCs w:val="24"/>
              </w:rPr>
              <w:t>.</w:t>
            </w:r>
            <w:r w:rsidRPr="00AE343B">
              <w:rPr>
                <w:rFonts w:ascii="Times New Roman" w:hAnsi="Times New Roman" w:cs="Times New Roman"/>
                <w:sz w:val="24"/>
                <w:szCs w:val="24"/>
              </w:rPr>
              <w:t xml:space="preserve"> </w:t>
            </w:r>
            <w:r w:rsidRPr="00AE343B">
              <w:rPr>
                <w:rFonts w:ascii="Times New Roman" w:hAnsi="Times New Roman" w:cs="Times New Roman"/>
                <w:bCs/>
                <w:sz w:val="24"/>
                <w:szCs w:val="24"/>
              </w:rPr>
              <w:t>Анализ передового педагогического опыта воспитателей ДОО (с использованием методических материалов). Составление аннотации.</w:t>
            </w:r>
          </w:p>
        </w:tc>
        <w:tc>
          <w:tcPr>
            <w:tcW w:w="674" w:type="pct"/>
            <w:tcBorders>
              <w:top w:val="single" w:sz="4" w:space="0" w:color="auto"/>
              <w:left w:val="single" w:sz="4" w:space="0" w:color="auto"/>
              <w:bottom w:val="single" w:sz="4" w:space="0" w:color="auto"/>
              <w:right w:val="single" w:sz="4" w:space="0" w:color="auto"/>
            </w:tcBorders>
          </w:tcPr>
          <w:p w14:paraId="629C8EB8" w14:textId="4840E7CC" w:rsidR="006C766B" w:rsidRPr="00AE343B" w:rsidRDefault="0070551C" w:rsidP="00AE343B">
            <w:pPr>
              <w:tabs>
                <w:tab w:val="left" w:pos="190"/>
              </w:tabs>
              <w:spacing w:after="0"/>
              <w:jc w:val="center"/>
              <w:rPr>
                <w:rFonts w:ascii="Times New Roman" w:hAnsi="Times New Roman" w:cs="Times New Roman"/>
                <w:sz w:val="24"/>
                <w:szCs w:val="24"/>
              </w:rPr>
            </w:pPr>
            <w:r w:rsidRPr="00AE343B">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2B1C1DCF" w14:textId="77777777" w:rsidR="006C766B" w:rsidRPr="00AE343B" w:rsidRDefault="006C766B" w:rsidP="00AE343B">
            <w:pPr>
              <w:spacing w:after="0"/>
              <w:rPr>
                <w:rFonts w:ascii="Times New Roman" w:hAnsi="Times New Roman" w:cs="Times New Roman"/>
                <w:bCs/>
                <w:sz w:val="24"/>
                <w:szCs w:val="24"/>
              </w:rPr>
            </w:pPr>
          </w:p>
        </w:tc>
      </w:tr>
      <w:tr w:rsidR="00AE343B" w:rsidRPr="00AE343B" w14:paraId="0C400AC4" w14:textId="77777777" w:rsidTr="006C1C0C">
        <w:trPr>
          <w:trHeight w:val="239"/>
        </w:trPr>
        <w:tc>
          <w:tcPr>
            <w:tcW w:w="0" w:type="auto"/>
            <w:vMerge/>
            <w:tcBorders>
              <w:top w:val="single" w:sz="4" w:space="0" w:color="auto"/>
              <w:left w:val="single" w:sz="4" w:space="0" w:color="auto"/>
              <w:bottom w:val="single" w:sz="4" w:space="0" w:color="auto"/>
              <w:right w:val="single" w:sz="4" w:space="0" w:color="auto"/>
            </w:tcBorders>
            <w:vAlign w:val="center"/>
          </w:tcPr>
          <w:p w14:paraId="0B4C8375" w14:textId="77777777" w:rsidR="006C766B" w:rsidRPr="00AE343B" w:rsidRDefault="006C766B"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tcPr>
          <w:p w14:paraId="115BC44C" w14:textId="061557BD" w:rsidR="006C766B" w:rsidRPr="00AE343B" w:rsidRDefault="006C766B" w:rsidP="00AE343B">
            <w:pPr>
              <w:spacing w:after="0"/>
              <w:rPr>
                <w:rFonts w:ascii="Times New Roman" w:hAnsi="Times New Roman" w:cs="Times New Roman"/>
                <w:b/>
                <w:bCs/>
                <w:sz w:val="24"/>
                <w:szCs w:val="24"/>
              </w:rPr>
            </w:pPr>
            <w:r w:rsidRPr="00AE343B">
              <w:rPr>
                <w:rFonts w:ascii="Times New Roman" w:hAnsi="Times New Roman" w:cs="Times New Roman"/>
                <w:b/>
                <w:bCs/>
                <w:sz w:val="24"/>
                <w:szCs w:val="24"/>
              </w:rPr>
              <w:t xml:space="preserve">Практическое занятие </w:t>
            </w:r>
            <w:r w:rsidR="003A5E76" w:rsidRPr="00AE343B">
              <w:rPr>
                <w:rFonts w:ascii="Times New Roman" w:hAnsi="Times New Roman" w:cs="Times New Roman"/>
                <w:b/>
                <w:bCs/>
                <w:sz w:val="24"/>
                <w:szCs w:val="24"/>
              </w:rPr>
              <w:t>8</w:t>
            </w:r>
            <w:r w:rsidRPr="00AE343B">
              <w:rPr>
                <w:rFonts w:ascii="Times New Roman" w:hAnsi="Times New Roman" w:cs="Times New Roman"/>
                <w:b/>
                <w:bCs/>
                <w:sz w:val="24"/>
                <w:szCs w:val="24"/>
              </w:rPr>
              <w:t>.</w:t>
            </w:r>
            <w:r w:rsidRPr="00AE343B">
              <w:rPr>
                <w:rFonts w:ascii="Times New Roman" w:hAnsi="Times New Roman" w:cs="Times New Roman"/>
                <w:sz w:val="24"/>
                <w:szCs w:val="24"/>
              </w:rPr>
              <w:t xml:space="preserve"> </w:t>
            </w:r>
            <w:r w:rsidRPr="00AE343B">
              <w:rPr>
                <w:rFonts w:ascii="Times New Roman" w:hAnsi="Times New Roman" w:cs="Times New Roman"/>
                <w:bCs/>
                <w:sz w:val="24"/>
                <w:szCs w:val="24"/>
              </w:rPr>
              <w:t>Разработка плана выступления по педагогической проблеме в соответствии с логикой и требованиями к устному выступлению (на материалах реферата по проблемам дошкольного образования).</w:t>
            </w:r>
          </w:p>
        </w:tc>
        <w:tc>
          <w:tcPr>
            <w:tcW w:w="674" w:type="pct"/>
            <w:tcBorders>
              <w:top w:val="single" w:sz="4" w:space="0" w:color="auto"/>
              <w:left w:val="single" w:sz="4" w:space="0" w:color="auto"/>
              <w:bottom w:val="single" w:sz="4" w:space="0" w:color="auto"/>
              <w:right w:val="single" w:sz="4" w:space="0" w:color="auto"/>
            </w:tcBorders>
          </w:tcPr>
          <w:p w14:paraId="08865235" w14:textId="7D095B24" w:rsidR="006C766B" w:rsidRPr="00AE343B" w:rsidRDefault="0070551C" w:rsidP="00AE343B">
            <w:pPr>
              <w:tabs>
                <w:tab w:val="left" w:pos="190"/>
              </w:tabs>
              <w:spacing w:after="0"/>
              <w:jc w:val="center"/>
              <w:rPr>
                <w:rFonts w:ascii="Times New Roman" w:hAnsi="Times New Roman" w:cs="Times New Roman"/>
                <w:sz w:val="24"/>
                <w:szCs w:val="24"/>
              </w:rPr>
            </w:pPr>
            <w:r w:rsidRPr="00AE343B">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240C7061" w14:textId="77777777" w:rsidR="006C766B" w:rsidRPr="00AE343B" w:rsidRDefault="006C766B" w:rsidP="00AE343B">
            <w:pPr>
              <w:spacing w:after="0"/>
              <w:rPr>
                <w:rFonts w:ascii="Times New Roman" w:hAnsi="Times New Roman" w:cs="Times New Roman"/>
                <w:bCs/>
                <w:sz w:val="24"/>
                <w:szCs w:val="24"/>
              </w:rPr>
            </w:pPr>
          </w:p>
        </w:tc>
      </w:tr>
      <w:tr w:rsidR="00AE343B" w:rsidRPr="00AE343B" w14:paraId="6592B16F" w14:textId="77777777" w:rsidTr="006C1C0C">
        <w:trPr>
          <w:trHeight w:val="239"/>
        </w:trPr>
        <w:tc>
          <w:tcPr>
            <w:tcW w:w="0" w:type="auto"/>
            <w:vMerge/>
            <w:tcBorders>
              <w:top w:val="single" w:sz="4" w:space="0" w:color="auto"/>
              <w:left w:val="single" w:sz="4" w:space="0" w:color="auto"/>
              <w:bottom w:val="single" w:sz="4" w:space="0" w:color="auto"/>
              <w:right w:val="single" w:sz="4" w:space="0" w:color="auto"/>
            </w:tcBorders>
            <w:vAlign w:val="center"/>
          </w:tcPr>
          <w:p w14:paraId="03856424" w14:textId="77777777" w:rsidR="006C766B" w:rsidRPr="00AE343B" w:rsidRDefault="006C766B"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tcPr>
          <w:p w14:paraId="2F5F7506" w14:textId="7BD3A75A" w:rsidR="006C766B" w:rsidRPr="00AE343B" w:rsidRDefault="006C766B" w:rsidP="00AE343B">
            <w:pPr>
              <w:spacing w:after="0"/>
              <w:rPr>
                <w:rFonts w:ascii="Times New Roman" w:hAnsi="Times New Roman" w:cs="Times New Roman"/>
                <w:b/>
                <w:bCs/>
                <w:sz w:val="24"/>
                <w:szCs w:val="24"/>
              </w:rPr>
            </w:pPr>
            <w:r w:rsidRPr="00AE343B">
              <w:rPr>
                <w:rFonts w:ascii="Times New Roman" w:hAnsi="Times New Roman" w:cs="Times New Roman"/>
                <w:b/>
                <w:bCs/>
                <w:sz w:val="24"/>
                <w:szCs w:val="24"/>
              </w:rPr>
              <w:t xml:space="preserve">Практическое занятие </w:t>
            </w:r>
            <w:r w:rsidR="003A5E76" w:rsidRPr="00AE343B">
              <w:rPr>
                <w:rFonts w:ascii="Times New Roman" w:hAnsi="Times New Roman" w:cs="Times New Roman"/>
                <w:b/>
                <w:bCs/>
                <w:sz w:val="24"/>
                <w:szCs w:val="24"/>
              </w:rPr>
              <w:t>9</w:t>
            </w:r>
            <w:r w:rsidRPr="00AE343B">
              <w:rPr>
                <w:rFonts w:ascii="Times New Roman" w:hAnsi="Times New Roman" w:cs="Times New Roman"/>
                <w:b/>
                <w:bCs/>
                <w:sz w:val="24"/>
                <w:szCs w:val="24"/>
              </w:rPr>
              <w:t>.</w:t>
            </w:r>
            <w:r w:rsidRPr="00AE343B">
              <w:rPr>
                <w:rFonts w:ascii="Times New Roman" w:hAnsi="Times New Roman" w:cs="Times New Roman"/>
                <w:sz w:val="24"/>
                <w:szCs w:val="24"/>
              </w:rPr>
              <w:t xml:space="preserve"> </w:t>
            </w:r>
            <w:r w:rsidRPr="00AE343B">
              <w:rPr>
                <w:rFonts w:ascii="Times New Roman" w:hAnsi="Times New Roman" w:cs="Times New Roman"/>
                <w:bCs/>
                <w:sz w:val="24"/>
                <w:szCs w:val="24"/>
              </w:rPr>
              <w:t>Определение структуры и содержания портфолио профессиональных достижений педагога на основе изучения научно-методической литературы.</w:t>
            </w:r>
          </w:p>
        </w:tc>
        <w:tc>
          <w:tcPr>
            <w:tcW w:w="674" w:type="pct"/>
            <w:tcBorders>
              <w:top w:val="single" w:sz="4" w:space="0" w:color="auto"/>
              <w:left w:val="single" w:sz="4" w:space="0" w:color="auto"/>
              <w:bottom w:val="single" w:sz="4" w:space="0" w:color="auto"/>
              <w:right w:val="single" w:sz="4" w:space="0" w:color="auto"/>
            </w:tcBorders>
          </w:tcPr>
          <w:p w14:paraId="7C1926A4" w14:textId="6AFA72B4" w:rsidR="006C766B" w:rsidRPr="00AE343B" w:rsidRDefault="0070551C" w:rsidP="00AE343B">
            <w:pPr>
              <w:tabs>
                <w:tab w:val="left" w:pos="190"/>
              </w:tabs>
              <w:spacing w:after="0"/>
              <w:jc w:val="center"/>
              <w:rPr>
                <w:rFonts w:ascii="Times New Roman" w:hAnsi="Times New Roman" w:cs="Times New Roman"/>
                <w:sz w:val="24"/>
                <w:szCs w:val="24"/>
              </w:rPr>
            </w:pPr>
            <w:r w:rsidRPr="00AE343B">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6BEC5C02" w14:textId="77777777" w:rsidR="006C766B" w:rsidRPr="00AE343B" w:rsidRDefault="006C766B" w:rsidP="00AE343B">
            <w:pPr>
              <w:spacing w:after="0"/>
              <w:rPr>
                <w:rFonts w:ascii="Times New Roman" w:hAnsi="Times New Roman" w:cs="Times New Roman"/>
                <w:bCs/>
                <w:sz w:val="24"/>
                <w:szCs w:val="24"/>
              </w:rPr>
            </w:pPr>
          </w:p>
        </w:tc>
      </w:tr>
      <w:tr w:rsidR="00AE343B" w:rsidRPr="00AE343B" w14:paraId="76B4826D" w14:textId="77777777" w:rsidTr="006C1C0C">
        <w:trPr>
          <w:trHeight w:val="239"/>
        </w:trPr>
        <w:tc>
          <w:tcPr>
            <w:tcW w:w="0" w:type="auto"/>
            <w:vMerge/>
            <w:tcBorders>
              <w:top w:val="single" w:sz="4" w:space="0" w:color="auto"/>
              <w:left w:val="single" w:sz="4" w:space="0" w:color="auto"/>
              <w:bottom w:val="single" w:sz="4" w:space="0" w:color="auto"/>
              <w:right w:val="single" w:sz="4" w:space="0" w:color="auto"/>
            </w:tcBorders>
            <w:vAlign w:val="center"/>
          </w:tcPr>
          <w:p w14:paraId="439311B2"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tcPr>
          <w:p w14:paraId="678197CE" w14:textId="01C822A8" w:rsidR="00236900" w:rsidRPr="00AE343B" w:rsidRDefault="00236900" w:rsidP="00AE343B">
            <w:pPr>
              <w:spacing w:after="0"/>
              <w:rPr>
                <w:rFonts w:ascii="Times New Roman" w:hAnsi="Times New Roman" w:cs="Times New Roman"/>
                <w:sz w:val="24"/>
                <w:szCs w:val="24"/>
              </w:rPr>
            </w:pPr>
            <w:r w:rsidRPr="00AE343B">
              <w:rPr>
                <w:rFonts w:ascii="Times New Roman" w:hAnsi="Times New Roman" w:cs="Times New Roman"/>
                <w:b/>
                <w:bCs/>
                <w:sz w:val="24"/>
                <w:szCs w:val="24"/>
              </w:rPr>
              <w:t xml:space="preserve"> Практическое занятие </w:t>
            </w:r>
            <w:r w:rsidR="003A5E76" w:rsidRPr="00AE343B">
              <w:rPr>
                <w:rFonts w:ascii="Times New Roman" w:hAnsi="Times New Roman" w:cs="Times New Roman"/>
                <w:b/>
                <w:bCs/>
                <w:sz w:val="24"/>
                <w:szCs w:val="24"/>
              </w:rPr>
              <w:t>10</w:t>
            </w:r>
            <w:r w:rsidRPr="00AE343B">
              <w:rPr>
                <w:rFonts w:ascii="Times New Roman" w:hAnsi="Times New Roman" w:cs="Times New Roman"/>
                <w:b/>
                <w:bCs/>
                <w:sz w:val="24"/>
                <w:szCs w:val="24"/>
              </w:rPr>
              <w:t>.</w:t>
            </w:r>
            <w:r w:rsidRPr="00AE343B">
              <w:rPr>
                <w:rFonts w:ascii="Times New Roman" w:hAnsi="Times New Roman" w:cs="Times New Roman"/>
                <w:sz w:val="24"/>
                <w:szCs w:val="24"/>
              </w:rPr>
              <w:t xml:space="preserve"> </w:t>
            </w:r>
          </w:p>
          <w:p w14:paraId="7C1AB29A" w14:textId="72F621F5" w:rsidR="00236900" w:rsidRPr="00AE343B" w:rsidRDefault="00236900" w:rsidP="00AE343B">
            <w:pPr>
              <w:spacing w:after="0"/>
              <w:rPr>
                <w:rFonts w:ascii="Times New Roman" w:hAnsi="Times New Roman" w:cs="Times New Roman"/>
                <w:b/>
                <w:bCs/>
                <w:sz w:val="24"/>
                <w:szCs w:val="24"/>
              </w:rPr>
            </w:pPr>
            <w:r w:rsidRPr="00AE343B">
              <w:rPr>
                <w:rFonts w:ascii="Times New Roman" w:hAnsi="Times New Roman" w:cs="Times New Roman"/>
                <w:sz w:val="24"/>
                <w:szCs w:val="24"/>
              </w:rPr>
              <w:t>Способы получения и переработки научно-педагогической информации</w:t>
            </w:r>
          </w:p>
        </w:tc>
        <w:tc>
          <w:tcPr>
            <w:tcW w:w="674" w:type="pct"/>
            <w:tcBorders>
              <w:top w:val="single" w:sz="4" w:space="0" w:color="auto"/>
              <w:left w:val="single" w:sz="4" w:space="0" w:color="auto"/>
              <w:bottom w:val="single" w:sz="4" w:space="0" w:color="auto"/>
              <w:right w:val="single" w:sz="4" w:space="0" w:color="auto"/>
            </w:tcBorders>
          </w:tcPr>
          <w:p w14:paraId="2742AF17" w14:textId="71A9B7F0" w:rsidR="00236900" w:rsidRPr="00AE343B" w:rsidRDefault="00236900" w:rsidP="00AE343B">
            <w:pPr>
              <w:tabs>
                <w:tab w:val="left" w:pos="190"/>
              </w:tabs>
              <w:spacing w:after="0"/>
              <w:jc w:val="center"/>
              <w:rPr>
                <w:rFonts w:ascii="Times New Roman" w:hAnsi="Times New Roman" w:cs="Times New Roman"/>
                <w:sz w:val="24"/>
                <w:szCs w:val="24"/>
              </w:rPr>
            </w:pPr>
            <w:r w:rsidRPr="00AE343B">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4443C39F" w14:textId="77777777" w:rsidR="00236900" w:rsidRPr="00AE343B" w:rsidRDefault="00236900" w:rsidP="00AE343B">
            <w:pPr>
              <w:spacing w:after="0"/>
              <w:rPr>
                <w:rFonts w:ascii="Times New Roman" w:hAnsi="Times New Roman" w:cs="Times New Roman"/>
                <w:bCs/>
                <w:sz w:val="24"/>
                <w:szCs w:val="24"/>
              </w:rPr>
            </w:pPr>
          </w:p>
        </w:tc>
      </w:tr>
      <w:tr w:rsidR="00AE343B" w:rsidRPr="00AE343B" w14:paraId="65BA2722" w14:textId="77777777" w:rsidTr="006C1C0C">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B31290"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374C4EFA" w14:textId="77777777" w:rsidR="00236900" w:rsidRPr="00AE343B" w:rsidRDefault="00236900"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AE343B">
              <w:rPr>
                <w:rFonts w:ascii="Times New Roman" w:hAnsi="Times New Roman" w:cs="Times New Roman"/>
                <w:b/>
                <w:bCs/>
                <w:sz w:val="24"/>
                <w:szCs w:val="24"/>
              </w:rPr>
              <w:t xml:space="preserve">Самостоятельная работа </w:t>
            </w:r>
          </w:p>
          <w:p w14:paraId="057EA29E" w14:textId="77777777" w:rsidR="00236900" w:rsidRPr="00AE343B" w:rsidRDefault="00236900"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AE343B">
              <w:rPr>
                <w:rFonts w:ascii="Times New Roman" w:hAnsi="Times New Roman" w:cs="Times New Roman"/>
                <w:bCs/>
                <w:sz w:val="24"/>
                <w:szCs w:val="24"/>
              </w:rPr>
              <w:t>Подготовка реферата по проблемам дошкольного образования с использованием передового педагогического опыта.</w:t>
            </w:r>
          </w:p>
          <w:p w14:paraId="66313A0C" w14:textId="77777777" w:rsidR="00236900" w:rsidRPr="00AE343B" w:rsidRDefault="00236900"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AE343B">
              <w:rPr>
                <w:rFonts w:ascii="Times New Roman" w:hAnsi="Times New Roman" w:cs="Times New Roman"/>
                <w:bCs/>
                <w:sz w:val="24"/>
                <w:szCs w:val="24"/>
              </w:rPr>
              <w:t>Анализ педагогического опыта воспитателей и составление аннотаций на него (в рамках научно-практической конференции по проблемам дошкольного образования).</w:t>
            </w:r>
          </w:p>
          <w:p w14:paraId="6DA5E0FD" w14:textId="098CD679" w:rsidR="00236900" w:rsidRPr="00AE343B" w:rsidRDefault="00236900" w:rsidP="00AE343B">
            <w:pPr>
              <w:spacing w:after="0"/>
              <w:jc w:val="both"/>
              <w:rPr>
                <w:rFonts w:ascii="Times New Roman" w:hAnsi="Times New Roman" w:cs="Times New Roman"/>
                <w:bCs/>
                <w:sz w:val="24"/>
                <w:szCs w:val="24"/>
              </w:rPr>
            </w:pPr>
            <w:r w:rsidRPr="00AE343B">
              <w:rPr>
                <w:rFonts w:ascii="Times New Roman" w:hAnsi="Times New Roman" w:cs="Times New Roman"/>
                <w:bCs/>
                <w:sz w:val="24"/>
                <w:szCs w:val="24"/>
              </w:rPr>
              <w:t>Разработка собственного профессионального портфолио по результатам прохождения педагогической практики.</w:t>
            </w:r>
          </w:p>
        </w:tc>
        <w:tc>
          <w:tcPr>
            <w:tcW w:w="674" w:type="pct"/>
            <w:tcBorders>
              <w:top w:val="single" w:sz="4" w:space="0" w:color="auto"/>
              <w:left w:val="single" w:sz="4" w:space="0" w:color="auto"/>
              <w:bottom w:val="single" w:sz="4" w:space="0" w:color="auto"/>
              <w:right w:val="single" w:sz="4" w:space="0" w:color="auto"/>
            </w:tcBorders>
            <w:hideMark/>
          </w:tcPr>
          <w:p w14:paraId="0FB53EBA" w14:textId="64FCB570" w:rsidR="00236900" w:rsidRPr="00AE343B" w:rsidRDefault="00236900" w:rsidP="00AE343B">
            <w:pPr>
              <w:tabs>
                <w:tab w:val="left" w:pos="190"/>
              </w:tabs>
              <w:spacing w:after="0"/>
              <w:jc w:val="center"/>
              <w:rPr>
                <w:rFonts w:ascii="Times New Roman" w:hAnsi="Times New Roman" w:cs="Times New Roman"/>
                <w:sz w:val="24"/>
                <w:szCs w:val="24"/>
              </w:rPr>
            </w:pPr>
            <w:r w:rsidRPr="00AE343B">
              <w:rPr>
                <w:rFonts w:ascii="Times New Roman" w:hAnsi="Times New Roman" w:cs="Times New Roman"/>
                <w:sz w:val="24"/>
                <w:szCs w:val="24"/>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341FF1" w14:textId="77777777" w:rsidR="00236900" w:rsidRPr="00AE343B" w:rsidRDefault="00236900" w:rsidP="00AE343B">
            <w:pPr>
              <w:spacing w:after="0"/>
              <w:rPr>
                <w:rFonts w:ascii="Times New Roman" w:hAnsi="Times New Roman" w:cs="Times New Roman"/>
                <w:bCs/>
                <w:sz w:val="24"/>
                <w:szCs w:val="24"/>
              </w:rPr>
            </w:pPr>
          </w:p>
        </w:tc>
      </w:tr>
      <w:tr w:rsidR="00AE343B" w:rsidRPr="00AE343B" w14:paraId="71735985" w14:textId="77777777" w:rsidTr="006C1C0C">
        <w:trPr>
          <w:trHeight w:val="337"/>
        </w:trPr>
        <w:tc>
          <w:tcPr>
            <w:tcW w:w="764" w:type="pct"/>
            <w:vMerge w:val="restart"/>
            <w:tcBorders>
              <w:top w:val="single" w:sz="4" w:space="0" w:color="auto"/>
              <w:left w:val="single" w:sz="4" w:space="0" w:color="auto"/>
              <w:bottom w:val="single" w:sz="4" w:space="0" w:color="auto"/>
              <w:right w:val="single" w:sz="4" w:space="0" w:color="auto"/>
            </w:tcBorders>
            <w:hideMark/>
          </w:tcPr>
          <w:p w14:paraId="317C213D" w14:textId="77777777" w:rsidR="00236900" w:rsidRPr="00AE343B" w:rsidRDefault="00236900" w:rsidP="00AE343B">
            <w:pPr>
              <w:spacing w:after="0"/>
              <w:jc w:val="center"/>
              <w:rPr>
                <w:rFonts w:ascii="Times New Roman" w:hAnsi="Times New Roman" w:cs="Times New Roman"/>
                <w:b/>
                <w:bCs/>
                <w:sz w:val="24"/>
                <w:szCs w:val="24"/>
              </w:rPr>
            </w:pPr>
            <w:r w:rsidRPr="00AE343B">
              <w:rPr>
                <w:rFonts w:ascii="Times New Roman" w:hAnsi="Times New Roman" w:cs="Times New Roman"/>
                <w:b/>
                <w:bCs/>
                <w:sz w:val="24"/>
                <w:szCs w:val="24"/>
              </w:rPr>
              <w:t xml:space="preserve">Тема 4. </w:t>
            </w:r>
          </w:p>
          <w:p w14:paraId="0213EB7E" w14:textId="6139F04F" w:rsidR="00236900" w:rsidRPr="00AE343B" w:rsidRDefault="00236900" w:rsidP="00AE343B">
            <w:pPr>
              <w:spacing w:after="0"/>
              <w:jc w:val="center"/>
              <w:rPr>
                <w:rFonts w:ascii="Times New Roman" w:hAnsi="Times New Roman" w:cs="Times New Roman"/>
                <w:b/>
                <w:bCs/>
                <w:sz w:val="24"/>
                <w:szCs w:val="24"/>
              </w:rPr>
            </w:pPr>
            <w:r w:rsidRPr="00AE343B">
              <w:rPr>
                <w:rFonts w:ascii="Times New Roman" w:hAnsi="Times New Roman" w:cs="Times New Roman"/>
                <w:bCs/>
                <w:sz w:val="24"/>
                <w:szCs w:val="24"/>
              </w:rPr>
              <w:t xml:space="preserve">Педагогические, гигиенические и специальные требования к созданию предметно- развивающей среды в </w:t>
            </w:r>
            <w:r w:rsidRPr="00AE343B">
              <w:rPr>
                <w:rFonts w:ascii="Times New Roman" w:hAnsi="Times New Roman" w:cs="Times New Roman"/>
                <w:bCs/>
                <w:sz w:val="24"/>
                <w:szCs w:val="24"/>
              </w:rPr>
              <w:lastRenderedPageBreak/>
              <w:t>дошкольном образовании</w:t>
            </w:r>
          </w:p>
        </w:tc>
        <w:tc>
          <w:tcPr>
            <w:tcW w:w="2972" w:type="pct"/>
            <w:tcBorders>
              <w:top w:val="single" w:sz="4" w:space="0" w:color="auto"/>
              <w:left w:val="single" w:sz="4" w:space="0" w:color="auto"/>
              <w:bottom w:val="single" w:sz="4" w:space="0" w:color="auto"/>
              <w:right w:val="single" w:sz="4" w:space="0" w:color="auto"/>
            </w:tcBorders>
            <w:hideMark/>
          </w:tcPr>
          <w:p w14:paraId="513DFB71" w14:textId="77777777" w:rsidR="00236900" w:rsidRPr="00AE343B" w:rsidRDefault="00236900" w:rsidP="00AE343B">
            <w:pPr>
              <w:spacing w:after="0"/>
              <w:rPr>
                <w:rFonts w:ascii="Times New Roman" w:hAnsi="Times New Roman" w:cs="Times New Roman"/>
                <w:b/>
                <w:bCs/>
                <w:sz w:val="24"/>
                <w:szCs w:val="24"/>
              </w:rPr>
            </w:pPr>
            <w:r w:rsidRPr="00AE343B">
              <w:rPr>
                <w:rFonts w:ascii="Times New Roman" w:hAnsi="Times New Roman" w:cs="Times New Roman"/>
                <w:b/>
                <w:bCs/>
                <w:sz w:val="24"/>
                <w:szCs w:val="24"/>
              </w:rPr>
              <w:lastRenderedPageBreak/>
              <w:t>Содержание учебного материала</w:t>
            </w:r>
          </w:p>
        </w:tc>
        <w:tc>
          <w:tcPr>
            <w:tcW w:w="674" w:type="pct"/>
            <w:tcBorders>
              <w:top w:val="single" w:sz="4" w:space="0" w:color="auto"/>
              <w:left w:val="single" w:sz="4" w:space="0" w:color="auto"/>
              <w:bottom w:val="single" w:sz="4" w:space="0" w:color="auto"/>
              <w:right w:val="single" w:sz="4" w:space="0" w:color="auto"/>
            </w:tcBorders>
            <w:hideMark/>
          </w:tcPr>
          <w:p w14:paraId="51E40082" w14:textId="57815C97" w:rsidR="00236900" w:rsidRPr="00AE343B" w:rsidRDefault="00236900" w:rsidP="00AE343B">
            <w:pPr>
              <w:tabs>
                <w:tab w:val="left" w:pos="190"/>
              </w:tabs>
              <w:spacing w:after="0"/>
              <w:jc w:val="center"/>
              <w:rPr>
                <w:rFonts w:ascii="Times New Roman" w:hAnsi="Times New Roman" w:cs="Times New Roman"/>
                <w:b/>
                <w:bCs/>
                <w:sz w:val="24"/>
                <w:szCs w:val="24"/>
              </w:rPr>
            </w:pPr>
            <w:r w:rsidRPr="00AE343B">
              <w:rPr>
                <w:rFonts w:ascii="Times New Roman" w:hAnsi="Times New Roman" w:cs="Times New Roman"/>
                <w:b/>
                <w:bCs/>
                <w:sz w:val="24"/>
                <w:szCs w:val="24"/>
              </w:rPr>
              <w:t>12</w:t>
            </w:r>
          </w:p>
        </w:tc>
        <w:tc>
          <w:tcPr>
            <w:tcW w:w="590" w:type="pct"/>
            <w:vMerge w:val="restart"/>
            <w:tcBorders>
              <w:top w:val="single" w:sz="4" w:space="0" w:color="auto"/>
              <w:left w:val="single" w:sz="4" w:space="0" w:color="auto"/>
              <w:bottom w:val="single" w:sz="4" w:space="0" w:color="auto"/>
              <w:right w:val="single" w:sz="4" w:space="0" w:color="auto"/>
            </w:tcBorders>
            <w:vAlign w:val="center"/>
            <w:hideMark/>
          </w:tcPr>
          <w:p w14:paraId="15E10CD8" w14:textId="67F0ABCD" w:rsidR="00D4601F" w:rsidRPr="00AE343B" w:rsidRDefault="00D4601F" w:rsidP="00AE343B">
            <w:pPr>
              <w:spacing w:after="0"/>
              <w:jc w:val="center"/>
              <w:rPr>
                <w:rFonts w:ascii="Times New Roman" w:hAnsi="Times New Roman" w:cs="Times New Roman"/>
                <w:bCs/>
                <w:sz w:val="24"/>
                <w:szCs w:val="24"/>
              </w:rPr>
            </w:pPr>
            <w:r w:rsidRPr="00AE343B">
              <w:rPr>
                <w:rFonts w:ascii="Times New Roman" w:hAnsi="Times New Roman" w:cs="Times New Roman"/>
                <w:bCs/>
                <w:sz w:val="24"/>
                <w:szCs w:val="24"/>
              </w:rPr>
              <w:t>ОК 1, ОК 2, ОК 3, ОК 4, ОК 5, ОК 6, ОК7, ОК8, ОК 9, ОК10,  ОК 11</w:t>
            </w:r>
          </w:p>
          <w:p w14:paraId="75B67416" w14:textId="13F0A464" w:rsidR="00D4601F" w:rsidRPr="00AE343B" w:rsidRDefault="00D4601F" w:rsidP="00AE343B">
            <w:pPr>
              <w:spacing w:after="0"/>
              <w:jc w:val="center"/>
              <w:rPr>
                <w:rFonts w:ascii="Times New Roman" w:hAnsi="Times New Roman" w:cs="Times New Roman"/>
                <w:bCs/>
                <w:sz w:val="24"/>
                <w:szCs w:val="24"/>
              </w:rPr>
            </w:pPr>
            <w:r w:rsidRPr="00AE343B">
              <w:rPr>
                <w:rFonts w:ascii="Times New Roman" w:hAnsi="Times New Roman" w:cs="Times New Roman"/>
                <w:bCs/>
                <w:sz w:val="24"/>
                <w:szCs w:val="24"/>
              </w:rPr>
              <w:t xml:space="preserve">ПК5.1, ПК5.2, ПК5.3, ПК5.4, </w:t>
            </w:r>
          </w:p>
          <w:p w14:paraId="43F036CE" w14:textId="739063FA" w:rsidR="00236900" w:rsidRPr="00AE343B" w:rsidRDefault="00D4601F" w:rsidP="00AE343B">
            <w:pPr>
              <w:spacing w:after="0"/>
              <w:jc w:val="center"/>
              <w:rPr>
                <w:rFonts w:ascii="Times New Roman" w:hAnsi="Times New Roman" w:cs="Times New Roman"/>
                <w:bCs/>
                <w:sz w:val="24"/>
                <w:szCs w:val="24"/>
              </w:rPr>
            </w:pPr>
            <w:r w:rsidRPr="00AE343B">
              <w:rPr>
                <w:rFonts w:ascii="Times New Roman" w:hAnsi="Times New Roman" w:cs="Times New Roman"/>
                <w:sz w:val="24"/>
                <w:szCs w:val="24"/>
              </w:rPr>
              <w:t xml:space="preserve">ЛР 15, ЛР 18, ЛР 19, ЛР 20, </w:t>
            </w:r>
            <w:r w:rsidRPr="00AE343B">
              <w:rPr>
                <w:rFonts w:ascii="Times New Roman" w:hAnsi="Times New Roman" w:cs="Times New Roman"/>
                <w:sz w:val="24"/>
                <w:szCs w:val="24"/>
              </w:rPr>
              <w:lastRenderedPageBreak/>
              <w:t>ЛР 22, ЛР 23, ЛР 24</w:t>
            </w:r>
          </w:p>
        </w:tc>
      </w:tr>
      <w:tr w:rsidR="00AE343B" w:rsidRPr="00AE343B" w14:paraId="1CD77760" w14:textId="77777777" w:rsidTr="006C1C0C">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3E379A"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7AE80B8C" w14:textId="1E8B67E7" w:rsidR="00236900" w:rsidRPr="00AE343B" w:rsidRDefault="00317B3B" w:rsidP="00AE343B">
            <w:pPr>
              <w:spacing w:after="0"/>
              <w:jc w:val="both"/>
              <w:rPr>
                <w:rFonts w:ascii="Times New Roman" w:hAnsi="Times New Roman" w:cs="Times New Roman"/>
                <w:bCs/>
                <w:sz w:val="24"/>
                <w:szCs w:val="24"/>
              </w:rPr>
            </w:pPr>
            <w:r w:rsidRPr="00AE343B">
              <w:rPr>
                <w:rFonts w:ascii="Times New Roman" w:hAnsi="Times New Roman" w:cs="Times New Roman"/>
                <w:sz w:val="24"/>
                <w:szCs w:val="24"/>
              </w:rPr>
              <w:t>1.</w:t>
            </w:r>
            <w:r w:rsidR="00236900" w:rsidRPr="00AE343B">
              <w:rPr>
                <w:rFonts w:ascii="Times New Roman" w:hAnsi="Times New Roman" w:cs="Times New Roman"/>
                <w:sz w:val="24"/>
                <w:szCs w:val="24"/>
              </w:rPr>
              <w:t>Предметно-развивающая среда в дошкольном образовании и педагогические требования к ее созданию. Требования ФГОС ДО.</w:t>
            </w:r>
          </w:p>
        </w:tc>
        <w:tc>
          <w:tcPr>
            <w:tcW w:w="674" w:type="pct"/>
            <w:tcBorders>
              <w:top w:val="single" w:sz="4" w:space="0" w:color="auto"/>
              <w:left w:val="single" w:sz="4" w:space="0" w:color="auto"/>
              <w:bottom w:val="single" w:sz="4" w:space="0" w:color="auto"/>
              <w:right w:val="single" w:sz="4" w:space="0" w:color="auto"/>
            </w:tcBorders>
            <w:hideMark/>
          </w:tcPr>
          <w:p w14:paraId="330FFCC3" w14:textId="77777777" w:rsidR="00236900" w:rsidRPr="00AE343B" w:rsidRDefault="00236900" w:rsidP="00AE343B">
            <w:pPr>
              <w:tabs>
                <w:tab w:val="left" w:pos="190"/>
              </w:tabs>
              <w:spacing w:after="0"/>
              <w:jc w:val="center"/>
              <w:rPr>
                <w:rFonts w:ascii="Times New Roman" w:hAnsi="Times New Roman" w:cs="Times New Roman"/>
                <w:sz w:val="24"/>
                <w:szCs w:val="24"/>
              </w:rPr>
            </w:pPr>
            <w:r w:rsidRPr="00AE343B">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084E8" w14:textId="77777777" w:rsidR="00236900" w:rsidRPr="00AE343B" w:rsidRDefault="00236900" w:rsidP="00AE343B">
            <w:pPr>
              <w:spacing w:after="0"/>
              <w:rPr>
                <w:rFonts w:ascii="Times New Roman" w:hAnsi="Times New Roman" w:cs="Times New Roman"/>
                <w:bCs/>
                <w:sz w:val="24"/>
                <w:szCs w:val="24"/>
              </w:rPr>
            </w:pPr>
          </w:p>
        </w:tc>
      </w:tr>
      <w:tr w:rsidR="00AE343B" w:rsidRPr="00AE343B" w14:paraId="19B691FA" w14:textId="77777777" w:rsidTr="006C1C0C">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0B4F1B"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79E67F3E" w14:textId="4440D8CA" w:rsidR="00236900" w:rsidRPr="00AE343B" w:rsidRDefault="00317B3B" w:rsidP="00AE343B">
            <w:pPr>
              <w:spacing w:after="0"/>
              <w:jc w:val="both"/>
              <w:rPr>
                <w:rFonts w:ascii="Times New Roman" w:hAnsi="Times New Roman" w:cs="Times New Roman"/>
                <w:bCs/>
                <w:sz w:val="24"/>
                <w:szCs w:val="24"/>
              </w:rPr>
            </w:pPr>
            <w:r w:rsidRPr="00AE343B">
              <w:rPr>
                <w:rFonts w:ascii="Times New Roman" w:hAnsi="Times New Roman" w:cs="Times New Roman"/>
                <w:sz w:val="24"/>
                <w:szCs w:val="24"/>
              </w:rPr>
              <w:t>2.</w:t>
            </w:r>
            <w:r w:rsidR="00236900" w:rsidRPr="00AE343B">
              <w:rPr>
                <w:rFonts w:ascii="Times New Roman" w:hAnsi="Times New Roman" w:cs="Times New Roman"/>
                <w:sz w:val="24"/>
                <w:szCs w:val="24"/>
              </w:rPr>
              <w:t>Специальные и гигиенические требования к созданию предметно-развивающей среды.</w:t>
            </w:r>
          </w:p>
        </w:tc>
        <w:tc>
          <w:tcPr>
            <w:tcW w:w="674" w:type="pct"/>
            <w:tcBorders>
              <w:top w:val="single" w:sz="4" w:space="0" w:color="auto"/>
              <w:left w:val="single" w:sz="4" w:space="0" w:color="auto"/>
              <w:bottom w:val="single" w:sz="4" w:space="0" w:color="auto"/>
              <w:right w:val="single" w:sz="4" w:space="0" w:color="auto"/>
            </w:tcBorders>
            <w:hideMark/>
          </w:tcPr>
          <w:p w14:paraId="1AAC75D2" w14:textId="77777777" w:rsidR="00236900" w:rsidRPr="00AE343B" w:rsidRDefault="00236900" w:rsidP="00AE343B">
            <w:pPr>
              <w:tabs>
                <w:tab w:val="left" w:pos="190"/>
              </w:tabs>
              <w:spacing w:after="0"/>
              <w:jc w:val="center"/>
              <w:rPr>
                <w:rFonts w:ascii="Times New Roman" w:hAnsi="Times New Roman" w:cs="Times New Roman"/>
                <w:sz w:val="24"/>
                <w:szCs w:val="24"/>
              </w:rPr>
            </w:pPr>
            <w:r w:rsidRPr="00AE343B">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30BC59" w14:textId="77777777" w:rsidR="00236900" w:rsidRPr="00AE343B" w:rsidRDefault="00236900" w:rsidP="00AE343B">
            <w:pPr>
              <w:spacing w:after="0"/>
              <w:rPr>
                <w:rFonts w:ascii="Times New Roman" w:hAnsi="Times New Roman" w:cs="Times New Roman"/>
                <w:bCs/>
                <w:sz w:val="24"/>
                <w:szCs w:val="24"/>
              </w:rPr>
            </w:pPr>
          </w:p>
        </w:tc>
      </w:tr>
      <w:tr w:rsidR="00AE343B" w:rsidRPr="00AE343B" w14:paraId="388B5FFD" w14:textId="77777777" w:rsidTr="006C1C0C">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0FC93D"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0BFDEEE2" w14:textId="3DA81F42" w:rsidR="00236900" w:rsidRPr="00AE343B" w:rsidRDefault="00236900" w:rsidP="00AE343B">
            <w:pPr>
              <w:spacing w:after="0"/>
              <w:jc w:val="both"/>
              <w:rPr>
                <w:rFonts w:ascii="Times New Roman" w:hAnsi="Times New Roman" w:cs="Times New Roman"/>
                <w:bCs/>
                <w:sz w:val="24"/>
                <w:szCs w:val="24"/>
              </w:rPr>
            </w:pPr>
            <w:r w:rsidRPr="00AE343B">
              <w:rPr>
                <w:rFonts w:ascii="Times New Roman" w:hAnsi="Times New Roman" w:cs="Times New Roman"/>
                <w:sz w:val="24"/>
                <w:szCs w:val="24"/>
              </w:rPr>
              <w:t>Проектирование предметно-развивающей среды в ДОО.</w:t>
            </w:r>
          </w:p>
        </w:tc>
        <w:tc>
          <w:tcPr>
            <w:tcW w:w="674" w:type="pct"/>
            <w:tcBorders>
              <w:top w:val="single" w:sz="4" w:space="0" w:color="auto"/>
              <w:left w:val="single" w:sz="4" w:space="0" w:color="auto"/>
              <w:bottom w:val="single" w:sz="4" w:space="0" w:color="auto"/>
              <w:right w:val="single" w:sz="4" w:space="0" w:color="auto"/>
            </w:tcBorders>
            <w:hideMark/>
          </w:tcPr>
          <w:p w14:paraId="27C20D20" w14:textId="77777777" w:rsidR="00236900" w:rsidRPr="00AE343B" w:rsidRDefault="00236900" w:rsidP="00AE343B">
            <w:pPr>
              <w:tabs>
                <w:tab w:val="left" w:pos="190"/>
              </w:tabs>
              <w:spacing w:after="0"/>
              <w:jc w:val="center"/>
              <w:rPr>
                <w:rFonts w:ascii="Times New Roman" w:hAnsi="Times New Roman" w:cs="Times New Roman"/>
                <w:sz w:val="24"/>
                <w:szCs w:val="24"/>
              </w:rPr>
            </w:pPr>
            <w:r w:rsidRPr="00AE343B">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7E40DE" w14:textId="77777777" w:rsidR="00236900" w:rsidRPr="00AE343B" w:rsidRDefault="00236900" w:rsidP="00AE343B">
            <w:pPr>
              <w:spacing w:after="0"/>
              <w:rPr>
                <w:rFonts w:ascii="Times New Roman" w:hAnsi="Times New Roman" w:cs="Times New Roman"/>
                <w:bCs/>
                <w:sz w:val="24"/>
                <w:szCs w:val="24"/>
              </w:rPr>
            </w:pPr>
          </w:p>
        </w:tc>
      </w:tr>
      <w:tr w:rsidR="00AE343B" w:rsidRPr="00AE343B" w14:paraId="2DB974DC" w14:textId="77777777" w:rsidTr="006C1C0C">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EE307F"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2DC74BD5" w14:textId="77777777" w:rsidR="00236900" w:rsidRPr="00AE343B" w:rsidRDefault="00236900" w:rsidP="00AE343B">
            <w:pPr>
              <w:spacing w:after="0"/>
              <w:rPr>
                <w:rFonts w:ascii="Times New Roman" w:hAnsi="Times New Roman" w:cs="Times New Roman"/>
                <w:b/>
                <w:bCs/>
                <w:sz w:val="24"/>
                <w:szCs w:val="24"/>
              </w:rPr>
            </w:pPr>
            <w:r w:rsidRPr="00AE343B">
              <w:rPr>
                <w:rFonts w:ascii="Times New Roman" w:hAnsi="Times New Roman" w:cs="Times New Roman"/>
                <w:b/>
                <w:bCs/>
                <w:sz w:val="24"/>
                <w:szCs w:val="24"/>
              </w:rPr>
              <w:t>В том числе практических занятий</w:t>
            </w:r>
          </w:p>
        </w:tc>
        <w:tc>
          <w:tcPr>
            <w:tcW w:w="674" w:type="pct"/>
            <w:tcBorders>
              <w:top w:val="single" w:sz="4" w:space="0" w:color="auto"/>
              <w:left w:val="single" w:sz="4" w:space="0" w:color="auto"/>
              <w:bottom w:val="single" w:sz="4" w:space="0" w:color="auto"/>
              <w:right w:val="single" w:sz="4" w:space="0" w:color="auto"/>
            </w:tcBorders>
            <w:hideMark/>
          </w:tcPr>
          <w:p w14:paraId="51B50019" w14:textId="7F11B318" w:rsidR="00236900" w:rsidRPr="00AE343B" w:rsidRDefault="003A5E76" w:rsidP="00AE343B">
            <w:pPr>
              <w:tabs>
                <w:tab w:val="left" w:pos="190"/>
              </w:tabs>
              <w:spacing w:after="0"/>
              <w:jc w:val="center"/>
              <w:rPr>
                <w:rFonts w:ascii="Times New Roman" w:hAnsi="Times New Roman" w:cs="Times New Roman"/>
                <w:b/>
                <w:bCs/>
                <w:sz w:val="24"/>
                <w:szCs w:val="24"/>
              </w:rPr>
            </w:pPr>
            <w:r w:rsidRPr="00AE343B">
              <w:rPr>
                <w:rFonts w:ascii="Times New Roman" w:hAnsi="Times New Roman" w:cs="Times New Roman"/>
                <w:b/>
                <w:bCs/>
                <w:sz w:val="24"/>
                <w:szCs w:val="24"/>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D19121" w14:textId="77777777" w:rsidR="00236900" w:rsidRPr="00AE343B" w:rsidRDefault="00236900" w:rsidP="00AE343B">
            <w:pPr>
              <w:spacing w:after="0"/>
              <w:rPr>
                <w:rFonts w:ascii="Times New Roman" w:hAnsi="Times New Roman" w:cs="Times New Roman"/>
                <w:bCs/>
                <w:sz w:val="24"/>
                <w:szCs w:val="24"/>
              </w:rPr>
            </w:pPr>
          </w:p>
        </w:tc>
      </w:tr>
      <w:tr w:rsidR="00AE343B" w:rsidRPr="00AE343B" w14:paraId="49AF08ED" w14:textId="77777777" w:rsidTr="006C766B">
        <w:trPr>
          <w:trHeight w:val="8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C4D58B"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5DB8A761" w14:textId="75E63D5A" w:rsidR="00236900" w:rsidRPr="00AE343B" w:rsidRDefault="00236900" w:rsidP="00AE343B">
            <w:pPr>
              <w:spacing w:after="0"/>
              <w:jc w:val="both"/>
              <w:rPr>
                <w:rFonts w:ascii="Times New Roman" w:hAnsi="Times New Roman" w:cs="Times New Roman"/>
                <w:bCs/>
                <w:sz w:val="24"/>
                <w:szCs w:val="24"/>
              </w:rPr>
            </w:pPr>
            <w:r w:rsidRPr="00AE343B">
              <w:rPr>
                <w:rFonts w:ascii="Times New Roman" w:eastAsia="Times New Roman" w:hAnsi="Times New Roman" w:cs="Times New Roman"/>
                <w:b/>
                <w:bCs/>
                <w:sz w:val="24"/>
                <w:szCs w:val="24"/>
              </w:rPr>
              <w:t xml:space="preserve">Практическое занятие </w:t>
            </w:r>
            <w:r w:rsidR="003A5E76" w:rsidRPr="00AE343B">
              <w:rPr>
                <w:rFonts w:ascii="Times New Roman" w:eastAsia="Times New Roman" w:hAnsi="Times New Roman" w:cs="Times New Roman"/>
                <w:b/>
                <w:bCs/>
                <w:sz w:val="24"/>
                <w:szCs w:val="24"/>
              </w:rPr>
              <w:t>11</w:t>
            </w:r>
            <w:r w:rsidRPr="00AE343B">
              <w:rPr>
                <w:rFonts w:ascii="Times New Roman" w:eastAsia="Times New Roman" w:hAnsi="Times New Roman" w:cs="Times New Roman"/>
                <w:b/>
                <w:bCs/>
                <w:sz w:val="24"/>
                <w:szCs w:val="24"/>
              </w:rPr>
              <w:t>.</w:t>
            </w:r>
            <w:r w:rsidRPr="00AE343B">
              <w:rPr>
                <w:rFonts w:ascii="Times New Roman" w:hAnsi="Times New Roman" w:cs="Times New Roman"/>
                <w:sz w:val="24"/>
                <w:szCs w:val="24"/>
              </w:rPr>
              <w:t xml:space="preserve"> </w:t>
            </w:r>
            <w:r w:rsidRPr="00AE343B">
              <w:rPr>
                <w:rFonts w:ascii="Times New Roman" w:eastAsia="Times New Roman" w:hAnsi="Times New Roman" w:cs="Times New Roman"/>
                <w:bCs/>
                <w:sz w:val="24"/>
                <w:szCs w:val="24"/>
              </w:rPr>
              <w:t>Разработка проекта предметно-развивающей среды в конкретной возрастной группе</w:t>
            </w:r>
          </w:p>
          <w:p w14:paraId="0FFA0C82" w14:textId="3C1D55D0" w:rsidR="00236900" w:rsidRPr="00AE343B" w:rsidRDefault="00236900" w:rsidP="00AE343B">
            <w:pPr>
              <w:spacing w:after="0"/>
              <w:jc w:val="both"/>
              <w:rPr>
                <w:rFonts w:ascii="Times New Roman" w:hAnsi="Times New Roman" w:cs="Times New Roman"/>
                <w:bCs/>
                <w:sz w:val="24"/>
                <w:szCs w:val="24"/>
              </w:rPr>
            </w:pPr>
          </w:p>
        </w:tc>
        <w:tc>
          <w:tcPr>
            <w:tcW w:w="674" w:type="pct"/>
            <w:tcBorders>
              <w:top w:val="single" w:sz="4" w:space="0" w:color="auto"/>
              <w:left w:val="single" w:sz="4" w:space="0" w:color="auto"/>
              <w:bottom w:val="single" w:sz="4" w:space="0" w:color="auto"/>
              <w:right w:val="single" w:sz="4" w:space="0" w:color="auto"/>
            </w:tcBorders>
          </w:tcPr>
          <w:p w14:paraId="3639BFE9" w14:textId="2D5F074A" w:rsidR="00236900" w:rsidRPr="00AE343B" w:rsidRDefault="00236900" w:rsidP="00AE343B">
            <w:pPr>
              <w:pStyle w:val="c22"/>
              <w:spacing w:before="0" w:beforeAutospacing="0" w:after="0" w:afterAutospacing="0"/>
              <w:jc w:val="center"/>
            </w:pPr>
            <w:r w:rsidRPr="00AE343B">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842C94" w14:textId="77777777" w:rsidR="00236900" w:rsidRPr="00AE343B" w:rsidRDefault="00236900" w:rsidP="00AE343B">
            <w:pPr>
              <w:spacing w:after="0"/>
              <w:rPr>
                <w:rFonts w:ascii="Times New Roman" w:hAnsi="Times New Roman" w:cs="Times New Roman"/>
                <w:bCs/>
                <w:sz w:val="24"/>
                <w:szCs w:val="24"/>
              </w:rPr>
            </w:pPr>
          </w:p>
        </w:tc>
      </w:tr>
      <w:tr w:rsidR="00AE343B" w:rsidRPr="00AE343B" w14:paraId="5A3C58CB" w14:textId="77777777" w:rsidTr="006C766B">
        <w:trPr>
          <w:trHeight w:val="829"/>
        </w:trPr>
        <w:tc>
          <w:tcPr>
            <w:tcW w:w="0" w:type="auto"/>
            <w:vMerge/>
            <w:tcBorders>
              <w:top w:val="single" w:sz="4" w:space="0" w:color="auto"/>
              <w:left w:val="single" w:sz="4" w:space="0" w:color="auto"/>
              <w:bottom w:val="single" w:sz="4" w:space="0" w:color="auto"/>
              <w:right w:val="single" w:sz="4" w:space="0" w:color="auto"/>
            </w:tcBorders>
            <w:vAlign w:val="center"/>
          </w:tcPr>
          <w:p w14:paraId="37E61E99" w14:textId="77777777" w:rsidR="003A5E76" w:rsidRPr="00AE343B" w:rsidRDefault="003A5E76"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tcPr>
          <w:p w14:paraId="50D09DDC" w14:textId="1CCC99FD" w:rsidR="003A5E76" w:rsidRPr="00AE343B" w:rsidRDefault="003A5E76" w:rsidP="00AE343B">
            <w:pPr>
              <w:spacing w:after="0"/>
              <w:jc w:val="both"/>
              <w:rPr>
                <w:rFonts w:ascii="Times New Roman" w:hAnsi="Times New Roman" w:cs="Times New Roman"/>
                <w:sz w:val="24"/>
                <w:szCs w:val="24"/>
              </w:rPr>
            </w:pPr>
            <w:r w:rsidRPr="00AE343B">
              <w:rPr>
                <w:rFonts w:ascii="Times New Roman" w:eastAsia="Times New Roman" w:hAnsi="Times New Roman" w:cs="Times New Roman"/>
                <w:b/>
                <w:bCs/>
                <w:sz w:val="24"/>
                <w:szCs w:val="24"/>
              </w:rPr>
              <w:t>Практическое занятие 12.</w:t>
            </w:r>
            <w:r w:rsidRPr="00AE343B">
              <w:rPr>
                <w:rFonts w:ascii="Times New Roman" w:hAnsi="Times New Roman" w:cs="Times New Roman"/>
                <w:sz w:val="24"/>
                <w:szCs w:val="24"/>
              </w:rPr>
              <w:t xml:space="preserve"> </w:t>
            </w:r>
          </w:p>
          <w:p w14:paraId="1230B118" w14:textId="21EE5F74" w:rsidR="003A5E76" w:rsidRPr="00AE343B" w:rsidRDefault="003A5E76" w:rsidP="00AE343B">
            <w:pPr>
              <w:spacing w:after="0"/>
              <w:jc w:val="both"/>
              <w:rPr>
                <w:rFonts w:ascii="Times New Roman" w:eastAsia="Times New Roman" w:hAnsi="Times New Roman" w:cs="Times New Roman"/>
                <w:b/>
                <w:bCs/>
                <w:sz w:val="24"/>
                <w:szCs w:val="24"/>
              </w:rPr>
            </w:pPr>
            <w:r w:rsidRPr="00AE343B">
              <w:rPr>
                <w:rFonts w:ascii="Times New Roman" w:hAnsi="Times New Roman" w:cs="Times New Roman"/>
                <w:sz w:val="24"/>
                <w:szCs w:val="24"/>
              </w:rPr>
              <w:t>Сравнительный анализ организации предметно-развивающей среды в разных возрастных группах на основе работы с методической литературы и фотоматериалов</w:t>
            </w:r>
          </w:p>
        </w:tc>
        <w:tc>
          <w:tcPr>
            <w:tcW w:w="674" w:type="pct"/>
            <w:tcBorders>
              <w:top w:val="single" w:sz="4" w:space="0" w:color="auto"/>
              <w:left w:val="single" w:sz="4" w:space="0" w:color="auto"/>
              <w:bottom w:val="single" w:sz="4" w:space="0" w:color="auto"/>
              <w:right w:val="single" w:sz="4" w:space="0" w:color="auto"/>
            </w:tcBorders>
          </w:tcPr>
          <w:p w14:paraId="7106B391" w14:textId="6B5988B1" w:rsidR="003A5E76" w:rsidRPr="00AE343B" w:rsidRDefault="003A5E76" w:rsidP="00AE343B">
            <w:pPr>
              <w:pStyle w:val="c22"/>
              <w:spacing w:before="0" w:beforeAutospacing="0" w:after="0" w:afterAutospacing="0"/>
              <w:jc w:val="center"/>
            </w:pPr>
            <w:r w:rsidRPr="00AE343B">
              <w:t>2</w:t>
            </w:r>
          </w:p>
        </w:tc>
        <w:tc>
          <w:tcPr>
            <w:tcW w:w="0" w:type="auto"/>
            <w:vMerge/>
            <w:tcBorders>
              <w:top w:val="single" w:sz="4" w:space="0" w:color="auto"/>
              <w:left w:val="single" w:sz="4" w:space="0" w:color="auto"/>
              <w:bottom w:val="single" w:sz="4" w:space="0" w:color="auto"/>
              <w:right w:val="single" w:sz="4" w:space="0" w:color="auto"/>
            </w:tcBorders>
            <w:vAlign w:val="center"/>
          </w:tcPr>
          <w:p w14:paraId="2923B751" w14:textId="77777777" w:rsidR="003A5E76" w:rsidRPr="00AE343B" w:rsidRDefault="003A5E76" w:rsidP="00AE343B">
            <w:pPr>
              <w:spacing w:after="0"/>
              <w:rPr>
                <w:rFonts w:ascii="Times New Roman" w:hAnsi="Times New Roman" w:cs="Times New Roman"/>
                <w:bCs/>
                <w:sz w:val="24"/>
                <w:szCs w:val="24"/>
              </w:rPr>
            </w:pPr>
          </w:p>
        </w:tc>
      </w:tr>
      <w:tr w:rsidR="00AE343B" w:rsidRPr="00AE343B" w14:paraId="525DF635" w14:textId="77777777" w:rsidTr="006C766B">
        <w:trPr>
          <w:trHeight w:val="829"/>
        </w:trPr>
        <w:tc>
          <w:tcPr>
            <w:tcW w:w="0" w:type="auto"/>
            <w:vMerge/>
            <w:tcBorders>
              <w:top w:val="single" w:sz="4" w:space="0" w:color="auto"/>
              <w:left w:val="single" w:sz="4" w:space="0" w:color="auto"/>
              <w:bottom w:val="single" w:sz="4" w:space="0" w:color="auto"/>
              <w:right w:val="single" w:sz="4" w:space="0" w:color="auto"/>
            </w:tcBorders>
            <w:vAlign w:val="center"/>
          </w:tcPr>
          <w:p w14:paraId="0A1B7742" w14:textId="77777777" w:rsidR="003A5E76" w:rsidRPr="00AE343B" w:rsidRDefault="003A5E76"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tcPr>
          <w:p w14:paraId="609C6848" w14:textId="3045CE9A" w:rsidR="003A5E76" w:rsidRPr="00AE343B" w:rsidRDefault="003A5E76" w:rsidP="00AE343B">
            <w:pPr>
              <w:spacing w:after="0"/>
              <w:jc w:val="both"/>
              <w:rPr>
                <w:rFonts w:ascii="Times New Roman" w:hAnsi="Times New Roman" w:cs="Times New Roman"/>
                <w:sz w:val="24"/>
                <w:szCs w:val="24"/>
              </w:rPr>
            </w:pPr>
            <w:r w:rsidRPr="00AE343B">
              <w:rPr>
                <w:rFonts w:ascii="Times New Roman" w:eastAsia="Times New Roman" w:hAnsi="Times New Roman" w:cs="Times New Roman"/>
                <w:b/>
                <w:bCs/>
                <w:sz w:val="24"/>
                <w:szCs w:val="24"/>
              </w:rPr>
              <w:t>Практическое занятие 13.</w:t>
            </w:r>
            <w:r w:rsidRPr="00AE343B">
              <w:rPr>
                <w:rFonts w:ascii="Times New Roman" w:hAnsi="Times New Roman" w:cs="Times New Roman"/>
                <w:sz w:val="24"/>
                <w:szCs w:val="24"/>
              </w:rPr>
              <w:t xml:space="preserve"> </w:t>
            </w:r>
          </w:p>
          <w:p w14:paraId="5ABAC603" w14:textId="0AC63D65" w:rsidR="003A5E76" w:rsidRPr="00AE343B" w:rsidRDefault="003A5E76" w:rsidP="00AE343B">
            <w:pPr>
              <w:spacing w:after="0"/>
              <w:jc w:val="both"/>
              <w:rPr>
                <w:rFonts w:ascii="Times New Roman" w:eastAsia="Times New Roman" w:hAnsi="Times New Roman" w:cs="Times New Roman"/>
                <w:b/>
                <w:bCs/>
                <w:sz w:val="24"/>
                <w:szCs w:val="24"/>
              </w:rPr>
            </w:pPr>
            <w:r w:rsidRPr="00AE343B">
              <w:rPr>
                <w:rFonts w:ascii="Times New Roman" w:hAnsi="Times New Roman" w:cs="Times New Roman"/>
                <w:sz w:val="24"/>
                <w:szCs w:val="24"/>
              </w:rPr>
              <w:t>Различные подходы к организации предметно - развивающей среды в ДОО в зависимости от типа и вида</w:t>
            </w:r>
          </w:p>
        </w:tc>
        <w:tc>
          <w:tcPr>
            <w:tcW w:w="674" w:type="pct"/>
            <w:tcBorders>
              <w:top w:val="single" w:sz="4" w:space="0" w:color="auto"/>
              <w:left w:val="single" w:sz="4" w:space="0" w:color="auto"/>
              <w:bottom w:val="single" w:sz="4" w:space="0" w:color="auto"/>
              <w:right w:val="single" w:sz="4" w:space="0" w:color="auto"/>
            </w:tcBorders>
          </w:tcPr>
          <w:p w14:paraId="4A4B5348" w14:textId="64DDD5C6" w:rsidR="003A5E76" w:rsidRPr="00AE343B" w:rsidRDefault="003A5E76" w:rsidP="00AE343B">
            <w:pPr>
              <w:pStyle w:val="c22"/>
              <w:spacing w:before="0" w:beforeAutospacing="0" w:after="0" w:afterAutospacing="0"/>
              <w:jc w:val="center"/>
            </w:pPr>
            <w:r w:rsidRPr="00AE343B">
              <w:t>2</w:t>
            </w:r>
          </w:p>
        </w:tc>
        <w:tc>
          <w:tcPr>
            <w:tcW w:w="0" w:type="auto"/>
            <w:vMerge/>
            <w:tcBorders>
              <w:top w:val="single" w:sz="4" w:space="0" w:color="auto"/>
              <w:left w:val="single" w:sz="4" w:space="0" w:color="auto"/>
              <w:bottom w:val="single" w:sz="4" w:space="0" w:color="auto"/>
              <w:right w:val="single" w:sz="4" w:space="0" w:color="auto"/>
            </w:tcBorders>
            <w:vAlign w:val="center"/>
          </w:tcPr>
          <w:p w14:paraId="46C6C41A" w14:textId="77777777" w:rsidR="003A5E76" w:rsidRPr="00AE343B" w:rsidRDefault="003A5E76" w:rsidP="00AE343B">
            <w:pPr>
              <w:spacing w:after="0"/>
              <w:rPr>
                <w:rFonts w:ascii="Times New Roman" w:hAnsi="Times New Roman" w:cs="Times New Roman"/>
                <w:bCs/>
                <w:sz w:val="24"/>
                <w:szCs w:val="24"/>
              </w:rPr>
            </w:pPr>
          </w:p>
        </w:tc>
      </w:tr>
      <w:tr w:rsidR="00AE343B" w:rsidRPr="00AE343B" w14:paraId="17209D5A" w14:textId="77777777" w:rsidTr="006C1C0C">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F639CC"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33142ED0" w14:textId="77777777" w:rsidR="00236900" w:rsidRPr="00AE343B" w:rsidRDefault="00236900" w:rsidP="00AE343B">
            <w:pPr>
              <w:spacing w:after="0"/>
              <w:rPr>
                <w:rFonts w:ascii="Times New Roman" w:hAnsi="Times New Roman" w:cs="Times New Roman"/>
                <w:b/>
                <w:bCs/>
                <w:sz w:val="24"/>
                <w:szCs w:val="24"/>
              </w:rPr>
            </w:pPr>
            <w:r w:rsidRPr="00AE343B">
              <w:rPr>
                <w:rFonts w:ascii="Times New Roman" w:hAnsi="Times New Roman" w:cs="Times New Roman"/>
                <w:b/>
                <w:bCs/>
                <w:sz w:val="24"/>
                <w:szCs w:val="24"/>
              </w:rPr>
              <w:t>Самостоятельная работа обучающихся</w:t>
            </w:r>
          </w:p>
          <w:p w14:paraId="2854A407" w14:textId="33CFC720" w:rsidR="00236900" w:rsidRPr="00AE343B" w:rsidRDefault="00236900" w:rsidP="00AE343B">
            <w:pPr>
              <w:spacing w:after="0"/>
              <w:rPr>
                <w:rFonts w:ascii="Times New Roman" w:hAnsi="Times New Roman" w:cs="Times New Roman"/>
                <w:bCs/>
                <w:sz w:val="24"/>
                <w:szCs w:val="24"/>
              </w:rPr>
            </w:pPr>
            <w:r w:rsidRPr="00AE343B">
              <w:rPr>
                <w:rFonts w:ascii="Times New Roman" w:eastAsia="Times New Roman" w:hAnsi="Times New Roman" w:cs="Times New Roman"/>
                <w:bCs/>
                <w:sz w:val="24"/>
                <w:szCs w:val="24"/>
              </w:rPr>
              <w:t>Подбор фотоматериалов, иллюстрирующих предметно-развивающую среду в ДОО в электронном виде.</w:t>
            </w:r>
          </w:p>
        </w:tc>
        <w:tc>
          <w:tcPr>
            <w:tcW w:w="674" w:type="pct"/>
            <w:tcBorders>
              <w:top w:val="single" w:sz="4" w:space="0" w:color="auto"/>
              <w:left w:val="single" w:sz="4" w:space="0" w:color="auto"/>
              <w:bottom w:val="single" w:sz="4" w:space="0" w:color="auto"/>
              <w:right w:val="single" w:sz="4" w:space="0" w:color="auto"/>
            </w:tcBorders>
            <w:hideMark/>
          </w:tcPr>
          <w:p w14:paraId="52255870" w14:textId="77777777" w:rsidR="00236900" w:rsidRPr="00AE343B" w:rsidRDefault="00236900" w:rsidP="00AE343B">
            <w:pPr>
              <w:tabs>
                <w:tab w:val="left" w:pos="190"/>
              </w:tabs>
              <w:spacing w:after="0"/>
              <w:jc w:val="center"/>
              <w:rPr>
                <w:rFonts w:ascii="Times New Roman" w:hAnsi="Times New Roman" w:cs="Times New Roman"/>
                <w:sz w:val="24"/>
                <w:szCs w:val="24"/>
              </w:rPr>
            </w:pPr>
            <w:r w:rsidRPr="00AE343B">
              <w:rPr>
                <w:rFonts w:ascii="Times New Roman" w:hAnsi="Times New Roman" w:cs="Times New Roman"/>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BEADDB" w14:textId="77777777" w:rsidR="00236900" w:rsidRPr="00AE343B" w:rsidRDefault="00236900" w:rsidP="00AE343B">
            <w:pPr>
              <w:spacing w:after="0"/>
              <w:rPr>
                <w:rFonts w:ascii="Times New Roman" w:hAnsi="Times New Roman" w:cs="Times New Roman"/>
                <w:bCs/>
                <w:sz w:val="24"/>
                <w:szCs w:val="24"/>
              </w:rPr>
            </w:pPr>
          </w:p>
        </w:tc>
      </w:tr>
      <w:tr w:rsidR="00AE343B" w:rsidRPr="00AE343B" w14:paraId="74DA732A" w14:textId="77777777" w:rsidTr="006C1C0C">
        <w:trPr>
          <w:trHeight w:val="325"/>
        </w:trPr>
        <w:tc>
          <w:tcPr>
            <w:tcW w:w="764" w:type="pct"/>
            <w:vMerge w:val="restart"/>
            <w:tcBorders>
              <w:top w:val="single" w:sz="4" w:space="0" w:color="auto"/>
              <w:left w:val="single" w:sz="4" w:space="0" w:color="auto"/>
              <w:bottom w:val="single" w:sz="4" w:space="0" w:color="auto"/>
              <w:right w:val="single" w:sz="4" w:space="0" w:color="auto"/>
            </w:tcBorders>
            <w:hideMark/>
          </w:tcPr>
          <w:p w14:paraId="594143A9" w14:textId="77777777" w:rsidR="00236900" w:rsidRPr="00AE343B" w:rsidRDefault="00236900" w:rsidP="00AE343B">
            <w:pPr>
              <w:spacing w:after="0"/>
              <w:jc w:val="center"/>
              <w:rPr>
                <w:rFonts w:ascii="Times New Roman" w:hAnsi="Times New Roman" w:cs="Times New Roman"/>
                <w:b/>
                <w:bCs/>
                <w:sz w:val="24"/>
                <w:szCs w:val="24"/>
              </w:rPr>
            </w:pPr>
            <w:r w:rsidRPr="00AE343B">
              <w:rPr>
                <w:rFonts w:ascii="Times New Roman" w:hAnsi="Times New Roman" w:cs="Times New Roman"/>
                <w:b/>
                <w:bCs/>
                <w:sz w:val="24"/>
                <w:szCs w:val="24"/>
              </w:rPr>
              <w:t xml:space="preserve">Тема 5. </w:t>
            </w:r>
          </w:p>
          <w:p w14:paraId="37CD8C8D" w14:textId="55E27839" w:rsidR="00236900" w:rsidRPr="00AE343B" w:rsidRDefault="00236900" w:rsidP="00AE343B">
            <w:pPr>
              <w:spacing w:after="0"/>
              <w:jc w:val="center"/>
              <w:rPr>
                <w:rFonts w:ascii="Times New Roman" w:hAnsi="Times New Roman" w:cs="Times New Roman"/>
                <w:b/>
                <w:bCs/>
                <w:sz w:val="24"/>
                <w:szCs w:val="24"/>
              </w:rPr>
            </w:pPr>
            <w:r w:rsidRPr="00AE343B">
              <w:rPr>
                <w:rFonts w:ascii="Times New Roman" w:hAnsi="Times New Roman" w:cs="Times New Roman"/>
                <w:bCs/>
                <w:sz w:val="24"/>
                <w:szCs w:val="24"/>
              </w:rPr>
              <w:t>Современные подходы и педагогические технологии в дошкольном образовании</w:t>
            </w:r>
          </w:p>
        </w:tc>
        <w:tc>
          <w:tcPr>
            <w:tcW w:w="2972" w:type="pct"/>
            <w:tcBorders>
              <w:top w:val="single" w:sz="4" w:space="0" w:color="auto"/>
              <w:left w:val="single" w:sz="4" w:space="0" w:color="auto"/>
              <w:bottom w:val="single" w:sz="4" w:space="0" w:color="auto"/>
              <w:right w:val="single" w:sz="4" w:space="0" w:color="auto"/>
            </w:tcBorders>
            <w:hideMark/>
          </w:tcPr>
          <w:p w14:paraId="6395D51D" w14:textId="77777777" w:rsidR="00236900" w:rsidRPr="00AE343B" w:rsidRDefault="00236900" w:rsidP="00AE343B">
            <w:pPr>
              <w:spacing w:after="0"/>
              <w:rPr>
                <w:rFonts w:ascii="Times New Roman" w:hAnsi="Times New Roman" w:cs="Times New Roman"/>
                <w:b/>
                <w:bCs/>
                <w:sz w:val="24"/>
                <w:szCs w:val="24"/>
              </w:rPr>
            </w:pPr>
            <w:r w:rsidRPr="00AE343B">
              <w:rPr>
                <w:rFonts w:ascii="Times New Roman" w:hAnsi="Times New Roman" w:cs="Times New Roman"/>
                <w:b/>
                <w:bCs/>
                <w:sz w:val="24"/>
                <w:szCs w:val="24"/>
              </w:rPr>
              <w:t>Содержание учебного материала</w:t>
            </w:r>
          </w:p>
        </w:tc>
        <w:tc>
          <w:tcPr>
            <w:tcW w:w="674" w:type="pct"/>
            <w:tcBorders>
              <w:top w:val="single" w:sz="4" w:space="0" w:color="auto"/>
              <w:left w:val="single" w:sz="4" w:space="0" w:color="auto"/>
              <w:bottom w:val="single" w:sz="4" w:space="0" w:color="auto"/>
              <w:right w:val="single" w:sz="4" w:space="0" w:color="auto"/>
            </w:tcBorders>
            <w:hideMark/>
          </w:tcPr>
          <w:p w14:paraId="061D95DA" w14:textId="19329CDE" w:rsidR="00236900" w:rsidRPr="00AE343B" w:rsidRDefault="003A5E76" w:rsidP="00AE343B">
            <w:pPr>
              <w:tabs>
                <w:tab w:val="left" w:pos="190"/>
              </w:tabs>
              <w:spacing w:after="0"/>
              <w:jc w:val="center"/>
              <w:rPr>
                <w:rFonts w:ascii="Times New Roman" w:hAnsi="Times New Roman" w:cs="Times New Roman"/>
                <w:b/>
                <w:bCs/>
                <w:sz w:val="24"/>
                <w:szCs w:val="24"/>
              </w:rPr>
            </w:pPr>
            <w:r w:rsidRPr="00AE343B">
              <w:rPr>
                <w:rFonts w:ascii="Times New Roman" w:hAnsi="Times New Roman" w:cs="Times New Roman"/>
                <w:b/>
                <w:bCs/>
                <w:sz w:val="24"/>
                <w:szCs w:val="24"/>
              </w:rPr>
              <w:t>10</w:t>
            </w:r>
          </w:p>
        </w:tc>
        <w:tc>
          <w:tcPr>
            <w:tcW w:w="590" w:type="pct"/>
            <w:vMerge w:val="restart"/>
            <w:tcBorders>
              <w:top w:val="single" w:sz="4" w:space="0" w:color="auto"/>
              <w:left w:val="single" w:sz="4" w:space="0" w:color="auto"/>
              <w:bottom w:val="single" w:sz="4" w:space="0" w:color="auto"/>
              <w:right w:val="single" w:sz="4" w:space="0" w:color="auto"/>
            </w:tcBorders>
            <w:vAlign w:val="center"/>
            <w:hideMark/>
          </w:tcPr>
          <w:p w14:paraId="2D8A2208" w14:textId="11DF4E72" w:rsidR="00D4601F" w:rsidRPr="00AE343B" w:rsidRDefault="00D4601F" w:rsidP="00AE343B">
            <w:pPr>
              <w:spacing w:after="0"/>
              <w:jc w:val="center"/>
              <w:rPr>
                <w:rFonts w:ascii="Times New Roman" w:hAnsi="Times New Roman" w:cs="Times New Roman"/>
                <w:bCs/>
                <w:sz w:val="24"/>
                <w:szCs w:val="24"/>
              </w:rPr>
            </w:pPr>
            <w:r w:rsidRPr="00AE343B">
              <w:rPr>
                <w:rFonts w:ascii="Times New Roman" w:hAnsi="Times New Roman" w:cs="Times New Roman"/>
                <w:bCs/>
                <w:sz w:val="24"/>
                <w:szCs w:val="24"/>
              </w:rPr>
              <w:t>ОК 1, ОК 2, ОК 3, ОК 5, ОК 6, ОК7, ОК8, ОК 9, ОК10, ОК 11</w:t>
            </w:r>
          </w:p>
          <w:p w14:paraId="27484B66" w14:textId="77777777" w:rsidR="00D4601F" w:rsidRPr="00AE343B" w:rsidRDefault="00D4601F" w:rsidP="00AE343B">
            <w:pPr>
              <w:spacing w:after="0"/>
              <w:jc w:val="center"/>
              <w:rPr>
                <w:rFonts w:ascii="Times New Roman" w:hAnsi="Times New Roman" w:cs="Times New Roman"/>
                <w:bCs/>
                <w:sz w:val="24"/>
                <w:szCs w:val="24"/>
              </w:rPr>
            </w:pPr>
            <w:r w:rsidRPr="00AE343B">
              <w:rPr>
                <w:rFonts w:ascii="Times New Roman" w:hAnsi="Times New Roman" w:cs="Times New Roman"/>
                <w:bCs/>
                <w:sz w:val="24"/>
                <w:szCs w:val="24"/>
              </w:rPr>
              <w:t>ПК5.1, ПК5.2, ПК5.3, ПК5.4, ПК5.5.</w:t>
            </w:r>
          </w:p>
          <w:p w14:paraId="048EC9A5" w14:textId="1B814E44" w:rsidR="00236900" w:rsidRPr="00AE343B" w:rsidRDefault="00D4601F" w:rsidP="00AE343B">
            <w:pPr>
              <w:spacing w:after="0"/>
              <w:jc w:val="center"/>
              <w:rPr>
                <w:rFonts w:ascii="Times New Roman" w:hAnsi="Times New Roman" w:cs="Times New Roman"/>
                <w:bCs/>
                <w:sz w:val="24"/>
                <w:szCs w:val="24"/>
              </w:rPr>
            </w:pPr>
            <w:r w:rsidRPr="00AE343B">
              <w:rPr>
                <w:rFonts w:ascii="Times New Roman" w:hAnsi="Times New Roman" w:cs="Times New Roman"/>
                <w:sz w:val="24"/>
                <w:szCs w:val="24"/>
              </w:rPr>
              <w:t>ЛР 15, ЛР 18, ЛР 19, ЛР 20, ЛР 22, ЛР 23, ЛР 24</w:t>
            </w:r>
          </w:p>
        </w:tc>
      </w:tr>
      <w:tr w:rsidR="00AE343B" w:rsidRPr="00AE343B" w14:paraId="299D7D05" w14:textId="77777777" w:rsidTr="006C1C0C">
        <w:trPr>
          <w:trHeight w:val="3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81033F"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1F6684CB" w14:textId="63810EBC" w:rsidR="00236900" w:rsidRPr="00AE343B" w:rsidRDefault="00236900" w:rsidP="00AE343B">
            <w:pPr>
              <w:spacing w:after="0"/>
              <w:rPr>
                <w:rFonts w:ascii="Times New Roman" w:hAnsi="Times New Roman" w:cs="Times New Roman"/>
                <w:b/>
                <w:bCs/>
                <w:sz w:val="24"/>
                <w:szCs w:val="24"/>
              </w:rPr>
            </w:pPr>
            <w:r w:rsidRPr="00AE343B">
              <w:rPr>
                <w:rFonts w:ascii="Times New Roman" w:hAnsi="Times New Roman" w:cs="Times New Roman"/>
                <w:sz w:val="24"/>
                <w:szCs w:val="24"/>
              </w:rPr>
              <w:t>1.Особенности реализации современных подходов в воспитательно-образовательной деятельности с детьми дошкольного возраста.</w:t>
            </w:r>
          </w:p>
        </w:tc>
        <w:tc>
          <w:tcPr>
            <w:tcW w:w="674" w:type="pct"/>
            <w:tcBorders>
              <w:top w:val="single" w:sz="4" w:space="0" w:color="auto"/>
              <w:left w:val="single" w:sz="4" w:space="0" w:color="auto"/>
              <w:bottom w:val="single" w:sz="4" w:space="0" w:color="auto"/>
              <w:right w:val="single" w:sz="4" w:space="0" w:color="auto"/>
            </w:tcBorders>
            <w:hideMark/>
          </w:tcPr>
          <w:p w14:paraId="3B0131CB" w14:textId="77777777" w:rsidR="00236900" w:rsidRPr="00AE343B" w:rsidRDefault="00236900" w:rsidP="00AE343B">
            <w:pPr>
              <w:tabs>
                <w:tab w:val="left" w:pos="190"/>
              </w:tabs>
              <w:spacing w:after="0"/>
              <w:jc w:val="center"/>
              <w:rPr>
                <w:rFonts w:ascii="Times New Roman" w:hAnsi="Times New Roman" w:cs="Times New Roman"/>
                <w:sz w:val="24"/>
                <w:szCs w:val="24"/>
              </w:rPr>
            </w:pPr>
            <w:r w:rsidRPr="00AE343B">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E00E9D" w14:textId="77777777" w:rsidR="00236900" w:rsidRPr="00AE343B" w:rsidRDefault="00236900" w:rsidP="00AE343B">
            <w:pPr>
              <w:spacing w:after="0"/>
              <w:rPr>
                <w:rFonts w:ascii="Times New Roman" w:hAnsi="Times New Roman" w:cs="Times New Roman"/>
                <w:bCs/>
                <w:sz w:val="24"/>
                <w:szCs w:val="24"/>
              </w:rPr>
            </w:pPr>
          </w:p>
        </w:tc>
      </w:tr>
      <w:tr w:rsidR="00AE343B" w:rsidRPr="00AE343B" w14:paraId="5BCF30C9" w14:textId="77777777" w:rsidTr="006C1C0C">
        <w:trPr>
          <w:trHeight w:val="3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D1F672"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34313E9A" w14:textId="6A4D9376" w:rsidR="00236900" w:rsidRPr="00AE343B" w:rsidRDefault="00236900" w:rsidP="00AE343B">
            <w:pPr>
              <w:spacing w:after="0"/>
              <w:rPr>
                <w:rFonts w:ascii="Times New Roman" w:hAnsi="Times New Roman" w:cs="Times New Roman"/>
                <w:bCs/>
                <w:sz w:val="24"/>
                <w:szCs w:val="24"/>
              </w:rPr>
            </w:pPr>
            <w:r w:rsidRPr="00AE343B">
              <w:rPr>
                <w:rFonts w:ascii="Times New Roman" w:hAnsi="Times New Roman" w:cs="Times New Roman"/>
                <w:sz w:val="24"/>
                <w:szCs w:val="24"/>
              </w:rPr>
              <w:t>2.Современные педагогические технологии в дошкольном образовании: классификация, характеристика</w:t>
            </w:r>
          </w:p>
        </w:tc>
        <w:tc>
          <w:tcPr>
            <w:tcW w:w="674" w:type="pct"/>
            <w:tcBorders>
              <w:top w:val="single" w:sz="4" w:space="0" w:color="auto"/>
              <w:left w:val="single" w:sz="4" w:space="0" w:color="auto"/>
              <w:bottom w:val="single" w:sz="4" w:space="0" w:color="auto"/>
              <w:right w:val="single" w:sz="4" w:space="0" w:color="auto"/>
            </w:tcBorders>
            <w:hideMark/>
          </w:tcPr>
          <w:p w14:paraId="603B77D4" w14:textId="77777777" w:rsidR="00236900" w:rsidRPr="00AE343B" w:rsidRDefault="00236900" w:rsidP="00AE343B">
            <w:pPr>
              <w:tabs>
                <w:tab w:val="left" w:pos="190"/>
              </w:tabs>
              <w:spacing w:after="0"/>
              <w:jc w:val="center"/>
              <w:rPr>
                <w:rFonts w:ascii="Times New Roman" w:hAnsi="Times New Roman" w:cs="Times New Roman"/>
                <w:sz w:val="24"/>
                <w:szCs w:val="24"/>
              </w:rPr>
            </w:pPr>
            <w:r w:rsidRPr="00AE343B">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70F0B5" w14:textId="77777777" w:rsidR="00236900" w:rsidRPr="00AE343B" w:rsidRDefault="00236900" w:rsidP="00AE343B">
            <w:pPr>
              <w:spacing w:after="0"/>
              <w:rPr>
                <w:rFonts w:ascii="Times New Roman" w:hAnsi="Times New Roman" w:cs="Times New Roman"/>
                <w:bCs/>
                <w:sz w:val="24"/>
                <w:szCs w:val="24"/>
              </w:rPr>
            </w:pPr>
          </w:p>
        </w:tc>
      </w:tr>
      <w:tr w:rsidR="00AE343B" w:rsidRPr="00AE343B" w14:paraId="7508FF47" w14:textId="77777777" w:rsidTr="006C1C0C">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99A6EB"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19A5577F" w14:textId="77777777" w:rsidR="00236900" w:rsidRPr="00AE343B" w:rsidRDefault="00236900" w:rsidP="00AE343B">
            <w:pPr>
              <w:spacing w:after="0"/>
              <w:rPr>
                <w:rFonts w:ascii="Times New Roman" w:hAnsi="Times New Roman" w:cs="Times New Roman"/>
                <w:b/>
                <w:bCs/>
                <w:sz w:val="24"/>
                <w:szCs w:val="24"/>
              </w:rPr>
            </w:pPr>
            <w:r w:rsidRPr="00AE343B">
              <w:rPr>
                <w:rFonts w:ascii="Times New Roman" w:hAnsi="Times New Roman" w:cs="Times New Roman"/>
                <w:b/>
                <w:bCs/>
                <w:sz w:val="24"/>
                <w:szCs w:val="24"/>
              </w:rPr>
              <w:t>В том числе практических занятий</w:t>
            </w:r>
          </w:p>
        </w:tc>
        <w:tc>
          <w:tcPr>
            <w:tcW w:w="674" w:type="pct"/>
            <w:tcBorders>
              <w:top w:val="single" w:sz="4" w:space="0" w:color="auto"/>
              <w:left w:val="single" w:sz="4" w:space="0" w:color="auto"/>
              <w:bottom w:val="single" w:sz="4" w:space="0" w:color="auto"/>
              <w:right w:val="single" w:sz="4" w:space="0" w:color="auto"/>
            </w:tcBorders>
            <w:hideMark/>
          </w:tcPr>
          <w:p w14:paraId="771A709C" w14:textId="2510234A" w:rsidR="00236900" w:rsidRPr="00AE343B" w:rsidRDefault="003A5E76" w:rsidP="00AE343B">
            <w:pPr>
              <w:tabs>
                <w:tab w:val="left" w:pos="190"/>
              </w:tabs>
              <w:spacing w:after="0"/>
              <w:jc w:val="center"/>
              <w:rPr>
                <w:rFonts w:ascii="Times New Roman" w:hAnsi="Times New Roman" w:cs="Times New Roman"/>
                <w:b/>
                <w:bCs/>
                <w:sz w:val="24"/>
                <w:szCs w:val="24"/>
              </w:rPr>
            </w:pPr>
            <w:r w:rsidRPr="00AE343B">
              <w:rPr>
                <w:rFonts w:ascii="Times New Roman" w:hAnsi="Times New Roman" w:cs="Times New Roman"/>
                <w:b/>
                <w:bCs/>
                <w:sz w:val="24"/>
                <w:szCs w:val="24"/>
              </w:rPr>
              <w:t>6</w:t>
            </w:r>
            <w:r w:rsidR="007B34F1" w:rsidRPr="00AE343B">
              <w:rPr>
                <w:rFonts w:ascii="Times New Roman" w:hAnsi="Times New Roman" w:cs="Times New Roman"/>
                <w:b/>
                <w:bCs/>
                <w:sz w:val="24"/>
                <w:szCs w:val="24"/>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5F09D5" w14:textId="77777777" w:rsidR="00236900" w:rsidRPr="00AE343B" w:rsidRDefault="00236900" w:rsidP="00AE343B">
            <w:pPr>
              <w:spacing w:after="0"/>
              <w:rPr>
                <w:rFonts w:ascii="Times New Roman" w:hAnsi="Times New Roman" w:cs="Times New Roman"/>
                <w:bCs/>
                <w:sz w:val="24"/>
                <w:szCs w:val="24"/>
              </w:rPr>
            </w:pPr>
          </w:p>
        </w:tc>
      </w:tr>
      <w:tr w:rsidR="00AE343B" w:rsidRPr="00AE343B" w14:paraId="7EEF0C1A" w14:textId="77777777" w:rsidTr="006C1C0C">
        <w:trPr>
          <w:trHeight w:val="287"/>
        </w:trPr>
        <w:tc>
          <w:tcPr>
            <w:tcW w:w="0" w:type="auto"/>
            <w:vMerge/>
            <w:tcBorders>
              <w:top w:val="single" w:sz="4" w:space="0" w:color="auto"/>
              <w:left w:val="single" w:sz="4" w:space="0" w:color="auto"/>
              <w:bottom w:val="single" w:sz="4" w:space="0" w:color="auto"/>
              <w:right w:val="single" w:sz="4" w:space="0" w:color="auto"/>
            </w:tcBorders>
            <w:vAlign w:val="center"/>
          </w:tcPr>
          <w:p w14:paraId="4002F692"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tcPr>
          <w:p w14:paraId="4CBA0B9E" w14:textId="703C45DD" w:rsidR="00236900" w:rsidRPr="00AE343B" w:rsidRDefault="00236900" w:rsidP="00AE343B">
            <w:pPr>
              <w:spacing w:after="0"/>
              <w:rPr>
                <w:rFonts w:ascii="Times New Roman" w:hAnsi="Times New Roman" w:cs="Times New Roman"/>
                <w:b/>
                <w:bCs/>
                <w:sz w:val="24"/>
                <w:szCs w:val="24"/>
              </w:rPr>
            </w:pPr>
            <w:r w:rsidRPr="00AE343B">
              <w:rPr>
                <w:rFonts w:ascii="Times New Roman" w:hAnsi="Times New Roman" w:cs="Times New Roman"/>
                <w:b/>
                <w:sz w:val="24"/>
                <w:szCs w:val="24"/>
              </w:rPr>
              <w:t xml:space="preserve">Практическое занятие </w:t>
            </w:r>
            <w:r w:rsidR="003A5E76" w:rsidRPr="00AE343B">
              <w:rPr>
                <w:rFonts w:ascii="Times New Roman" w:hAnsi="Times New Roman" w:cs="Times New Roman"/>
                <w:b/>
                <w:sz w:val="24"/>
                <w:szCs w:val="24"/>
              </w:rPr>
              <w:t>14</w:t>
            </w:r>
            <w:r w:rsidRPr="00AE343B">
              <w:rPr>
                <w:rFonts w:ascii="Times New Roman" w:hAnsi="Times New Roman" w:cs="Times New Roman"/>
                <w:b/>
                <w:sz w:val="24"/>
                <w:szCs w:val="24"/>
              </w:rPr>
              <w:t>.</w:t>
            </w:r>
            <w:r w:rsidRPr="00AE343B">
              <w:rPr>
                <w:rFonts w:ascii="Times New Roman" w:hAnsi="Times New Roman" w:cs="Times New Roman"/>
                <w:sz w:val="24"/>
                <w:szCs w:val="24"/>
              </w:rPr>
              <w:t xml:space="preserve"> Изучить одну из образовательных технологий, используемых в работе с дошкольниками. Выделить методы работы по конкретной технологии</w:t>
            </w:r>
          </w:p>
        </w:tc>
        <w:tc>
          <w:tcPr>
            <w:tcW w:w="674" w:type="pct"/>
            <w:tcBorders>
              <w:top w:val="single" w:sz="4" w:space="0" w:color="auto"/>
              <w:left w:val="single" w:sz="4" w:space="0" w:color="auto"/>
              <w:bottom w:val="single" w:sz="4" w:space="0" w:color="auto"/>
              <w:right w:val="single" w:sz="4" w:space="0" w:color="auto"/>
            </w:tcBorders>
          </w:tcPr>
          <w:p w14:paraId="185C784E" w14:textId="660A6DA3" w:rsidR="00236900" w:rsidRPr="00AE343B" w:rsidRDefault="00236900" w:rsidP="00AE343B">
            <w:pPr>
              <w:tabs>
                <w:tab w:val="left" w:pos="190"/>
              </w:tabs>
              <w:spacing w:after="0"/>
              <w:jc w:val="center"/>
              <w:rPr>
                <w:rFonts w:ascii="Times New Roman" w:hAnsi="Times New Roman" w:cs="Times New Roman"/>
                <w:sz w:val="24"/>
                <w:szCs w:val="24"/>
              </w:rPr>
            </w:pPr>
            <w:r w:rsidRPr="00AE343B">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2E7FFBE3" w14:textId="77777777" w:rsidR="00236900" w:rsidRPr="00AE343B" w:rsidRDefault="00236900" w:rsidP="00AE343B">
            <w:pPr>
              <w:spacing w:after="0"/>
              <w:rPr>
                <w:rFonts w:ascii="Times New Roman" w:hAnsi="Times New Roman" w:cs="Times New Roman"/>
                <w:bCs/>
                <w:sz w:val="24"/>
                <w:szCs w:val="24"/>
              </w:rPr>
            </w:pPr>
          </w:p>
        </w:tc>
      </w:tr>
      <w:tr w:rsidR="00AE343B" w:rsidRPr="00AE343B" w14:paraId="210C89E2" w14:textId="77777777" w:rsidTr="006C1C0C">
        <w:trPr>
          <w:trHeight w:val="287"/>
        </w:trPr>
        <w:tc>
          <w:tcPr>
            <w:tcW w:w="0" w:type="auto"/>
            <w:vMerge/>
            <w:tcBorders>
              <w:top w:val="single" w:sz="4" w:space="0" w:color="auto"/>
              <w:left w:val="single" w:sz="4" w:space="0" w:color="auto"/>
              <w:bottom w:val="single" w:sz="4" w:space="0" w:color="auto"/>
              <w:right w:val="single" w:sz="4" w:space="0" w:color="auto"/>
            </w:tcBorders>
            <w:vAlign w:val="center"/>
          </w:tcPr>
          <w:p w14:paraId="47A90031"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tcPr>
          <w:p w14:paraId="39794101" w14:textId="53513003" w:rsidR="00236900" w:rsidRPr="00AE343B" w:rsidRDefault="00236900" w:rsidP="00AE343B">
            <w:pPr>
              <w:spacing w:after="0"/>
              <w:rPr>
                <w:rFonts w:ascii="Times New Roman" w:hAnsi="Times New Roman" w:cs="Times New Roman"/>
                <w:b/>
                <w:bCs/>
                <w:sz w:val="24"/>
                <w:szCs w:val="24"/>
              </w:rPr>
            </w:pPr>
            <w:r w:rsidRPr="00AE343B">
              <w:rPr>
                <w:rFonts w:ascii="Times New Roman" w:hAnsi="Times New Roman" w:cs="Times New Roman"/>
                <w:b/>
                <w:sz w:val="24"/>
                <w:szCs w:val="24"/>
              </w:rPr>
              <w:t xml:space="preserve">Практическое занятие </w:t>
            </w:r>
            <w:r w:rsidR="003A5E76" w:rsidRPr="00AE343B">
              <w:rPr>
                <w:rFonts w:ascii="Times New Roman" w:hAnsi="Times New Roman" w:cs="Times New Roman"/>
                <w:b/>
                <w:sz w:val="24"/>
                <w:szCs w:val="24"/>
              </w:rPr>
              <w:t>15</w:t>
            </w:r>
            <w:r w:rsidRPr="00AE343B">
              <w:rPr>
                <w:rFonts w:ascii="Times New Roman" w:hAnsi="Times New Roman" w:cs="Times New Roman"/>
                <w:b/>
                <w:sz w:val="24"/>
                <w:szCs w:val="24"/>
              </w:rPr>
              <w:t>.</w:t>
            </w:r>
            <w:r w:rsidRPr="00AE343B">
              <w:rPr>
                <w:rFonts w:ascii="Times New Roman" w:hAnsi="Times New Roman" w:cs="Times New Roman"/>
                <w:sz w:val="24"/>
                <w:szCs w:val="24"/>
              </w:rPr>
              <w:t xml:space="preserve"> Изучить одну из образовательных технологий, используемых в работе с дошкольниками. Выделить методы работы по конкретной технологии</w:t>
            </w:r>
          </w:p>
        </w:tc>
        <w:tc>
          <w:tcPr>
            <w:tcW w:w="674" w:type="pct"/>
            <w:tcBorders>
              <w:top w:val="single" w:sz="4" w:space="0" w:color="auto"/>
              <w:left w:val="single" w:sz="4" w:space="0" w:color="auto"/>
              <w:bottom w:val="single" w:sz="4" w:space="0" w:color="auto"/>
              <w:right w:val="single" w:sz="4" w:space="0" w:color="auto"/>
            </w:tcBorders>
          </w:tcPr>
          <w:p w14:paraId="7BBF8EBD" w14:textId="391CF928" w:rsidR="00236900" w:rsidRPr="00AE343B" w:rsidRDefault="00236900" w:rsidP="00AE343B">
            <w:pPr>
              <w:tabs>
                <w:tab w:val="left" w:pos="190"/>
              </w:tabs>
              <w:spacing w:after="0"/>
              <w:jc w:val="center"/>
              <w:rPr>
                <w:rFonts w:ascii="Times New Roman" w:hAnsi="Times New Roman" w:cs="Times New Roman"/>
                <w:sz w:val="24"/>
                <w:szCs w:val="24"/>
              </w:rPr>
            </w:pPr>
            <w:r w:rsidRPr="00AE343B">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7ED3DE85" w14:textId="77777777" w:rsidR="00236900" w:rsidRPr="00AE343B" w:rsidRDefault="00236900" w:rsidP="00AE343B">
            <w:pPr>
              <w:spacing w:after="0"/>
              <w:rPr>
                <w:rFonts w:ascii="Times New Roman" w:hAnsi="Times New Roman" w:cs="Times New Roman"/>
                <w:bCs/>
                <w:sz w:val="24"/>
                <w:szCs w:val="24"/>
              </w:rPr>
            </w:pPr>
          </w:p>
        </w:tc>
      </w:tr>
      <w:tr w:rsidR="00AE343B" w:rsidRPr="00AE343B" w14:paraId="3ACE6B5C" w14:textId="77777777" w:rsidTr="006C1C0C">
        <w:trPr>
          <w:trHeight w:val="287"/>
        </w:trPr>
        <w:tc>
          <w:tcPr>
            <w:tcW w:w="0" w:type="auto"/>
            <w:vMerge/>
            <w:tcBorders>
              <w:top w:val="single" w:sz="4" w:space="0" w:color="auto"/>
              <w:left w:val="single" w:sz="4" w:space="0" w:color="auto"/>
              <w:bottom w:val="single" w:sz="4" w:space="0" w:color="auto"/>
              <w:right w:val="single" w:sz="4" w:space="0" w:color="auto"/>
            </w:tcBorders>
            <w:vAlign w:val="center"/>
          </w:tcPr>
          <w:p w14:paraId="718BF690" w14:textId="77777777" w:rsidR="003A5E76" w:rsidRPr="00AE343B" w:rsidRDefault="003A5E76"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tcPr>
          <w:p w14:paraId="03F88FAF" w14:textId="6CABBF53" w:rsidR="003A5E76" w:rsidRPr="00AE343B" w:rsidRDefault="003A5E76" w:rsidP="00AE343B">
            <w:pPr>
              <w:spacing w:after="0"/>
              <w:rPr>
                <w:rFonts w:ascii="Times New Roman" w:hAnsi="Times New Roman" w:cs="Times New Roman"/>
                <w:sz w:val="24"/>
                <w:szCs w:val="24"/>
              </w:rPr>
            </w:pPr>
            <w:r w:rsidRPr="00AE343B">
              <w:rPr>
                <w:rFonts w:ascii="Times New Roman" w:hAnsi="Times New Roman" w:cs="Times New Roman"/>
                <w:b/>
                <w:sz w:val="24"/>
                <w:szCs w:val="24"/>
              </w:rPr>
              <w:t>Практическое занятие 16.</w:t>
            </w:r>
            <w:r w:rsidRPr="00AE343B">
              <w:rPr>
                <w:rFonts w:ascii="Times New Roman" w:hAnsi="Times New Roman" w:cs="Times New Roman"/>
                <w:sz w:val="24"/>
                <w:szCs w:val="24"/>
              </w:rPr>
              <w:t xml:space="preserve"> </w:t>
            </w:r>
          </w:p>
          <w:p w14:paraId="217EEA20" w14:textId="09CFCD03" w:rsidR="003A5E76" w:rsidRPr="00AE343B" w:rsidRDefault="003A5E76" w:rsidP="00AE343B">
            <w:pPr>
              <w:spacing w:after="0"/>
              <w:rPr>
                <w:rFonts w:ascii="Times New Roman" w:hAnsi="Times New Roman" w:cs="Times New Roman"/>
                <w:b/>
                <w:sz w:val="24"/>
                <w:szCs w:val="24"/>
              </w:rPr>
            </w:pPr>
            <w:r w:rsidRPr="00AE343B">
              <w:rPr>
                <w:rFonts w:ascii="Times New Roman" w:hAnsi="Times New Roman" w:cs="Times New Roman"/>
                <w:sz w:val="24"/>
                <w:szCs w:val="24"/>
              </w:rPr>
              <w:t>Авторские технологии в дошкольном образовании.</w:t>
            </w:r>
          </w:p>
        </w:tc>
        <w:tc>
          <w:tcPr>
            <w:tcW w:w="674" w:type="pct"/>
            <w:tcBorders>
              <w:top w:val="single" w:sz="4" w:space="0" w:color="auto"/>
              <w:left w:val="single" w:sz="4" w:space="0" w:color="auto"/>
              <w:bottom w:val="single" w:sz="4" w:space="0" w:color="auto"/>
              <w:right w:val="single" w:sz="4" w:space="0" w:color="auto"/>
            </w:tcBorders>
          </w:tcPr>
          <w:p w14:paraId="1CE89230" w14:textId="71ACEAC3" w:rsidR="003A5E76" w:rsidRPr="00AE343B" w:rsidRDefault="003A5E76" w:rsidP="00AE343B">
            <w:pPr>
              <w:tabs>
                <w:tab w:val="left" w:pos="190"/>
              </w:tabs>
              <w:spacing w:after="0"/>
              <w:jc w:val="center"/>
              <w:rPr>
                <w:rFonts w:ascii="Times New Roman" w:hAnsi="Times New Roman" w:cs="Times New Roman"/>
                <w:sz w:val="24"/>
                <w:szCs w:val="24"/>
              </w:rPr>
            </w:pPr>
            <w:r w:rsidRPr="00AE343B">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213CF6A2" w14:textId="77777777" w:rsidR="003A5E76" w:rsidRPr="00AE343B" w:rsidRDefault="003A5E76" w:rsidP="00AE343B">
            <w:pPr>
              <w:spacing w:after="0"/>
              <w:rPr>
                <w:rFonts w:ascii="Times New Roman" w:hAnsi="Times New Roman" w:cs="Times New Roman"/>
                <w:bCs/>
                <w:sz w:val="24"/>
                <w:szCs w:val="24"/>
              </w:rPr>
            </w:pPr>
          </w:p>
        </w:tc>
      </w:tr>
      <w:tr w:rsidR="00AE343B" w:rsidRPr="00AE343B" w14:paraId="3291415E" w14:textId="77777777" w:rsidTr="006C1C0C">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362AE5"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3A1886CE" w14:textId="77777777" w:rsidR="00236900" w:rsidRPr="00AE343B" w:rsidRDefault="00236900" w:rsidP="00AE343B">
            <w:pPr>
              <w:spacing w:after="0"/>
              <w:rPr>
                <w:rFonts w:ascii="Times New Roman" w:hAnsi="Times New Roman" w:cs="Times New Roman"/>
                <w:b/>
                <w:bCs/>
                <w:sz w:val="24"/>
                <w:szCs w:val="24"/>
              </w:rPr>
            </w:pPr>
            <w:r w:rsidRPr="00AE343B">
              <w:rPr>
                <w:rFonts w:ascii="Times New Roman" w:hAnsi="Times New Roman" w:cs="Times New Roman"/>
                <w:b/>
                <w:bCs/>
                <w:sz w:val="24"/>
                <w:szCs w:val="24"/>
              </w:rPr>
              <w:t>Самостоятельная работа обучающихся</w:t>
            </w:r>
          </w:p>
          <w:p w14:paraId="1BCF8B6C" w14:textId="77777777" w:rsidR="00236900" w:rsidRPr="00AE343B" w:rsidRDefault="00236900" w:rsidP="00AE343B">
            <w:pPr>
              <w:shd w:val="clear" w:color="auto" w:fill="FFFFFF"/>
              <w:spacing w:after="0"/>
              <w:jc w:val="both"/>
              <w:rPr>
                <w:rFonts w:ascii="Times New Roman" w:hAnsi="Times New Roman" w:cs="Times New Roman"/>
                <w:sz w:val="24"/>
                <w:szCs w:val="24"/>
              </w:rPr>
            </w:pPr>
            <w:r w:rsidRPr="00AE343B">
              <w:rPr>
                <w:rFonts w:ascii="Times New Roman" w:hAnsi="Times New Roman" w:cs="Times New Roman"/>
                <w:sz w:val="24"/>
                <w:szCs w:val="24"/>
              </w:rPr>
              <w:t>Оформление методической копилки современных педагогических технологий.</w:t>
            </w:r>
          </w:p>
          <w:p w14:paraId="59F8712A" w14:textId="0424818F" w:rsidR="00236900" w:rsidRPr="00AE343B" w:rsidRDefault="00236900" w:rsidP="00AE343B">
            <w:pPr>
              <w:spacing w:after="0"/>
              <w:rPr>
                <w:rFonts w:ascii="Times New Roman" w:hAnsi="Times New Roman" w:cs="Times New Roman"/>
                <w:bCs/>
                <w:sz w:val="24"/>
                <w:szCs w:val="24"/>
              </w:rPr>
            </w:pPr>
            <w:r w:rsidRPr="00AE343B">
              <w:rPr>
                <w:rFonts w:ascii="Times New Roman" w:hAnsi="Times New Roman" w:cs="Times New Roman"/>
                <w:sz w:val="24"/>
                <w:szCs w:val="24"/>
              </w:rPr>
              <w:t>Подготовка мультимедийной презентации одной из современной педагогической технологии (по выбору студента).</w:t>
            </w:r>
          </w:p>
        </w:tc>
        <w:tc>
          <w:tcPr>
            <w:tcW w:w="674" w:type="pct"/>
            <w:tcBorders>
              <w:top w:val="single" w:sz="4" w:space="0" w:color="auto"/>
              <w:left w:val="single" w:sz="4" w:space="0" w:color="auto"/>
              <w:bottom w:val="single" w:sz="4" w:space="0" w:color="auto"/>
              <w:right w:val="single" w:sz="4" w:space="0" w:color="auto"/>
            </w:tcBorders>
            <w:hideMark/>
          </w:tcPr>
          <w:p w14:paraId="2B1A3A6A" w14:textId="7A1E0DE8" w:rsidR="00236900" w:rsidRPr="00AE343B" w:rsidRDefault="00F746EF" w:rsidP="00AE343B">
            <w:pPr>
              <w:tabs>
                <w:tab w:val="left" w:pos="190"/>
              </w:tabs>
              <w:spacing w:after="0"/>
              <w:jc w:val="center"/>
              <w:rPr>
                <w:rFonts w:ascii="Times New Roman" w:hAnsi="Times New Roman" w:cs="Times New Roman"/>
                <w:b/>
                <w:bCs/>
                <w:sz w:val="24"/>
                <w:szCs w:val="24"/>
              </w:rPr>
            </w:pPr>
            <w:r w:rsidRPr="00AE343B">
              <w:rPr>
                <w:rFonts w:ascii="Times New Roman" w:hAnsi="Times New Roman" w:cs="Times New Roman"/>
                <w:b/>
                <w:bCs/>
                <w:sz w:val="24"/>
                <w:szCs w:val="24"/>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3FCC67" w14:textId="77777777" w:rsidR="00236900" w:rsidRPr="00AE343B" w:rsidRDefault="00236900" w:rsidP="00AE343B">
            <w:pPr>
              <w:spacing w:after="0"/>
              <w:rPr>
                <w:rFonts w:ascii="Times New Roman" w:hAnsi="Times New Roman" w:cs="Times New Roman"/>
                <w:bCs/>
                <w:sz w:val="24"/>
                <w:szCs w:val="24"/>
              </w:rPr>
            </w:pPr>
          </w:p>
        </w:tc>
      </w:tr>
      <w:tr w:rsidR="00AE343B" w:rsidRPr="00AE343B" w14:paraId="1ECB2B87" w14:textId="77777777" w:rsidTr="006C1C0C">
        <w:trPr>
          <w:trHeight w:val="321"/>
        </w:trPr>
        <w:tc>
          <w:tcPr>
            <w:tcW w:w="764" w:type="pct"/>
            <w:vMerge w:val="restart"/>
            <w:tcBorders>
              <w:top w:val="single" w:sz="4" w:space="0" w:color="auto"/>
              <w:left w:val="single" w:sz="4" w:space="0" w:color="auto"/>
              <w:bottom w:val="single" w:sz="4" w:space="0" w:color="auto"/>
              <w:right w:val="single" w:sz="4" w:space="0" w:color="auto"/>
            </w:tcBorders>
            <w:hideMark/>
          </w:tcPr>
          <w:p w14:paraId="09858499" w14:textId="77777777" w:rsidR="00236900" w:rsidRPr="00AE343B" w:rsidRDefault="00236900" w:rsidP="00AE343B">
            <w:pPr>
              <w:spacing w:after="0"/>
              <w:jc w:val="center"/>
              <w:rPr>
                <w:rFonts w:ascii="Times New Roman" w:hAnsi="Times New Roman" w:cs="Times New Roman"/>
                <w:b/>
                <w:bCs/>
                <w:sz w:val="24"/>
                <w:szCs w:val="24"/>
              </w:rPr>
            </w:pPr>
            <w:r w:rsidRPr="00AE343B">
              <w:rPr>
                <w:rFonts w:ascii="Times New Roman" w:hAnsi="Times New Roman" w:cs="Times New Roman"/>
                <w:b/>
                <w:bCs/>
                <w:sz w:val="24"/>
                <w:szCs w:val="24"/>
              </w:rPr>
              <w:t xml:space="preserve">Тема 6. </w:t>
            </w:r>
          </w:p>
          <w:p w14:paraId="623CA611" w14:textId="45B2A440" w:rsidR="00236900" w:rsidRPr="00AE343B" w:rsidRDefault="00236900" w:rsidP="00AE343B">
            <w:pPr>
              <w:spacing w:after="0"/>
              <w:jc w:val="center"/>
              <w:rPr>
                <w:rFonts w:ascii="Times New Roman" w:hAnsi="Times New Roman" w:cs="Times New Roman"/>
                <w:b/>
                <w:bCs/>
                <w:sz w:val="24"/>
                <w:szCs w:val="24"/>
              </w:rPr>
            </w:pPr>
            <w:r w:rsidRPr="00AE343B">
              <w:rPr>
                <w:rFonts w:ascii="Times New Roman" w:hAnsi="Times New Roman" w:cs="Times New Roman"/>
                <w:bCs/>
                <w:sz w:val="24"/>
                <w:szCs w:val="24"/>
              </w:rPr>
              <w:t xml:space="preserve">Теоретические </w:t>
            </w:r>
            <w:r w:rsidRPr="00AE343B">
              <w:rPr>
                <w:rFonts w:ascii="Times New Roman" w:hAnsi="Times New Roman" w:cs="Times New Roman"/>
                <w:bCs/>
                <w:sz w:val="24"/>
                <w:szCs w:val="24"/>
              </w:rPr>
              <w:lastRenderedPageBreak/>
              <w:t>основы планирования образовательного процесса в дошкольном образовании</w:t>
            </w:r>
          </w:p>
        </w:tc>
        <w:tc>
          <w:tcPr>
            <w:tcW w:w="2972" w:type="pct"/>
            <w:tcBorders>
              <w:top w:val="single" w:sz="4" w:space="0" w:color="auto"/>
              <w:left w:val="single" w:sz="4" w:space="0" w:color="auto"/>
              <w:bottom w:val="single" w:sz="4" w:space="0" w:color="auto"/>
              <w:right w:val="single" w:sz="4" w:space="0" w:color="auto"/>
            </w:tcBorders>
            <w:hideMark/>
          </w:tcPr>
          <w:p w14:paraId="4BBBB4C4" w14:textId="77777777" w:rsidR="00236900" w:rsidRPr="00AE343B" w:rsidRDefault="00236900" w:rsidP="00AE343B">
            <w:pPr>
              <w:spacing w:after="0"/>
              <w:rPr>
                <w:rFonts w:ascii="Times New Roman" w:hAnsi="Times New Roman" w:cs="Times New Roman"/>
                <w:b/>
                <w:bCs/>
                <w:sz w:val="24"/>
                <w:szCs w:val="24"/>
              </w:rPr>
            </w:pPr>
            <w:r w:rsidRPr="00AE343B">
              <w:rPr>
                <w:rFonts w:ascii="Times New Roman" w:hAnsi="Times New Roman" w:cs="Times New Roman"/>
                <w:b/>
                <w:bCs/>
                <w:sz w:val="24"/>
                <w:szCs w:val="24"/>
              </w:rPr>
              <w:lastRenderedPageBreak/>
              <w:t>Содержание учебного материала</w:t>
            </w:r>
          </w:p>
        </w:tc>
        <w:tc>
          <w:tcPr>
            <w:tcW w:w="674" w:type="pct"/>
            <w:tcBorders>
              <w:top w:val="single" w:sz="4" w:space="0" w:color="auto"/>
              <w:left w:val="single" w:sz="4" w:space="0" w:color="auto"/>
              <w:bottom w:val="single" w:sz="4" w:space="0" w:color="auto"/>
              <w:right w:val="single" w:sz="4" w:space="0" w:color="auto"/>
            </w:tcBorders>
            <w:hideMark/>
          </w:tcPr>
          <w:p w14:paraId="7B128DD4" w14:textId="6BFA9EEC" w:rsidR="00236900" w:rsidRPr="00AE343B" w:rsidRDefault="00236900" w:rsidP="00AE343B">
            <w:pPr>
              <w:tabs>
                <w:tab w:val="left" w:pos="190"/>
              </w:tabs>
              <w:spacing w:after="0"/>
              <w:jc w:val="center"/>
              <w:rPr>
                <w:rFonts w:ascii="Times New Roman" w:hAnsi="Times New Roman" w:cs="Times New Roman"/>
                <w:b/>
                <w:bCs/>
                <w:sz w:val="24"/>
                <w:szCs w:val="24"/>
              </w:rPr>
            </w:pPr>
            <w:r w:rsidRPr="00AE343B">
              <w:rPr>
                <w:rFonts w:ascii="Times New Roman" w:hAnsi="Times New Roman" w:cs="Times New Roman"/>
                <w:b/>
                <w:bCs/>
                <w:sz w:val="24"/>
                <w:szCs w:val="24"/>
              </w:rPr>
              <w:t>16</w:t>
            </w:r>
          </w:p>
        </w:tc>
        <w:tc>
          <w:tcPr>
            <w:tcW w:w="590" w:type="pct"/>
            <w:vMerge w:val="restart"/>
            <w:tcBorders>
              <w:top w:val="single" w:sz="4" w:space="0" w:color="auto"/>
              <w:left w:val="single" w:sz="4" w:space="0" w:color="auto"/>
              <w:bottom w:val="single" w:sz="4" w:space="0" w:color="auto"/>
              <w:right w:val="single" w:sz="4" w:space="0" w:color="auto"/>
            </w:tcBorders>
            <w:vAlign w:val="center"/>
            <w:hideMark/>
          </w:tcPr>
          <w:p w14:paraId="5BBEDF03" w14:textId="77777777" w:rsidR="00D4601F" w:rsidRPr="00AE343B" w:rsidRDefault="00D4601F" w:rsidP="00AE343B">
            <w:pPr>
              <w:spacing w:after="0"/>
              <w:jc w:val="center"/>
              <w:rPr>
                <w:rFonts w:ascii="Times New Roman" w:hAnsi="Times New Roman" w:cs="Times New Roman"/>
                <w:bCs/>
                <w:sz w:val="24"/>
                <w:szCs w:val="24"/>
              </w:rPr>
            </w:pPr>
          </w:p>
          <w:p w14:paraId="404E06C9" w14:textId="77777777" w:rsidR="00D4601F" w:rsidRPr="00AE343B" w:rsidRDefault="00D4601F" w:rsidP="00AE343B">
            <w:pPr>
              <w:spacing w:after="0"/>
              <w:jc w:val="center"/>
              <w:rPr>
                <w:rFonts w:ascii="Times New Roman" w:hAnsi="Times New Roman" w:cs="Times New Roman"/>
                <w:bCs/>
                <w:sz w:val="24"/>
                <w:szCs w:val="24"/>
              </w:rPr>
            </w:pPr>
          </w:p>
          <w:p w14:paraId="69427A82" w14:textId="77777777" w:rsidR="00D4601F" w:rsidRPr="00AE343B" w:rsidRDefault="00D4601F" w:rsidP="00AE343B">
            <w:pPr>
              <w:spacing w:after="0"/>
              <w:jc w:val="center"/>
              <w:rPr>
                <w:rFonts w:ascii="Times New Roman" w:hAnsi="Times New Roman" w:cs="Times New Roman"/>
                <w:bCs/>
                <w:sz w:val="24"/>
                <w:szCs w:val="24"/>
              </w:rPr>
            </w:pPr>
          </w:p>
          <w:p w14:paraId="07644727" w14:textId="77777777" w:rsidR="00D4601F" w:rsidRPr="00AE343B" w:rsidRDefault="00D4601F" w:rsidP="00AE343B">
            <w:pPr>
              <w:spacing w:after="0"/>
              <w:jc w:val="center"/>
              <w:rPr>
                <w:rFonts w:ascii="Times New Roman" w:hAnsi="Times New Roman" w:cs="Times New Roman"/>
                <w:bCs/>
                <w:sz w:val="24"/>
                <w:szCs w:val="24"/>
              </w:rPr>
            </w:pPr>
          </w:p>
          <w:p w14:paraId="0311EDF1" w14:textId="77777777" w:rsidR="00D4601F" w:rsidRPr="00AE343B" w:rsidRDefault="00D4601F" w:rsidP="00AE343B">
            <w:pPr>
              <w:spacing w:after="0"/>
              <w:jc w:val="center"/>
              <w:rPr>
                <w:rFonts w:ascii="Times New Roman" w:hAnsi="Times New Roman" w:cs="Times New Roman"/>
                <w:bCs/>
                <w:sz w:val="24"/>
                <w:szCs w:val="24"/>
              </w:rPr>
            </w:pPr>
          </w:p>
          <w:p w14:paraId="32DBE038" w14:textId="77777777" w:rsidR="00D4601F" w:rsidRPr="00AE343B" w:rsidRDefault="00D4601F" w:rsidP="00AE343B">
            <w:pPr>
              <w:spacing w:after="0"/>
              <w:jc w:val="center"/>
              <w:rPr>
                <w:rFonts w:ascii="Times New Roman" w:hAnsi="Times New Roman" w:cs="Times New Roman"/>
                <w:bCs/>
                <w:sz w:val="24"/>
                <w:szCs w:val="24"/>
              </w:rPr>
            </w:pPr>
          </w:p>
          <w:p w14:paraId="1A7B1B53" w14:textId="61E1EA06" w:rsidR="00D4601F" w:rsidRPr="00AE343B" w:rsidRDefault="00D4601F" w:rsidP="00AE343B">
            <w:pPr>
              <w:spacing w:after="0"/>
              <w:jc w:val="center"/>
              <w:rPr>
                <w:rFonts w:ascii="Times New Roman" w:hAnsi="Times New Roman" w:cs="Times New Roman"/>
                <w:bCs/>
                <w:sz w:val="24"/>
                <w:szCs w:val="24"/>
              </w:rPr>
            </w:pPr>
            <w:r w:rsidRPr="00AE343B">
              <w:rPr>
                <w:rFonts w:ascii="Times New Roman" w:hAnsi="Times New Roman" w:cs="Times New Roman"/>
                <w:bCs/>
                <w:sz w:val="24"/>
                <w:szCs w:val="24"/>
              </w:rPr>
              <w:t>ОК 1, ОК 2, ОК 3, ОК 4, ОК 5, ОК 6, ОК7, ОК8, ОК 9, ОК 11</w:t>
            </w:r>
          </w:p>
          <w:p w14:paraId="7FD3F7F2" w14:textId="77777777" w:rsidR="00D4601F" w:rsidRPr="00AE343B" w:rsidRDefault="00D4601F" w:rsidP="00AE343B">
            <w:pPr>
              <w:spacing w:after="0"/>
              <w:jc w:val="center"/>
              <w:rPr>
                <w:rFonts w:ascii="Times New Roman" w:hAnsi="Times New Roman" w:cs="Times New Roman"/>
                <w:bCs/>
                <w:sz w:val="24"/>
                <w:szCs w:val="24"/>
              </w:rPr>
            </w:pPr>
            <w:r w:rsidRPr="00AE343B">
              <w:rPr>
                <w:rFonts w:ascii="Times New Roman" w:hAnsi="Times New Roman" w:cs="Times New Roman"/>
                <w:bCs/>
                <w:sz w:val="24"/>
                <w:szCs w:val="24"/>
              </w:rPr>
              <w:t>ПК5.1, ПК5.2, ПК5.3, ПК5.4, ПК5.5.</w:t>
            </w:r>
          </w:p>
          <w:p w14:paraId="25C201C8" w14:textId="01DBF2FB" w:rsidR="00236900" w:rsidRPr="00AE343B" w:rsidRDefault="00D4601F" w:rsidP="00AE343B">
            <w:pPr>
              <w:spacing w:after="0"/>
              <w:jc w:val="center"/>
              <w:rPr>
                <w:rFonts w:ascii="Times New Roman" w:hAnsi="Times New Roman" w:cs="Times New Roman"/>
                <w:bCs/>
                <w:sz w:val="24"/>
                <w:szCs w:val="24"/>
              </w:rPr>
            </w:pPr>
            <w:r w:rsidRPr="00AE343B">
              <w:rPr>
                <w:rFonts w:ascii="Times New Roman" w:hAnsi="Times New Roman" w:cs="Times New Roman"/>
                <w:sz w:val="24"/>
                <w:szCs w:val="24"/>
              </w:rPr>
              <w:t>ЛР 15, ЛР 18, ЛР 19, ЛР 20, ЛР 22, ЛР 23, ЛР 24</w:t>
            </w:r>
          </w:p>
        </w:tc>
      </w:tr>
      <w:tr w:rsidR="00AE343B" w:rsidRPr="00AE343B" w14:paraId="207E578A" w14:textId="77777777" w:rsidTr="006C1C0C">
        <w:trPr>
          <w:trHeight w:val="3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193A9"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1B9AAE63" w14:textId="6CA801FB" w:rsidR="00236900" w:rsidRPr="00AE343B" w:rsidRDefault="00236900" w:rsidP="00AE343B">
            <w:pPr>
              <w:spacing w:after="0"/>
              <w:rPr>
                <w:rFonts w:ascii="Times New Roman" w:hAnsi="Times New Roman" w:cs="Times New Roman"/>
                <w:bCs/>
                <w:sz w:val="24"/>
                <w:szCs w:val="24"/>
              </w:rPr>
            </w:pPr>
            <w:r w:rsidRPr="00AE343B">
              <w:rPr>
                <w:rFonts w:ascii="Times New Roman" w:hAnsi="Times New Roman" w:cs="Times New Roman"/>
                <w:sz w:val="24"/>
                <w:szCs w:val="24"/>
              </w:rPr>
              <w:t xml:space="preserve">1.Теоретические основы планирования образовательного процесса в дошкольной </w:t>
            </w:r>
            <w:r w:rsidRPr="00AE343B">
              <w:rPr>
                <w:rFonts w:ascii="Times New Roman" w:hAnsi="Times New Roman" w:cs="Times New Roman"/>
                <w:sz w:val="24"/>
                <w:szCs w:val="24"/>
              </w:rPr>
              <w:lastRenderedPageBreak/>
              <w:t>образовательной организации. Виды планов, принципы планирования.</w:t>
            </w:r>
          </w:p>
        </w:tc>
        <w:tc>
          <w:tcPr>
            <w:tcW w:w="674" w:type="pct"/>
            <w:tcBorders>
              <w:top w:val="single" w:sz="4" w:space="0" w:color="auto"/>
              <w:left w:val="single" w:sz="4" w:space="0" w:color="auto"/>
              <w:bottom w:val="single" w:sz="4" w:space="0" w:color="auto"/>
              <w:right w:val="single" w:sz="4" w:space="0" w:color="auto"/>
            </w:tcBorders>
            <w:hideMark/>
          </w:tcPr>
          <w:p w14:paraId="1820C656" w14:textId="77777777" w:rsidR="00236900" w:rsidRPr="00AE343B" w:rsidRDefault="00236900" w:rsidP="00AE343B">
            <w:pPr>
              <w:tabs>
                <w:tab w:val="left" w:pos="190"/>
              </w:tabs>
              <w:spacing w:after="0"/>
              <w:jc w:val="center"/>
              <w:rPr>
                <w:rFonts w:ascii="Times New Roman" w:hAnsi="Times New Roman" w:cs="Times New Roman"/>
                <w:sz w:val="24"/>
                <w:szCs w:val="24"/>
              </w:rPr>
            </w:pPr>
            <w:r w:rsidRPr="00AE343B">
              <w:rPr>
                <w:rFonts w:ascii="Times New Roman" w:hAnsi="Times New Roman" w:cs="Times New Roman"/>
                <w:sz w:val="24"/>
                <w:szCs w:val="24"/>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6597D3" w14:textId="77777777" w:rsidR="00236900" w:rsidRPr="00AE343B" w:rsidRDefault="00236900" w:rsidP="00AE343B">
            <w:pPr>
              <w:spacing w:after="0"/>
              <w:rPr>
                <w:rFonts w:ascii="Times New Roman" w:hAnsi="Times New Roman" w:cs="Times New Roman"/>
                <w:bCs/>
                <w:sz w:val="24"/>
                <w:szCs w:val="24"/>
              </w:rPr>
            </w:pPr>
          </w:p>
        </w:tc>
      </w:tr>
      <w:tr w:rsidR="00AE343B" w:rsidRPr="00AE343B" w14:paraId="3AD5E59A" w14:textId="77777777" w:rsidTr="006C1C0C">
        <w:trPr>
          <w:trHeight w:val="3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F11377"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208476E7" w14:textId="14A999CA" w:rsidR="00236900" w:rsidRPr="00AE343B" w:rsidRDefault="00236900" w:rsidP="00AE343B">
            <w:pPr>
              <w:spacing w:after="0"/>
              <w:rPr>
                <w:rFonts w:ascii="Times New Roman" w:hAnsi="Times New Roman" w:cs="Times New Roman"/>
                <w:bCs/>
                <w:sz w:val="24"/>
                <w:szCs w:val="24"/>
              </w:rPr>
            </w:pPr>
            <w:r w:rsidRPr="00AE343B">
              <w:rPr>
                <w:rFonts w:ascii="Times New Roman" w:hAnsi="Times New Roman" w:cs="Times New Roman"/>
                <w:sz w:val="24"/>
                <w:szCs w:val="24"/>
              </w:rPr>
              <w:t>2.Методические основы планирования содержания образовательной деятельности в ДОО. Структура и содержание комплексно-тематического плана.</w:t>
            </w:r>
          </w:p>
        </w:tc>
        <w:tc>
          <w:tcPr>
            <w:tcW w:w="674" w:type="pct"/>
            <w:tcBorders>
              <w:top w:val="single" w:sz="4" w:space="0" w:color="auto"/>
              <w:left w:val="single" w:sz="4" w:space="0" w:color="auto"/>
              <w:bottom w:val="single" w:sz="4" w:space="0" w:color="auto"/>
              <w:right w:val="single" w:sz="4" w:space="0" w:color="auto"/>
            </w:tcBorders>
            <w:hideMark/>
          </w:tcPr>
          <w:p w14:paraId="14D23803" w14:textId="77777777" w:rsidR="00236900" w:rsidRPr="00AE343B" w:rsidRDefault="00236900" w:rsidP="00AE343B">
            <w:pPr>
              <w:tabs>
                <w:tab w:val="left" w:pos="190"/>
              </w:tabs>
              <w:spacing w:after="0"/>
              <w:jc w:val="center"/>
              <w:rPr>
                <w:rFonts w:ascii="Times New Roman" w:hAnsi="Times New Roman" w:cs="Times New Roman"/>
                <w:sz w:val="24"/>
                <w:szCs w:val="24"/>
              </w:rPr>
            </w:pPr>
            <w:r w:rsidRPr="00AE343B">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BB987D" w14:textId="77777777" w:rsidR="00236900" w:rsidRPr="00AE343B" w:rsidRDefault="00236900" w:rsidP="00AE343B">
            <w:pPr>
              <w:spacing w:after="0"/>
              <w:rPr>
                <w:rFonts w:ascii="Times New Roman" w:hAnsi="Times New Roman" w:cs="Times New Roman"/>
                <w:bCs/>
                <w:sz w:val="24"/>
                <w:szCs w:val="24"/>
              </w:rPr>
            </w:pPr>
          </w:p>
        </w:tc>
      </w:tr>
      <w:tr w:rsidR="00AE343B" w:rsidRPr="00AE343B" w14:paraId="0358E9DA" w14:textId="77777777" w:rsidTr="006C1C0C">
        <w:trPr>
          <w:trHeight w:val="3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D617E4"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425F6297" w14:textId="6FA12F23" w:rsidR="00236900" w:rsidRPr="00AE343B" w:rsidRDefault="00236900" w:rsidP="00AE343B">
            <w:pPr>
              <w:spacing w:after="0"/>
              <w:rPr>
                <w:rFonts w:ascii="Times New Roman" w:hAnsi="Times New Roman" w:cs="Times New Roman"/>
                <w:bCs/>
                <w:sz w:val="24"/>
                <w:szCs w:val="24"/>
              </w:rPr>
            </w:pPr>
            <w:r w:rsidRPr="00AE343B">
              <w:rPr>
                <w:rFonts w:ascii="Times New Roman" w:hAnsi="Times New Roman" w:cs="Times New Roman"/>
                <w:sz w:val="24"/>
                <w:szCs w:val="24"/>
              </w:rPr>
              <w:t>3.Требования СанПин и ФГОС ДО к планирование непосредственно образовательной деятельности, образовательной деятельности в режимных процессах. Виды детской деятельности и формы организации работы.</w:t>
            </w:r>
          </w:p>
        </w:tc>
        <w:tc>
          <w:tcPr>
            <w:tcW w:w="674" w:type="pct"/>
            <w:tcBorders>
              <w:top w:val="single" w:sz="4" w:space="0" w:color="auto"/>
              <w:left w:val="single" w:sz="4" w:space="0" w:color="auto"/>
              <w:bottom w:val="single" w:sz="4" w:space="0" w:color="auto"/>
              <w:right w:val="single" w:sz="4" w:space="0" w:color="auto"/>
            </w:tcBorders>
            <w:hideMark/>
          </w:tcPr>
          <w:p w14:paraId="60560FBF" w14:textId="77777777" w:rsidR="00236900" w:rsidRPr="00AE343B" w:rsidRDefault="00236900" w:rsidP="00AE343B">
            <w:pPr>
              <w:tabs>
                <w:tab w:val="left" w:pos="190"/>
              </w:tabs>
              <w:spacing w:after="0"/>
              <w:jc w:val="center"/>
              <w:rPr>
                <w:rFonts w:ascii="Times New Roman" w:hAnsi="Times New Roman" w:cs="Times New Roman"/>
                <w:sz w:val="24"/>
                <w:szCs w:val="24"/>
              </w:rPr>
            </w:pPr>
            <w:r w:rsidRPr="00AE343B">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A70ADF" w14:textId="77777777" w:rsidR="00236900" w:rsidRPr="00AE343B" w:rsidRDefault="00236900" w:rsidP="00AE343B">
            <w:pPr>
              <w:spacing w:after="0"/>
              <w:rPr>
                <w:rFonts w:ascii="Times New Roman" w:hAnsi="Times New Roman" w:cs="Times New Roman"/>
                <w:bCs/>
                <w:sz w:val="24"/>
                <w:szCs w:val="24"/>
              </w:rPr>
            </w:pPr>
          </w:p>
        </w:tc>
      </w:tr>
      <w:tr w:rsidR="00AE343B" w:rsidRPr="00AE343B" w14:paraId="34E3B8D3" w14:textId="77777777" w:rsidTr="006C1C0C">
        <w:trPr>
          <w:trHeight w:val="321"/>
        </w:trPr>
        <w:tc>
          <w:tcPr>
            <w:tcW w:w="0" w:type="auto"/>
            <w:vMerge/>
            <w:tcBorders>
              <w:top w:val="single" w:sz="4" w:space="0" w:color="auto"/>
              <w:left w:val="single" w:sz="4" w:space="0" w:color="auto"/>
              <w:bottom w:val="single" w:sz="4" w:space="0" w:color="auto"/>
              <w:right w:val="single" w:sz="4" w:space="0" w:color="auto"/>
            </w:tcBorders>
            <w:vAlign w:val="center"/>
          </w:tcPr>
          <w:p w14:paraId="795B2984"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tcPr>
          <w:p w14:paraId="3954A7C3" w14:textId="59132EE9" w:rsidR="00236900" w:rsidRPr="00AE343B" w:rsidRDefault="00236900" w:rsidP="00AE343B">
            <w:pPr>
              <w:spacing w:after="0"/>
              <w:rPr>
                <w:rFonts w:ascii="Times New Roman" w:hAnsi="Times New Roman" w:cs="Times New Roman"/>
                <w:bCs/>
                <w:sz w:val="24"/>
                <w:szCs w:val="24"/>
              </w:rPr>
            </w:pPr>
            <w:r w:rsidRPr="00AE343B">
              <w:rPr>
                <w:rFonts w:ascii="Times New Roman" w:hAnsi="Times New Roman" w:cs="Times New Roman"/>
                <w:sz w:val="24"/>
                <w:szCs w:val="24"/>
              </w:rPr>
              <w:t>6.Методика разработки индивидуальной программы коррекционно-развивающей работы с воспитанниками</w:t>
            </w:r>
          </w:p>
        </w:tc>
        <w:tc>
          <w:tcPr>
            <w:tcW w:w="674" w:type="pct"/>
            <w:tcBorders>
              <w:top w:val="single" w:sz="4" w:space="0" w:color="auto"/>
              <w:left w:val="single" w:sz="4" w:space="0" w:color="auto"/>
              <w:bottom w:val="single" w:sz="4" w:space="0" w:color="auto"/>
              <w:right w:val="single" w:sz="4" w:space="0" w:color="auto"/>
            </w:tcBorders>
          </w:tcPr>
          <w:p w14:paraId="7FB4B296" w14:textId="52F59479" w:rsidR="00236900" w:rsidRPr="00AE343B" w:rsidRDefault="00236900" w:rsidP="00AE343B">
            <w:pPr>
              <w:tabs>
                <w:tab w:val="left" w:pos="190"/>
              </w:tabs>
              <w:spacing w:after="0"/>
              <w:jc w:val="center"/>
              <w:rPr>
                <w:rFonts w:ascii="Times New Roman" w:hAnsi="Times New Roman" w:cs="Times New Roman"/>
                <w:sz w:val="24"/>
                <w:szCs w:val="24"/>
              </w:rPr>
            </w:pPr>
            <w:r w:rsidRPr="00AE343B">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52342106" w14:textId="77777777" w:rsidR="00236900" w:rsidRPr="00AE343B" w:rsidRDefault="00236900" w:rsidP="00AE343B">
            <w:pPr>
              <w:spacing w:after="0"/>
              <w:rPr>
                <w:rFonts w:ascii="Times New Roman" w:hAnsi="Times New Roman" w:cs="Times New Roman"/>
                <w:bCs/>
                <w:sz w:val="24"/>
                <w:szCs w:val="24"/>
              </w:rPr>
            </w:pPr>
          </w:p>
        </w:tc>
      </w:tr>
      <w:tr w:rsidR="00AE343B" w:rsidRPr="00AE343B" w14:paraId="52583915" w14:textId="77777777" w:rsidTr="006C1C0C">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1005B3"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52B74BAA" w14:textId="77777777" w:rsidR="00236900" w:rsidRPr="00AE343B" w:rsidRDefault="00236900" w:rsidP="00AE343B">
            <w:pPr>
              <w:spacing w:after="0"/>
              <w:rPr>
                <w:rFonts w:ascii="Times New Roman" w:hAnsi="Times New Roman" w:cs="Times New Roman"/>
                <w:b/>
                <w:bCs/>
                <w:sz w:val="24"/>
                <w:szCs w:val="24"/>
              </w:rPr>
            </w:pPr>
            <w:r w:rsidRPr="00AE343B">
              <w:rPr>
                <w:rFonts w:ascii="Times New Roman" w:hAnsi="Times New Roman" w:cs="Times New Roman"/>
                <w:b/>
                <w:bCs/>
                <w:sz w:val="24"/>
                <w:szCs w:val="24"/>
              </w:rPr>
              <w:t>В том числе практических занятий</w:t>
            </w:r>
          </w:p>
        </w:tc>
        <w:tc>
          <w:tcPr>
            <w:tcW w:w="674" w:type="pct"/>
            <w:tcBorders>
              <w:top w:val="single" w:sz="4" w:space="0" w:color="auto"/>
              <w:left w:val="single" w:sz="4" w:space="0" w:color="auto"/>
              <w:bottom w:val="single" w:sz="4" w:space="0" w:color="auto"/>
              <w:right w:val="single" w:sz="4" w:space="0" w:color="auto"/>
            </w:tcBorders>
            <w:hideMark/>
          </w:tcPr>
          <w:p w14:paraId="5CDE95F8" w14:textId="0AEBDCAF" w:rsidR="00236900" w:rsidRPr="00AE343B" w:rsidRDefault="003A5E76" w:rsidP="00AE343B">
            <w:pPr>
              <w:tabs>
                <w:tab w:val="left" w:pos="190"/>
              </w:tabs>
              <w:spacing w:after="0"/>
              <w:jc w:val="center"/>
              <w:rPr>
                <w:rFonts w:ascii="Times New Roman" w:hAnsi="Times New Roman" w:cs="Times New Roman"/>
                <w:b/>
                <w:bCs/>
                <w:sz w:val="24"/>
                <w:szCs w:val="24"/>
              </w:rPr>
            </w:pPr>
            <w:r w:rsidRPr="00AE343B">
              <w:rPr>
                <w:rFonts w:ascii="Times New Roman" w:hAnsi="Times New Roman" w:cs="Times New Roman"/>
                <w:b/>
                <w:bCs/>
                <w:sz w:val="24"/>
                <w:szCs w:val="24"/>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2C236F" w14:textId="77777777" w:rsidR="00236900" w:rsidRPr="00AE343B" w:rsidRDefault="00236900" w:rsidP="00AE343B">
            <w:pPr>
              <w:spacing w:after="0"/>
              <w:rPr>
                <w:rFonts w:ascii="Times New Roman" w:hAnsi="Times New Roman" w:cs="Times New Roman"/>
                <w:bCs/>
                <w:sz w:val="24"/>
                <w:szCs w:val="24"/>
              </w:rPr>
            </w:pPr>
          </w:p>
        </w:tc>
      </w:tr>
      <w:tr w:rsidR="00AE343B" w:rsidRPr="00AE343B" w14:paraId="4E0BE2D4" w14:textId="77777777" w:rsidTr="00087246">
        <w:trPr>
          <w:trHeight w:val="10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92B9B7"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100B73CF" w14:textId="13D7C3FF" w:rsidR="003A5E76" w:rsidRPr="00AE343B" w:rsidRDefault="00236900" w:rsidP="00AE343B">
            <w:pPr>
              <w:spacing w:after="0"/>
              <w:jc w:val="both"/>
              <w:rPr>
                <w:rFonts w:ascii="Times New Roman" w:hAnsi="Times New Roman" w:cs="Times New Roman"/>
                <w:sz w:val="24"/>
                <w:szCs w:val="24"/>
              </w:rPr>
            </w:pPr>
            <w:r w:rsidRPr="00AE343B">
              <w:rPr>
                <w:rFonts w:ascii="Times New Roman" w:hAnsi="Times New Roman" w:cs="Times New Roman"/>
                <w:b/>
                <w:sz w:val="24"/>
                <w:szCs w:val="24"/>
              </w:rPr>
              <w:t>Практическое занятие 1</w:t>
            </w:r>
            <w:r w:rsidR="003A5E76" w:rsidRPr="00AE343B">
              <w:rPr>
                <w:rFonts w:ascii="Times New Roman" w:hAnsi="Times New Roman" w:cs="Times New Roman"/>
                <w:b/>
                <w:sz w:val="24"/>
                <w:szCs w:val="24"/>
              </w:rPr>
              <w:t>7</w:t>
            </w:r>
            <w:r w:rsidRPr="00AE343B">
              <w:rPr>
                <w:rFonts w:ascii="Times New Roman" w:hAnsi="Times New Roman" w:cs="Times New Roman"/>
                <w:b/>
                <w:sz w:val="24"/>
                <w:szCs w:val="24"/>
              </w:rPr>
              <w:t>.</w:t>
            </w:r>
            <w:r w:rsidRPr="00AE343B">
              <w:rPr>
                <w:rFonts w:ascii="Times New Roman" w:hAnsi="Times New Roman" w:cs="Times New Roman"/>
                <w:sz w:val="24"/>
                <w:szCs w:val="24"/>
              </w:rPr>
              <w:t xml:space="preserve"> </w:t>
            </w:r>
          </w:p>
          <w:p w14:paraId="4CCE7023" w14:textId="116FFB61" w:rsidR="00236900" w:rsidRPr="00AE343B" w:rsidRDefault="00236900" w:rsidP="00AE343B">
            <w:pPr>
              <w:spacing w:after="0"/>
              <w:jc w:val="both"/>
              <w:rPr>
                <w:rFonts w:ascii="Times New Roman" w:hAnsi="Times New Roman" w:cs="Times New Roman"/>
                <w:bCs/>
                <w:sz w:val="24"/>
                <w:szCs w:val="24"/>
              </w:rPr>
            </w:pPr>
            <w:r w:rsidRPr="00AE343B">
              <w:rPr>
                <w:rFonts w:ascii="Times New Roman" w:hAnsi="Times New Roman" w:cs="Times New Roman"/>
                <w:sz w:val="24"/>
                <w:szCs w:val="24"/>
              </w:rPr>
              <w:t>Разработка календарного плана образовательной деятельности с детьми с учетом особенностей возраста, группы, отдельных воспитанников.</w:t>
            </w:r>
          </w:p>
        </w:tc>
        <w:tc>
          <w:tcPr>
            <w:tcW w:w="674" w:type="pct"/>
            <w:tcBorders>
              <w:top w:val="single" w:sz="4" w:space="0" w:color="auto"/>
              <w:left w:val="single" w:sz="4" w:space="0" w:color="auto"/>
              <w:bottom w:val="single" w:sz="4" w:space="0" w:color="auto"/>
              <w:right w:val="single" w:sz="4" w:space="0" w:color="auto"/>
            </w:tcBorders>
          </w:tcPr>
          <w:p w14:paraId="26B0D080" w14:textId="77777777" w:rsidR="00236900" w:rsidRPr="00AE343B" w:rsidRDefault="00236900" w:rsidP="00AE343B">
            <w:pPr>
              <w:pStyle w:val="c22"/>
              <w:spacing w:before="0" w:beforeAutospacing="0" w:after="0" w:afterAutospacing="0"/>
              <w:jc w:val="center"/>
              <w:rPr>
                <w:rFonts w:eastAsiaTheme="minorEastAsia"/>
                <w:b/>
                <w:bCs/>
              </w:rPr>
            </w:pPr>
          </w:p>
          <w:p w14:paraId="4564484D" w14:textId="551DBD5B" w:rsidR="00236900" w:rsidRPr="00AE343B" w:rsidRDefault="00236900" w:rsidP="00AE343B">
            <w:pPr>
              <w:pStyle w:val="c22"/>
              <w:spacing w:before="0" w:beforeAutospacing="0" w:after="0" w:afterAutospacing="0"/>
              <w:jc w:val="center"/>
            </w:pPr>
            <w:r w:rsidRPr="00AE343B">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3687FE" w14:textId="77777777" w:rsidR="00236900" w:rsidRPr="00AE343B" w:rsidRDefault="00236900" w:rsidP="00AE343B">
            <w:pPr>
              <w:spacing w:after="0"/>
              <w:rPr>
                <w:rFonts w:ascii="Times New Roman" w:hAnsi="Times New Roman" w:cs="Times New Roman"/>
                <w:bCs/>
                <w:sz w:val="24"/>
                <w:szCs w:val="24"/>
              </w:rPr>
            </w:pPr>
          </w:p>
        </w:tc>
      </w:tr>
      <w:tr w:rsidR="00AE343B" w:rsidRPr="00AE343B" w14:paraId="7A639E34" w14:textId="77777777" w:rsidTr="006C1C0C">
        <w:trPr>
          <w:trHeight w:val="557"/>
        </w:trPr>
        <w:tc>
          <w:tcPr>
            <w:tcW w:w="0" w:type="auto"/>
            <w:vMerge/>
            <w:tcBorders>
              <w:top w:val="single" w:sz="4" w:space="0" w:color="auto"/>
              <w:left w:val="single" w:sz="4" w:space="0" w:color="auto"/>
              <w:bottom w:val="single" w:sz="4" w:space="0" w:color="auto"/>
              <w:right w:val="single" w:sz="4" w:space="0" w:color="auto"/>
            </w:tcBorders>
            <w:vAlign w:val="center"/>
          </w:tcPr>
          <w:p w14:paraId="778FC925"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tcPr>
          <w:p w14:paraId="62247811" w14:textId="5786D664" w:rsidR="00236900" w:rsidRPr="00AE343B" w:rsidRDefault="00236900" w:rsidP="00AE343B">
            <w:pPr>
              <w:spacing w:after="0"/>
              <w:jc w:val="both"/>
              <w:rPr>
                <w:rFonts w:ascii="Times New Roman" w:hAnsi="Times New Roman" w:cs="Times New Roman"/>
                <w:b/>
                <w:bCs/>
                <w:sz w:val="24"/>
                <w:szCs w:val="24"/>
              </w:rPr>
            </w:pPr>
            <w:r w:rsidRPr="00AE343B">
              <w:rPr>
                <w:rFonts w:ascii="Times New Roman" w:hAnsi="Times New Roman" w:cs="Times New Roman"/>
                <w:b/>
                <w:sz w:val="24"/>
                <w:szCs w:val="24"/>
              </w:rPr>
              <w:t>Практическое занятие 1</w:t>
            </w:r>
            <w:r w:rsidR="003A5E76" w:rsidRPr="00AE343B">
              <w:rPr>
                <w:rFonts w:ascii="Times New Roman" w:hAnsi="Times New Roman" w:cs="Times New Roman"/>
                <w:b/>
                <w:sz w:val="24"/>
                <w:szCs w:val="24"/>
              </w:rPr>
              <w:t>8</w:t>
            </w:r>
            <w:r w:rsidRPr="00AE343B">
              <w:rPr>
                <w:rFonts w:ascii="Times New Roman" w:hAnsi="Times New Roman" w:cs="Times New Roman"/>
                <w:b/>
                <w:sz w:val="24"/>
                <w:szCs w:val="24"/>
              </w:rPr>
              <w:t>.</w:t>
            </w:r>
            <w:r w:rsidRPr="00AE343B">
              <w:rPr>
                <w:rFonts w:ascii="Times New Roman" w:hAnsi="Times New Roman" w:cs="Times New Roman"/>
                <w:sz w:val="24"/>
                <w:szCs w:val="24"/>
              </w:rPr>
              <w:t xml:space="preserve"> Разработка проектного комплексно-тематического плана (возрастная группа по выбору студента)</w:t>
            </w:r>
          </w:p>
        </w:tc>
        <w:tc>
          <w:tcPr>
            <w:tcW w:w="674" w:type="pct"/>
            <w:tcBorders>
              <w:top w:val="single" w:sz="4" w:space="0" w:color="auto"/>
              <w:left w:val="single" w:sz="4" w:space="0" w:color="auto"/>
              <w:bottom w:val="single" w:sz="4" w:space="0" w:color="auto"/>
              <w:right w:val="single" w:sz="4" w:space="0" w:color="auto"/>
            </w:tcBorders>
          </w:tcPr>
          <w:p w14:paraId="2C1F061C" w14:textId="70F629CB" w:rsidR="00236900" w:rsidRPr="00AE343B" w:rsidRDefault="00236900" w:rsidP="00AE343B">
            <w:pPr>
              <w:pStyle w:val="c22"/>
              <w:spacing w:before="0" w:beforeAutospacing="0" w:after="0" w:afterAutospacing="0"/>
              <w:jc w:val="center"/>
              <w:rPr>
                <w:rFonts w:eastAsiaTheme="minorEastAsia"/>
              </w:rPr>
            </w:pPr>
            <w:r w:rsidRPr="00AE343B">
              <w:rPr>
                <w:rFonts w:eastAsiaTheme="minorEastAsia"/>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3D3A2329" w14:textId="77777777" w:rsidR="00236900" w:rsidRPr="00AE343B" w:rsidRDefault="00236900" w:rsidP="00AE343B">
            <w:pPr>
              <w:spacing w:after="0"/>
              <w:rPr>
                <w:rFonts w:ascii="Times New Roman" w:hAnsi="Times New Roman" w:cs="Times New Roman"/>
                <w:bCs/>
                <w:sz w:val="24"/>
                <w:szCs w:val="24"/>
              </w:rPr>
            </w:pPr>
          </w:p>
        </w:tc>
      </w:tr>
      <w:tr w:rsidR="00AE343B" w:rsidRPr="00AE343B" w14:paraId="12251A2F" w14:textId="77777777" w:rsidTr="006C1C0C">
        <w:trPr>
          <w:trHeight w:val="557"/>
        </w:trPr>
        <w:tc>
          <w:tcPr>
            <w:tcW w:w="0" w:type="auto"/>
            <w:vMerge/>
            <w:tcBorders>
              <w:top w:val="single" w:sz="4" w:space="0" w:color="auto"/>
              <w:left w:val="single" w:sz="4" w:space="0" w:color="auto"/>
              <w:bottom w:val="single" w:sz="4" w:space="0" w:color="auto"/>
              <w:right w:val="single" w:sz="4" w:space="0" w:color="auto"/>
            </w:tcBorders>
            <w:vAlign w:val="center"/>
          </w:tcPr>
          <w:p w14:paraId="63FF30C2" w14:textId="77777777" w:rsidR="003A5E76" w:rsidRPr="00AE343B" w:rsidRDefault="003A5E76"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tcPr>
          <w:p w14:paraId="709EA6C0" w14:textId="6ADBA27A" w:rsidR="003A5E76" w:rsidRPr="00AE343B" w:rsidRDefault="003A5E76" w:rsidP="00AE343B">
            <w:pPr>
              <w:spacing w:after="0"/>
              <w:jc w:val="both"/>
              <w:rPr>
                <w:rFonts w:ascii="Times New Roman" w:hAnsi="Times New Roman" w:cs="Times New Roman"/>
                <w:b/>
                <w:sz w:val="24"/>
                <w:szCs w:val="24"/>
              </w:rPr>
            </w:pPr>
            <w:r w:rsidRPr="00AE343B">
              <w:rPr>
                <w:rFonts w:ascii="Times New Roman" w:hAnsi="Times New Roman" w:cs="Times New Roman"/>
                <w:b/>
                <w:sz w:val="24"/>
                <w:szCs w:val="24"/>
              </w:rPr>
              <w:t>Практическое занятие 19.</w:t>
            </w:r>
          </w:p>
          <w:p w14:paraId="4FFE5F9D" w14:textId="45647A73" w:rsidR="003A5E76" w:rsidRPr="00AE343B" w:rsidRDefault="003A5E76" w:rsidP="00AE343B">
            <w:pPr>
              <w:spacing w:after="0"/>
              <w:jc w:val="both"/>
              <w:rPr>
                <w:rFonts w:ascii="Times New Roman" w:hAnsi="Times New Roman" w:cs="Times New Roman"/>
                <w:b/>
                <w:sz w:val="24"/>
                <w:szCs w:val="24"/>
              </w:rPr>
            </w:pPr>
            <w:r w:rsidRPr="00AE343B">
              <w:rPr>
                <w:rFonts w:ascii="Times New Roman" w:hAnsi="Times New Roman" w:cs="Times New Roman"/>
                <w:sz w:val="24"/>
                <w:szCs w:val="24"/>
              </w:rPr>
              <w:t>Модель образовательного процесса в ДОО как основа для определения структуры и содержания календарного плана образовательной работы воспитателя.</w:t>
            </w:r>
          </w:p>
        </w:tc>
        <w:tc>
          <w:tcPr>
            <w:tcW w:w="674" w:type="pct"/>
            <w:tcBorders>
              <w:top w:val="single" w:sz="4" w:space="0" w:color="auto"/>
              <w:left w:val="single" w:sz="4" w:space="0" w:color="auto"/>
              <w:bottom w:val="single" w:sz="4" w:space="0" w:color="auto"/>
              <w:right w:val="single" w:sz="4" w:space="0" w:color="auto"/>
            </w:tcBorders>
          </w:tcPr>
          <w:p w14:paraId="6CA6DB68" w14:textId="538F4B51" w:rsidR="003A5E76" w:rsidRPr="00AE343B" w:rsidRDefault="003A5E76" w:rsidP="00AE343B">
            <w:pPr>
              <w:pStyle w:val="c22"/>
              <w:spacing w:before="0" w:beforeAutospacing="0" w:after="0" w:afterAutospacing="0"/>
              <w:jc w:val="center"/>
              <w:rPr>
                <w:rFonts w:eastAsiaTheme="minorEastAsia"/>
              </w:rPr>
            </w:pPr>
            <w:r w:rsidRPr="00AE343B">
              <w:rPr>
                <w:rFonts w:eastAsiaTheme="minorEastAsia"/>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583C08A9" w14:textId="77777777" w:rsidR="003A5E76" w:rsidRPr="00AE343B" w:rsidRDefault="003A5E76" w:rsidP="00AE343B">
            <w:pPr>
              <w:spacing w:after="0"/>
              <w:rPr>
                <w:rFonts w:ascii="Times New Roman" w:hAnsi="Times New Roman" w:cs="Times New Roman"/>
                <w:bCs/>
                <w:sz w:val="24"/>
                <w:szCs w:val="24"/>
              </w:rPr>
            </w:pPr>
          </w:p>
        </w:tc>
      </w:tr>
      <w:tr w:rsidR="00AE343B" w:rsidRPr="00AE343B" w14:paraId="00140A5B" w14:textId="77777777" w:rsidTr="006C1C0C">
        <w:trPr>
          <w:trHeight w:val="557"/>
        </w:trPr>
        <w:tc>
          <w:tcPr>
            <w:tcW w:w="0" w:type="auto"/>
            <w:vMerge/>
            <w:tcBorders>
              <w:top w:val="single" w:sz="4" w:space="0" w:color="auto"/>
              <w:left w:val="single" w:sz="4" w:space="0" w:color="auto"/>
              <w:bottom w:val="single" w:sz="4" w:space="0" w:color="auto"/>
              <w:right w:val="single" w:sz="4" w:space="0" w:color="auto"/>
            </w:tcBorders>
            <w:vAlign w:val="center"/>
          </w:tcPr>
          <w:p w14:paraId="3A6DED61" w14:textId="77777777" w:rsidR="003A5E76" w:rsidRPr="00AE343B" w:rsidRDefault="003A5E76"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tcPr>
          <w:p w14:paraId="1838BBF4" w14:textId="06F50E98" w:rsidR="003A5E76" w:rsidRPr="00AE343B" w:rsidRDefault="003A5E76" w:rsidP="00AE343B">
            <w:pPr>
              <w:spacing w:after="0"/>
              <w:jc w:val="both"/>
              <w:rPr>
                <w:rFonts w:ascii="Times New Roman" w:hAnsi="Times New Roman" w:cs="Times New Roman"/>
                <w:b/>
                <w:sz w:val="24"/>
                <w:szCs w:val="24"/>
              </w:rPr>
            </w:pPr>
            <w:r w:rsidRPr="00AE343B">
              <w:rPr>
                <w:rFonts w:ascii="Times New Roman" w:hAnsi="Times New Roman" w:cs="Times New Roman"/>
                <w:b/>
                <w:sz w:val="24"/>
                <w:szCs w:val="24"/>
              </w:rPr>
              <w:t>Практическое занятие 20.</w:t>
            </w:r>
          </w:p>
          <w:p w14:paraId="2638654D" w14:textId="254D7E1A" w:rsidR="003A5E76" w:rsidRPr="00AE343B" w:rsidRDefault="003A5E76" w:rsidP="00AE343B">
            <w:pPr>
              <w:spacing w:after="0"/>
              <w:jc w:val="both"/>
              <w:rPr>
                <w:rFonts w:ascii="Times New Roman" w:hAnsi="Times New Roman" w:cs="Times New Roman"/>
                <w:b/>
                <w:sz w:val="24"/>
                <w:szCs w:val="24"/>
              </w:rPr>
            </w:pPr>
            <w:r w:rsidRPr="00AE343B">
              <w:rPr>
                <w:rFonts w:ascii="Times New Roman" w:hAnsi="Times New Roman" w:cs="Times New Roman"/>
                <w:sz w:val="24"/>
                <w:szCs w:val="24"/>
              </w:rPr>
              <w:t>Проектное комплексно-тематическое планирование. Выбор темы, определение цели, задач, содержания, форм образовательной деятельности, интеграция образовательных областей.</w:t>
            </w:r>
          </w:p>
        </w:tc>
        <w:tc>
          <w:tcPr>
            <w:tcW w:w="674" w:type="pct"/>
            <w:tcBorders>
              <w:top w:val="single" w:sz="4" w:space="0" w:color="auto"/>
              <w:left w:val="single" w:sz="4" w:space="0" w:color="auto"/>
              <w:bottom w:val="single" w:sz="4" w:space="0" w:color="auto"/>
              <w:right w:val="single" w:sz="4" w:space="0" w:color="auto"/>
            </w:tcBorders>
          </w:tcPr>
          <w:p w14:paraId="5C930440" w14:textId="3B494DCC" w:rsidR="003A5E76" w:rsidRPr="00AE343B" w:rsidRDefault="003A5E76" w:rsidP="00AE343B">
            <w:pPr>
              <w:pStyle w:val="c22"/>
              <w:spacing w:before="0" w:beforeAutospacing="0" w:after="0" w:afterAutospacing="0"/>
              <w:jc w:val="center"/>
              <w:rPr>
                <w:rFonts w:eastAsiaTheme="minorEastAsia"/>
              </w:rPr>
            </w:pPr>
            <w:r w:rsidRPr="00AE343B">
              <w:rPr>
                <w:rFonts w:eastAsiaTheme="minorEastAsia"/>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0F16FDD2" w14:textId="77777777" w:rsidR="003A5E76" w:rsidRPr="00AE343B" w:rsidRDefault="003A5E76" w:rsidP="00AE343B">
            <w:pPr>
              <w:spacing w:after="0"/>
              <w:rPr>
                <w:rFonts w:ascii="Times New Roman" w:hAnsi="Times New Roman" w:cs="Times New Roman"/>
                <w:bCs/>
                <w:sz w:val="24"/>
                <w:szCs w:val="24"/>
              </w:rPr>
            </w:pPr>
          </w:p>
        </w:tc>
      </w:tr>
      <w:tr w:rsidR="00AE343B" w:rsidRPr="00AE343B" w14:paraId="26724243" w14:textId="77777777" w:rsidTr="006C1C0C">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09CAC3"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47B47C52" w14:textId="77777777" w:rsidR="00236900" w:rsidRPr="00AE343B" w:rsidRDefault="00236900" w:rsidP="00AE343B">
            <w:pPr>
              <w:spacing w:after="0"/>
              <w:rPr>
                <w:rFonts w:ascii="Times New Roman" w:hAnsi="Times New Roman" w:cs="Times New Roman"/>
                <w:b/>
                <w:bCs/>
                <w:sz w:val="24"/>
                <w:szCs w:val="24"/>
              </w:rPr>
            </w:pPr>
            <w:r w:rsidRPr="00AE343B">
              <w:rPr>
                <w:rFonts w:ascii="Times New Roman" w:hAnsi="Times New Roman" w:cs="Times New Roman"/>
                <w:b/>
                <w:bCs/>
                <w:sz w:val="24"/>
                <w:szCs w:val="24"/>
              </w:rPr>
              <w:t>Самостоятельная работа обучающихся</w:t>
            </w:r>
          </w:p>
          <w:p w14:paraId="33064A3B" w14:textId="77777777" w:rsidR="00236900" w:rsidRPr="00AE343B" w:rsidRDefault="00236900"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AE343B">
              <w:rPr>
                <w:rFonts w:ascii="Times New Roman" w:hAnsi="Times New Roman" w:cs="Times New Roman"/>
                <w:bCs/>
                <w:sz w:val="24"/>
                <w:szCs w:val="24"/>
              </w:rPr>
              <w:t>Планирование образовательной деятельности с детьми по одной образовательной области на длительный период времени.</w:t>
            </w:r>
          </w:p>
          <w:p w14:paraId="135A7767" w14:textId="77777777" w:rsidR="00236900" w:rsidRPr="00AE343B" w:rsidRDefault="00236900"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AE343B">
              <w:rPr>
                <w:rFonts w:ascii="Times New Roman" w:hAnsi="Times New Roman" w:cs="Times New Roman"/>
                <w:bCs/>
                <w:sz w:val="24"/>
                <w:szCs w:val="24"/>
              </w:rPr>
              <w:t>Разработка календарного плана образовательной деятельности с детьми определенной группы по теме (на неделю).</w:t>
            </w:r>
          </w:p>
          <w:p w14:paraId="72123BB0" w14:textId="10A36637" w:rsidR="00236900" w:rsidRPr="00AE343B" w:rsidRDefault="00236900" w:rsidP="00AE343B">
            <w:pPr>
              <w:spacing w:after="0"/>
              <w:jc w:val="both"/>
              <w:rPr>
                <w:rFonts w:ascii="Times New Roman" w:hAnsi="Times New Roman" w:cs="Times New Roman"/>
                <w:bCs/>
                <w:sz w:val="24"/>
                <w:szCs w:val="24"/>
              </w:rPr>
            </w:pPr>
            <w:r w:rsidRPr="00AE343B">
              <w:rPr>
                <w:rFonts w:ascii="Times New Roman" w:hAnsi="Times New Roman" w:cs="Times New Roman"/>
                <w:bCs/>
                <w:sz w:val="24"/>
                <w:szCs w:val="24"/>
              </w:rPr>
              <w:t>Планирование индивидуальной работы с детьми с девиантной формой поведения (коррекционно-развивающие игры).</w:t>
            </w:r>
          </w:p>
        </w:tc>
        <w:tc>
          <w:tcPr>
            <w:tcW w:w="674" w:type="pct"/>
            <w:tcBorders>
              <w:top w:val="single" w:sz="4" w:space="0" w:color="auto"/>
              <w:left w:val="single" w:sz="4" w:space="0" w:color="auto"/>
              <w:bottom w:val="single" w:sz="4" w:space="0" w:color="auto"/>
              <w:right w:val="single" w:sz="4" w:space="0" w:color="auto"/>
            </w:tcBorders>
            <w:hideMark/>
          </w:tcPr>
          <w:p w14:paraId="4088D057" w14:textId="6D0D617B" w:rsidR="00236900" w:rsidRPr="00AE343B" w:rsidRDefault="00F746EF" w:rsidP="00AE343B">
            <w:pPr>
              <w:tabs>
                <w:tab w:val="left" w:pos="190"/>
              </w:tabs>
              <w:spacing w:after="0"/>
              <w:jc w:val="center"/>
              <w:rPr>
                <w:rFonts w:ascii="Times New Roman" w:hAnsi="Times New Roman" w:cs="Times New Roman"/>
                <w:b/>
                <w:bCs/>
                <w:sz w:val="24"/>
                <w:szCs w:val="24"/>
              </w:rPr>
            </w:pPr>
            <w:r w:rsidRPr="00AE343B">
              <w:rPr>
                <w:rFonts w:ascii="Times New Roman" w:hAnsi="Times New Roman" w:cs="Times New Roman"/>
                <w:b/>
                <w:bCs/>
                <w:sz w:val="24"/>
                <w:szCs w:val="24"/>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D67C1" w14:textId="77777777" w:rsidR="00236900" w:rsidRPr="00AE343B" w:rsidRDefault="00236900" w:rsidP="00AE343B">
            <w:pPr>
              <w:spacing w:after="0"/>
              <w:rPr>
                <w:rFonts w:ascii="Times New Roman" w:hAnsi="Times New Roman" w:cs="Times New Roman"/>
                <w:bCs/>
                <w:sz w:val="24"/>
                <w:szCs w:val="24"/>
              </w:rPr>
            </w:pPr>
          </w:p>
        </w:tc>
      </w:tr>
      <w:tr w:rsidR="00AE343B" w:rsidRPr="00AE343B" w14:paraId="233D73C1" w14:textId="77777777" w:rsidTr="006C1C0C">
        <w:trPr>
          <w:trHeight w:val="327"/>
        </w:trPr>
        <w:tc>
          <w:tcPr>
            <w:tcW w:w="764" w:type="pct"/>
            <w:vMerge w:val="restart"/>
            <w:tcBorders>
              <w:top w:val="single" w:sz="4" w:space="0" w:color="auto"/>
              <w:left w:val="single" w:sz="4" w:space="0" w:color="auto"/>
              <w:bottom w:val="single" w:sz="4" w:space="0" w:color="auto"/>
              <w:right w:val="single" w:sz="4" w:space="0" w:color="auto"/>
            </w:tcBorders>
            <w:hideMark/>
          </w:tcPr>
          <w:p w14:paraId="0864D471" w14:textId="3AA19BD0" w:rsidR="00236900" w:rsidRPr="00AE343B" w:rsidRDefault="00236900" w:rsidP="00AE343B">
            <w:pPr>
              <w:spacing w:after="0"/>
              <w:jc w:val="center"/>
              <w:rPr>
                <w:rFonts w:ascii="Times New Roman" w:hAnsi="Times New Roman" w:cs="Times New Roman"/>
                <w:b/>
                <w:bCs/>
                <w:sz w:val="24"/>
                <w:szCs w:val="24"/>
              </w:rPr>
            </w:pPr>
            <w:r w:rsidRPr="00AE343B">
              <w:rPr>
                <w:rFonts w:ascii="Times New Roman" w:hAnsi="Times New Roman" w:cs="Times New Roman"/>
                <w:b/>
                <w:bCs/>
                <w:sz w:val="24"/>
                <w:szCs w:val="24"/>
              </w:rPr>
              <w:t xml:space="preserve">Тема 7. </w:t>
            </w:r>
            <w:r w:rsidRPr="00AE343B">
              <w:rPr>
                <w:rFonts w:ascii="Times New Roman" w:hAnsi="Times New Roman" w:cs="Times New Roman"/>
                <w:bCs/>
                <w:sz w:val="24"/>
                <w:szCs w:val="24"/>
              </w:rPr>
              <w:t xml:space="preserve">Организация </w:t>
            </w:r>
            <w:r w:rsidRPr="00AE343B">
              <w:rPr>
                <w:rFonts w:ascii="Times New Roman" w:hAnsi="Times New Roman" w:cs="Times New Roman"/>
                <w:bCs/>
                <w:sz w:val="24"/>
                <w:szCs w:val="24"/>
              </w:rPr>
              <w:lastRenderedPageBreak/>
              <w:t>исследовательской и проектной деятельности воспитателя в условиях обновления целей, содержания и технологий дошкольного образования</w:t>
            </w:r>
          </w:p>
        </w:tc>
        <w:tc>
          <w:tcPr>
            <w:tcW w:w="2972" w:type="pct"/>
            <w:tcBorders>
              <w:top w:val="single" w:sz="4" w:space="0" w:color="auto"/>
              <w:left w:val="single" w:sz="4" w:space="0" w:color="auto"/>
              <w:bottom w:val="single" w:sz="4" w:space="0" w:color="auto"/>
              <w:right w:val="single" w:sz="4" w:space="0" w:color="auto"/>
            </w:tcBorders>
            <w:hideMark/>
          </w:tcPr>
          <w:p w14:paraId="1F36AD33" w14:textId="77777777" w:rsidR="00236900" w:rsidRPr="00AE343B" w:rsidRDefault="00236900" w:rsidP="00AE343B">
            <w:pPr>
              <w:spacing w:after="0"/>
              <w:rPr>
                <w:rFonts w:ascii="Times New Roman" w:hAnsi="Times New Roman" w:cs="Times New Roman"/>
                <w:b/>
                <w:bCs/>
                <w:sz w:val="24"/>
                <w:szCs w:val="24"/>
              </w:rPr>
            </w:pPr>
            <w:r w:rsidRPr="00AE343B">
              <w:rPr>
                <w:rFonts w:ascii="Times New Roman" w:hAnsi="Times New Roman" w:cs="Times New Roman"/>
                <w:b/>
                <w:bCs/>
                <w:sz w:val="24"/>
                <w:szCs w:val="24"/>
              </w:rPr>
              <w:lastRenderedPageBreak/>
              <w:t>Содержание учебного материала</w:t>
            </w:r>
          </w:p>
        </w:tc>
        <w:tc>
          <w:tcPr>
            <w:tcW w:w="674" w:type="pct"/>
            <w:tcBorders>
              <w:top w:val="single" w:sz="4" w:space="0" w:color="auto"/>
              <w:left w:val="single" w:sz="4" w:space="0" w:color="auto"/>
              <w:bottom w:val="single" w:sz="4" w:space="0" w:color="auto"/>
              <w:right w:val="single" w:sz="4" w:space="0" w:color="auto"/>
            </w:tcBorders>
            <w:hideMark/>
          </w:tcPr>
          <w:p w14:paraId="0F9F2F35" w14:textId="1A9B3AF2" w:rsidR="00236900" w:rsidRPr="00AE343B" w:rsidRDefault="00236900" w:rsidP="00AE343B">
            <w:pPr>
              <w:tabs>
                <w:tab w:val="left" w:pos="190"/>
              </w:tabs>
              <w:spacing w:after="0"/>
              <w:jc w:val="center"/>
              <w:rPr>
                <w:rFonts w:ascii="Times New Roman" w:hAnsi="Times New Roman" w:cs="Times New Roman"/>
                <w:b/>
                <w:bCs/>
                <w:sz w:val="24"/>
                <w:szCs w:val="24"/>
              </w:rPr>
            </w:pPr>
            <w:r w:rsidRPr="00AE343B">
              <w:rPr>
                <w:rFonts w:ascii="Times New Roman" w:hAnsi="Times New Roman" w:cs="Times New Roman"/>
                <w:b/>
                <w:bCs/>
                <w:sz w:val="24"/>
                <w:szCs w:val="24"/>
              </w:rPr>
              <w:t>14</w:t>
            </w:r>
          </w:p>
        </w:tc>
        <w:tc>
          <w:tcPr>
            <w:tcW w:w="590" w:type="pct"/>
            <w:vMerge w:val="restart"/>
            <w:tcBorders>
              <w:top w:val="single" w:sz="4" w:space="0" w:color="auto"/>
              <w:left w:val="single" w:sz="4" w:space="0" w:color="auto"/>
              <w:bottom w:val="single" w:sz="4" w:space="0" w:color="auto"/>
              <w:right w:val="single" w:sz="4" w:space="0" w:color="auto"/>
            </w:tcBorders>
            <w:vAlign w:val="center"/>
            <w:hideMark/>
          </w:tcPr>
          <w:p w14:paraId="6A5F9909" w14:textId="77777777" w:rsidR="00D4601F" w:rsidRPr="00AE343B" w:rsidRDefault="00D4601F" w:rsidP="00AE343B">
            <w:pPr>
              <w:spacing w:after="0"/>
              <w:jc w:val="center"/>
              <w:rPr>
                <w:rFonts w:ascii="Times New Roman" w:hAnsi="Times New Roman" w:cs="Times New Roman"/>
                <w:bCs/>
                <w:sz w:val="24"/>
                <w:szCs w:val="24"/>
              </w:rPr>
            </w:pPr>
          </w:p>
          <w:p w14:paraId="4FFCD039" w14:textId="77777777" w:rsidR="00D4601F" w:rsidRPr="00AE343B" w:rsidRDefault="00D4601F" w:rsidP="00AE343B">
            <w:pPr>
              <w:spacing w:after="0"/>
              <w:jc w:val="center"/>
              <w:rPr>
                <w:rFonts w:ascii="Times New Roman" w:hAnsi="Times New Roman" w:cs="Times New Roman"/>
                <w:bCs/>
                <w:sz w:val="24"/>
                <w:szCs w:val="24"/>
              </w:rPr>
            </w:pPr>
          </w:p>
          <w:p w14:paraId="4480517E" w14:textId="77777777" w:rsidR="00D4601F" w:rsidRPr="00AE343B" w:rsidRDefault="00D4601F" w:rsidP="00AE343B">
            <w:pPr>
              <w:spacing w:after="0"/>
              <w:jc w:val="center"/>
              <w:rPr>
                <w:rFonts w:ascii="Times New Roman" w:hAnsi="Times New Roman" w:cs="Times New Roman"/>
                <w:bCs/>
                <w:sz w:val="24"/>
                <w:szCs w:val="24"/>
              </w:rPr>
            </w:pPr>
          </w:p>
          <w:p w14:paraId="202A9300" w14:textId="77777777" w:rsidR="00D4601F" w:rsidRPr="00AE343B" w:rsidRDefault="00D4601F" w:rsidP="00AE343B">
            <w:pPr>
              <w:spacing w:after="0"/>
              <w:jc w:val="center"/>
              <w:rPr>
                <w:rFonts w:ascii="Times New Roman" w:hAnsi="Times New Roman" w:cs="Times New Roman"/>
                <w:bCs/>
                <w:sz w:val="24"/>
                <w:szCs w:val="24"/>
              </w:rPr>
            </w:pPr>
          </w:p>
          <w:p w14:paraId="31B7E429" w14:textId="77777777" w:rsidR="00D4601F" w:rsidRPr="00AE343B" w:rsidRDefault="00D4601F" w:rsidP="00AE343B">
            <w:pPr>
              <w:spacing w:after="0"/>
              <w:jc w:val="center"/>
              <w:rPr>
                <w:rFonts w:ascii="Times New Roman" w:hAnsi="Times New Roman" w:cs="Times New Roman"/>
                <w:bCs/>
                <w:sz w:val="24"/>
                <w:szCs w:val="24"/>
              </w:rPr>
            </w:pPr>
          </w:p>
          <w:p w14:paraId="2AE98E70" w14:textId="77777777" w:rsidR="00D4601F" w:rsidRPr="00AE343B" w:rsidRDefault="00D4601F" w:rsidP="00AE343B">
            <w:pPr>
              <w:spacing w:after="0"/>
              <w:jc w:val="center"/>
              <w:rPr>
                <w:rFonts w:ascii="Times New Roman" w:hAnsi="Times New Roman" w:cs="Times New Roman"/>
                <w:bCs/>
                <w:sz w:val="24"/>
                <w:szCs w:val="24"/>
              </w:rPr>
            </w:pPr>
          </w:p>
          <w:p w14:paraId="68788F22" w14:textId="77777777" w:rsidR="00D4601F" w:rsidRPr="00AE343B" w:rsidRDefault="00D4601F" w:rsidP="00AE343B">
            <w:pPr>
              <w:spacing w:after="0"/>
              <w:jc w:val="center"/>
              <w:rPr>
                <w:rFonts w:ascii="Times New Roman" w:hAnsi="Times New Roman" w:cs="Times New Roman"/>
                <w:bCs/>
                <w:sz w:val="24"/>
                <w:szCs w:val="24"/>
              </w:rPr>
            </w:pPr>
          </w:p>
          <w:p w14:paraId="79A3BE08" w14:textId="5D0A1FF3" w:rsidR="00D4601F" w:rsidRPr="00AE343B" w:rsidRDefault="00D4601F" w:rsidP="00AE343B">
            <w:pPr>
              <w:spacing w:after="0"/>
              <w:jc w:val="center"/>
              <w:rPr>
                <w:rFonts w:ascii="Times New Roman" w:hAnsi="Times New Roman" w:cs="Times New Roman"/>
                <w:bCs/>
                <w:sz w:val="24"/>
                <w:szCs w:val="24"/>
              </w:rPr>
            </w:pPr>
            <w:r w:rsidRPr="00AE343B">
              <w:rPr>
                <w:rFonts w:ascii="Times New Roman" w:hAnsi="Times New Roman" w:cs="Times New Roman"/>
                <w:bCs/>
                <w:sz w:val="24"/>
                <w:szCs w:val="24"/>
              </w:rPr>
              <w:t>ОК 1, ОК 2, ОК 3, ОК 4, ОК 5, ОК 6, ОК7, ОК8, ОК 9, ОК 11</w:t>
            </w:r>
          </w:p>
          <w:p w14:paraId="19BE2BD9" w14:textId="3ED13525" w:rsidR="00D4601F" w:rsidRPr="00AE343B" w:rsidRDefault="00D4601F" w:rsidP="00AE343B">
            <w:pPr>
              <w:spacing w:after="0"/>
              <w:jc w:val="center"/>
              <w:rPr>
                <w:rFonts w:ascii="Times New Roman" w:hAnsi="Times New Roman" w:cs="Times New Roman"/>
                <w:bCs/>
                <w:sz w:val="24"/>
                <w:szCs w:val="24"/>
              </w:rPr>
            </w:pPr>
            <w:r w:rsidRPr="00AE343B">
              <w:rPr>
                <w:rFonts w:ascii="Times New Roman" w:hAnsi="Times New Roman" w:cs="Times New Roman"/>
                <w:bCs/>
                <w:sz w:val="24"/>
                <w:szCs w:val="24"/>
              </w:rPr>
              <w:t>ПК5.1, ПК5.3, ПК5.4, ПК5.5.</w:t>
            </w:r>
          </w:p>
          <w:p w14:paraId="5F24D648" w14:textId="4836A91B" w:rsidR="00236900" w:rsidRPr="00AE343B" w:rsidRDefault="00D4601F" w:rsidP="00AE343B">
            <w:pPr>
              <w:spacing w:after="0"/>
              <w:jc w:val="center"/>
              <w:rPr>
                <w:rFonts w:ascii="Times New Roman" w:hAnsi="Times New Roman" w:cs="Times New Roman"/>
                <w:bCs/>
                <w:sz w:val="24"/>
                <w:szCs w:val="24"/>
              </w:rPr>
            </w:pPr>
            <w:r w:rsidRPr="00AE343B">
              <w:rPr>
                <w:rFonts w:ascii="Times New Roman" w:hAnsi="Times New Roman" w:cs="Times New Roman"/>
                <w:sz w:val="24"/>
                <w:szCs w:val="24"/>
              </w:rPr>
              <w:t xml:space="preserve">ЛР 15, ЛР 18, ЛР 19, ЛР 20, ЛР 22, ЛР 23, </w:t>
            </w:r>
          </w:p>
        </w:tc>
      </w:tr>
      <w:tr w:rsidR="00AE343B" w:rsidRPr="00AE343B" w14:paraId="7224F9E8" w14:textId="77777777" w:rsidTr="006C1C0C">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8E86A9"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01D0C92E" w14:textId="60423675" w:rsidR="00236900" w:rsidRPr="00AE343B" w:rsidRDefault="00317B3B" w:rsidP="00AE343B">
            <w:pPr>
              <w:spacing w:after="0"/>
              <w:jc w:val="both"/>
              <w:rPr>
                <w:rFonts w:ascii="Times New Roman" w:hAnsi="Times New Roman" w:cs="Times New Roman"/>
                <w:bCs/>
                <w:sz w:val="24"/>
                <w:szCs w:val="24"/>
              </w:rPr>
            </w:pPr>
            <w:r w:rsidRPr="00AE343B">
              <w:rPr>
                <w:rFonts w:ascii="Times New Roman" w:hAnsi="Times New Roman" w:cs="Times New Roman"/>
                <w:sz w:val="24"/>
                <w:szCs w:val="24"/>
              </w:rPr>
              <w:t>1.</w:t>
            </w:r>
            <w:r w:rsidR="00236900" w:rsidRPr="00AE343B">
              <w:rPr>
                <w:rFonts w:ascii="Times New Roman" w:hAnsi="Times New Roman" w:cs="Times New Roman"/>
                <w:sz w:val="24"/>
                <w:szCs w:val="24"/>
              </w:rPr>
              <w:t xml:space="preserve">Особенности организации педагогического исследования в дошкольном </w:t>
            </w:r>
            <w:r w:rsidR="00236900" w:rsidRPr="00AE343B">
              <w:rPr>
                <w:rFonts w:ascii="Times New Roman" w:hAnsi="Times New Roman" w:cs="Times New Roman"/>
                <w:sz w:val="24"/>
                <w:szCs w:val="24"/>
              </w:rPr>
              <w:lastRenderedPageBreak/>
              <w:t>образовании</w:t>
            </w:r>
          </w:p>
        </w:tc>
        <w:tc>
          <w:tcPr>
            <w:tcW w:w="674" w:type="pct"/>
            <w:tcBorders>
              <w:top w:val="single" w:sz="4" w:space="0" w:color="auto"/>
              <w:left w:val="single" w:sz="4" w:space="0" w:color="auto"/>
              <w:bottom w:val="single" w:sz="4" w:space="0" w:color="auto"/>
              <w:right w:val="single" w:sz="4" w:space="0" w:color="auto"/>
            </w:tcBorders>
            <w:hideMark/>
          </w:tcPr>
          <w:p w14:paraId="41C29DA3" w14:textId="77777777" w:rsidR="00236900" w:rsidRPr="00AE343B" w:rsidRDefault="00236900" w:rsidP="00AE343B">
            <w:pPr>
              <w:tabs>
                <w:tab w:val="left" w:pos="190"/>
              </w:tabs>
              <w:spacing w:after="0"/>
              <w:jc w:val="center"/>
              <w:rPr>
                <w:rFonts w:ascii="Times New Roman" w:hAnsi="Times New Roman" w:cs="Times New Roman"/>
                <w:sz w:val="24"/>
                <w:szCs w:val="24"/>
              </w:rPr>
            </w:pPr>
            <w:r w:rsidRPr="00AE343B">
              <w:rPr>
                <w:rFonts w:ascii="Times New Roman" w:hAnsi="Times New Roman" w:cs="Times New Roman"/>
                <w:sz w:val="24"/>
                <w:szCs w:val="24"/>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264B55" w14:textId="77777777" w:rsidR="00236900" w:rsidRPr="00AE343B" w:rsidRDefault="00236900" w:rsidP="00AE343B">
            <w:pPr>
              <w:spacing w:after="0"/>
              <w:rPr>
                <w:rFonts w:ascii="Times New Roman" w:hAnsi="Times New Roman" w:cs="Times New Roman"/>
                <w:bCs/>
                <w:sz w:val="24"/>
                <w:szCs w:val="24"/>
              </w:rPr>
            </w:pPr>
          </w:p>
        </w:tc>
      </w:tr>
      <w:tr w:rsidR="00AE343B" w:rsidRPr="00AE343B" w14:paraId="2DB57C5D" w14:textId="77777777" w:rsidTr="006C1C0C">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94270E"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41AAFB9C" w14:textId="378A01A4" w:rsidR="00236900" w:rsidRPr="00AE343B" w:rsidRDefault="00317B3B" w:rsidP="00AE343B">
            <w:pPr>
              <w:spacing w:after="0"/>
              <w:jc w:val="both"/>
              <w:rPr>
                <w:rFonts w:ascii="Times New Roman" w:hAnsi="Times New Roman" w:cs="Times New Roman"/>
                <w:bCs/>
                <w:sz w:val="24"/>
                <w:szCs w:val="24"/>
              </w:rPr>
            </w:pPr>
            <w:r w:rsidRPr="00AE343B">
              <w:rPr>
                <w:rFonts w:ascii="Times New Roman" w:hAnsi="Times New Roman" w:cs="Times New Roman"/>
                <w:sz w:val="24"/>
                <w:szCs w:val="24"/>
              </w:rPr>
              <w:t>2.</w:t>
            </w:r>
            <w:r w:rsidR="00236900" w:rsidRPr="00AE343B">
              <w:rPr>
                <w:rFonts w:ascii="Times New Roman" w:hAnsi="Times New Roman" w:cs="Times New Roman"/>
                <w:sz w:val="24"/>
                <w:szCs w:val="24"/>
              </w:rPr>
              <w:t>Основы организации опытно-экспериментальной работы в сфере образования</w:t>
            </w:r>
          </w:p>
        </w:tc>
        <w:tc>
          <w:tcPr>
            <w:tcW w:w="674" w:type="pct"/>
            <w:tcBorders>
              <w:top w:val="single" w:sz="4" w:space="0" w:color="auto"/>
              <w:left w:val="single" w:sz="4" w:space="0" w:color="auto"/>
              <w:bottom w:val="single" w:sz="4" w:space="0" w:color="auto"/>
              <w:right w:val="single" w:sz="4" w:space="0" w:color="auto"/>
            </w:tcBorders>
            <w:hideMark/>
          </w:tcPr>
          <w:p w14:paraId="57835A00" w14:textId="77777777" w:rsidR="00236900" w:rsidRPr="00AE343B" w:rsidRDefault="00236900" w:rsidP="00AE343B">
            <w:pPr>
              <w:tabs>
                <w:tab w:val="left" w:pos="190"/>
              </w:tabs>
              <w:spacing w:after="0"/>
              <w:jc w:val="center"/>
              <w:rPr>
                <w:rFonts w:ascii="Times New Roman" w:hAnsi="Times New Roman" w:cs="Times New Roman"/>
                <w:sz w:val="24"/>
                <w:szCs w:val="24"/>
              </w:rPr>
            </w:pPr>
            <w:r w:rsidRPr="00AE343B">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209308" w14:textId="77777777" w:rsidR="00236900" w:rsidRPr="00AE343B" w:rsidRDefault="00236900" w:rsidP="00AE343B">
            <w:pPr>
              <w:spacing w:after="0"/>
              <w:rPr>
                <w:rFonts w:ascii="Times New Roman" w:hAnsi="Times New Roman" w:cs="Times New Roman"/>
                <w:bCs/>
                <w:sz w:val="24"/>
                <w:szCs w:val="24"/>
              </w:rPr>
            </w:pPr>
          </w:p>
        </w:tc>
      </w:tr>
      <w:tr w:rsidR="00AE343B" w:rsidRPr="00AE343B" w14:paraId="201A6F12" w14:textId="77777777" w:rsidTr="006C1C0C">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70C930"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4FE30244" w14:textId="4CC081B1" w:rsidR="00236900" w:rsidRPr="00AE343B" w:rsidRDefault="00236900" w:rsidP="00AE343B">
            <w:pPr>
              <w:spacing w:after="0"/>
              <w:jc w:val="both"/>
              <w:rPr>
                <w:rFonts w:ascii="Times New Roman" w:hAnsi="Times New Roman" w:cs="Times New Roman"/>
                <w:bCs/>
                <w:sz w:val="24"/>
                <w:szCs w:val="24"/>
              </w:rPr>
            </w:pPr>
            <w:r w:rsidRPr="00AE343B">
              <w:rPr>
                <w:rFonts w:ascii="Times New Roman" w:hAnsi="Times New Roman" w:cs="Times New Roman"/>
                <w:sz w:val="24"/>
                <w:szCs w:val="24"/>
              </w:rPr>
              <w:t>Педагогический проект как форма организации исследовательской деятельности</w:t>
            </w:r>
          </w:p>
        </w:tc>
        <w:tc>
          <w:tcPr>
            <w:tcW w:w="674" w:type="pct"/>
            <w:tcBorders>
              <w:top w:val="single" w:sz="4" w:space="0" w:color="auto"/>
              <w:left w:val="single" w:sz="4" w:space="0" w:color="auto"/>
              <w:bottom w:val="single" w:sz="4" w:space="0" w:color="auto"/>
              <w:right w:val="single" w:sz="4" w:space="0" w:color="auto"/>
            </w:tcBorders>
            <w:hideMark/>
          </w:tcPr>
          <w:p w14:paraId="52DABDA6" w14:textId="77777777" w:rsidR="00236900" w:rsidRPr="00AE343B" w:rsidRDefault="00236900" w:rsidP="00AE343B">
            <w:pPr>
              <w:tabs>
                <w:tab w:val="left" w:pos="190"/>
              </w:tabs>
              <w:spacing w:after="0"/>
              <w:jc w:val="center"/>
              <w:rPr>
                <w:rFonts w:ascii="Times New Roman" w:hAnsi="Times New Roman" w:cs="Times New Roman"/>
                <w:sz w:val="24"/>
                <w:szCs w:val="24"/>
              </w:rPr>
            </w:pPr>
            <w:r w:rsidRPr="00AE343B">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A6611" w14:textId="77777777" w:rsidR="00236900" w:rsidRPr="00AE343B" w:rsidRDefault="00236900" w:rsidP="00AE343B">
            <w:pPr>
              <w:spacing w:after="0"/>
              <w:rPr>
                <w:rFonts w:ascii="Times New Roman" w:hAnsi="Times New Roman" w:cs="Times New Roman"/>
                <w:bCs/>
                <w:sz w:val="24"/>
                <w:szCs w:val="24"/>
              </w:rPr>
            </w:pPr>
          </w:p>
        </w:tc>
      </w:tr>
      <w:tr w:rsidR="00AE343B" w:rsidRPr="00AE343B" w14:paraId="061C0FD0" w14:textId="77777777" w:rsidTr="006C1C0C">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C6D5F6"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5E0B2B16" w14:textId="77777777" w:rsidR="00236900" w:rsidRPr="00AE343B" w:rsidRDefault="00236900" w:rsidP="00AE343B">
            <w:pPr>
              <w:spacing w:after="0"/>
              <w:rPr>
                <w:rFonts w:ascii="Times New Roman" w:hAnsi="Times New Roman" w:cs="Times New Roman"/>
                <w:b/>
                <w:bCs/>
                <w:sz w:val="24"/>
                <w:szCs w:val="24"/>
              </w:rPr>
            </w:pPr>
            <w:r w:rsidRPr="00AE343B">
              <w:rPr>
                <w:rFonts w:ascii="Times New Roman" w:hAnsi="Times New Roman" w:cs="Times New Roman"/>
                <w:b/>
                <w:bCs/>
                <w:sz w:val="24"/>
                <w:szCs w:val="24"/>
              </w:rPr>
              <w:t>В том числе практических занятий</w:t>
            </w:r>
          </w:p>
        </w:tc>
        <w:tc>
          <w:tcPr>
            <w:tcW w:w="674" w:type="pct"/>
            <w:tcBorders>
              <w:top w:val="single" w:sz="4" w:space="0" w:color="auto"/>
              <w:left w:val="single" w:sz="4" w:space="0" w:color="auto"/>
              <w:bottom w:val="single" w:sz="4" w:space="0" w:color="auto"/>
              <w:right w:val="single" w:sz="4" w:space="0" w:color="auto"/>
            </w:tcBorders>
            <w:hideMark/>
          </w:tcPr>
          <w:p w14:paraId="6D80DA55" w14:textId="5F738865" w:rsidR="00236900" w:rsidRPr="00AE343B" w:rsidRDefault="00236900" w:rsidP="00AE343B">
            <w:pPr>
              <w:tabs>
                <w:tab w:val="left" w:pos="190"/>
              </w:tabs>
              <w:spacing w:after="0"/>
              <w:jc w:val="center"/>
              <w:rPr>
                <w:rFonts w:ascii="Times New Roman" w:hAnsi="Times New Roman" w:cs="Times New Roman"/>
                <w:b/>
                <w:bCs/>
                <w:sz w:val="24"/>
                <w:szCs w:val="24"/>
              </w:rPr>
            </w:pPr>
            <w:r w:rsidRPr="00AE343B">
              <w:rPr>
                <w:rFonts w:ascii="Times New Roman" w:hAnsi="Times New Roman" w:cs="Times New Roman"/>
                <w:b/>
                <w:bCs/>
                <w:sz w:val="24"/>
                <w:szCs w:val="24"/>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4EBF0" w14:textId="77777777" w:rsidR="00236900" w:rsidRPr="00AE343B" w:rsidRDefault="00236900" w:rsidP="00AE343B">
            <w:pPr>
              <w:spacing w:after="0"/>
              <w:rPr>
                <w:rFonts w:ascii="Times New Roman" w:hAnsi="Times New Roman" w:cs="Times New Roman"/>
                <w:bCs/>
                <w:sz w:val="24"/>
                <w:szCs w:val="24"/>
              </w:rPr>
            </w:pPr>
          </w:p>
        </w:tc>
      </w:tr>
      <w:tr w:rsidR="00AE343B" w:rsidRPr="00AE343B" w14:paraId="3C8374C0" w14:textId="77777777" w:rsidTr="006C1C0C">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9745D3"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60043E03" w14:textId="023DA2D5" w:rsidR="00236900" w:rsidRPr="00AE343B" w:rsidRDefault="00236900" w:rsidP="00AE343B">
            <w:pPr>
              <w:spacing w:after="0"/>
              <w:rPr>
                <w:rFonts w:ascii="Times New Roman" w:hAnsi="Times New Roman" w:cs="Times New Roman"/>
                <w:b/>
                <w:bCs/>
                <w:sz w:val="24"/>
                <w:szCs w:val="24"/>
              </w:rPr>
            </w:pPr>
            <w:r w:rsidRPr="00AE343B">
              <w:rPr>
                <w:rFonts w:ascii="Times New Roman" w:hAnsi="Times New Roman" w:cs="Times New Roman"/>
                <w:b/>
                <w:sz w:val="24"/>
                <w:szCs w:val="24"/>
              </w:rPr>
              <w:t xml:space="preserve">Практическое занятие </w:t>
            </w:r>
            <w:r w:rsidR="008630D5" w:rsidRPr="00AE343B">
              <w:rPr>
                <w:rFonts w:ascii="Times New Roman" w:hAnsi="Times New Roman" w:cs="Times New Roman"/>
                <w:b/>
                <w:sz w:val="24"/>
                <w:szCs w:val="24"/>
              </w:rPr>
              <w:t>21</w:t>
            </w:r>
            <w:r w:rsidRPr="00AE343B">
              <w:rPr>
                <w:rFonts w:ascii="Times New Roman" w:hAnsi="Times New Roman" w:cs="Times New Roman"/>
                <w:b/>
                <w:sz w:val="24"/>
                <w:szCs w:val="24"/>
              </w:rPr>
              <w:t>.</w:t>
            </w:r>
            <w:r w:rsidRPr="00AE343B">
              <w:rPr>
                <w:rFonts w:ascii="Times New Roman" w:hAnsi="Times New Roman" w:cs="Times New Roman"/>
                <w:sz w:val="24"/>
                <w:szCs w:val="24"/>
              </w:rPr>
              <w:t xml:space="preserve"> Разработка под руководством преподавателя плана проведения педагогического исследования в области дошкольного образования по теме «Оценка родителями качества деятельности дошкольного образовательного учреждения»</w:t>
            </w:r>
          </w:p>
        </w:tc>
        <w:tc>
          <w:tcPr>
            <w:tcW w:w="674" w:type="pct"/>
            <w:tcBorders>
              <w:top w:val="single" w:sz="4" w:space="0" w:color="auto"/>
              <w:left w:val="single" w:sz="4" w:space="0" w:color="auto"/>
              <w:bottom w:val="single" w:sz="4" w:space="0" w:color="auto"/>
              <w:right w:val="single" w:sz="4" w:space="0" w:color="auto"/>
            </w:tcBorders>
          </w:tcPr>
          <w:p w14:paraId="0DD5E7E3" w14:textId="77777777" w:rsidR="00236900" w:rsidRPr="00AE343B" w:rsidRDefault="00236900" w:rsidP="00AE343B">
            <w:pPr>
              <w:tabs>
                <w:tab w:val="left" w:pos="190"/>
              </w:tabs>
              <w:spacing w:after="0"/>
              <w:rPr>
                <w:rFonts w:ascii="Times New Roman" w:hAnsi="Times New Roman" w:cs="Times New Roman"/>
                <w:sz w:val="24"/>
                <w:szCs w:val="24"/>
              </w:rPr>
            </w:pPr>
          </w:p>
          <w:p w14:paraId="622D9DB2" w14:textId="2EF646F0" w:rsidR="00236900" w:rsidRPr="00AE343B" w:rsidRDefault="00DF6343" w:rsidP="00AE343B">
            <w:pPr>
              <w:tabs>
                <w:tab w:val="left" w:pos="190"/>
              </w:tabs>
              <w:spacing w:after="0"/>
              <w:jc w:val="center"/>
              <w:rPr>
                <w:rFonts w:ascii="Times New Roman" w:hAnsi="Times New Roman" w:cs="Times New Roman"/>
                <w:sz w:val="24"/>
                <w:szCs w:val="24"/>
              </w:rPr>
            </w:pPr>
            <w:r w:rsidRPr="00AE343B">
              <w:rPr>
                <w:rFonts w:ascii="Times New Roman" w:hAnsi="Times New Roman" w:cs="Times New Roman"/>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79247" w14:textId="77777777" w:rsidR="00236900" w:rsidRPr="00AE343B" w:rsidRDefault="00236900" w:rsidP="00AE343B">
            <w:pPr>
              <w:spacing w:after="0"/>
              <w:rPr>
                <w:rFonts w:ascii="Times New Roman" w:hAnsi="Times New Roman" w:cs="Times New Roman"/>
                <w:bCs/>
                <w:sz w:val="24"/>
                <w:szCs w:val="24"/>
              </w:rPr>
            </w:pPr>
          </w:p>
        </w:tc>
      </w:tr>
      <w:tr w:rsidR="00AE343B" w:rsidRPr="00AE343B" w14:paraId="29085192" w14:textId="77777777" w:rsidTr="006C1C0C">
        <w:trPr>
          <w:trHeight w:val="275"/>
        </w:trPr>
        <w:tc>
          <w:tcPr>
            <w:tcW w:w="0" w:type="auto"/>
            <w:vMerge/>
            <w:tcBorders>
              <w:top w:val="single" w:sz="4" w:space="0" w:color="auto"/>
              <w:left w:val="single" w:sz="4" w:space="0" w:color="auto"/>
              <w:bottom w:val="single" w:sz="4" w:space="0" w:color="auto"/>
              <w:right w:val="single" w:sz="4" w:space="0" w:color="auto"/>
            </w:tcBorders>
            <w:vAlign w:val="center"/>
          </w:tcPr>
          <w:p w14:paraId="68AB18F1"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tcPr>
          <w:p w14:paraId="06E8D04A" w14:textId="119C6F0B" w:rsidR="00236900" w:rsidRPr="00AE343B" w:rsidRDefault="00236900" w:rsidP="00AE343B">
            <w:pPr>
              <w:spacing w:after="0"/>
              <w:rPr>
                <w:rFonts w:ascii="Times New Roman" w:hAnsi="Times New Roman" w:cs="Times New Roman"/>
                <w:b/>
                <w:bCs/>
                <w:sz w:val="24"/>
                <w:szCs w:val="24"/>
              </w:rPr>
            </w:pPr>
            <w:r w:rsidRPr="00AE343B">
              <w:rPr>
                <w:rFonts w:ascii="Times New Roman" w:hAnsi="Times New Roman" w:cs="Times New Roman"/>
                <w:b/>
                <w:sz w:val="24"/>
                <w:szCs w:val="24"/>
              </w:rPr>
              <w:t xml:space="preserve">Практическое занятие </w:t>
            </w:r>
            <w:r w:rsidR="008630D5" w:rsidRPr="00AE343B">
              <w:rPr>
                <w:rFonts w:ascii="Times New Roman" w:hAnsi="Times New Roman" w:cs="Times New Roman"/>
                <w:b/>
                <w:sz w:val="24"/>
                <w:szCs w:val="24"/>
              </w:rPr>
              <w:t>22</w:t>
            </w:r>
            <w:r w:rsidRPr="00AE343B">
              <w:rPr>
                <w:rFonts w:ascii="Times New Roman" w:hAnsi="Times New Roman" w:cs="Times New Roman"/>
                <w:b/>
                <w:sz w:val="24"/>
                <w:szCs w:val="24"/>
              </w:rPr>
              <w:t>.</w:t>
            </w:r>
            <w:r w:rsidRPr="00AE343B">
              <w:rPr>
                <w:rFonts w:ascii="Times New Roman" w:hAnsi="Times New Roman" w:cs="Times New Roman"/>
                <w:sz w:val="24"/>
                <w:szCs w:val="24"/>
              </w:rPr>
              <w:t xml:space="preserve"> Разработка программы эксперимента по проблемам дошкольного образования по предложенной схеме (на примере адаптации методической разработки к заданным условиям воспитательно-образовательного процесса)</w:t>
            </w:r>
          </w:p>
        </w:tc>
        <w:tc>
          <w:tcPr>
            <w:tcW w:w="674" w:type="pct"/>
            <w:tcBorders>
              <w:top w:val="single" w:sz="4" w:space="0" w:color="auto"/>
              <w:left w:val="single" w:sz="4" w:space="0" w:color="auto"/>
              <w:bottom w:val="single" w:sz="4" w:space="0" w:color="auto"/>
              <w:right w:val="single" w:sz="4" w:space="0" w:color="auto"/>
            </w:tcBorders>
          </w:tcPr>
          <w:p w14:paraId="2C8B483A" w14:textId="7DDED0C7" w:rsidR="00236900" w:rsidRPr="00AE343B" w:rsidRDefault="00236900" w:rsidP="00AE343B">
            <w:pPr>
              <w:tabs>
                <w:tab w:val="left" w:pos="190"/>
              </w:tabs>
              <w:spacing w:after="0"/>
              <w:jc w:val="center"/>
              <w:rPr>
                <w:rFonts w:ascii="Times New Roman" w:hAnsi="Times New Roman" w:cs="Times New Roman"/>
                <w:sz w:val="24"/>
                <w:szCs w:val="24"/>
              </w:rPr>
            </w:pPr>
            <w:r w:rsidRPr="00AE343B">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765EAC63" w14:textId="77777777" w:rsidR="00236900" w:rsidRPr="00AE343B" w:rsidRDefault="00236900" w:rsidP="00AE343B">
            <w:pPr>
              <w:spacing w:after="0"/>
              <w:rPr>
                <w:rFonts w:ascii="Times New Roman" w:hAnsi="Times New Roman" w:cs="Times New Roman"/>
                <w:bCs/>
                <w:sz w:val="24"/>
                <w:szCs w:val="24"/>
              </w:rPr>
            </w:pPr>
          </w:p>
        </w:tc>
      </w:tr>
      <w:tr w:rsidR="00AE343B" w:rsidRPr="00AE343B" w14:paraId="391C5173" w14:textId="77777777" w:rsidTr="006C1C0C">
        <w:trPr>
          <w:trHeight w:val="275"/>
        </w:trPr>
        <w:tc>
          <w:tcPr>
            <w:tcW w:w="0" w:type="auto"/>
            <w:vMerge/>
            <w:tcBorders>
              <w:top w:val="single" w:sz="4" w:space="0" w:color="auto"/>
              <w:left w:val="single" w:sz="4" w:space="0" w:color="auto"/>
              <w:bottom w:val="single" w:sz="4" w:space="0" w:color="auto"/>
              <w:right w:val="single" w:sz="4" w:space="0" w:color="auto"/>
            </w:tcBorders>
            <w:vAlign w:val="center"/>
          </w:tcPr>
          <w:p w14:paraId="7E105AED"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tcPr>
          <w:p w14:paraId="547D401D" w14:textId="208D1D9D" w:rsidR="00236900" w:rsidRPr="00AE343B" w:rsidRDefault="00236900" w:rsidP="00AE343B">
            <w:pPr>
              <w:spacing w:after="0"/>
              <w:rPr>
                <w:rFonts w:ascii="Times New Roman" w:hAnsi="Times New Roman" w:cs="Times New Roman"/>
                <w:b/>
                <w:bCs/>
                <w:sz w:val="24"/>
                <w:szCs w:val="24"/>
              </w:rPr>
            </w:pPr>
            <w:r w:rsidRPr="00AE343B">
              <w:rPr>
                <w:rFonts w:ascii="Times New Roman" w:hAnsi="Times New Roman" w:cs="Times New Roman"/>
                <w:b/>
                <w:sz w:val="24"/>
                <w:szCs w:val="24"/>
              </w:rPr>
              <w:t xml:space="preserve">Практическое занятие </w:t>
            </w:r>
            <w:r w:rsidR="008630D5" w:rsidRPr="00AE343B">
              <w:rPr>
                <w:rFonts w:ascii="Times New Roman" w:hAnsi="Times New Roman" w:cs="Times New Roman"/>
                <w:b/>
                <w:sz w:val="24"/>
                <w:szCs w:val="24"/>
              </w:rPr>
              <w:t>2</w:t>
            </w:r>
            <w:r w:rsidR="00DF6343" w:rsidRPr="00AE343B">
              <w:rPr>
                <w:rFonts w:ascii="Times New Roman" w:hAnsi="Times New Roman" w:cs="Times New Roman"/>
                <w:b/>
                <w:sz w:val="24"/>
                <w:szCs w:val="24"/>
              </w:rPr>
              <w:t>3</w:t>
            </w:r>
            <w:r w:rsidRPr="00AE343B">
              <w:rPr>
                <w:rFonts w:ascii="Times New Roman" w:hAnsi="Times New Roman" w:cs="Times New Roman"/>
                <w:b/>
                <w:sz w:val="24"/>
                <w:szCs w:val="24"/>
              </w:rPr>
              <w:t>.</w:t>
            </w:r>
            <w:r w:rsidRPr="00AE343B">
              <w:rPr>
                <w:rFonts w:ascii="Times New Roman" w:hAnsi="Times New Roman" w:cs="Times New Roman"/>
                <w:sz w:val="24"/>
                <w:szCs w:val="24"/>
              </w:rPr>
              <w:t xml:space="preserve"> Разработка педагогического проекта по одной из проблем дошкольного образования</w:t>
            </w:r>
          </w:p>
        </w:tc>
        <w:tc>
          <w:tcPr>
            <w:tcW w:w="674" w:type="pct"/>
            <w:tcBorders>
              <w:top w:val="single" w:sz="4" w:space="0" w:color="auto"/>
              <w:left w:val="single" w:sz="4" w:space="0" w:color="auto"/>
              <w:bottom w:val="single" w:sz="4" w:space="0" w:color="auto"/>
              <w:right w:val="single" w:sz="4" w:space="0" w:color="auto"/>
            </w:tcBorders>
          </w:tcPr>
          <w:p w14:paraId="641188DA" w14:textId="67FC58D4" w:rsidR="00236900" w:rsidRPr="00AE343B" w:rsidRDefault="00236900" w:rsidP="00AE343B">
            <w:pPr>
              <w:tabs>
                <w:tab w:val="left" w:pos="190"/>
              </w:tabs>
              <w:spacing w:after="0"/>
              <w:jc w:val="center"/>
              <w:rPr>
                <w:rFonts w:ascii="Times New Roman" w:hAnsi="Times New Roman" w:cs="Times New Roman"/>
                <w:sz w:val="24"/>
                <w:szCs w:val="24"/>
              </w:rPr>
            </w:pPr>
            <w:r w:rsidRPr="00AE343B">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0FBBF7C1" w14:textId="77777777" w:rsidR="00236900" w:rsidRPr="00AE343B" w:rsidRDefault="00236900" w:rsidP="00AE343B">
            <w:pPr>
              <w:spacing w:after="0"/>
              <w:rPr>
                <w:rFonts w:ascii="Times New Roman" w:hAnsi="Times New Roman" w:cs="Times New Roman"/>
                <w:bCs/>
                <w:sz w:val="24"/>
                <w:szCs w:val="24"/>
              </w:rPr>
            </w:pPr>
          </w:p>
        </w:tc>
      </w:tr>
      <w:tr w:rsidR="00AE343B" w:rsidRPr="00AE343B" w14:paraId="599BC024" w14:textId="77777777" w:rsidTr="006C1C0C">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2C41E"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152B04CB" w14:textId="77777777" w:rsidR="00236900" w:rsidRPr="00AE343B" w:rsidRDefault="00236900"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AE343B">
              <w:rPr>
                <w:rFonts w:ascii="Times New Roman" w:hAnsi="Times New Roman" w:cs="Times New Roman"/>
                <w:b/>
                <w:bCs/>
                <w:sz w:val="24"/>
                <w:szCs w:val="24"/>
              </w:rPr>
              <w:t xml:space="preserve">Самостоятельная работа </w:t>
            </w:r>
          </w:p>
          <w:p w14:paraId="2E63A462" w14:textId="77777777" w:rsidR="00236900" w:rsidRPr="00AE343B" w:rsidRDefault="00236900"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AE343B">
              <w:rPr>
                <w:rFonts w:ascii="Times New Roman" w:hAnsi="Times New Roman" w:cs="Times New Roman"/>
                <w:bCs/>
                <w:sz w:val="24"/>
                <w:szCs w:val="24"/>
              </w:rPr>
              <w:t>Проведение исследования по теме «Оценка родителями качества деятельности дошкольного образовательного учреждения» на основе предложенного инструментария. Подготовка и представление отчета.</w:t>
            </w:r>
          </w:p>
          <w:p w14:paraId="6A1C7EAA" w14:textId="3FA605C3" w:rsidR="00236900" w:rsidRPr="00AE343B" w:rsidRDefault="00236900" w:rsidP="00AE343B">
            <w:pPr>
              <w:spacing w:after="0"/>
              <w:jc w:val="both"/>
              <w:rPr>
                <w:rFonts w:ascii="Times New Roman" w:hAnsi="Times New Roman" w:cs="Times New Roman"/>
                <w:bCs/>
                <w:sz w:val="24"/>
                <w:szCs w:val="24"/>
              </w:rPr>
            </w:pPr>
            <w:r w:rsidRPr="00AE343B">
              <w:rPr>
                <w:rFonts w:ascii="Times New Roman" w:hAnsi="Times New Roman" w:cs="Times New Roman"/>
                <w:bCs/>
                <w:sz w:val="24"/>
                <w:szCs w:val="24"/>
              </w:rPr>
              <w:t>Разработка</w:t>
            </w:r>
            <w:r w:rsidRPr="00AE343B">
              <w:rPr>
                <w:rFonts w:ascii="Times New Roman" w:hAnsi="Times New Roman" w:cs="Times New Roman"/>
                <w:bCs/>
                <w:sz w:val="24"/>
                <w:szCs w:val="24"/>
              </w:rPr>
              <w:tab/>
              <w:t>педагогического проекта. Подготовка защиты проекта. Подготовка мультимедийной презентации педагогического проекта по выбранной теме.</w:t>
            </w:r>
          </w:p>
        </w:tc>
        <w:tc>
          <w:tcPr>
            <w:tcW w:w="674" w:type="pct"/>
            <w:tcBorders>
              <w:top w:val="single" w:sz="4" w:space="0" w:color="auto"/>
              <w:left w:val="single" w:sz="4" w:space="0" w:color="auto"/>
              <w:bottom w:val="single" w:sz="4" w:space="0" w:color="auto"/>
              <w:right w:val="single" w:sz="4" w:space="0" w:color="auto"/>
            </w:tcBorders>
            <w:hideMark/>
          </w:tcPr>
          <w:p w14:paraId="623436F8" w14:textId="77777777" w:rsidR="00236900" w:rsidRPr="00AE343B" w:rsidRDefault="00236900" w:rsidP="00AE343B">
            <w:pPr>
              <w:tabs>
                <w:tab w:val="left" w:pos="190"/>
              </w:tabs>
              <w:spacing w:after="0"/>
              <w:jc w:val="center"/>
              <w:rPr>
                <w:rFonts w:ascii="Times New Roman" w:hAnsi="Times New Roman" w:cs="Times New Roman"/>
                <w:b/>
                <w:bCs/>
                <w:sz w:val="24"/>
                <w:szCs w:val="24"/>
              </w:rPr>
            </w:pPr>
            <w:r w:rsidRPr="00AE343B">
              <w:rPr>
                <w:rFonts w:ascii="Times New Roman" w:hAnsi="Times New Roman" w:cs="Times New Roman"/>
                <w:b/>
                <w:bCs/>
                <w:sz w:val="24"/>
                <w:szCs w:val="24"/>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2DA190" w14:textId="77777777" w:rsidR="00236900" w:rsidRPr="00AE343B" w:rsidRDefault="00236900" w:rsidP="00AE343B">
            <w:pPr>
              <w:spacing w:after="0"/>
              <w:rPr>
                <w:rFonts w:ascii="Times New Roman" w:hAnsi="Times New Roman" w:cs="Times New Roman"/>
                <w:bCs/>
                <w:sz w:val="24"/>
                <w:szCs w:val="24"/>
              </w:rPr>
            </w:pPr>
          </w:p>
        </w:tc>
      </w:tr>
      <w:tr w:rsidR="00AE343B" w:rsidRPr="00AE343B" w14:paraId="30C65000" w14:textId="77777777" w:rsidTr="006C1C0C">
        <w:trPr>
          <w:trHeight w:val="327"/>
        </w:trPr>
        <w:tc>
          <w:tcPr>
            <w:tcW w:w="764" w:type="pct"/>
            <w:vMerge w:val="restart"/>
            <w:tcBorders>
              <w:top w:val="single" w:sz="4" w:space="0" w:color="auto"/>
              <w:left w:val="single" w:sz="4" w:space="0" w:color="auto"/>
              <w:bottom w:val="single" w:sz="4" w:space="0" w:color="auto"/>
              <w:right w:val="single" w:sz="4" w:space="0" w:color="auto"/>
            </w:tcBorders>
            <w:hideMark/>
          </w:tcPr>
          <w:p w14:paraId="47271313" w14:textId="77777777" w:rsidR="00236900" w:rsidRPr="00AE343B" w:rsidRDefault="00236900" w:rsidP="00AE343B">
            <w:pPr>
              <w:spacing w:after="0"/>
              <w:jc w:val="center"/>
              <w:rPr>
                <w:rFonts w:ascii="Times New Roman" w:hAnsi="Times New Roman" w:cs="Times New Roman"/>
                <w:b/>
                <w:bCs/>
                <w:sz w:val="24"/>
                <w:szCs w:val="24"/>
              </w:rPr>
            </w:pPr>
            <w:r w:rsidRPr="00AE343B">
              <w:rPr>
                <w:rFonts w:ascii="Times New Roman" w:hAnsi="Times New Roman" w:cs="Times New Roman"/>
                <w:b/>
                <w:bCs/>
                <w:sz w:val="24"/>
                <w:szCs w:val="24"/>
              </w:rPr>
              <w:t xml:space="preserve">Тема 8. </w:t>
            </w:r>
          </w:p>
          <w:p w14:paraId="25F876FA" w14:textId="349C6DFC" w:rsidR="00236900" w:rsidRPr="00AE343B" w:rsidRDefault="00236900" w:rsidP="00AE343B">
            <w:pPr>
              <w:spacing w:after="0"/>
              <w:jc w:val="center"/>
              <w:rPr>
                <w:rFonts w:ascii="Times New Roman" w:hAnsi="Times New Roman" w:cs="Times New Roman"/>
                <w:b/>
                <w:bCs/>
                <w:sz w:val="24"/>
                <w:szCs w:val="24"/>
              </w:rPr>
            </w:pPr>
            <w:r w:rsidRPr="00AE343B">
              <w:rPr>
                <w:rFonts w:ascii="Times New Roman" w:hAnsi="Times New Roman" w:cs="Times New Roman"/>
                <w:bCs/>
                <w:sz w:val="24"/>
                <w:szCs w:val="24"/>
              </w:rPr>
              <w:t>Мониторинг как инструмент планирования и индивидуализации образовательного процесса</w:t>
            </w:r>
          </w:p>
        </w:tc>
        <w:tc>
          <w:tcPr>
            <w:tcW w:w="2972" w:type="pct"/>
            <w:tcBorders>
              <w:top w:val="single" w:sz="4" w:space="0" w:color="auto"/>
              <w:left w:val="single" w:sz="4" w:space="0" w:color="auto"/>
              <w:bottom w:val="single" w:sz="4" w:space="0" w:color="auto"/>
              <w:right w:val="single" w:sz="4" w:space="0" w:color="auto"/>
            </w:tcBorders>
            <w:hideMark/>
          </w:tcPr>
          <w:p w14:paraId="47F914BC" w14:textId="77777777" w:rsidR="00236900" w:rsidRPr="00AE343B" w:rsidRDefault="00236900" w:rsidP="00AE343B">
            <w:pPr>
              <w:spacing w:after="0"/>
              <w:rPr>
                <w:rFonts w:ascii="Times New Roman" w:hAnsi="Times New Roman" w:cs="Times New Roman"/>
                <w:b/>
                <w:bCs/>
                <w:sz w:val="24"/>
                <w:szCs w:val="24"/>
              </w:rPr>
            </w:pPr>
            <w:r w:rsidRPr="00AE343B">
              <w:rPr>
                <w:rFonts w:ascii="Times New Roman" w:hAnsi="Times New Roman" w:cs="Times New Roman"/>
                <w:b/>
                <w:bCs/>
                <w:sz w:val="24"/>
                <w:szCs w:val="24"/>
              </w:rPr>
              <w:t>Содержание учебного материала</w:t>
            </w:r>
          </w:p>
        </w:tc>
        <w:tc>
          <w:tcPr>
            <w:tcW w:w="674" w:type="pct"/>
            <w:tcBorders>
              <w:top w:val="single" w:sz="4" w:space="0" w:color="auto"/>
              <w:left w:val="single" w:sz="4" w:space="0" w:color="auto"/>
              <w:bottom w:val="single" w:sz="4" w:space="0" w:color="auto"/>
              <w:right w:val="single" w:sz="4" w:space="0" w:color="auto"/>
            </w:tcBorders>
            <w:hideMark/>
          </w:tcPr>
          <w:p w14:paraId="399D47D0" w14:textId="6E5416BC" w:rsidR="00236900" w:rsidRPr="00AE343B" w:rsidRDefault="00236900" w:rsidP="00AE343B">
            <w:pPr>
              <w:tabs>
                <w:tab w:val="left" w:pos="190"/>
              </w:tabs>
              <w:spacing w:after="0"/>
              <w:jc w:val="center"/>
              <w:rPr>
                <w:rFonts w:ascii="Times New Roman" w:hAnsi="Times New Roman" w:cs="Times New Roman"/>
                <w:b/>
                <w:bCs/>
                <w:sz w:val="24"/>
                <w:szCs w:val="24"/>
              </w:rPr>
            </w:pPr>
            <w:r w:rsidRPr="00AE343B">
              <w:rPr>
                <w:rFonts w:ascii="Times New Roman" w:hAnsi="Times New Roman" w:cs="Times New Roman"/>
                <w:b/>
                <w:bCs/>
                <w:sz w:val="24"/>
                <w:szCs w:val="24"/>
              </w:rPr>
              <w:t>8</w:t>
            </w:r>
          </w:p>
        </w:tc>
        <w:tc>
          <w:tcPr>
            <w:tcW w:w="590" w:type="pct"/>
            <w:vMerge w:val="restart"/>
            <w:tcBorders>
              <w:top w:val="single" w:sz="4" w:space="0" w:color="auto"/>
              <w:left w:val="single" w:sz="4" w:space="0" w:color="auto"/>
              <w:bottom w:val="single" w:sz="4" w:space="0" w:color="auto"/>
              <w:right w:val="single" w:sz="4" w:space="0" w:color="auto"/>
            </w:tcBorders>
            <w:vAlign w:val="center"/>
            <w:hideMark/>
          </w:tcPr>
          <w:p w14:paraId="55080BBA" w14:textId="77777777" w:rsidR="00D4601F" w:rsidRPr="00AE343B" w:rsidRDefault="00D4601F" w:rsidP="00AE343B">
            <w:pPr>
              <w:spacing w:after="0"/>
              <w:jc w:val="center"/>
              <w:rPr>
                <w:rFonts w:ascii="Times New Roman" w:hAnsi="Times New Roman" w:cs="Times New Roman"/>
                <w:bCs/>
                <w:sz w:val="24"/>
                <w:szCs w:val="24"/>
              </w:rPr>
            </w:pPr>
            <w:r w:rsidRPr="00AE343B">
              <w:rPr>
                <w:rFonts w:ascii="Times New Roman" w:hAnsi="Times New Roman" w:cs="Times New Roman"/>
                <w:bCs/>
                <w:sz w:val="24"/>
                <w:szCs w:val="24"/>
              </w:rPr>
              <w:t>ОК 1, ОК 2, ОК 3, ОК 4, ОК 5, ОК 6, ОК7, ОК8, ОК 9, ОК 11</w:t>
            </w:r>
          </w:p>
          <w:p w14:paraId="30B6D4E2" w14:textId="77777777" w:rsidR="00D4601F" w:rsidRPr="00AE343B" w:rsidRDefault="00D4601F" w:rsidP="00AE343B">
            <w:pPr>
              <w:spacing w:after="0"/>
              <w:jc w:val="center"/>
              <w:rPr>
                <w:rFonts w:ascii="Times New Roman" w:hAnsi="Times New Roman" w:cs="Times New Roman"/>
                <w:bCs/>
                <w:sz w:val="24"/>
                <w:szCs w:val="24"/>
              </w:rPr>
            </w:pPr>
            <w:r w:rsidRPr="00AE343B">
              <w:rPr>
                <w:rFonts w:ascii="Times New Roman" w:hAnsi="Times New Roman" w:cs="Times New Roman"/>
                <w:bCs/>
                <w:sz w:val="24"/>
                <w:szCs w:val="24"/>
              </w:rPr>
              <w:t>ПК5.1, ПК5.2, ПК5.3, ПК5.4, ПК5.5.</w:t>
            </w:r>
          </w:p>
          <w:p w14:paraId="56A5C6BE" w14:textId="7111B4AB" w:rsidR="00236900" w:rsidRPr="00AE343B" w:rsidRDefault="00D4601F" w:rsidP="00AE343B">
            <w:pPr>
              <w:spacing w:after="0"/>
              <w:jc w:val="center"/>
              <w:rPr>
                <w:rFonts w:ascii="Times New Roman" w:hAnsi="Times New Roman" w:cs="Times New Roman"/>
                <w:bCs/>
                <w:sz w:val="24"/>
                <w:szCs w:val="24"/>
              </w:rPr>
            </w:pPr>
            <w:r w:rsidRPr="00AE343B">
              <w:rPr>
                <w:rFonts w:ascii="Times New Roman" w:hAnsi="Times New Roman" w:cs="Times New Roman"/>
                <w:sz w:val="24"/>
                <w:szCs w:val="24"/>
              </w:rPr>
              <w:t xml:space="preserve">ЛР 15, ЛР 18, ЛР 19, ЛР 20, </w:t>
            </w:r>
            <w:r w:rsidRPr="00AE343B">
              <w:rPr>
                <w:rFonts w:ascii="Times New Roman" w:hAnsi="Times New Roman" w:cs="Times New Roman"/>
                <w:sz w:val="24"/>
                <w:szCs w:val="24"/>
              </w:rPr>
              <w:lastRenderedPageBreak/>
              <w:t>ЛР 22, ЛР 23, ЛР 24</w:t>
            </w:r>
          </w:p>
        </w:tc>
      </w:tr>
      <w:tr w:rsidR="00AE343B" w:rsidRPr="00AE343B" w14:paraId="706F18B3" w14:textId="77777777" w:rsidTr="006C1C0C">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F7D5D5"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38D3314F" w14:textId="53779A68" w:rsidR="00236900" w:rsidRPr="00AE343B" w:rsidRDefault="00236900" w:rsidP="00AE343B">
            <w:pPr>
              <w:spacing w:after="0"/>
              <w:jc w:val="both"/>
              <w:rPr>
                <w:rFonts w:ascii="Times New Roman" w:hAnsi="Times New Roman" w:cs="Times New Roman"/>
                <w:bCs/>
                <w:sz w:val="24"/>
                <w:szCs w:val="24"/>
              </w:rPr>
            </w:pPr>
            <w:r w:rsidRPr="00AE343B">
              <w:rPr>
                <w:rFonts w:ascii="Times New Roman" w:hAnsi="Times New Roman" w:cs="Times New Roman"/>
                <w:sz w:val="24"/>
                <w:szCs w:val="24"/>
              </w:rPr>
              <w:t>1.Мониторинг в образовании: понятие, функции, принципы организации и содержание.</w:t>
            </w:r>
          </w:p>
        </w:tc>
        <w:tc>
          <w:tcPr>
            <w:tcW w:w="674" w:type="pct"/>
            <w:tcBorders>
              <w:top w:val="single" w:sz="4" w:space="0" w:color="auto"/>
              <w:left w:val="single" w:sz="4" w:space="0" w:color="auto"/>
              <w:bottom w:val="single" w:sz="4" w:space="0" w:color="auto"/>
              <w:right w:val="single" w:sz="4" w:space="0" w:color="auto"/>
            </w:tcBorders>
            <w:hideMark/>
          </w:tcPr>
          <w:p w14:paraId="191770E1" w14:textId="77777777" w:rsidR="00236900" w:rsidRPr="00AE343B" w:rsidRDefault="00236900" w:rsidP="00AE343B">
            <w:pPr>
              <w:tabs>
                <w:tab w:val="left" w:pos="190"/>
              </w:tabs>
              <w:spacing w:after="0"/>
              <w:jc w:val="center"/>
              <w:rPr>
                <w:rFonts w:ascii="Times New Roman" w:hAnsi="Times New Roman" w:cs="Times New Roman"/>
                <w:sz w:val="24"/>
                <w:szCs w:val="24"/>
              </w:rPr>
            </w:pPr>
            <w:r w:rsidRPr="00AE343B">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21EA9" w14:textId="77777777" w:rsidR="00236900" w:rsidRPr="00AE343B" w:rsidRDefault="00236900" w:rsidP="00AE343B">
            <w:pPr>
              <w:spacing w:after="0"/>
              <w:rPr>
                <w:rFonts w:ascii="Times New Roman" w:hAnsi="Times New Roman" w:cs="Times New Roman"/>
                <w:bCs/>
                <w:sz w:val="24"/>
                <w:szCs w:val="24"/>
              </w:rPr>
            </w:pPr>
          </w:p>
        </w:tc>
      </w:tr>
      <w:tr w:rsidR="00AE343B" w:rsidRPr="00AE343B" w14:paraId="6BD4A1D0" w14:textId="77777777" w:rsidTr="006C1C0C">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138D06"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16162514" w14:textId="68AF60E1" w:rsidR="00236900" w:rsidRPr="00AE343B" w:rsidRDefault="00236900" w:rsidP="00AE343B">
            <w:pPr>
              <w:spacing w:after="0"/>
              <w:jc w:val="both"/>
              <w:rPr>
                <w:rFonts w:ascii="Times New Roman" w:hAnsi="Times New Roman" w:cs="Times New Roman"/>
                <w:bCs/>
                <w:sz w:val="24"/>
                <w:szCs w:val="24"/>
              </w:rPr>
            </w:pPr>
            <w:r w:rsidRPr="00AE343B">
              <w:rPr>
                <w:rFonts w:ascii="Times New Roman" w:hAnsi="Times New Roman" w:cs="Times New Roman"/>
                <w:sz w:val="24"/>
                <w:szCs w:val="24"/>
              </w:rPr>
              <w:t>2.Психолого-педагогическая диагностика в дошкольном образовании. Методы диагностики и оценки образовательных результатов и динамики развития ребенка дошкольника.</w:t>
            </w:r>
          </w:p>
        </w:tc>
        <w:tc>
          <w:tcPr>
            <w:tcW w:w="674" w:type="pct"/>
            <w:tcBorders>
              <w:top w:val="single" w:sz="4" w:space="0" w:color="auto"/>
              <w:left w:val="single" w:sz="4" w:space="0" w:color="auto"/>
              <w:bottom w:val="single" w:sz="4" w:space="0" w:color="auto"/>
              <w:right w:val="single" w:sz="4" w:space="0" w:color="auto"/>
            </w:tcBorders>
            <w:hideMark/>
          </w:tcPr>
          <w:p w14:paraId="6A993A84" w14:textId="77777777" w:rsidR="00236900" w:rsidRPr="00AE343B" w:rsidRDefault="00236900" w:rsidP="00AE343B">
            <w:pPr>
              <w:tabs>
                <w:tab w:val="left" w:pos="190"/>
              </w:tabs>
              <w:spacing w:after="0"/>
              <w:jc w:val="center"/>
              <w:rPr>
                <w:rFonts w:ascii="Times New Roman" w:hAnsi="Times New Roman" w:cs="Times New Roman"/>
                <w:sz w:val="24"/>
                <w:szCs w:val="24"/>
              </w:rPr>
            </w:pPr>
            <w:r w:rsidRPr="00AE343B">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6DA62" w14:textId="77777777" w:rsidR="00236900" w:rsidRPr="00AE343B" w:rsidRDefault="00236900" w:rsidP="00AE343B">
            <w:pPr>
              <w:spacing w:after="0"/>
              <w:rPr>
                <w:rFonts w:ascii="Times New Roman" w:hAnsi="Times New Roman" w:cs="Times New Roman"/>
                <w:bCs/>
                <w:sz w:val="24"/>
                <w:szCs w:val="24"/>
              </w:rPr>
            </w:pPr>
          </w:p>
        </w:tc>
      </w:tr>
      <w:tr w:rsidR="00AE343B" w:rsidRPr="00AE343B" w14:paraId="384F8716" w14:textId="77777777" w:rsidTr="006C1C0C">
        <w:trPr>
          <w:trHeight w:val="2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E17176"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62CA68F9" w14:textId="77777777" w:rsidR="00236900" w:rsidRPr="00AE343B" w:rsidRDefault="00236900" w:rsidP="00AE343B">
            <w:pPr>
              <w:spacing w:after="0"/>
              <w:rPr>
                <w:rFonts w:ascii="Times New Roman" w:hAnsi="Times New Roman" w:cs="Times New Roman"/>
                <w:b/>
                <w:bCs/>
                <w:sz w:val="24"/>
                <w:szCs w:val="24"/>
              </w:rPr>
            </w:pPr>
            <w:r w:rsidRPr="00AE343B">
              <w:rPr>
                <w:rFonts w:ascii="Times New Roman" w:hAnsi="Times New Roman" w:cs="Times New Roman"/>
                <w:b/>
                <w:bCs/>
                <w:sz w:val="24"/>
                <w:szCs w:val="24"/>
              </w:rPr>
              <w:t>В том числе практических занятий</w:t>
            </w:r>
          </w:p>
        </w:tc>
        <w:tc>
          <w:tcPr>
            <w:tcW w:w="674" w:type="pct"/>
            <w:tcBorders>
              <w:top w:val="single" w:sz="4" w:space="0" w:color="auto"/>
              <w:left w:val="single" w:sz="4" w:space="0" w:color="auto"/>
              <w:bottom w:val="single" w:sz="4" w:space="0" w:color="auto"/>
              <w:right w:val="single" w:sz="4" w:space="0" w:color="auto"/>
            </w:tcBorders>
            <w:hideMark/>
          </w:tcPr>
          <w:p w14:paraId="0A29FFA3" w14:textId="7DB776D7" w:rsidR="00236900" w:rsidRPr="00AE343B" w:rsidRDefault="008630D5" w:rsidP="00AE343B">
            <w:pPr>
              <w:tabs>
                <w:tab w:val="left" w:pos="190"/>
              </w:tabs>
              <w:spacing w:after="0"/>
              <w:jc w:val="center"/>
              <w:rPr>
                <w:rFonts w:ascii="Times New Roman" w:hAnsi="Times New Roman" w:cs="Times New Roman"/>
                <w:b/>
                <w:bCs/>
                <w:sz w:val="24"/>
                <w:szCs w:val="24"/>
              </w:rPr>
            </w:pPr>
            <w:r w:rsidRPr="00AE343B">
              <w:rPr>
                <w:rFonts w:ascii="Times New Roman" w:hAnsi="Times New Roman" w:cs="Times New Roman"/>
                <w:b/>
                <w:bCs/>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40C844" w14:textId="77777777" w:rsidR="00236900" w:rsidRPr="00AE343B" w:rsidRDefault="00236900" w:rsidP="00AE343B">
            <w:pPr>
              <w:spacing w:after="0"/>
              <w:rPr>
                <w:rFonts w:ascii="Times New Roman" w:hAnsi="Times New Roman" w:cs="Times New Roman"/>
                <w:bCs/>
                <w:sz w:val="24"/>
                <w:szCs w:val="24"/>
              </w:rPr>
            </w:pPr>
          </w:p>
        </w:tc>
      </w:tr>
      <w:tr w:rsidR="00AE343B" w:rsidRPr="00AE343B" w14:paraId="098EF069" w14:textId="77777777" w:rsidTr="006C1C0C">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FE1B2D"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1F102F78" w14:textId="4B57B7AE" w:rsidR="008630D5" w:rsidRPr="00AE343B" w:rsidRDefault="00236900" w:rsidP="00AE343B">
            <w:pPr>
              <w:spacing w:after="0"/>
              <w:jc w:val="both"/>
              <w:rPr>
                <w:rFonts w:ascii="Times New Roman" w:hAnsi="Times New Roman" w:cs="Times New Roman"/>
                <w:sz w:val="24"/>
                <w:szCs w:val="24"/>
              </w:rPr>
            </w:pPr>
            <w:r w:rsidRPr="00AE343B">
              <w:rPr>
                <w:rFonts w:ascii="Times New Roman" w:hAnsi="Times New Roman" w:cs="Times New Roman"/>
                <w:b/>
                <w:sz w:val="24"/>
                <w:szCs w:val="24"/>
              </w:rPr>
              <w:t xml:space="preserve">Практическое занятие </w:t>
            </w:r>
            <w:r w:rsidR="008630D5" w:rsidRPr="00AE343B">
              <w:rPr>
                <w:rFonts w:ascii="Times New Roman" w:hAnsi="Times New Roman" w:cs="Times New Roman"/>
                <w:b/>
                <w:sz w:val="24"/>
                <w:szCs w:val="24"/>
              </w:rPr>
              <w:t>2</w:t>
            </w:r>
            <w:r w:rsidR="00DF6343" w:rsidRPr="00AE343B">
              <w:rPr>
                <w:rFonts w:ascii="Times New Roman" w:hAnsi="Times New Roman" w:cs="Times New Roman"/>
                <w:b/>
                <w:sz w:val="24"/>
                <w:szCs w:val="24"/>
              </w:rPr>
              <w:t>4</w:t>
            </w:r>
            <w:r w:rsidRPr="00AE343B">
              <w:rPr>
                <w:rFonts w:ascii="Times New Roman" w:hAnsi="Times New Roman" w:cs="Times New Roman"/>
                <w:b/>
                <w:sz w:val="24"/>
                <w:szCs w:val="24"/>
              </w:rPr>
              <w:t>.</w:t>
            </w:r>
            <w:r w:rsidRPr="00AE343B">
              <w:rPr>
                <w:rFonts w:ascii="Times New Roman" w:hAnsi="Times New Roman" w:cs="Times New Roman"/>
                <w:sz w:val="24"/>
                <w:szCs w:val="24"/>
              </w:rPr>
              <w:t xml:space="preserve"> </w:t>
            </w:r>
          </w:p>
          <w:p w14:paraId="66E39AB5" w14:textId="1F9B2CBE" w:rsidR="00236900" w:rsidRPr="00AE343B" w:rsidRDefault="00236900" w:rsidP="00AE343B">
            <w:pPr>
              <w:spacing w:after="0"/>
              <w:jc w:val="both"/>
              <w:rPr>
                <w:rFonts w:ascii="Times New Roman" w:hAnsi="Times New Roman" w:cs="Times New Roman"/>
                <w:bCs/>
                <w:sz w:val="24"/>
                <w:szCs w:val="24"/>
              </w:rPr>
            </w:pPr>
            <w:r w:rsidRPr="00AE343B">
              <w:rPr>
                <w:rFonts w:ascii="Times New Roman" w:hAnsi="Times New Roman" w:cs="Times New Roman"/>
                <w:sz w:val="24"/>
                <w:szCs w:val="24"/>
              </w:rPr>
              <w:t>Освоение навыков работы с инструментарием по оценке индивидуального развития детей: (модель оценки качества, разработанной ФИПИ)</w:t>
            </w:r>
          </w:p>
        </w:tc>
        <w:tc>
          <w:tcPr>
            <w:tcW w:w="674" w:type="pct"/>
            <w:tcBorders>
              <w:top w:val="single" w:sz="4" w:space="0" w:color="auto"/>
              <w:left w:val="single" w:sz="4" w:space="0" w:color="auto"/>
              <w:bottom w:val="single" w:sz="4" w:space="0" w:color="auto"/>
              <w:right w:val="single" w:sz="4" w:space="0" w:color="auto"/>
            </w:tcBorders>
          </w:tcPr>
          <w:p w14:paraId="44B30D29" w14:textId="77777777" w:rsidR="00236900" w:rsidRPr="00AE343B" w:rsidRDefault="00236900" w:rsidP="00AE343B">
            <w:pPr>
              <w:pStyle w:val="c22"/>
              <w:spacing w:before="0" w:beforeAutospacing="0" w:after="0" w:afterAutospacing="0"/>
              <w:jc w:val="center"/>
              <w:rPr>
                <w:rFonts w:eastAsiaTheme="minorEastAsia"/>
              </w:rPr>
            </w:pPr>
          </w:p>
          <w:p w14:paraId="240CBDF4" w14:textId="77777777" w:rsidR="00236900" w:rsidRPr="00AE343B" w:rsidRDefault="00236900" w:rsidP="00AE343B">
            <w:pPr>
              <w:pStyle w:val="c22"/>
              <w:spacing w:before="0" w:beforeAutospacing="0" w:after="0" w:afterAutospacing="0"/>
              <w:jc w:val="center"/>
            </w:pPr>
            <w:r w:rsidRPr="00AE343B">
              <w:rPr>
                <w:rFonts w:eastAsiaTheme="minorEastAsia"/>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00E3D" w14:textId="77777777" w:rsidR="00236900" w:rsidRPr="00AE343B" w:rsidRDefault="00236900" w:rsidP="00AE343B">
            <w:pPr>
              <w:spacing w:after="0"/>
              <w:rPr>
                <w:rFonts w:ascii="Times New Roman" w:hAnsi="Times New Roman" w:cs="Times New Roman"/>
                <w:bCs/>
                <w:sz w:val="24"/>
                <w:szCs w:val="24"/>
              </w:rPr>
            </w:pPr>
          </w:p>
        </w:tc>
      </w:tr>
      <w:tr w:rsidR="00AE343B" w:rsidRPr="00AE343B" w14:paraId="06C83198" w14:textId="77777777" w:rsidTr="006C1C0C">
        <w:trPr>
          <w:trHeight w:val="557"/>
        </w:trPr>
        <w:tc>
          <w:tcPr>
            <w:tcW w:w="0" w:type="auto"/>
            <w:vMerge/>
            <w:tcBorders>
              <w:top w:val="single" w:sz="4" w:space="0" w:color="auto"/>
              <w:left w:val="single" w:sz="4" w:space="0" w:color="auto"/>
              <w:bottom w:val="single" w:sz="4" w:space="0" w:color="auto"/>
              <w:right w:val="single" w:sz="4" w:space="0" w:color="auto"/>
            </w:tcBorders>
            <w:vAlign w:val="center"/>
          </w:tcPr>
          <w:p w14:paraId="062840E0" w14:textId="77777777" w:rsidR="008630D5" w:rsidRPr="00AE343B" w:rsidRDefault="008630D5"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tcPr>
          <w:p w14:paraId="670400AF" w14:textId="72431CCC" w:rsidR="008630D5" w:rsidRPr="00AE343B" w:rsidRDefault="008630D5" w:rsidP="00AE343B">
            <w:pPr>
              <w:spacing w:after="0"/>
              <w:jc w:val="both"/>
              <w:rPr>
                <w:rFonts w:ascii="Times New Roman" w:hAnsi="Times New Roman" w:cs="Times New Roman"/>
                <w:sz w:val="24"/>
                <w:szCs w:val="24"/>
              </w:rPr>
            </w:pPr>
            <w:r w:rsidRPr="00AE343B">
              <w:rPr>
                <w:rFonts w:ascii="Times New Roman" w:hAnsi="Times New Roman" w:cs="Times New Roman"/>
                <w:b/>
                <w:sz w:val="24"/>
                <w:szCs w:val="24"/>
              </w:rPr>
              <w:t>Практическое занятие 2</w:t>
            </w:r>
            <w:r w:rsidR="00DF6343" w:rsidRPr="00AE343B">
              <w:rPr>
                <w:rFonts w:ascii="Times New Roman" w:hAnsi="Times New Roman" w:cs="Times New Roman"/>
                <w:b/>
                <w:sz w:val="24"/>
                <w:szCs w:val="24"/>
              </w:rPr>
              <w:t>5</w:t>
            </w:r>
            <w:r w:rsidRPr="00AE343B">
              <w:rPr>
                <w:rFonts w:ascii="Times New Roman" w:hAnsi="Times New Roman" w:cs="Times New Roman"/>
                <w:b/>
                <w:sz w:val="24"/>
                <w:szCs w:val="24"/>
              </w:rPr>
              <w:t>.</w:t>
            </w:r>
            <w:r w:rsidRPr="00AE343B">
              <w:rPr>
                <w:rFonts w:ascii="Times New Roman" w:hAnsi="Times New Roman" w:cs="Times New Roman"/>
                <w:sz w:val="24"/>
                <w:szCs w:val="24"/>
              </w:rPr>
              <w:t xml:space="preserve"> </w:t>
            </w:r>
          </w:p>
          <w:p w14:paraId="514D7830" w14:textId="7EFA6510" w:rsidR="008630D5" w:rsidRPr="00AE343B" w:rsidRDefault="008630D5" w:rsidP="00AE343B">
            <w:pPr>
              <w:spacing w:after="0"/>
              <w:jc w:val="both"/>
              <w:rPr>
                <w:rFonts w:ascii="Times New Roman" w:hAnsi="Times New Roman" w:cs="Times New Roman"/>
                <w:b/>
                <w:sz w:val="24"/>
                <w:szCs w:val="24"/>
              </w:rPr>
            </w:pPr>
            <w:r w:rsidRPr="00AE343B">
              <w:rPr>
                <w:rFonts w:ascii="Times New Roman" w:hAnsi="Times New Roman" w:cs="Times New Roman"/>
                <w:sz w:val="24"/>
                <w:szCs w:val="24"/>
              </w:rPr>
              <w:t>Алгоритм проведение процедуры оценки индивидуального развития детей дошкольного возраста для решения задач индивидуализации образования и оптимизации образовательной работы с группой.</w:t>
            </w:r>
          </w:p>
        </w:tc>
        <w:tc>
          <w:tcPr>
            <w:tcW w:w="674" w:type="pct"/>
            <w:tcBorders>
              <w:top w:val="single" w:sz="4" w:space="0" w:color="auto"/>
              <w:left w:val="single" w:sz="4" w:space="0" w:color="auto"/>
              <w:bottom w:val="single" w:sz="4" w:space="0" w:color="auto"/>
              <w:right w:val="single" w:sz="4" w:space="0" w:color="auto"/>
            </w:tcBorders>
          </w:tcPr>
          <w:p w14:paraId="2408A6BA" w14:textId="5B51563F" w:rsidR="008630D5" w:rsidRPr="00AE343B" w:rsidRDefault="00DF6343" w:rsidP="00AE343B">
            <w:pPr>
              <w:pStyle w:val="c22"/>
              <w:spacing w:before="0" w:beforeAutospacing="0" w:after="0" w:afterAutospacing="0"/>
              <w:jc w:val="center"/>
              <w:rPr>
                <w:rFonts w:eastAsiaTheme="minorEastAsia"/>
              </w:rPr>
            </w:pPr>
            <w:r w:rsidRPr="00AE343B">
              <w:rPr>
                <w:rFonts w:eastAsiaTheme="minorEastAsia"/>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7AF0E683" w14:textId="77777777" w:rsidR="008630D5" w:rsidRPr="00AE343B" w:rsidRDefault="008630D5" w:rsidP="00AE343B">
            <w:pPr>
              <w:spacing w:after="0"/>
              <w:rPr>
                <w:rFonts w:ascii="Times New Roman" w:hAnsi="Times New Roman" w:cs="Times New Roman"/>
                <w:bCs/>
                <w:sz w:val="24"/>
                <w:szCs w:val="24"/>
              </w:rPr>
            </w:pPr>
          </w:p>
        </w:tc>
      </w:tr>
      <w:tr w:rsidR="00AE343B" w:rsidRPr="00AE343B" w14:paraId="5F8B72E0" w14:textId="77777777" w:rsidTr="006C1C0C">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A9B31A"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4848C6CF" w14:textId="77777777" w:rsidR="00236900" w:rsidRPr="00AE343B" w:rsidRDefault="00236900" w:rsidP="00AE343B">
            <w:pPr>
              <w:spacing w:after="0"/>
              <w:rPr>
                <w:rFonts w:ascii="Times New Roman" w:hAnsi="Times New Roman" w:cs="Times New Roman"/>
                <w:b/>
                <w:bCs/>
                <w:sz w:val="24"/>
                <w:szCs w:val="24"/>
              </w:rPr>
            </w:pPr>
            <w:r w:rsidRPr="00AE343B">
              <w:rPr>
                <w:rFonts w:ascii="Times New Roman" w:hAnsi="Times New Roman" w:cs="Times New Roman"/>
                <w:b/>
                <w:bCs/>
                <w:sz w:val="24"/>
                <w:szCs w:val="24"/>
              </w:rPr>
              <w:t>Самостоятельная работа обучающихся</w:t>
            </w:r>
          </w:p>
          <w:p w14:paraId="2AFFCF4A" w14:textId="798BDA57" w:rsidR="00236900" w:rsidRPr="00AE343B" w:rsidRDefault="00236900" w:rsidP="00AE343B">
            <w:pPr>
              <w:spacing w:after="0"/>
              <w:jc w:val="both"/>
              <w:rPr>
                <w:rFonts w:ascii="Times New Roman" w:hAnsi="Times New Roman" w:cs="Times New Roman"/>
                <w:bCs/>
                <w:sz w:val="24"/>
                <w:szCs w:val="24"/>
              </w:rPr>
            </w:pPr>
            <w:r w:rsidRPr="00AE343B">
              <w:rPr>
                <w:rFonts w:ascii="Times New Roman" w:hAnsi="Times New Roman" w:cs="Times New Roman"/>
                <w:bCs/>
                <w:sz w:val="24"/>
                <w:szCs w:val="24"/>
              </w:rPr>
              <w:t>Подготовка и проведение диагностических заданий с детьми для заполнения 2 части карты развития. Определение содержания и методов индивидуальной работы с ребенком - дошкольником.</w:t>
            </w:r>
          </w:p>
        </w:tc>
        <w:tc>
          <w:tcPr>
            <w:tcW w:w="674" w:type="pct"/>
            <w:tcBorders>
              <w:top w:val="single" w:sz="4" w:space="0" w:color="auto"/>
              <w:left w:val="single" w:sz="4" w:space="0" w:color="auto"/>
              <w:bottom w:val="single" w:sz="4" w:space="0" w:color="auto"/>
              <w:right w:val="single" w:sz="4" w:space="0" w:color="auto"/>
            </w:tcBorders>
            <w:hideMark/>
          </w:tcPr>
          <w:p w14:paraId="32C0066D" w14:textId="4C671FFF" w:rsidR="00236900" w:rsidRPr="00AE343B" w:rsidRDefault="00F746EF" w:rsidP="00AE343B">
            <w:pPr>
              <w:tabs>
                <w:tab w:val="left" w:pos="190"/>
              </w:tabs>
              <w:spacing w:after="0"/>
              <w:jc w:val="center"/>
              <w:rPr>
                <w:rFonts w:ascii="Times New Roman" w:hAnsi="Times New Roman" w:cs="Times New Roman"/>
                <w:sz w:val="24"/>
                <w:szCs w:val="24"/>
              </w:rPr>
            </w:pPr>
            <w:r w:rsidRPr="00AE343B">
              <w:rPr>
                <w:rFonts w:ascii="Times New Roman" w:hAnsi="Times New Roman" w:cs="Times New Roman"/>
                <w:sz w:val="24"/>
                <w:szCs w:val="24"/>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C35473" w14:textId="77777777" w:rsidR="00236900" w:rsidRPr="00AE343B" w:rsidRDefault="00236900" w:rsidP="00AE343B">
            <w:pPr>
              <w:spacing w:after="0"/>
              <w:rPr>
                <w:rFonts w:ascii="Times New Roman" w:hAnsi="Times New Roman" w:cs="Times New Roman"/>
                <w:bCs/>
                <w:sz w:val="24"/>
                <w:szCs w:val="24"/>
              </w:rPr>
            </w:pPr>
          </w:p>
        </w:tc>
      </w:tr>
      <w:tr w:rsidR="00AE343B" w:rsidRPr="00AE343B" w14:paraId="2464541D" w14:textId="77777777" w:rsidTr="006C1C0C">
        <w:trPr>
          <w:trHeight w:val="557"/>
        </w:trPr>
        <w:tc>
          <w:tcPr>
            <w:tcW w:w="764" w:type="pct"/>
            <w:tcBorders>
              <w:top w:val="single" w:sz="4" w:space="0" w:color="auto"/>
              <w:left w:val="single" w:sz="4" w:space="0" w:color="auto"/>
              <w:bottom w:val="single" w:sz="4" w:space="0" w:color="auto"/>
              <w:right w:val="single" w:sz="4" w:space="0" w:color="auto"/>
            </w:tcBorders>
          </w:tcPr>
          <w:p w14:paraId="693F2CBE"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37A474A1" w14:textId="77777777" w:rsidR="00236900" w:rsidRPr="00AE343B" w:rsidRDefault="00236900" w:rsidP="00AE343B">
            <w:pPr>
              <w:spacing w:after="0"/>
              <w:jc w:val="right"/>
              <w:rPr>
                <w:rFonts w:ascii="Times New Roman" w:hAnsi="Times New Roman" w:cs="Times New Roman"/>
                <w:b/>
                <w:bCs/>
                <w:sz w:val="24"/>
                <w:szCs w:val="24"/>
              </w:rPr>
            </w:pPr>
            <w:r w:rsidRPr="00AE343B">
              <w:rPr>
                <w:rFonts w:ascii="Times New Roman" w:hAnsi="Times New Roman" w:cs="Times New Roman"/>
                <w:b/>
                <w:bCs/>
                <w:sz w:val="24"/>
                <w:szCs w:val="24"/>
              </w:rPr>
              <w:t>Всего:</w:t>
            </w:r>
          </w:p>
        </w:tc>
        <w:tc>
          <w:tcPr>
            <w:tcW w:w="674" w:type="pct"/>
            <w:tcBorders>
              <w:top w:val="single" w:sz="4" w:space="0" w:color="auto"/>
              <w:left w:val="single" w:sz="4" w:space="0" w:color="auto"/>
              <w:bottom w:val="single" w:sz="4" w:space="0" w:color="auto"/>
              <w:right w:val="single" w:sz="4" w:space="0" w:color="auto"/>
            </w:tcBorders>
            <w:hideMark/>
          </w:tcPr>
          <w:p w14:paraId="3B1B04C7" w14:textId="637C3881" w:rsidR="00236900" w:rsidRPr="00AE343B" w:rsidRDefault="008630D5" w:rsidP="00AE343B">
            <w:pPr>
              <w:tabs>
                <w:tab w:val="left" w:pos="190"/>
              </w:tabs>
              <w:spacing w:after="0"/>
              <w:jc w:val="center"/>
              <w:rPr>
                <w:rFonts w:ascii="Times New Roman" w:hAnsi="Times New Roman" w:cs="Times New Roman"/>
                <w:b/>
                <w:bCs/>
                <w:sz w:val="24"/>
                <w:szCs w:val="24"/>
              </w:rPr>
            </w:pPr>
            <w:r w:rsidRPr="00AE343B">
              <w:rPr>
                <w:rFonts w:ascii="Times New Roman" w:hAnsi="Times New Roman" w:cs="Times New Roman"/>
                <w:b/>
                <w:bCs/>
                <w:sz w:val="24"/>
                <w:szCs w:val="24"/>
              </w:rPr>
              <w:t>162</w:t>
            </w:r>
          </w:p>
        </w:tc>
        <w:tc>
          <w:tcPr>
            <w:tcW w:w="590" w:type="pct"/>
            <w:tcBorders>
              <w:top w:val="single" w:sz="4" w:space="0" w:color="auto"/>
              <w:left w:val="single" w:sz="4" w:space="0" w:color="auto"/>
              <w:bottom w:val="single" w:sz="4" w:space="0" w:color="auto"/>
              <w:right w:val="single" w:sz="4" w:space="0" w:color="auto"/>
            </w:tcBorders>
            <w:vAlign w:val="center"/>
          </w:tcPr>
          <w:p w14:paraId="16931A4A" w14:textId="77777777" w:rsidR="00236900" w:rsidRPr="00AE343B" w:rsidRDefault="00236900" w:rsidP="00AE343B">
            <w:pPr>
              <w:spacing w:after="0"/>
              <w:jc w:val="center"/>
              <w:rPr>
                <w:rFonts w:ascii="Times New Roman" w:hAnsi="Times New Roman" w:cs="Times New Roman"/>
                <w:bCs/>
                <w:sz w:val="24"/>
                <w:szCs w:val="24"/>
              </w:rPr>
            </w:pPr>
          </w:p>
        </w:tc>
      </w:tr>
      <w:tr w:rsidR="00AE343B" w:rsidRPr="00AE343B" w14:paraId="33A43F85" w14:textId="77777777" w:rsidTr="006C1C0C">
        <w:trPr>
          <w:trHeight w:val="557"/>
        </w:trPr>
        <w:tc>
          <w:tcPr>
            <w:tcW w:w="764" w:type="pct"/>
            <w:tcBorders>
              <w:top w:val="single" w:sz="4" w:space="0" w:color="auto"/>
              <w:left w:val="single" w:sz="4" w:space="0" w:color="auto"/>
              <w:bottom w:val="single" w:sz="4" w:space="0" w:color="auto"/>
              <w:right w:val="single" w:sz="4" w:space="0" w:color="auto"/>
            </w:tcBorders>
          </w:tcPr>
          <w:p w14:paraId="37FB9E19"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4AECFC73" w14:textId="77777777" w:rsidR="00236900" w:rsidRPr="00AE343B" w:rsidRDefault="00236900" w:rsidP="00AE343B">
            <w:pPr>
              <w:spacing w:after="0"/>
              <w:rPr>
                <w:rFonts w:ascii="Times New Roman" w:hAnsi="Times New Roman" w:cs="Times New Roman"/>
                <w:b/>
                <w:bCs/>
                <w:sz w:val="24"/>
                <w:szCs w:val="24"/>
              </w:rPr>
            </w:pPr>
            <w:r w:rsidRPr="00AE343B">
              <w:rPr>
                <w:rFonts w:ascii="Times New Roman" w:hAnsi="Times New Roman" w:cs="Times New Roman"/>
                <w:b/>
                <w:bCs/>
                <w:sz w:val="24"/>
                <w:szCs w:val="24"/>
              </w:rPr>
              <w:t>Консультация</w:t>
            </w:r>
          </w:p>
        </w:tc>
        <w:tc>
          <w:tcPr>
            <w:tcW w:w="674" w:type="pct"/>
            <w:tcBorders>
              <w:top w:val="single" w:sz="4" w:space="0" w:color="auto"/>
              <w:left w:val="single" w:sz="4" w:space="0" w:color="auto"/>
              <w:bottom w:val="single" w:sz="4" w:space="0" w:color="auto"/>
              <w:right w:val="single" w:sz="4" w:space="0" w:color="auto"/>
            </w:tcBorders>
            <w:hideMark/>
          </w:tcPr>
          <w:p w14:paraId="009D99AE" w14:textId="77777777" w:rsidR="00236900" w:rsidRPr="00AE343B" w:rsidRDefault="00236900" w:rsidP="00AE343B">
            <w:pPr>
              <w:tabs>
                <w:tab w:val="left" w:pos="190"/>
              </w:tabs>
              <w:spacing w:after="0"/>
              <w:jc w:val="center"/>
              <w:rPr>
                <w:rFonts w:ascii="Times New Roman" w:hAnsi="Times New Roman" w:cs="Times New Roman"/>
                <w:b/>
                <w:bCs/>
                <w:sz w:val="24"/>
                <w:szCs w:val="24"/>
              </w:rPr>
            </w:pPr>
            <w:r w:rsidRPr="00AE343B">
              <w:rPr>
                <w:rFonts w:ascii="Times New Roman" w:hAnsi="Times New Roman" w:cs="Times New Roman"/>
                <w:b/>
                <w:bCs/>
                <w:sz w:val="24"/>
                <w:szCs w:val="24"/>
              </w:rPr>
              <w:t>2</w:t>
            </w:r>
          </w:p>
        </w:tc>
        <w:tc>
          <w:tcPr>
            <w:tcW w:w="590" w:type="pct"/>
            <w:tcBorders>
              <w:top w:val="single" w:sz="4" w:space="0" w:color="auto"/>
              <w:left w:val="single" w:sz="4" w:space="0" w:color="auto"/>
              <w:bottom w:val="single" w:sz="4" w:space="0" w:color="auto"/>
              <w:right w:val="single" w:sz="4" w:space="0" w:color="auto"/>
            </w:tcBorders>
            <w:vAlign w:val="center"/>
          </w:tcPr>
          <w:p w14:paraId="391D49C8" w14:textId="77777777" w:rsidR="00236900" w:rsidRPr="00AE343B" w:rsidRDefault="00236900" w:rsidP="00AE343B">
            <w:pPr>
              <w:spacing w:after="0"/>
              <w:jc w:val="center"/>
              <w:rPr>
                <w:rFonts w:ascii="Times New Roman" w:hAnsi="Times New Roman" w:cs="Times New Roman"/>
                <w:bCs/>
                <w:sz w:val="24"/>
                <w:szCs w:val="24"/>
              </w:rPr>
            </w:pPr>
          </w:p>
        </w:tc>
      </w:tr>
      <w:tr w:rsidR="00AE343B" w:rsidRPr="00AE343B" w14:paraId="0A614EFA" w14:textId="77777777" w:rsidTr="006C1C0C">
        <w:trPr>
          <w:trHeight w:val="188"/>
        </w:trPr>
        <w:tc>
          <w:tcPr>
            <w:tcW w:w="764" w:type="pct"/>
            <w:tcBorders>
              <w:top w:val="single" w:sz="4" w:space="0" w:color="auto"/>
              <w:left w:val="single" w:sz="4" w:space="0" w:color="auto"/>
              <w:bottom w:val="single" w:sz="4" w:space="0" w:color="auto"/>
              <w:right w:val="single" w:sz="4" w:space="0" w:color="auto"/>
            </w:tcBorders>
          </w:tcPr>
          <w:p w14:paraId="3F25A9A8" w14:textId="77777777" w:rsidR="00236900" w:rsidRPr="00AE343B" w:rsidRDefault="00236900" w:rsidP="00AE343B">
            <w:pPr>
              <w:spacing w:after="0"/>
              <w:rPr>
                <w:rFonts w:ascii="Times New Roman" w:hAnsi="Times New Roman" w:cs="Times New Roman"/>
                <w:b/>
                <w:bCs/>
                <w:sz w:val="24"/>
                <w:szCs w:val="24"/>
              </w:rPr>
            </w:pPr>
          </w:p>
        </w:tc>
        <w:tc>
          <w:tcPr>
            <w:tcW w:w="2972" w:type="pct"/>
            <w:tcBorders>
              <w:top w:val="single" w:sz="4" w:space="0" w:color="auto"/>
              <w:left w:val="single" w:sz="4" w:space="0" w:color="auto"/>
              <w:bottom w:val="single" w:sz="4" w:space="0" w:color="auto"/>
              <w:right w:val="single" w:sz="4" w:space="0" w:color="auto"/>
            </w:tcBorders>
            <w:hideMark/>
          </w:tcPr>
          <w:p w14:paraId="22EA71CB" w14:textId="77777777" w:rsidR="00236900" w:rsidRPr="00AE343B" w:rsidRDefault="00236900" w:rsidP="00AE343B">
            <w:pPr>
              <w:spacing w:after="0"/>
              <w:rPr>
                <w:rFonts w:ascii="Times New Roman" w:hAnsi="Times New Roman" w:cs="Times New Roman"/>
                <w:b/>
                <w:bCs/>
                <w:sz w:val="24"/>
                <w:szCs w:val="24"/>
              </w:rPr>
            </w:pPr>
            <w:r w:rsidRPr="00AE343B">
              <w:rPr>
                <w:rFonts w:ascii="Times New Roman" w:hAnsi="Times New Roman" w:cs="Times New Roman"/>
                <w:b/>
                <w:bCs/>
                <w:sz w:val="24"/>
                <w:szCs w:val="24"/>
              </w:rPr>
              <w:t>Экзамен</w:t>
            </w:r>
          </w:p>
        </w:tc>
        <w:tc>
          <w:tcPr>
            <w:tcW w:w="674" w:type="pct"/>
            <w:tcBorders>
              <w:top w:val="single" w:sz="4" w:space="0" w:color="auto"/>
              <w:left w:val="single" w:sz="4" w:space="0" w:color="auto"/>
              <w:bottom w:val="single" w:sz="4" w:space="0" w:color="auto"/>
              <w:right w:val="single" w:sz="4" w:space="0" w:color="auto"/>
            </w:tcBorders>
            <w:hideMark/>
          </w:tcPr>
          <w:p w14:paraId="171C3178" w14:textId="77777777" w:rsidR="00236900" w:rsidRPr="00AE343B" w:rsidRDefault="00236900" w:rsidP="00AE343B">
            <w:pPr>
              <w:tabs>
                <w:tab w:val="left" w:pos="190"/>
              </w:tabs>
              <w:spacing w:after="0"/>
              <w:jc w:val="center"/>
              <w:rPr>
                <w:rFonts w:ascii="Times New Roman" w:hAnsi="Times New Roman" w:cs="Times New Roman"/>
                <w:b/>
                <w:bCs/>
                <w:sz w:val="24"/>
                <w:szCs w:val="24"/>
              </w:rPr>
            </w:pPr>
            <w:r w:rsidRPr="00AE343B">
              <w:rPr>
                <w:rFonts w:ascii="Times New Roman" w:hAnsi="Times New Roman" w:cs="Times New Roman"/>
                <w:b/>
                <w:bCs/>
                <w:sz w:val="24"/>
                <w:szCs w:val="24"/>
              </w:rPr>
              <w:t>6</w:t>
            </w:r>
          </w:p>
        </w:tc>
        <w:tc>
          <w:tcPr>
            <w:tcW w:w="590" w:type="pct"/>
            <w:tcBorders>
              <w:top w:val="single" w:sz="4" w:space="0" w:color="auto"/>
              <w:left w:val="single" w:sz="4" w:space="0" w:color="auto"/>
              <w:bottom w:val="single" w:sz="4" w:space="0" w:color="auto"/>
              <w:right w:val="single" w:sz="4" w:space="0" w:color="auto"/>
            </w:tcBorders>
            <w:vAlign w:val="center"/>
          </w:tcPr>
          <w:p w14:paraId="2FA28F54" w14:textId="77777777" w:rsidR="00236900" w:rsidRPr="00AE343B" w:rsidRDefault="00236900" w:rsidP="00AE343B">
            <w:pPr>
              <w:spacing w:after="0"/>
              <w:jc w:val="center"/>
              <w:rPr>
                <w:rFonts w:ascii="Times New Roman" w:hAnsi="Times New Roman" w:cs="Times New Roman"/>
                <w:bCs/>
                <w:sz w:val="24"/>
                <w:szCs w:val="24"/>
              </w:rPr>
            </w:pPr>
          </w:p>
        </w:tc>
      </w:tr>
      <w:tr w:rsidR="00AE343B" w:rsidRPr="00AE343B" w14:paraId="3263885D" w14:textId="77777777" w:rsidTr="0070551C">
        <w:trPr>
          <w:trHeight w:val="188"/>
        </w:trPr>
        <w:tc>
          <w:tcPr>
            <w:tcW w:w="3736" w:type="pct"/>
            <w:gridSpan w:val="2"/>
            <w:tcBorders>
              <w:top w:val="single" w:sz="4" w:space="0" w:color="auto"/>
              <w:left w:val="single" w:sz="4" w:space="0" w:color="auto"/>
              <w:bottom w:val="single" w:sz="4" w:space="0" w:color="auto"/>
              <w:right w:val="single" w:sz="4" w:space="0" w:color="auto"/>
            </w:tcBorders>
          </w:tcPr>
          <w:p w14:paraId="0E1AD945" w14:textId="77777777" w:rsidR="00690EF2" w:rsidRPr="00AE343B" w:rsidRDefault="00690EF2"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AE343B">
              <w:rPr>
                <w:rFonts w:ascii="Times New Roman" w:hAnsi="Times New Roman" w:cs="Times New Roman"/>
                <w:b/>
                <w:bCs/>
                <w:sz w:val="24"/>
                <w:szCs w:val="24"/>
              </w:rPr>
              <w:t>Учебная практика</w:t>
            </w:r>
          </w:p>
          <w:p w14:paraId="370DEC22" w14:textId="77777777" w:rsidR="00690EF2" w:rsidRPr="00AE343B" w:rsidRDefault="00690EF2"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AE343B">
              <w:rPr>
                <w:rFonts w:ascii="Times New Roman" w:hAnsi="Times New Roman" w:cs="Times New Roman"/>
                <w:b/>
                <w:bCs/>
                <w:sz w:val="24"/>
                <w:szCs w:val="24"/>
              </w:rPr>
              <w:t>Виды работ:</w:t>
            </w:r>
          </w:p>
          <w:p w14:paraId="2C289371" w14:textId="77777777" w:rsidR="00690EF2" w:rsidRPr="00AE343B" w:rsidRDefault="00690EF2"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AE343B">
              <w:rPr>
                <w:rFonts w:ascii="Times New Roman" w:hAnsi="Times New Roman" w:cs="Times New Roman"/>
                <w:bCs/>
                <w:sz w:val="24"/>
                <w:szCs w:val="24"/>
              </w:rPr>
              <w:t xml:space="preserve"> Подбор диагностических методик для изучения уровня развития личности.   </w:t>
            </w:r>
          </w:p>
          <w:p w14:paraId="2BAD2DA5" w14:textId="77777777" w:rsidR="00690EF2" w:rsidRPr="00AE343B" w:rsidRDefault="00690EF2"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AE343B">
              <w:rPr>
                <w:rFonts w:ascii="Times New Roman" w:hAnsi="Times New Roman" w:cs="Times New Roman"/>
                <w:bCs/>
                <w:sz w:val="24"/>
                <w:szCs w:val="24"/>
              </w:rPr>
              <w:t>Изучение и анализ педагогической и методической литературы по проблемам начального общего образования, подготовки и презентации отчетов, рефератов, докладов.</w:t>
            </w:r>
          </w:p>
          <w:p w14:paraId="2DBCD362" w14:textId="235E6B4D" w:rsidR="00690EF2" w:rsidRPr="00AE343B" w:rsidRDefault="00690EF2"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AE343B">
              <w:rPr>
                <w:rFonts w:ascii="Times New Roman" w:hAnsi="Times New Roman" w:cs="Times New Roman"/>
                <w:bCs/>
                <w:sz w:val="24"/>
                <w:szCs w:val="24"/>
              </w:rPr>
              <w:t xml:space="preserve">Наблюдение и </w:t>
            </w:r>
            <w:r w:rsidR="002048B4" w:rsidRPr="00AE343B">
              <w:rPr>
                <w:rFonts w:ascii="Times New Roman" w:hAnsi="Times New Roman" w:cs="Times New Roman"/>
                <w:bCs/>
                <w:sz w:val="24"/>
                <w:szCs w:val="24"/>
              </w:rPr>
              <w:t>анализ занятия</w:t>
            </w:r>
            <w:r w:rsidRPr="00AE343B">
              <w:rPr>
                <w:rFonts w:ascii="Times New Roman" w:hAnsi="Times New Roman" w:cs="Times New Roman"/>
                <w:bCs/>
                <w:sz w:val="24"/>
                <w:szCs w:val="24"/>
              </w:rPr>
              <w:t xml:space="preserve"> с использованием современных образовательных технологий.</w:t>
            </w:r>
          </w:p>
          <w:p w14:paraId="619D2A16" w14:textId="4006122B" w:rsidR="00690EF2" w:rsidRPr="00AE343B" w:rsidRDefault="00690EF2" w:rsidP="00AE343B">
            <w:pPr>
              <w:spacing w:after="0"/>
              <w:rPr>
                <w:rFonts w:ascii="Times New Roman" w:hAnsi="Times New Roman" w:cs="Times New Roman"/>
                <w:b/>
                <w:bCs/>
                <w:sz w:val="24"/>
                <w:szCs w:val="24"/>
              </w:rPr>
            </w:pPr>
            <w:r w:rsidRPr="00AE343B">
              <w:rPr>
                <w:rFonts w:ascii="Times New Roman" w:hAnsi="Times New Roman" w:cs="Times New Roman"/>
                <w:bCs/>
                <w:sz w:val="24"/>
                <w:szCs w:val="24"/>
              </w:rPr>
              <w:t xml:space="preserve">Наблюдение и анализ урока-проекта в ДОО.     </w:t>
            </w:r>
          </w:p>
        </w:tc>
        <w:tc>
          <w:tcPr>
            <w:tcW w:w="674" w:type="pct"/>
            <w:tcBorders>
              <w:top w:val="single" w:sz="4" w:space="0" w:color="auto"/>
              <w:left w:val="single" w:sz="4" w:space="0" w:color="auto"/>
              <w:bottom w:val="single" w:sz="4" w:space="0" w:color="auto"/>
              <w:right w:val="single" w:sz="4" w:space="0" w:color="auto"/>
            </w:tcBorders>
          </w:tcPr>
          <w:p w14:paraId="08C9EAE3" w14:textId="77777777" w:rsidR="00690EF2" w:rsidRPr="00AE343B" w:rsidRDefault="00690EF2" w:rsidP="00AE343B">
            <w:pPr>
              <w:tabs>
                <w:tab w:val="left" w:pos="190"/>
              </w:tabs>
              <w:spacing w:after="0"/>
              <w:jc w:val="center"/>
              <w:rPr>
                <w:rFonts w:ascii="Times New Roman" w:hAnsi="Times New Roman" w:cs="Times New Roman"/>
                <w:sz w:val="24"/>
                <w:szCs w:val="24"/>
              </w:rPr>
            </w:pPr>
            <w:r w:rsidRPr="00AE343B">
              <w:rPr>
                <w:rFonts w:ascii="Times New Roman" w:hAnsi="Times New Roman" w:cs="Times New Roman"/>
                <w:sz w:val="24"/>
                <w:szCs w:val="24"/>
              </w:rPr>
              <w:t>ЛР 14, ЛР 15</w:t>
            </w:r>
          </w:p>
          <w:p w14:paraId="7A72AF24" w14:textId="2273AEDF" w:rsidR="00D4601F" w:rsidRPr="00AE343B" w:rsidRDefault="00D4601F" w:rsidP="00AE343B">
            <w:pPr>
              <w:spacing w:after="0"/>
              <w:jc w:val="center"/>
              <w:rPr>
                <w:rFonts w:ascii="Times New Roman" w:hAnsi="Times New Roman" w:cs="Times New Roman"/>
                <w:bCs/>
                <w:sz w:val="24"/>
                <w:szCs w:val="24"/>
              </w:rPr>
            </w:pPr>
            <w:r w:rsidRPr="00AE343B">
              <w:rPr>
                <w:rFonts w:ascii="Times New Roman" w:hAnsi="Times New Roman" w:cs="Times New Roman"/>
                <w:bCs/>
                <w:sz w:val="24"/>
                <w:szCs w:val="24"/>
              </w:rPr>
              <w:t>ОК 1, ОК 2, ОК 3, ОК 4, ОК 5, ОК 6, ОК7, ОК8, ОК 9, ОК 11</w:t>
            </w:r>
          </w:p>
          <w:p w14:paraId="1CB5E447" w14:textId="77777777" w:rsidR="00D4601F" w:rsidRPr="00AE343B" w:rsidRDefault="00D4601F" w:rsidP="00AE343B">
            <w:pPr>
              <w:spacing w:after="0"/>
              <w:jc w:val="center"/>
              <w:rPr>
                <w:rFonts w:ascii="Times New Roman" w:hAnsi="Times New Roman" w:cs="Times New Roman"/>
                <w:bCs/>
                <w:sz w:val="24"/>
                <w:szCs w:val="24"/>
              </w:rPr>
            </w:pPr>
            <w:r w:rsidRPr="00AE343B">
              <w:rPr>
                <w:rFonts w:ascii="Times New Roman" w:hAnsi="Times New Roman" w:cs="Times New Roman"/>
                <w:bCs/>
                <w:sz w:val="24"/>
                <w:szCs w:val="24"/>
              </w:rPr>
              <w:t>ПК5.1, ПК5.2, ПК5.3, ПК5.4, ПК5.5.</w:t>
            </w:r>
          </w:p>
          <w:p w14:paraId="656489EC" w14:textId="4544C627" w:rsidR="00D4601F" w:rsidRPr="00AE343B" w:rsidRDefault="00D4601F" w:rsidP="00AE343B">
            <w:pPr>
              <w:tabs>
                <w:tab w:val="left" w:pos="190"/>
              </w:tabs>
              <w:spacing w:after="0"/>
              <w:jc w:val="center"/>
              <w:rPr>
                <w:rFonts w:ascii="Times New Roman" w:hAnsi="Times New Roman" w:cs="Times New Roman"/>
                <w:b/>
                <w:bCs/>
                <w:sz w:val="24"/>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5D0C0D35" w14:textId="0B60ECED" w:rsidR="00690EF2" w:rsidRPr="00AE343B" w:rsidRDefault="00AE343B" w:rsidP="00AE343B">
            <w:pPr>
              <w:spacing w:after="0"/>
              <w:jc w:val="center"/>
              <w:rPr>
                <w:rFonts w:ascii="Times New Roman" w:hAnsi="Times New Roman" w:cs="Times New Roman"/>
                <w:bCs/>
                <w:sz w:val="24"/>
                <w:szCs w:val="24"/>
              </w:rPr>
            </w:pPr>
            <w:r w:rsidRPr="00AE343B">
              <w:rPr>
                <w:rFonts w:ascii="Times New Roman" w:hAnsi="Times New Roman" w:cs="Times New Roman"/>
                <w:bCs/>
                <w:sz w:val="24"/>
                <w:szCs w:val="24"/>
              </w:rPr>
              <w:t>36</w:t>
            </w:r>
          </w:p>
        </w:tc>
      </w:tr>
      <w:tr w:rsidR="00AE343B" w:rsidRPr="00AE343B" w14:paraId="3A82DE66" w14:textId="77777777" w:rsidTr="0070551C">
        <w:trPr>
          <w:trHeight w:val="188"/>
        </w:trPr>
        <w:tc>
          <w:tcPr>
            <w:tcW w:w="3736" w:type="pct"/>
            <w:gridSpan w:val="2"/>
            <w:tcBorders>
              <w:top w:val="single" w:sz="4" w:space="0" w:color="auto"/>
              <w:left w:val="single" w:sz="4" w:space="0" w:color="auto"/>
              <w:bottom w:val="single" w:sz="4" w:space="0" w:color="auto"/>
              <w:right w:val="single" w:sz="4" w:space="0" w:color="auto"/>
            </w:tcBorders>
          </w:tcPr>
          <w:p w14:paraId="43F3E4F8" w14:textId="77777777" w:rsidR="00690EF2" w:rsidRPr="00AE343B" w:rsidRDefault="00690EF2"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AE343B">
              <w:rPr>
                <w:rFonts w:ascii="Times New Roman" w:hAnsi="Times New Roman" w:cs="Times New Roman"/>
                <w:b/>
                <w:bCs/>
                <w:sz w:val="24"/>
                <w:szCs w:val="24"/>
              </w:rPr>
              <w:t xml:space="preserve">Производственная практика </w:t>
            </w:r>
          </w:p>
          <w:p w14:paraId="7EA3E6C4" w14:textId="77777777" w:rsidR="00690EF2" w:rsidRPr="00AE343B" w:rsidRDefault="00690EF2"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AE343B">
              <w:rPr>
                <w:rFonts w:ascii="Times New Roman" w:hAnsi="Times New Roman" w:cs="Times New Roman"/>
                <w:b/>
                <w:bCs/>
                <w:sz w:val="24"/>
                <w:szCs w:val="24"/>
              </w:rPr>
              <w:t>Виды работ:</w:t>
            </w:r>
          </w:p>
          <w:p w14:paraId="70D8E3E3" w14:textId="77777777" w:rsidR="00690EF2" w:rsidRPr="00AE343B" w:rsidRDefault="00690EF2"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AE343B">
              <w:rPr>
                <w:rFonts w:ascii="Times New Roman" w:hAnsi="Times New Roman" w:cs="Times New Roman"/>
                <w:bCs/>
                <w:sz w:val="24"/>
                <w:szCs w:val="24"/>
              </w:rPr>
              <w:t>Разработка учебно-тематических планов на основе примерных и вариативных программ (по выбору студента)</w:t>
            </w:r>
          </w:p>
          <w:p w14:paraId="4BAB70E1" w14:textId="77777777" w:rsidR="00690EF2" w:rsidRPr="00AE343B" w:rsidRDefault="00690EF2"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AE343B">
              <w:rPr>
                <w:rFonts w:ascii="Times New Roman" w:hAnsi="Times New Roman" w:cs="Times New Roman"/>
                <w:bCs/>
                <w:sz w:val="24"/>
                <w:szCs w:val="24"/>
              </w:rPr>
              <w:t>Планирование основных видов деятельности детей младшего, среднего и старшего дошкольного возраста с учетом возрастных и индивидуальных особенностей группы и отдельных воспитанников.</w:t>
            </w:r>
          </w:p>
          <w:p w14:paraId="0B16337F" w14:textId="77777777" w:rsidR="00690EF2" w:rsidRPr="00AE343B" w:rsidRDefault="00690EF2"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AE343B">
              <w:rPr>
                <w:rFonts w:ascii="Times New Roman" w:hAnsi="Times New Roman" w:cs="Times New Roman"/>
                <w:bCs/>
                <w:sz w:val="24"/>
                <w:szCs w:val="24"/>
              </w:rPr>
              <w:t>Создание предметно - развивающей среды в группе ДОУ в соответствии с возрастом, целями и задачами конкретной группы.</w:t>
            </w:r>
          </w:p>
          <w:p w14:paraId="6DC234C0" w14:textId="77777777" w:rsidR="00690EF2" w:rsidRPr="00AE343B" w:rsidRDefault="00690EF2"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AE343B">
              <w:rPr>
                <w:rFonts w:ascii="Times New Roman" w:hAnsi="Times New Roman" w:cs="Times New Roman"/>
                <w:bCs/>
                <w:sz w:val="24"/>
                <w:szCs w:val="24"/>
              </w:rPr>
              <w:t xml:space="preserve">Адаптировать и применять в самостоятельной деятельности имеющиеся методические разработки: </w:t>
            </w:r>
            <w:r w:rsidRPr="00AE343B">
              <w:rPr>
                <w:rFonts w:ascii="Times New Roman" w:hAnsi="Times New Roman" w:cs="Times New Roman"/>
                <w:bCs/>
                <w:sz w:val="24"/>
                <w:szCs w:val="24"/>
              </w:rPr>
              <w:lastRenderedPageBreak/>
              <w:t>перспективного планирования, конспектов познавательных занятий и организации игровой, трудовой и продуктивных видов деятельности</w:t>
            </w:r>
          </w:p>
          <w:p w14:paraId="4E6E8AA2" w14:textId="77777777" w:rsidR="00690EF2" w:rsidRPr="00AE343B" w:rsidRDefault="00690EF2"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AE343B">
              <w:rPr>
                <w:rFonts w:ascii="Times New Roman" w:hAnsi="Times New Roman" w:cs="Times New Roman"/>
                <w:bCs/>
                <w:sz w:val="24"/>
                <w:szCs w:val="24"/>
              </w:rPr>
              <w:t>Презентация педагогических разработок в виде выступлений</w:t>
            </w:r>
          </w:p>
          <w:p w14:paraId="01C93D73" w14:textId="77777777" w:rsidR="00690EF2" w:rsidRPr="00AE343B" w:rsidRDefault="00690EF2"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AE343B">
              <w:rPr>
                <w:rFonts w:ascii="Times New Roman" w:hAnsi="Times New Roman" w:cs="Times New Roman"/>
                <w:bCs/>
                <w:sz w:val="24"/>
                <w:szCs w:val="24"/>
              </w:rPr>
              <w:t>Оформление портфолио педагогических достижений в соответствии с заданными требованиями: соответствие структуре, наполнение разделов необходимыми материалами, эстетика оформления</w:t>
            </w:r>
          </w:p>
          <w:p w14:paraId="20471B07" w14:textId="77777777" w:rsidR="00690EF2" w:rsidRPr="00AE343B" w:rsidRDefault="00690EF2"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AE343B">
              <w:rPr>
                <w:rFonts w:ascii="Times New Roman" w:hAnsi="Times New Roman" w:cs="Times New Roman"/>
                <w:bCs/>
                <w:sz w:val="24"/>
                <w:szCs w:val="24"/>
              </w:rPr>
              <w:t>Разработка и реализация проекта в соответствии с возрастом, особенностями детей, целями и задачами обучения и воспитания</w:t>
            </w:r>
          </w:p>
          <w:p w14:paraId="62E4A280" w14:textId="77777777" w:rsidR="00690EF2" w:rsidRPr="00AE343B" w:rsidRDefault="00690EF2" w:rsidP="00AE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AE343B">
              <w:rPr>
                <w:rFonts w:ascii="Times New Roman" w:hAnsi="Times New Roman" w:cs="Times New Roman"/>
                <w:bCs/>
                <w:sz w:val="24"/>
                <w:szCs w:val="24"/>
              </w:rPr>
              <w:t>Проведение формирующего эксперимента в соответствии с задачами исследования.</w:t>
            </w:r>
          </w:p>
          <w:p w14:paraId="093BA14A" w14:textId="783AF9DD" w:rsidR="00690EF2" w:rsidRPr="00AE343B" w:rsidRDefault="00690EF2" w:rsidP="00AE343B">
            <w:pPr>
              <w:spacing w:after="0"/>
              <w:rPr>
                <w:rFonts w:ascii="Times New Roman" w:hAnsi="Times New Roman" w:cs="Times New Roman"/>
                <w:b/>
                <w:bCs/>
                <w:sz w:val="24"/>
                <w:szCs w:val="24"/>
              </w:rPr>
            </w:pPr>
            <w:r w:rsidRPr="00AE343B">
              <w:rPr>
                <w:rFonts w:ascii="Times New Roman" w:hAnsi="Times New Roman" w:cs="Times New Roman"/>
                <w:bCs/>
                <w:sz w:val="24"/>
                <w:szCs w:val="24"/>
              </w:rPr>
              <w:t>Подготовка и оформление результатов исследовательской работы в соответствии с заданными требованиями</w:t>
            </w:r>
          </w:p>
        </w:tc>
        <w:tc>
          <w:tcPr>
            <w:tcW w:w="674" w:type="pct"/>
            <w:tcBorders>
              <w:top w:val="single" w:sz="4" w:space="0" w:color="auto"/>
              <w:left w:val="single" w:sz="4" w:space="0" w:color="auto"/>
              <w:bottom w:val="single" w:sz="4" w:space="0" w:color="auto"/>
              <w:right w:val="single" w:sz="4" w:space="0" w:color="auto"/>
            </w:tcBorders>
          </w:tcPr>
          <w:p w14:paraId="08729313" w14:textId="77777777" w:rsidR="00D4601F" w:rsidRPr="00AE343B" w:rsidRDefault="00D4601F" w:rsidP="00AE343B">
            <w:pPr>
              <w:tabs>
                <w:tab w:val="left" w:pos="190"/>
              </w:tabs>
              <w:spacing w:after="0"/>
              <w:jc w:val="center"/>
              <w:rPr>
                <w:rFonts w:ascii="Times New Roman" w:hAnsi="Times New Roman" w:cs="Times New Roman"/>
                <w:b/>
                <w:sz w:val="24"/>
                <w:szCs w:val="24"/>
              </w:rPr>
            </w:pPr>
          </w:p>
          <w:p w14:paraId="3F2268D8" w14:textId="77777777" w:rsidR="00D4601F" w:rsidRPr="00AE343B" w:rsidRDefault="00D4601F" w:rsidP="00AE343B">
            <w:pPr>
              <w:tabs>
                <w:tab w:val="left" w:pos="190"/>
              </w:tabs>
              <w:spacing w:after="0"/>
              <w:jc w:val="center"/>
              <w:rPr>
                <w:rFonts w:ascii="Times New Roman" w:hAnsi="Times New Roman" w:cs="Times New Roman"/>
                <w:sz w:val="24"/>
                <w:szCs w:val="24"/>
              </w:rPr>
            </w:pPr>
            <w:r w:rsidRPr="00AE343B">
              <w:rPr>
                <w:rFonts w:ascii="Times New Roman" w:hAnsi="Times New Roman" w:cs="Times New Roman"/>
                <w:sz w:val="24"/>
                <w:szCs w:val="24"/>
              </w:rPr>
              <w:t>ЛР 14, ЛР 15</w:t>
            </w:r>
          </w:p>
          <w:p w14:paraId="261CFDB0" w14:textId="77777777" w:rsidR="00D4601F" w:rsidRPr="00AE343B" w:rsidRDefault="00D4601F" w:rsidP="00AE343B">
            <w:pPr>
              <w:spacing w:after="0"/>
              <w:jc w:val="center"/>
              <w:rPr>
                <w:rFonts w:ascii="Times New Roman" w:hAnsi="Times New Roman" w:cs="Times New Roman"/>
                <w:bCs/>
                <w:sz w:val="24"/>
                <w:szCs w:val="24"/>
              </w:rPr>
            </w:pPr>
            <w:r w:rsidRPr="00AE343B">
              <w:rPr>
                <w:rFonts w:ascii="Times New Roman" w:hAnsi="Times New Roman" w:cs="Times New Roman"/>
                <w:bCs/>
                <w:sz w:val="24"/>
                <w:szCs w:val="24"/>
              </w:rPr>
              <w:t>ОК 1, ОК 2, ОК 3, ОК 4, ОК 5, ОК 6, ОК7, ОК8, ОК 9, ОК 11</w:t>
            </w:r>
          </w:p>
          <w:p w14:paraId="413D0CE6" w14:textId="77777777" w:rsidR="00D4601F" w:rsidRPr="00AE343B" w:rsidRDefault="00D4601F" w:rsidP="00AE343B">
            <w:pPr>
              <w:spacing w:after="0"/>
              <w:jc w:val="center"/>
              <w:rPr>
                <w:rFonts w:ascii="Times New Roman" w:hAnsi="Times New Roman" w:cs="Times New Roman"/>
                <w:bCs/>
                <w:sz w:val="24"/>
                <w:szCs w:val="24"/>
              </w:rPr>
            </w:pPr>
            <w:r w:rsidRPr="00AE343B">
              <w:rPr>
                <w:rFonts w:ascii="Times New Roman" w:hAnsi="Times New Roman" w:cs="Times New Roman"/>
                <w:bCs/>
                <w:sz w:val="24"/>
                <w:szCs w:val="24"/>
              </w:rPr>
              <w:t>ПК5.1, ПК5.2, ПК5.3, ПК5.4, ПК5.5.</w:t>
            </w:r>
          </w:p>
          <w:p w14:paraId="4FA73C32" w14:textId="372B052E" w:rsidR="00D4601F" w:rsidRPr="00AE343B" w:rsidRDefault="00D4601F" w:rsidP="00AE343B">
            <w:pPr>
              <w:tabs>
                <w:tab w:val="left" w:pos="190"/>
              </w:tabs>
              <w:spacing w:after="0"/>
              <w:jc w:val="center"/>
              <w:rPr>
                <w:rFonts w:ascii="Times New Roman" w:hAnsi="Times New Roman" w:cs="Times New Roman"/>
                <w:b/>
                <w:bCs/>
                <w:sz w:val="24"/>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5DBD195D" w14:textId="250AD235" w:rsidR="00690EF2" w:rsidRPr="00AE343B" w:rsidRDefault="00BD5A27" w:rsidP="00AE343B">
            <w:pPr>
              <w:spacing w:after="0"/>
              <w:jc w:val="center"/>
              <w:rPr>
                <w:rFonts w:ascii="Times New Roman" w:hAnsi="Times New Roman" w:cs="Times New Roman"/>
                <w:bCs/>
                <w:sz w:val="24"/>
                <w:szCs w:val="24"/>
              </w:rPr>
            </w:pPr>
            <w:r>
              <w:rPr>
                <w:rFonts w:ascii="Times New Roman" w:hAnsi="Times New Roman" w:cs="Times New Roman"/>
                <w:bCs/>
                <w:sz w:val="24"/>
                <w:szCs w:val="24"/>
              </w:rPr>
              <w:lastRenderedPageBreak/>
              <w:t>72</w:t>
            </w:r>
          </w:p>
        </w:tc>
      </w:tr>
      <w:tr w:rsidR="00AE343B" w:rsidRPr="00AE343B" w14:paraId="3183833F" w14:textId="77777777" w:rsidTr="0070551C">
        <w:trPr>
          <w:trHeight w:val="188"/>
        </w:trPr>
        <w:tc>
          <w:tcPr>
            <w:tcW w:w="3736" w:type="pct"/>
            <w:gridSpan w:val="2"/>
            <w:tcBorders>
              <w:top w:val="single" w:sz="4" w:space="0" w:color="auto"/>
              <w:left w:val="single" w:sz="4" w:space="0" w:color="auto"/>
              <w:bottom w:val="single" w:sz="4" w:space="0" w:color="auto"/>
              <w:right w:val="single" w:sz="4" w:space="0" w:color="auto"/>
            </w:tcBorders>
          </w:tcPr>
          <w:p w14:paraId="6F5E8568" w14:textId="6D4086A8" w:rsidR="00236900" w:rsidRPr="00AE343B" w:rsidRDefault="00236900" w:rsidP="00AE343B">
            <w:pPr>
              <w:spacing w:after="0"/>
              <w:rPr>
                <w:rFonts w:ascii="Times New Roman" w:hAnsi="Times New Roman" w:cs="Times New Roman"/>
                <w:b/>
                <w:bCs/>
                <w:sz w:val="24"/>
                <w:szCs w:val="24"/>
              </w:rPr>
            </w:pPr>
            <w:r w:rsidRPr="00AE343B">
              <w:rPr>
                <w:rFonts w:ascii="Times New Roman" w:hAnsi="Times New Roman" w:cs="Times New Roman"/>
                <w:b/>
                <w:bCs/>
                <w:sz w:val="24"/>
                <w:szCs w:val="24"/>
              </w:rPr>
              <w:t xml:space="preserve">                                                                                                                                                                                    ВСЕГО</w:t>
            </w:r>
          </w:p>
        </w:tc>
        <w:tc>
          <w:tcPr>
            <w:tcW w:w="674" w:type="pct"/>
            <w:tcBorders>
              <w:top w:val="single" w:sz="4" w:space="0" w:color="auto"/>
              <w:left w:val="single" w:sz="4" w:space="0" w:color="auto"/>
              <w:bottom w:val="single" w:sz="4" w:space="0" w:color="auto"/>
              <w:right w:val="single" w:sz="4" w:space="0" w:color="auto"/>
            </w:tcBorders>
          </w:tcPr>
          <w:p w14:paraId="1830C9C4" w14:textId="5364307F" w:rsidR="00236900" w:rsidRPr="00AE343B" w:rsidRDefault="009C66A7" w:rsidP="00AE343B">
            <w:pPr>
              <w:tabs>
                <w:tab w:val="left" w:pos="190"/>
              </w:tabs>
              <w:spacing w:after="0"/>
              <w:jc w:val="center"/>
              <w:rPr>
                <w:rFonts w:ascii="Times New Roman" w:hAnsi="Times New Roman" w:cs="Times New Roman"/>
                <w:b/>
                <w:bCs/>
                <w:sz w:val="24"/>
                <w:szCs w:val="24"/>
              </w:rPr>
            </w:pPr>
            <w:r>
              <w:rPr>
                <w:rFonts w:ascii="Times New Roman" w:hAnsi="Times New Roman" w:cs="Times New Roman"/>
                <w:b/>
                <w:bCs/>
                <w:sz w:val="24"/>
                <w:szCs w:val="24"/>
              </w:rPr>
              <w:t>2</w:t>
            </w:r>
            <w:r w:rsidR="00BD5A27">
              <w:rPr>
                <w:rFonts w:ascii="Times New Roman" w:hAnsi="Times New Roman" w:cs="Times New Roman"/>
                <w:b/>
                <w:bCs/>
                <w:sz w:val="24"/>
                <w:szCs w:val="24"/>
              </w:rPr>
              <w:t>70</w:t>
            </w:r>
          </w:p>
        </w:tc>
        <w:tc>
          <w:tcPr>
            <w:tcW w:w="590" w:type="pct"/>
            <w:tcBorders>
              <w:top w:val="single" w:sz="4" w:space="0" w:color="auto"/>
              <w:left w:val="single" w:sz="4" w:space="0" w:color="auto"/>
              <w:bottom w:val="single" w:sz="4" w:space="0" w:color="auto"/>
              <w:right w:val="single" w:sz="4" w:space="0" w:color="auto"/>
            </w:tcBorders>
            <w:vAlign w:val="center"/>
          </w:tcPr>
          <w:p w14:paraId="22B915BC" w14:textId="77777777" w:rsidR="00236900" w:rsidRPr="00AE343B" w:rsidRDefault="00236900" w:rsidP="00AE343B">
            <w:pPr>
              <w:spacing w:after="0"/>
              <w:jc w:val="center"/>
              <w:rPr>
                <w:rFonts w:ascii="Times New Roman" w:hAnsi="Times New Roman" w:cs="Times New Roman"/>
                <w:bCs/>
                <w:sz w:val="24"/>
                <w:szCs w:val="24"/>
              </w:rPr>
            </w:pPr>
          </w:p>
        </w:tc>
      </w:tr>
    </w:tbl>
    <w:p w14:paraId="521F8EE8" w14:textId="77777777" w:rsidR="003505D1" w:rsidRPr="00AE343B" w:rsidRDefault="003505D1" w:rsidP="00AE343B">
      <w:pPr>
        <w:pStyle w:val="ac"/>
        <w:spacing w:before="0" w:after="0"/>
        <w:ind w:left="0"/>
        <w:rPr>
          <w:i/>
          <w:sz w:val="22"/>
          <w:szCs w:val="22"/>
        </w:rPr>
      </w:pPr>
      <w:r w:rsidRPr="00AE343B">
        <w:rPr>
          <w:i/>
          <w:sz w:val="22"/>
          <w:szCs w:val="22"/>
        </w:rPr>
        <w:t>.</w:t>
      </w:r>
    </w:p>
    <w:p w14:paraId="1FBA3C11" w14:textId="77777777" w:rsidR="003505D1" w:rsidRPr="00AE343B" w:rsidRDefault="003505D1" w:rsidP="00AE343B">
      <w:pPr>
        <w:spacing w:after="0"/>
        <w:rPr>
          <w:rFonts w:ascii="Times New Roman" w:hAnsi="Times New Roman" w:cs="Times New Roman"/>
          <w:i/>
        </w:rPr>
        <w:sectPr w:rsidR="003505D1" w:rsidRPr="00AE343B">
          <w:pgSz w:w="16840" w:h="11907" w:orient="landscape"/>
          <w:pgMar w:top="851" w:right="567" w:bottom="851" w:left="1418" w:header="709" w:footer="709" w:gutter="0"/>
          <w:cols w:space="720"/>
        </w:sectPr>
      </w:pPr>
    </w:p>
    <w:p w14:paraId="469F552D" w14:textId="77777777" w:rsidR="00CF374A" w:rsidRPr="00AE343B" w:rsidRDefault="00CF374A" w:rsidP="00AE343B">
      <w:pPr>
        <w:spacing w:after="0" w:line="360" w:lineRule="auto"/>
        <w:jc w:val="center"/>
        <w:rPr>
          <w:rFonts w:ascii="Times New Roman" w:hAnsi="Times New Roman" w:cs="Times New Roman"/>
          <w:b/>
          <w:bCs/>
          <w:sz w:val="24"/>
          <w:szCs w:val="24"/>
        </w:rPr>
      </w:pPr>
      <w:r w:rsidRPr="00AE343B">
        <w:rPr>
          <w:rFonts w:ascii="Times New Roman" w:hAnsi="Times New Roman" w:cs="Times New Roman"/>
          <w:b/>
          <w:bCs/>
          <w:sz w:val="24"/>
          <w:szCs w:val="24"/>
        </w:rPr>
        <w:lastRenderedPageBreak/>
        <w:t>3. УСЛОВИЯ РЕАЛИЗАЦИИ ПРОГРАММЫ ПРОФЕССИОНАЛЬНОГО МОДУЛЯ</w:t>
      </w:r>
    </w:p>
    <w:p w14:paraId="6555A9B7" w14:textId="77777777" w:rsidR="008630D5" w:rsidRPr="00AE343B" w:rsidRDefault="008630D5" w:rsidP="00AE343B">
      <w:pPr>
        <w:keepNext/>
        <w:keepLines/>
        <w:spacing w:after="0" w:line="360" w:lineRule="auto"/>
        <w:jc w:val="center"/>
        <w:outlineLvl w:val="3"/>
        <w:rPr>
          <w:rFonts w:ascii="Times New Roman" w:hAnsi="Times New Roman" w:cs="Times New Roman"/>
          <w:b/>
          <w:sz w:val="24"/>
          <w:szCs w:val="24"/>
          <w:u w:val="single"/>
        </w:rPr>
      </w:pPr>
      <w:r w:rsidRPr="00AE343B">
        <w:rPr>
          <w:rFonts w:ascii="Times New Roman" w:hAnsi="Times New Roman" w:cs="Times New Roman"/>
          <w:b/>
          <w:sz w:val="24"/>
          <w:szCs w:val="24"/>
          <w:u w:val="single"/>
        </w:rPr>
        <w:t>«ПМ.05 ТЕОРЕТИЧЕСКИЕ И ПРИКЛАДНЫЕ АСПЕКТЫ МЕТОДИЧЕСКОЙ РАБОТЫ ВОСПИТАТЕЛЯ ДЕТЕЙ ДОШКОЛЬНОГО ВОЗРАСТА»</w:t>
      </w:r>
    </w:p>
    <w:p w14:paraId="5C743763" w14:textId="77777777" w:rsidR="00CF374A" w:rsidRPr="00AE343B" w:rsidRDefault="00CF374A" w:rsidP="00AE343B">
      <w:pPr>
        <w:spacing w:after="0" w:line="360" w:lineRule="auto"/>
        <w:ind w:firstLine="709"/>
        <w:rPr>
          <w:rFonts w:ascii="Times New Roman" w:hAnsi="Times New Roman" w:cs="Times New Roman"/>
          <w:b/>
          <w:bCs/>
          <w:sz w:val="28"/>
          <w:szCs w:val="28"/>
        </w:rPr>
      </w:pPr>
    </w:p>
    <w:p w14:paraId="717DC9E5" w14:textId="77777777" w:rsidR="00CF374A" w:rsidRPr="00AE343B" w:rsidRDefault="00CF374A" w:rsidP="00AE343B">
      <w:pPr>
        <w:spacing w:after="0" w:line="360" w:lineRule="auto"/>
        <w:ind w:firstLine="709"/>
        <w:rPr>
          <w:rFonts w:ascii="Times New Roman" w:hAnsi="Times New Roman" w:cs="Times New Roman"/>
          <w:b/>
          <w:bCs/>
          <w:sz w:val="28"/>
          <w:szCs w:val="28"/>
        </w:rPr>
      </w:pPr>
      <w:r w:rsidRPr="00AE343B">
        <w:rPr>
          <w:rFonts w:ascii="Times New Roman" w:hAnsi="Times New Roman" w:cs="Times New Roman"/>
          <w:b/>
          <w:bCs/>
          <w:sz w:val="28"/>
          <w:szCs w:val="28"/>
        </w:rPr>
        <w:t>3.1. Для реализации программы профессионального модуля предусмотрены следующие специальные помещения:</w:t>
      </w:r>
    </w:p>
    <w:p w14:paraId="7D2DDD4A" w14:textId="77777777" w:rsidR="00091E2B" w:rsidRPr="00AE343B" w:rsidRDefault="00091E2B" w:rsidP="00AE343B">
      <w:pPr>
        <w:keepNext/>
        <w:keepLines/>
        <w:spacing w:after="0" w:line="360" w:lineRule="auto"/>
        <w:ind w:firstLine="709"/>
        <w:jc w:val="both"/>
        <w:rPr>
          <w:rFonts w:ascii="Times New Roman" w:hAnsi="Times New Roman" w:cs="Times New Roman"/>
          <w:sz w:val="28"/>
          <w:szCs w:val="28"/>
        </w:rPr>
      </w:pPr>
      <w:bookmarkStart w:id="2" w:name="bookmark19"/>
      <w:r w:rsidRPr="00AE343B">
        <w:rPr>
          <w:rFonts w:ascii="Times New Roman" w:hAnsi="Times New Roman" w:cs="Times New Roman"/>
          <w:sz w:val="28"/>
          <w:szCs w:val="28"/>
        </w:rPr>
        <w:t>Оборудование учебного кабинета и рабочих мест кабинета:</w:t>
      </w:r>
      <w:bookmarkEnd w:id="2"/>
    </w:p>
    <w:p w14:paraId="638F542B" w14:textId="77777777" w:rsidR="00091E2B" w:rsidRPr="00AE343B" w:rsidRDefault="00091E2B" w:rsidP="00AE343B">
      <w:pPr>
        <w:pStyle w:val="2e"/>
        <w:numPr>
          <w:ilvl w:val="0"/>
          <w:numId w:val="36"/>
        </w:numPr>
        <w:shd w:val="clear" w:color="auto" w:fill="auto"/>
        <w:tabs>
          <w:tab w:val="left" w:pos="988"/>
        </w:tabs>
        <w:spacing w:after="0" w:line="360" w:lineRule="auto"/>
        <w:ind w:firstLine="709"/>
        <w:jc w:val="both"/>
        <w:rPr>
          <w:sz w:val="28"/>
          <w:szCs w:val="28"/>
        </w:rPr>
      </w:pPr>
      <w:r w:rsidRPr="00AE343B">
        <w:rPr>
          <w:sz w:val="28"/>
          <w:szCs w:val="28"/>
        </w:rPr>
        <w:t>набор ученической мебели, доска классная;</w:t>
      </w:r>
    </w:p>
    <w:p w14:paraId="0C9CF23B" w14:textId="77777777" w:rsidR="00091E2B" w:rsidRPr="00AE343B" w:rsidRDefault="00091E2B" w:rsidP="00AE343B">
      <w:pPr>
        <w:pStyle w:val="2e"/>
        <w:numPr>
          <w:ilvl w:val="0"/>
          <w:numId w:val="36"/>
        </w:numPr>
        <w:shd w:val="clear" w:color="auto" w:fill="auto"/>
        <w:tabs>
          <w:tab w:val="left" w:pos="988"/>
        </w:tabs>
        <w:spacing w:after="0" w:line="360" w:lineRule="auto"/>
        <w:ind w:firstLine="709"/>
        <w:jc w:val="both"/>
        <w:rPr>
          <w:sz w:val="28"/>
          <w:szCs w:val="28"/>
        </w:rPr>
      </w:pPr>
      <w:r w:rsidRPr="00AE343B">
        <w:rPr>
          <w:sz w:val="28"/>
          <w:szCs w:val="28"/>
        </w:rPr>
        <w:t>шкаф книжный;</w:t>
      </w:r>
    </w:p>
    <w:p w14:paraId="7C057787" w14:textId="77777777" w:rsidR="00091E2B" w:rsidRPr="00AE343B" w:rsidRDefault="00091E2B" w:rsidP="00AE343B">
      <w:pPr>
        <w:pStyle w:val="2e"/>
        <w:numPr>
          <w:ilvl w:val="0"/>
          <w:numId w:val="36"/>
        </w:numPr>
        <w:shd w:val="clear" w:color="auto" w:fill="auto"/>
        <w:tabs>
          <w:tab w:val="left" w:pos="989"/>
        </w:tabs>
        <w:spacing w:after="0" w:line="360" w:lineRule="auto"/>
        <w:ind w:firstLine="709"/>
        <w:jc w:val="both"/>
        <w:rPr>
          <w:sz w:val="28"/>
          <w:szCs w:val="28"/>
        </w:rPr>
      </w:pPr>
      <w:r w:rsidRPr="00AE343B">
        <w:rPr>
          <w:sz w:val="28"/>
          <w:szCs w:val="28"/>
        </w:rPr>
        <w:t>учебная, методическая, справочная литература, раздаточный материал, методические рекомендации по выполнению самостоятельной работы студентов, материалы для контроля (тесты, электронные тесты, тексты с заданиями и др.).</w:t>
      </w:r>
    </w:p>
    <w:p w14:paraId="78C77BC9" w14:textId="77777777" w:rsidR="00091E2B" w:rsidRPr="00AE343B" w:rsidRDefault="00091E2B" w:rsidP="00AE343B">
      <w:pPr>
        <w:keepNext/>
        <w:keepLines/>
        <w:spacing w:after="0" w:line="360" w:lineRule="auto"/>
        <w:ind w:firstLine="709"/>
        <w:jc w:val="both"/>
        <w:rPr>
          <w:rFonts w:ascii="Times New Roman" w:hAnsi="Times New Roman" w:cs="Times New Roman"/>
          <w:sz w:val="28"/>
          <w:szCs w:val="28"/>
        </w:rPr>
      </w:pPr>
      <w:bookmarkStart w:id="3" w:name="bookmark20"/>
      <w:r w:rsidRPr="00AE343B">
        <w:rPr>
          <w:rFonts w:ascii="Times New Roman" w:hAnsi="Times New Roman" w:cs="Times New Roman"/>
          <w:sz w:val="28"/>
          <w:szCs w:val="28"/>
        </w:rPr>
        <w:t>Технические средства обучения:</w:t>
      </w:r>
      <w:bookmarkEnd w:id="3"/>
    </w:p>
    <w:p w14:paraId="17E4D711" w14:textId="77777777" w:rsidR="00091E2B" w:rsidRPr="00AE343B" w:rsidRDefault="00091E2B" w:rsidP="00AE343B">
      <w:pPr>
        <w:pStyle w:val="2e"/>
        <w:numPr>
          <w:ilvl w:val="0"/>
          <w:numId w:val="36"/>
        </w:numPr>
        <w:shd w:val="clear" w:color="auto" w:fill="auto"/>
        <w:tabs>
          <w:tab w:val="left" w:pos="1127"/>
        </w:tabs>
        <w:spacing w:after="0" w:line="360" w:lineRule="auto"/>
        <w:ind w:firstLine="709"/>
        <w:jc w:val="both"/>
        <w:rPr>
          <w:sz w:val="28"/>
          <w:szCs w:val="28"/>
        </w:rPr>
      </w:pPr>
      <w:r w:rsidRPr="00AE343B">
        <w:rPr>
          <w:sz w:val="28"/>
          <w:szCs w:val="28"/>
        </w:rPr>
        <w:t>компьютер с доступом к сети Интернет;</w:t>
      </w:r>
    </w:p>
    <w:p w14:paraId="411B6332" w14:textId="77777777" w:rsidR="00091E2B" w:rsidRPr="00AE343B" w:rsidRDefault="00091E2B" w:rsidP="00AE343B">
      <w:pPr>
        <w:pStyle w:val="2e"/>
        <w:numPr>
          <w:ilvl w:val="0"/>
          <w:numId w:val="36"/>
        </w:numPr>
        <w:shd w:val="clear" w:color="auto" w:fill="auto"/>
        <w:tabs>
          <w:tab w:val="left" w:pos="1127"/>
        </w:tabs>
        <w:spacing w:after="0" w:line="360" w:lineRule="auto"/>
        <w:ind w:firstLine="709"/>
        <w:jc w:val="both"/>
        <w:rPr>
          <w:sz w:val="28"/>
          <w:szCs w:val="28"/>
        </w:rPr>
      </w:pPr>
      <w:r w:rsidRPr="00AE343B">
        <w:rPr>
          <w:sz w:val="28"/>
          <w:szCs w:val="28"/>
        </w:rPr>
        <w:t>интерактивная доска, мультимедийный проектор;</w:t>
      </w:r>
    </w:p>
    <w:p w14:paraId="52B93B99" w14:textId="77777777" w:rsidR="00091E2B" w:rsidRPr="00AE343B" w:rsidRDefault="00091E2B" w:rsidP="00AE343B">
      <w:pPr>
        <w:pStyle w:val="2e"/>
        <w:numPr>
          <w:ilvl w:val="0"/>
          <w:numId w:val="36"/>
        </w:numPr>
        <w:shd w:val="clear" w:color="auto" w:fill="auto"/>
        <w:tabs>
          <w:tab w:val="left" w:pos="1127"/>
        </w:tabs>
        <w:spacing w:after="0" w:line="360" w:lineRule="auto"/>
        <w:ind w:firstLine="709"/>
        <w:jc w:val="both"/>
        <w:rPr>
          <w:sz w:val="28"/>
          <w:szCs w:val="28"/>
        </w:rPr>
      </w:pPr>
      <w:r w:rsidRPr="00AE343B">
        <w:rPr>
          <w:sz w:val="28"/>
          <w:szCs w:val="28"/>
        </w:rPr>
        <w:t>магнитно-маркерная доска;</w:t>
      </w:r>
    </w:p>
    <w:p w14:paraId="27302C88" w14:textId="77777777" w:rsidR="00091E2B" w:rsidRPr="00AE343B" w:rsidRDefault="00091E2B" w:rsidP="00AE343B">
      <w:pPr>
        <w:pStyle w:val="2e"/>
        <w:numPr>
          <w:ilvl w:val="0"/>
          <w:numId w:val="36"/>
        </w:numPr>
        <w:shd w:val="clear" w:color="auto" w:fill="auto"/>
        <w:tabs>
          <w:tab w:val="left" w:pos="1122"/>
        </w:tabs>
        <w:spacing w:after="0" w:line="360" w:lineRule="auto"/>
        <w:ind w:firstLine="709"/>
        <w:jc w:val="both"/>
        <w:rPr>
          <w:sz w:val="28"/>
          <w:szCs w:val="28"/>
        </w:rPr>
      </w:pPr>
      <w:r w:rsidRPr="00AE343B">
        <w:rPr>
          <w:sz w:val="28"/>
          <w:szCs w:val="28"/>
          <w:lang w:val="en-US"/>
        </w:rPr>
        <w:t>DVD</w:t>
      </w:r>
      <w:r w:rsidRPr="00AE343B">
        <w:rPr>
          <w:sz w:val="28"/>
          <w:szCs w:val="28"/>
        </w:rPr>
        <w:t>-проигрыватель.</w:t>
      </w:r>
    </w:p>
    <w:p w14:paraId="7E292FF9" w14:textId="77777777" w:rsidR="00091E2B" w:rsidRPr="00AE343B" w:rsidRDefault="00091E2B" w:rsidP="00AE343B">
      <w:pPr>
        <w:keepNext/>
        <w:keepLines/>
        <w:spacing w:after="0" w:line="360" w:lineRule="auto"/>
        <w:ind w:firstLine="709"/>
        <w:jc w:val="both"/>
        <w:rPr>
          <w:rFonts w:ascii="Times New Roman" w:hAnsi="Times New Roman" w:cs="Times New Roman"/>
          <w:sz w:val="28"/>
          <w:szCs w:val="28"/>
        </w:rPr>
      </w:pPr>
      <w:bookmarkStart w:id="4" w:name="bookmark21"/>
      <w:r w:rsidRPr="00AE343B">
        <w:rPr>
          <w:rFonts w:ascii="Times New Roman" w:hAnsi="Times New Roman" w:cs="Times New Roman"/>
          <w:sz w:val="28"/>
          <w:szCs w:val="28"/>
        </w:rPr>
        <w:t>Лаборатория информатики и информационно-коммуникационных технологий:</w:t>
      </w:r>
      <w:bookmarkEnd w:id="4"/>
    </w:p>
    <w:p w14:paraId="0D226A1B" w14:textId="77777777" w:rsidR="00091E2B" w:rsidRPr="00AE343B" w:rsidRDefault="00091E2B" w:rsidP="00AE343B">
      <w:pPr>
        <w:pStyle w:val="2e"/>
        <w:shd w:val="clear" w:color="auto" w:fill="auto"/>
        <w:spacing w:after="0" w:line="360" w:lineRule="auto"/>
        <w:ind w:firstLine="709"/>
        <w:jc w:val="both"/>
        <w:rPr>
          <w:sz w:val="28"/>
          <w:szCs w:val="28"/>
        </w:rPr>
      </w:pPr>
      <w:r w:rsidRPr="00AE343B">
        <w:rPr>
          <w:sz w:val="28"/>
          <w:szCs w:val="28"/>
        </w:rPr>
        <w:t>Технические средства обучения:</w:t>
      </w:r>
    </w:p>
    <w:p w14:paraId="7C4D5104" w14:textId="77777777" w:rsidR="00091E2B" w:rsidRPr="00AE343B" w:rsidRDefault="00091E2B" w:rsidP="00AE343B">
      <w:pPr>
        <w:pStyle w:val="2e"/>
        <w:numPr>
          <w:ilvl w:val="0"/>
          <w:numId w:val="36"/>
        </w:numPr>
        <w:shd w:val="clear" w:color="auto" w:fill="auto"/>
        <w:tabs>
          <w:tab w:val="left" w:pos="1127"/>
        </w:tabs>
        <w:spacing w:after="0" w:line="360" w:lineRule="auto"/>
        <w:ind w:firstLine="709"/>
        <w:jc w:val="both"/>
        <w:rPr>
          <w:sz w:val="28"/>
          <w:szCs w:val="28"/>
        </w:rPr>
      </w:pPr>
      <w:r w:rsidRPr="00AE343B">
        <w:rPr>
          <w:sz w:val="28"/>
          <w:szCs w:val="28"/>
        </w:rPr>
        <w:t>компьютеры, объединенные в локальную сеть с доступом к сети Интернет;</w:t>
      </w:r>
    </w:p>
    <w:p w14:paraId="3D2A0409" w14:textId="77777777" w:rsidR="00091E2B" w:rsidRPr="00AE343B" w:rsidRDefault="00091E2B" w:rsidP="00AE343B">
      <w:pPr>
        <w:pStyle w:val="2e"/>
        <w:numPr>
          <w:ilvl w:val="0"/>
          <w:numId w:val="36"/>
        </w:numPr>
        <w:shd w:val="clear" w:color="auto" w:fill="auto"/>
        <w:tabs>
          <w:tab w:val="left" w:pos="1127"/>
        </w:tabs>
        <w:spacing w:after="0" w:line="360" w:lineRule="auto"/>
        <w:ind w:firstLine="709"/>
        <w:jc w:val="both"/>
        <w:rPr>
          <w:sz w:val="28"/>
          <w:szCs w:val="28"/>
        </w:rPr>
      </w:pPr>
      <w:r w:rsidRPr="00AE343B">
        <w:rPr>
          <w:sz w:val="28"/>
          <w:szCs w:val="28"/>
        </w:rPr>
        <w:t>интерактивная доска, мультимедийный проектор;</w:t>
      </w:r>
    </w:p>
    <w:p w14:paraId="0FE9913C" w14:textId="77777777" w:rsidR="00091E2B" w:rsidRPr="00AE343B" w:rsidRDefault="00091E2B" w:rsidP="00AE343B">
      <w:pPr>
        <w:pStyle w:val="2e"/>
        <w:numPr>
          <w:ilvl w:val="0"/>
          <w:numId w:val="36"/>
        </w:numPr>
        <w:shd w:val="clear" w:color="auto" w:fill="auto"/>
        <w:tabs>
          <w:tab w:val="left" w:pos="1132"/>
        </w:tabs>
        <w:spacing w:after="0" w:line="360" w:lineRule="auto"/>
        <w:ind w:firstLine="709"/>
        <w:jc w:val="both"/>
        <w:rPr>
          <w:sz w:val="28"/>
          <w:szCs w:val="28"/>
        </w:rPr>
      </w:pPr>
      <w:r w:rsidRPr="00AE343B">
        <w:rPr>
          <w:sz w:val="28"/>
          <w:szCs w:val="28"/>
        </w:rPr>
        <w:t>стандартное программное обеспечение;</w:t>
      </w:r>
    </w:p>
    <w:p w14:paraId="0E75549C" w14:textId="77777777" w:rsidR="00091E2B" w:rsidRPr="00AE343B" w:rsidRDefault="00091E2B" w:rsidP="00AE343B">
      <w:pPr>
        <w:pStyle w:val="2e"/>
        <w:numPr>
          <w:ilvl w:val="0"/>
          <w:numId w:val="36"/>
        </w:numPr>
        <w:shd w:val="clear" w:color="auto" w:fill="auto"/>
        <w:tabs>
          <w:tab w:val="left" w:pos="1128"/>
        </w:tabs>
        <w:spacing w:after="0" w:line="360" w:lineRule="auto"/>
        <w:ind w:firstLine="709"/>
        <w:jc w:val="both"/>
        <w:rPr>
          <w:sz w:val="28"/>
          <w:szCs w:val="28"/>
        </w:rPr>
      </w:pPr>
      <w:r w:rsidRPr="00AE343B">
        <w:rPr>
          <w:sz w:val="28"/>
          <w:szCs w:val="28"/>
        </w:rPr>
        <w:t>электронные образовательные ресурсы, в том числе разработанные в колледже (программы, пособия, рекомендации и др.).</w:t>
      </w:r>
    </w:p>
    <w:p w14:paraId="463BA5C9" w14:textId="77777777" w:rsidR="00091E2B" w:rsidRPr="00AE343B" w:rsidRDefault="00091E2B" w:rsidP="00AE343B">
      <w:pPr>
        <w:widowControl w:val="0"/>
        <w:spacing w:after="0" w:line="360" w:lineRule="auto"/>
        <w:ind w:firstLine="709"/>
        <w:jc w:val="both"/>
        <w:rPr>
          <w:rFonts w:ascii="Times New Roman" w:hAnsi="Times New Roman" w:cs="Times New Roman"/>
          <w:sz w:val="28"/>
          <w:szCs w:val="28"/>
        </w:rPr>
      </w:pPr>
      <w:bookmarkStart w:id="5" w:name="bookmark22"/>
      <w:r w:rsidRPr="00AE343B">
        <w:rPr>
          <w:rFonts w:ascii="Times New Roman" w:hAnsi="Times New Roman" w:cs="Times New Roman"/>
          <w:sz w:val="28"/>
          <w:szCs w:val="28"/>
        </w:rPr>
        <w:t>Библиотека, читальный зал с выходом в сеть Интернет:</w:t>
      </w:r>
      <w:bookmarkEnd w:id="5"/>
    </w:p>
    <w:p w14:paraId="7953E3F0" w14:textId="77777777" w:rsidR="00091E2B" w:rsidRPr="00AE343B" w:rsidRDefault="00091E2B" w:rsidP="00AE343B">
      <w:pPr>
        <w:pStyle w:val="2e"/>
        <w:widowControl w:val="0"/>
        <w:shd w:val="clear" w:color="auto" w:fill="auto"/>
        <w:spacing w:after="0" w:line="360" w:lineRule="auto"/>
        <w:ind w:firstLine="709"/>
        <w:jc w:val="both"/>
        <w:rPr>
          <w:sz w:val="28"/>
          <w:szCs w:val="28"/>
        </w:rPr>
      </w:pPr>
      <w:r w:rsidRPr="00AE343B">
        <w:rPr>
          <w:sz w:val="28"/>
          <w:szCs w:val="28"/>
        </w:rPr>
        <w:t>Реализация программы модуля предполагает обязательную учебную и производственную практику.</w:t>
      </w:r>
    </w:p>
    <w:p w14:paraId="225C58D0" w14:textId="635E887B" w:rsidR="00091E2B" w:rsidRPr="00AE343B" w:rsidRDefault="00091E2B" w:rsidP="00AE343B">
      <w:pPr>
        <w:pStyle w:val="2e"/>
        <w:widowControl w:val="0"/>
        <w:shd w:val="clear" w:color="auto" w:fill="auto"/>
        <w:spacing w:after="0" w:line="360" w:lineRule="auto"/>
        <w:ind w:firstLine="709"/>
        <w:jc w:val="both"/>
        <w:rPr>
          <w:sz w:val="28"/>
          <w:szCs w:val="28"/>
        </w:rPr>
      </w:pPr>
      <w:r w:rsidRPr="00AE343B">
        <w:rPr>
          <w:sz w:val="28"/>
          <w:szCs w:val="28"/>
        </w:rPr>
        <w:lastRenderedPageBreak/>
        <w:t>Оборудование и технологическое оснащение рабочих мест практики: базовые дошкольные образовательные организации, методический кабинет ДОО.</w:t>
      </w:r>
    </w:p>
    <w:p w14:paraId="3CA6CF52" w14:textId="77777777" w:rsidR="00091E2B" w:rsidRPr="00AE343B" w:rsidRDefault="00091E2B" w:rsidP="00AE343B">
      <w:pPr>
        <w:pStyle w:val="2e"/>
        <w:widowControl w:val="0"/>
        <w:shd w:val="clear" w:color="auto" w:fill="auto"/>
        <w:spacing w:after="0" w:line="360" w:lineRule="auto"/>
        <w:ind w:firstLine="709"/>
        <w:jc w:val="both"/>
        <w:rPr>
          <w:sz w:val="28"/>
          <w:szCs w:val="28"/>
        </w:rPr>
      </w:pPr>
    </w:p>
    <w:p w14:paraId="1CFF7AF7" w14:textId="77777777" w:rsidR="00CF374A" w:rsidRPr="00AE343B" w:rsidRDefault="00CF374A" w:rsidP="00AE343B">
      <w:pPr>
        <w:spacing w:after="0" w:line="360" w:lineRule="auto"/>
        <w:ind w:firstLine="709"/>
        <w:rPr>
          <w:rFonts w:ascii="Times New Roman" w:hAnsi="Times New Roman" w:cs="Times New Roman"/>
          <w:b/>
          <w:bCs/>
          <w:sz w:val="28"/>
          <w:szCs w:val="28"/>
        </w:rPr>
      </w:pPr>
      <w:r w:rsidRPr="00AE343B">
        <w:rPr>
          <w:rFonts w:ascii="Times New Roman" w:hAnsi="Times New Roman" w:cs="Times New Roman"/>
          <w:b/>
          <w:bCs/>
          <w:sz w:val="28"/>
          <w:szCs w:val="28"/>
        </w:rPr>
        <w:t>3.2. Информационное обеспечение реализации программы</w:t>
      </w:r>
    </w:p>
    <w:p w14:paraId="101D08D6" w14:textId="77777777" w:rsidR="00CF374A" w:rsidRPr="00AE343B" w:rsidRDefault="00CF374A" w:rsidP="00AE343B">
      <w:pPr>
        <w:suppressAutoHyphens/>
        <w:spacing w:after="0" w:line="360" w:lineRule="auto"/>
        <w:ind w:firstLine="709"/>
        <w:jc w:val="both"/>
        <w:rPr>
          <w:rFonts w:ascii="Times New Roman" w:hAnsi="Times New Roman" w:cs="Times New Roman"/>
          <w:sz w:val="28"/>
          <w:szCs w:val="28"/>
        </w:rPr>
      </w:pPr>
      <w:r w:rsidRPr="00AE343B">
        <w:rPr>
          <w:rFonts w:ascii="Times New Roman" w:hAnsi="Times New Roman" w:cs="Times New Roman"/>
          <w:bCs/>
          <w:sz w:val="28"/>
          <w:szCs w:val="28"/>
        </w:rPr>
        <w:t xml:space="preserve">Для реализации программы библиотечный фонд образовательной организации </w:t>
      </w:r>
      <w:r w:rsidR="00160738" w:rsidRPr="00AE343B">
        <w:rPr>
          <w:rFonts w:ascii="Times New Roman" w:hAnsi="Times New Roman" w:cs="Times New Roman"/>
          <w:bCs/>
          <w:sz w:val="28"/>
          <w:szCs w:val="28"/>
        </w:rPr>
        <w:t xml:space="preserve">обеспечен </w:t>
      </w:r>
      <w:r w:rsidRPr="00AE343B">
        <w:rPr>
          <w:rFonts w:ascii="Times New Roman" w:hAnsi="Times New Roman" w:cs="Times New Roman"/>
          <w:bCs/>
          <w:sz w:val="28"/>
          <w:szCs w:val="28"/>
        </w:rPr>
        <w:t>п</w:t>
      </w:r>
      <w:r w:rsidR="00160738" w:rsidRPr="00AE343B">
        <w:rPr>
          <w:rFonts w:ascii="Times New Roman" w:hAnsi="Times New Roman" w:cs="Times New Roman"/>
          <w:sz w:val="28"/>
          <w:szCs w:val="28"/>
        </w:rPr>
        <w:t>ечатными и электронные образовательными и информационными ресурсами</w:t>
      </w:r>
      <w:r w:rsidRPr="00AE343B">
        <w:rPr>
          <w:rFonts w:ascii="Times New Roman" w:hAnsi="Times New Roman" w:cs="Times New Roman"/>
          <w:sz w:val="28"/>
          <w:szCs w:val="28"/>
        </w:rPr>
        <w:t>, рекомендуемы</w:t>
      </w:r>
      <w:r w:rsidR="00160738" w:rsidRPr="00AE343B">
        <w:rPr>
          <w:rFonts w:ascii="Times New Roman" w:hAnsi="Times New Roman" w:cs="Times New Roman"/>
          <w:sz w:val="28"/>
          <w:szCs w:val="28"/>
        </w:rPr>
        <w:t>ми ФУМО,</w:t>
      </w:r>
      <w:r w:rsidRPr="00AE343B">
        <w:rPr>
          <w:rFonts w:ascii="Times New Roman" w:hAnsi="Times New Roman" w:cs="Times New Roman"/>
          <w:sz w:val="28"/>
          <w:szCs w:val="28"/>
        </w:rPr>
        <w:t xml:space="preserve"> для использования в образовательном процессе.</w:t>
      </w:r>
    </w:p>
    <w:p w14:paraId="44E8A893" w14:textId="77777777" w:rsidR="00CF374A" w:rsidRPr="00AE343B" w:rsidRDefault="00CF374A" w:rsidP="00AE343B">
      <w:pPr>
        <w:spacing w:after="0" w:line="360" w:lineRule="auto"/>
        <w:rPr>
          <w:rFonts w:ascii="Times New Roman" w:hAnsi="Times New Roman" w:cs="Times New Roman"/>
          <w:b/>
          <w:sz w:val="28"/>
          <w:szCs w:val="28"/>
        </w:rPr>
      </w:pPr>
      <w:r w:rsidRPr="00AE343B">
        <w:rPr>
          <w:rFonts w:ascii="Times New Roman" w:hAnsi="Times New Roman" w:cs="Times New Roman"/>
          <w:b/>
          <w:sz w:val="28"/>
          <w:szCs w:val="28"/>
        </w:rPr>
        <w:t xml:space="preserve">3.2.1. </w:t>
      </w:r>
      <w:r w:rsidR="00160738" w:rsidRPr="00AE343B">
        <w:rPr>
          <w:rFonts w:ascii="Times New Roman" w:hAnsi="Times New Roman" w:cs="Times New Roman"/>
          <w:b/>
          <w:sz w:val="28"/>
          <w:szCs w:val="28"/>
        </w:rPr>
        <w:t>Основные п</w:t>
      </w:r>
      <w:r w:rsidRPr="00AE343B">
        <w:rPr>
          <w:rFonts w:ascii="Times New Roman" w:hAnsi="Times New Roman" w:cs="Times New Roman"/>
          <w:b/>
          <w:sz w:val="28"/>
          <w:szCs w:val="28"/>
        </w:rPr>
        <w:t>ечатные издания</w:t>
      </w:r>
    </w:p>
    <w:p w14:paraId="55F18525" w14:textId="38DCE679" w:rsidR="00091E2B" w:rsidRPr="00AE343B" w:rsidRDefault="00091E2B" w:rsidP="00AE343B">
      <w:pPr>
        <w:widowControl w:val="0"/>
        <w:numPr>
          <w:ilvl w:val="1"/>
          <w:numId w:val="36"/>
        </w:numPr>
        <w:spacing w:after="0" w:line="360" w:lineRule="auto"/>
        <w:ind w:firstLine="709"/>
        <w:rPr>
          <w:rFonts w:ascii="Times New Roman" w:hAnsi="Times New Roman" w:cs="Times New Roman"/>
          <w:b/>
          <w:sz w:val="28"/>
          <w:szCs w:val="28"/>
          <w:shd w:val="clear" w:color="auto" w:fill="FFFFFF"/>
        </w:rPr>
      </w:pPr>
      <w:r w:rsidRPr="00AE343B">
        <w:rPr>
          <w:rFonts w:ascii="Times New Roman" w:hAnsi="Times New Roman" w:cs="Times New Roman"/>
          <w:sz w:val="28"/>
          <w:szCs w:val="28"/>
        </w:rPr>
        <w:t xml:space="preserve">Виноградова, Н. А. Методическая работа в дошкольном образовательном </w:t>
      </w:r>
      <w:r w:rsidR="00F746EF" w:rsidRPr="00AE343B">
        <w:rPr>
          <w:rFonts w:ascii="Times New Roman" w:hAnsi="Times New Roman" w:cs="Times New Roman"/>
          <w:sz w:val="28"/>
          <w:szCs w:val="28"/>
        </w:rPr>
        <w:t>учреждении:</w:t>
      </w:r>
      <w:r w:rsidRPr="00AE343B">
        <w:rPr>
          <w:rFonts w:ascii="Times New Roman" w:hAnsi="Times New Roman" w:cs="Times New Roman"/>
          <w:sz w:val="28"/>
          <w:szCs w:val="28"/>
        </w:rPr>
        <w:t xml:space="preserve"> учебник / Н.А. Виноградова, Н.В. Микляева. — </w:t>
      </w:r>
      <w:r w:rsidR="00317B3B" w:rsidRPr="00AE343B">
        <w:rPr>
          <w:rFonts w:ascii="Times New Roman" w:hAnsi="Times New Roman" w:cs="Times New Roman"/>
          <w:sz w:val="28"/>
          <w:szCs w:val="28"/>
        </w:rPr>
        <w:t>Москва:</w:t>
      </w:r>
      <w:r w:rsidRPr="00AE343B">
        <w:rPr>
          <w:rFonts w:ascii="Times New Roman" w:hAnsi="Times New Roman" w:cs="Times New Roman"/>
          <w:sz w:val="28"/>
          <w:szCs w:val="28"/>
        </w:rPr>
        <w:t xml:space="preserve"> ИНФРА-М, 2017. — 219 с. + Доп. материалы [Электронный ресурс]. — (Среднее профессиональное образование). - ISBN 978-5-16-106736-9. - </w:t>
      </w:r>
      <w:r w:rsidR="00317B3B" w:rsidRPr="00AE343B">
        <w:rPr>
          <w:rFonts w:ascii="Times New Roman" w:hAnsi="Times New Roman" w:cs="Times New Roman"/>
          <w:sz w:val="28"/>
          <w:szCs w:val="28"/>
        </w:rPr>
        <w:t>Текст:</w:t>
      </w:r>
      <w:r w:rsidRPr="00AE343B">
        <w:rPr>
          <w:rFonts w:ascii="Times New Roman" w:hAnsi="Times New Roman" w:cs="Times New Roman"/>
          <w:sz w:val="28"/>
          <w:szCs w:val="28"/>
        </w:rPr>
        <w:t xml:space="preserve"> электронный. - URL: https://new.znanium.com/catalog/product/1045606 (дата обращения: 27.01.2017)</w:t>
      </w:r>
    </w:p>
    <w:p w14:paraId="347C2CF4" w14:textId="64FB5C9F" w:rsidR="00091E2B" w:rsidRPr="00AE343B" w:rsidRDefault="00091E2B" w:rsidP="00AE343B">
      <w:pPr>
        <w:widowControl w:val="0"/>
        <w:numPr>
          <w:ilvl w:val="1"/>
          <w:numId w:val="36"/>
        </w:numPr>
        <w:spacing w:after="0" w:line="360" w:lineRule="auto"/>
        <w:ind w:firstLine="709"/>
        <w:jc w:val="both"/>
        <w:rPr>
          <w:rFonts w:ascii="Times New Roman" w:hAnsi="Times New Roman" w:cs="Times New Roman"/>
          <w:b/>
          <w:sz w:val="28"/>
          <w:szCs w:val="28"/>
        </w:rPr>
      </w:pPr>
      <w:r w:rsidRPr="00AE343B">
        <w:rPr>
          <w:rFonts w:ascii="Times New Roman" w:hAnsi="Times New Roman" w:cs="Times New Roman"/>
          <w:sz w:val="28"/>
          <w:szCs w:val="28"/>
        </w:rPr>
        <w:t xml:space="preserve">Козлова, С.А. Дошкольная </w:t>
      </w:r>
      <w:r w:rsidR="00317B3B" w:rsidRPr="00AE343B">
        <w:rPr>
          <w:rFonts w:ascii="Times New Roman" w:hAnsi="Times New Roman" w:cs="Times New Roman"/>
          <w:sz w:val="28"/>
          <w:szCs w:val="28"/>
        </w:rPr>
        <w:t>педагогика:</w:t>
      </w:r>
      <w:r w:rsidRPr="00AE343B">
        <w:rPr>
          <w:rFonts w:ascii="Times New Roman" w:hAnsi="Times New Roman" w:cs="Times New Roman"/>
          <w:sz w:val="28"/>
          <w:szCs w:val="28"/>
        </w:rPr>
        <w:t xml:space="preserve"> учеб. пособие / С.А. Козлова, Т.А. Куликова. – М.: Академия, 2015. </w:t>
      </w:r>
      <w:r w:rsidRPr="00AE343B">
        <w:rPr>
          <w:rFonts w:ascii="Times New Roman" w:hAnsi="Times New Roman" w:cs="Times New Roman"/>
          <w:spacing w:val="-6"/>
          <w:sz w:val="28"/>
          <w:szCs w:val="28"/>
        </w:rPr>
        <w:t xml:space="preserve">– 432 с. </w:t>
      </w:r>
    </w:p>
    <w:p w14:paraId="039088FB" w14:textId="77777777" w:rsidR="00091E2B" w:rsidRPr="00AE343B" w:rsidRDefault="00091E2B" w:rsidP="00AE343B">
      <w:pPr>
        <w:spacing w:after="0" w:line="360" w:lineRule="auto"/>
        <w:rPr>
          <w:rFonts w:ascii="Times New Roman" w:hAnsi="Times New Roman" w:cs="Times New Roman"/>
          <w:sz w:val="28"/>
          <w:szCs w:val="28"/>
        </w:rPr>
      </w:pPr>
    </w:p>
    <w:p w14:paraId="20677419" w14:textId="39F4808F" w:rsidR="00091E2B" w:rsidRPr="00AE343B" w:rsidRDefault="00CF374A" w:rsidP="00AE343B">
      <w:pPr>
        <w:spacing w:after="0" w:line="360" w:lineRule="auto"/>
        <w:rPr>
          <w:rFonts w:ascii="Times New Roman" w:hAnsi="Times New Roman" w:cs="Times New Roman"/>
          <w:b/>
          <w:sz w:val="28"/>
          <w:szCs w:val="28"/>
        </w:rPr>
      </w:pPr>
      <w:r w:rsidRPr="00AE343B">
        <w:rPr>
          <w:rFonts w:ascii="Times New Roman" w:hAnsi="Times New Roman" w:cs="Times New Roman"/>
          <w:b/>
          <w:sz w:val="28"/>
          <w:szCs w:val="28"/>
        </w:rPr>
        <w:t xml:space="preserve">3.2.2. </w:t>
      </w:r>
      <w:r w:rsidR="00160738" w:rsidRPr="00AE343B">
        <w:rPr>
          <w:rFonts w:ascii="Times New Roman" w:hAnsi="Times New Roman" w:cs="Times New Roman"/>
          <w:b/>
          <w:sz w:val="28"/>
          <w:szCs w:val="28"/>
        </w:rPr>
        <w:t>Основные э</w:t>
      </w:r>
      <w:r w:rsidRPr="00AE343B">
        <w:rPr>
          <w:rFonts w:ascii="Times New Roman" w:hAnsi="Times New Roman" w:cs="Times New Roman"/>
          <w:b/>
          <w:sz w:val="28"/>
          <w:szCs w:val="28"/>
        </w:rPr>
        <w:t xml:space="preserve">лектронные издания </w:t>
      </w:r>
    </w:p>
    <w:bookmarkStart w:id="6" w:name="_Hlk88413939"/>
    <w:p w14:paraId="3BDDAD1D" w14:textId="77777777" w:rsidR="00091E2B" w:rsidRPr="00AE343B" w:rsidRDefault="00091E2B" w:rsidP="00AE343B">
      <w:pPr>
        <w:pStyle w:val="2e"/>
        <w:numPr>
          <w:ilvl w:val="3"/>
          <w:numId w:val="36"/>
        </w:numPr>
        <w:shd w:val="clear" w:color="auto" w:fill="auto"/>
        <w:tabs>
          <w:tab w:val="left" w:pos="426"/>
          <w:tab w:val="left" w:pos="709"/>
          <w:tab w:val="left" w:pos="1134"/>
        </w:tabs>
        <w:spacing w:after="0" w:line="360" w:lineRule="auto"/>
        <w:ind w:firstLine="709"/>
        <w:jc w:val="both"/>
        <w:rPr>
          <w:sz w:val="28"/>
          <w:szCs w:val="28"/>
        </w:rPr>
      </w:pPr>
      <w:r w:rsidRPr="00AE343B">
        <w:fldChar w:fldCharType="begin"/>
      </w:r>
      <w:r w:rsidRPr="00AE343B">
        <w:rPr>
          <w:sz w:val="28"/>
          <w:szCs w:val="28"/>
        </w:rPr>
        <w:instrText xml:space="preserve"> HYPERLINK "http://ivalex.ucoz.ru/forum/" </w:instrText>
      </w:r>
      <w:r w:rsidRPr="00AE343B">
        <w:fldChar w:fldCharType="separate"/>
      </w:r>
      <w:r w:rsidRPr="00AE343B">
        <w:rPr>
          <w:rStyle w:val="ab"/>
          <w:color w:val="auto"/>
          <w:sz w:val="28"/>
          <w:szCs w:val="28"/>
          <w:lang w:val="en-US"/>
        </w:rPr>
        <w:t>http</w:t>
      </w:r>
      <w:r w:rsidRPr="00AE343B">
        <w:rPr>
          <w:rStyle w:val="ab"/>
          <w:color w:val="auto"/>
          <w:sz w:val="28"/>
          <w:szCs w:val="28"/>
        </w:rPr>
        <w:t>://</w:t>
      </w:r>
      <w:r w:rsidRPr="00AE343B">
        <w:rPr>
          <w:rStyle w:val="ab"/>
          <w:color w:val="auto"/>
          <w:sz w:val="28"/>
          <w:szCs w:val="28"/>
          <w:lang w:val="en-US"/>
        </w:rPr>
        <w:t>ivalex</w:t>
      </w:r>
      <w:r w:rsidRPr="00AE343B">
        <w:rPr>
          <w:rStyle w:val="ab"/>
          <w:color w:val="auto"/>
          <w:sz w:val="28"/>
          <w:szCs w:val="28"/>
        </w:rPr>
        <w:t>.</w:t>
      </w:r>
      <w:r w:rsidRPr="00AE343B">
        <w:rPr>
          <w:rStyle w:val="ab"/>
          <w:color w:val="auto"/>
          <w:sz w:val="28"/>
          <w:szCs w:val="28"/>
          <w:lang w:val="en-US"/>
        </w:rPr>
        <w:t>ucoz</w:t>
      </w:r>
      <w:r w:rsidRPr="00AE343B">
        <w:rPr>
          <w:rStyle w:val="ab"/>
          <w:color w:val="auto"/>
          <w:sz w:val="28"/>
          <w:szCs w:val="28"/>
        </w:rPr>
        <w:t>.</w:t>
      </w:r>
      <w:r w:rsidRPr="00AE343B">
        <w:rPr>
          <w:rStyle w:val="ab"/>
          <w:color w:val="auto"/>
          <w:sz w:val="28"/>
          <w:szCs w:val="28"/>
          <w:lang w:val="en-US"/>
        </w:rPr>
        <w:t>ru</w:t>
      </w:r>
      <w:r w:rsidRPr="00AE343B">
        <w:rPr>
          <w:rStyle w:val="ab"/>
          <w:color w:val="auto"/>
          <w:sz w:val="28"/>
          <w:szCs w:val="28"/>
        </w:rPr>
        <w:t>/</w:t>
      </w:r>
      <w:r w:rsidRPr="00AE343B">
        <w:rPr>
          <w:rStyle w:val="ab"/>
          <w:color w:val="auto"/>
          <w:sz w:val="28"/>
          <w:szCs w:val="28"/>
          <w:lang w:val="en-US"/>
        </w:rPr>
        <w:t>forum</w:t>
      </w:r>
      <w:r w:rsidRPr="00AE343B">
        <w:rPr>
          <w:rStyle w:val="ab"/>
          <w:color w:val="auto"/>
          <w:sz w:val="28"/>
          <w:szCs w:val="28"/>
        </w:rPr>
        <w:t>/</w:t>
      </w:r>
      <w:r w:rsidRPr="00AE343B">
        <w:rPr>
          <w:rStyle w:val="ab"/>
          <w:color w:val="auto"/>
          <w:sz w:val="28"/>
          <w:szCs w:val="28"/>
        </w:rPr>
        <w:fldChar w:fldCharType="end"/>
      </w:r>
      <w:r w:rsidRPr="00AE343B">
        <w:rPr>
          <w:sz w:val="28"/>
          <w:szCs w:val="28"/>
        </w:rPr>
        <w:t xml:space="preserve"> Все для детского сада</w:t>
      </w:r>
    </w:p>
    <w:p w14:paraId="4246F6B2" w14:textId="77777777" w:rsidR="00091E2B" w:rsidRPr="00AE343B" w:rsidRDefault="00091E2B" w:rsidP="00AE343B">
      <w:pPr>
        <w:pStyle w:val="2e"/>
        <w:numPr>
          <w:ilvl w:val="3"/>
          <w:numId w:val="36"/>
        </w:numPr>
        <w:shd w:val="clear" w:color="auto" w:fill="auto"/>
        <w:tabs>
          <w:tab w:val="left" w:pos="426"/>
          <w:tab w:val="left" w:pos="709"/>
          <w:tab w:val="left" w:pos="1134"/>
        </w:tabs>
        <w:spacing w:after="0" w:line="360" w:lineRule="auto"/>
        <w:ind w:firstLine="709"/>
        <w:jc w:val="both"/>
        <w:rPr>
          <w:sz w:val="28"/>
          <w:szCs w:val="28"/>
        </w:rPr>
      </w:pPr>
      <w:r w:rsidRPr="00AE343B">
        <w:rPr>
          <w:sz w:val="28"/>
          <w:szCs w:val="28"/>
          <w:lang w:val="en-US"/>
        </w:rPr>
        <w:t>http</w:t>
      </w:r>
      <w:r w:rsidRPr="00AE343B">
        <w:rPr>
          <w:sz w:val="28"/>
          <w:szCs w:val="28"/>
        </w:rPr>
        <w:t>: //</w:t>
      </w:r>
      <w:r w:rsidRPr="00AE343B">
        <w:rPr>
          <w:sz w:val="28"/>
          <w:szCs w:val="28"/>
          <w:lang w:val="en-US"/>
        </w:rPr>
        <w:t>vo</w:t>
      </w:r>
      <w:r w:rsidRPr="00AE343B">
        <w:rPr>
          <w:sz w:val="28"/>
          <w:szCs w:val="28"/>
        </w:rPr>
        <w:t xml:space="preserve"> </w:t>
      </w:r>
      <w:r w:rsidRPr="00AE343B">
        <w:rPr>
          <w:sz w:val="28"/>
          <w:szCs w:val="28"/>
          <w:lang w:val="en-US"/>
        </w:rPr>
        <w:t>spitatel</w:t>
      </w:r>
      <w:r w:rsidRPr="00AE343B">
        <w:rPr>
          <w:sz w:val="28"/>
          <w:szCs w:val="28"/>
        </w:rPr>
        <w:t xml:space="preserve">. </w:t>
      </w:r>
      <w:r w:rsidRPr="00AE343B">
        <w:rPr>
          <w:sz w:val="28"/>
          <w:szCs w:val="28"/>
          <w:lang w:val="en-US"/>
        </w:rPr>
        <w:t>resobr</w:t>
      </w:r>
      <w:r w:rsidRPr="00AE343B">
        <w:rPr>
          <w:sz w:val="28"/>
          <w:szCs w:val="28"/>
        </w:rPr>
        <w:t xml:space="preserve">. </w:t>
      </w:r>
      <w:r w:rsidRPr="00AE343B">
        <w:rPr>
          <w:sz w:val="28"/>
          <w:szCs w:val="28"/>
          <w:lang w:val="en-US"/>
        </w:rPr>
        <w:t>ru</w:t>
      </w:r>
      <w:r w:rsidRPr="00AE343B">
        <w:rPr>
          <w:sz w:val="28"/>
          <w:szCs w:val="28"/>
        </w:rPr>
        <w:t>/</w:t>
      </w:r>
      <w:r w:rsidRPr="00AE343B">
        <w:rPr>
          <w:sz w:val="28"/>
          <w:szCs w:val="28"/>
          <w:lang w:val="en-US"/>
        </w:rPr>
        <w:t>archive</w:t>
      </w:r>
      <w:r w:rsidRPr="00AE343B">
        <w:rPr>
          <w:sz w:val="28"/>
          <w:szCs w:val="28"/>
        </w:rPr>
        <w:t>/</w:t>
      </w:r>
      <w:r w:rsidRPr="00AE343B">
        <w:rPr>
          <w:sz w:val="28"/>
          <w:szCs w:val="28"/>
          <w:lang w:val="en-US"/>
        </w:rPr>
        <w:t>year</w:t>
      </w:r>
      <w:r w:rsidRPr="00AE343B">
        <w:rPr>
          <w:sz w:val="28"/>
          <w:szCs w:val="28"/>
        </w:rPr>
        <w:t>/</w:t>
      </w:r>
      <w:r w:rsidRPr="00AE343B">
        <w:rPr>
          <w:sz w:val="28"/>
          <w:szCs w:val="28"/>
          <w:lang w:val="en-US"/>
        </w:rPr>
        <w:t>articles</w:t>
      </w:r>
      <w:r w:rsidRPr="00AE343B">
        <w:rPr>
          <w:sz w:val="28"/>
          <w:szCs w:val="28"/>
        </w:rPr>
        <w:t>/1220/</w:t>
      </w:r>
      <w:r w:rsidRPr="00AE343B">
        <w:rPr>
          <w:sz w:val="28"/>
          <w:szCs w:val="28"/>
          <w:lang w:val="en-US"/>
        </w:rPr>
        <w:t>http</w:t>
      </w:r>
      <w:r w:rsidRPr="00AE343B">
        <w:rPr>
          <w:sz w:val="28"/>
          <w:szCs w:val="28"/>
        </w:rPr>
        <w:t>:/</w:t>
      </w:r>
      <w:r w:rsidRPr="00AE343B">
        <w:rPr>
          <w:sz w:val="28"/>
          <w:szCs w:val="28"/>
        </w:rPr>
        <w:tab/>
        <w:t>Справочник старшего воспитателя дошкольного учреждения (сайт журнала)</w:t>
      </w:r>
    </w:p>
    <w:p w14:paraId="3772D73E" w14:textId="77777777" w:rsidR="00091E2B" w:rsidRPr="00AE343B" w:rsidRDefault="00091E2B" w:rsidP="00AE343B">
      <w:pPr>
        <w:pStyle w:val="2e"/>
        <w:numPr>
          <w:ilvl w:val="3"/>
          <w:numId w:val="36"/>
        </w:numPr>
        <w:shd w:val="clear" w:color="auto" w:fill="auto"/>
        <w:tabs>
          <w:tab w:val="left" w:pos="426"/>
          <w:tab w:val="left" w:pos="709"/>
          <w:tab w:val="left" w:pos="1134"/>
        </w:tabs>
        <w:spacing w:after="0" w:line="360" w:lineRule="auto"/>
        <w:ind w:firstLine="709"/>
        <w:jc w:val="both"/>
        <w:rPr>
          <w:sz w:val="28"/>
          <w:szCs w:val="28"/>
        </w:rPr>
      </w:pPr>
      <w:r w:rsidRPr="00AE343B">
        <w:rPr>
          <w:sz w:val="28"/>
          <w:szCs w:val="28"/>
          <w:lang w:val="en-US"/>
        </w:rPr>
        <w:t>http</w:t>
      </w:r>
      <w:r w:rsidRPr="00AE343B">
        <w:rPr>
          <w:sz w:val="28"/>
          <w:szCs w:val="28"/>
        </w:rPr>
        <w:t>://</w:t>
      </w:r>
      <w:r w:rsidRPr="00AE343B">
        <w:rPr>
          <w:sz w:val="28"/>
          <w:szCs w:val="28"/>
          <w:lang w:val="en-US"/>
        </w:rPr>
        <w:t>dob</w:t>
      </w:r>
      <w:r w:rsidRPr="00AE343B">
        <w:rPr>
          <w:sz w:val="28"/>
          <w:szCs w:val="28"/>
        </w:rPr>
        <w:t xml:space="preserve">.1 </w:t>
      </w:r>
      <w:r w:rsidRPr="00AE343B">
        <w:rPr>
          <w:sz w:val="28"/>
          <w:szCs w:val="28"/>
          <w:lang w:val="en-US"/>
        </w:rPr>
        <w:t>september</w:t>
      </w:r>
      <w:r w:rsidRPr="00AE343B">
        <w:rPr>
          <w:sz w:val="28"/>
          <w:szCs w:val="28"/>
        </w:rPr>
        <w:t>.</w:t>
      </w:r>
      <w:r w:rsidRPr="00AE343B">
        <w:rPr>
          <w:sz w:val="28"/>
          <w:szCs w:val="28"/>
          <w:lang w:val="en-US"/>
        </w:rPr>
        <w:t>ru</w:t>
      </w:r>
      <w:r w:rsidRPr="00AE343B">
        <w:rPr>
          <w:sz w:val="28"/>
          <w:szCs w:val="28"/>
        </w:rPr>
        <w:t>/ Дошкольное образование (сайт газеты)</w:t>
      </w:r>
    </w:p>
    <w:p w14:paraId="4BB8316D" w14:textId="77777777" w:rsidR="00091E2B" w:rsidRPr="00AE343B" w:rsidRDefault="003359EB" w:rsidP="00AE343B">
      <w:pPr>
        <w:pStyle w:val="2e"/>
        <w:numPr>
          <w:ilvl w:val="3"/>
          <w:numId w:val="36"/>
        </w:numPr>
        <w:shd w:val="clear" w:color="auto" w:fill="auto"/>
        <w:tabs>
          <w:tab w:val="left" w:pos="426"/>
          <w:tab w:val="left" w:pos="709"/>
          <w:tab w:val="left" w:pos="1134"/>
          <w:tab w:val="left" w:pos="1450"/>
        </w:tabs>
        <w:spacing w:after="0" w:line="360" w:lineRule="auto"/>
        <w:ind w:firstLine="709"/>
        <w:jc w:val="both"/>
        <w:rPr>
          <w:sz w:val="28"/>
          <w:szCs w:val="28"/>
        </w:rPr>
      </w:pPr>
      <w:hyperlink r:id="rId12" w:history="1">
        <w:r w:rsidR="00091E2B" w:rsidRPr="00AE343B">
          <w:rPr>
            <w:rStyle w:val="ab"/>
            <w:color w:val="auto"/>
            <w:sz w:val="28"/>
            <w:szCs w:val="28"/>
            <w:lang w:val="en-US"/>
          </w:rPr>
          <w:t>http</w:t>
        </w:r>
        <w:r w:rsidR="00091E2B" w:rsidRPr="00AE343B">
          <w:rPr>
            <w:rStyle w:val="ab"/>
            <w:color w:val="auto"/>
            <w:sz w:val="28"/>
            <w:szCs w:val="28"/>
          </w:rPr>
          <w:t>://</w:t>
        </w:r>
        <w:r w:rsidR="00091E2B" w:rsidRPr="00AE343B">
          <w:rPr>
            <w:rStyle w:val="ab"/>
            <w:color w:val="auto"/>
            <w:sz w:val="28"/>
            <w:szCs w:val="28"/>
            <w:lang w:val="en-US"/>
          </w:rPr>
          <w:t>www</w:t>
        </w:r>
        <w:r w:rsidR="00091E2B" w:rsidRPr="00AE343B">
          <w:rPr>
            <w:rStyle w:val="ab"/>
            <w:color w:val="auto"/>
            <w:sz w:val="28"/>
            <w:szCs w:val="28"/>
          </w:rPr>
          <w:t>.</w:t>
        </w:r>
        <w:r w:rsidR="00091E2B" w:rsidRPr="00AE343B">
          <w:rPr>
            <w:rStyle w:val="ab"/>
            <w:color w:val="auto"/>
            <w:sz w:val="28"/>
            <w:szCs w:val="28"/>
            <w:lang w:val="en-US"/>
          </w:rPr>
          <w:t>dovosp</w:t>
        </w:r>
        <w:r w:rsidR="00091E2B" w:rsidRPr="00AE343B">
          <w:rPr>
            <w:rStyle w:val="ab"/>
            <w:color w:val="auto"/>
            <w:sz w:val="28"/>
            <w:szCs w:val="28"/>
          </w:rPr>
          <w:t>.</w:t>
        </w:r>
        <w:r w:rsidR="00091E2B" w:rsidRPr="00AE343B">
          <w:rPr>
            <w:rStyle w:val="ab"/>
            <w:color w:val="auto"/>
            <w:sz w:val="28"/>
            <w:szCs w:val="28"/>
            <w:lang w:val="en-US"/>
          </w:rPr>
          <w:t>ru</w:t>
        </w:r>
        <w:r w:rsidR="00091E2B" w:rsidRPr="00AE343B">
          <w:rPr>
            <w:rStyle w:val="ab"/>
            <w:color w:val="auto"/>
            <w:sz w:val="28"/>
            <w:szCs w:val="28"/>
          </w:rPr>
          <w:t>/</w:t>
        </w:r>
      </w:hyperlink>
      <w:r w:rsidR="00091E2B" w:rsidRPr="00AE343B">
        <w:rPr>
          <w:sz w:val="28"/>
          <w:szCs w:val="28"/>
        </w:rPr>
        <w:t xml:space="preserve"> Дошкольное воспитание (сайт журнала)</w:t>
      </w:r>
    </w:p>
    <w:p w14:paraId="744CFC82" w14:textId="77777777" w:rsidR="00091E2B" w:rsidRPr="00AE343B" w:rsidRDefault="003359EB" w:rsidP="00AE343B">
      <w:pPr>
        <w:pStyle w:val="2e"/>
        <w:numPr>
          <w:ilvl w:val="3"/>
          <w:numId w:val="36"/>
        </w:numPr>
        <w:shd w:val="clear" w:color="auto" w:fill="auto"/>
        <w:tabs>
          <w:tab w:val="left" w:pos="426"/>
          <w:tab w:val="left" w:pos="709"/>
          <w:tab w:val="left" w:pos="1134"/>
        </w:tabs>
        <w:spacing w:after="0" w:line="360" w:lineRule="auto"/>
        <w:ind w:firstLine="709"/>
        <w:jc w:val="both"/>
        <w:rPr>
          <w:sz w:val="28"/>
          <w:szCs w:val="28"/>
        </w:rPr>
      </w:pPr>
      <w:hyperlink r:id="rId13" w:history="1">
        <w:r w:rsidR="00091E2B" w:rsidRPr="00AE343B">
          <w:rPr>
            <w:rStyle w:val="ab"/>
            <w:color w:val="auto"/>
            <w:sz w:val="28"/>
            <w:szCs w:val="28"/>
            <w:lang w:val="en-US"/>
          </w:rPr>
          <w:t>www.danilova.ru/storage/book</w:t>
        </w:r>
      </w:hyperlink>
    </w:p>
    <w:bookmarkEnd w:id="6"/>
    <w:p w14:paraId="68071889" w14:textId="4880063B" w:rsidR="00465EFA" w:rsidRPr="00AE343B" w:rsidRDefault="00465EFA" w:rsidP="00AE343B">
      <w:pPr>
        <w:tabs>
          <w:tab w:val="left" w:pos="885"/>
          <w:tab w:val="left" w:pos="1134"/>
        </w:tabs>
        <w:spacing w:after="0" w:line="360" w:lineRule="auto"/>
        <w:ind w:firstLine="709"/>
        <w:rPr>
          <w:rFonts w:ascii="Times New Roman" w:hAnsi="Times New Roman" w:cs="Times New Roman"/>
          <w:b/>
          <w:sz w:val="28"/>
          <w:szCs w:val="28"/>
        </w:rPr>
      </w:pPr>
    </w:p>
    <w:p w14:paraId="73453DA5" w14:textId="77777777" w:rsidR="00CF374A" w:rsidRPr="00AE343B" w:rsidRDefault="00465EFA" w:rsidP="00AE343B">
      <w:pPr>
        <w:shd w:val="clear" w:color="auto" w:fill="FFFFFF"/>
        <w:spacing w:after="0" w:line="360" w:lineRule="auto"/>
        <w:rPr>
          <w:rFonts w:ascii="Times New Roman" w:hAnsi="Times New Roman" w:cs="Times New Roman"/>
          <w:bCs/>
          <w:i/>
          <w:sz w:val="28"/>
          <w:szCs w:val="28"/>
        </w:rPr>
      </w:pPr>
      <w:r w:rsidRPr="00AE343B">
        <w:rPr>
          <w:rFonts w:ascii="Times New Roman" w:hAnsi="Times New Roman" w:cs="Times New Roman"/>
          <w:b/>
          <w:bCs/>
          <w:sz w:val="28"/>
          <w:szCs w:val="28"/>
        </w:rPr>
        <w:t xml:space="preserve">       </w:t>
      </w:r>
      <w:r w:rsidR="00CF374A" w:rsidRPr="00AE343B">
        <w:rPr>
          <w:rFonts w:ascii="Times New Roman" w:hAnsi="Times New Roman" w:cs="Times New Roman"/>
          <w:b/>
          <w:bCs/>
          <w:sz w:val="28"/>
          <w:szCs w:val="28"/>
        </w:rPr>
        <w:t xml:space="preserve">3.2.3. Дополнительные источники </w:t>
      </w:r>
      <w:r w:rsidR="00CF374A" w:rsidRPr="00AE343B">
        <w:rPr>
          <w:rFonts w:ascii="Times New Roman" w:hAnsi="Times New Roman" w:cs="Times New Roman"/>
          <w:bCs/>
          <w:i/>
          <w:sz w:val="28"/>
          <w:szCs w:val="28"/>
        </w:rPr>
        <w:t>(при необходимости)</w:t>
      </w:r>
    </w:p>
    <w:p w14:paraId="7AF56B28" w14:textId="77777777" w:rsidR="00091E2B" w:rsidRPr="00AE343B" w:rsidRDefault="00091E2B" w:rsidP="00AE343B">
      <w:pPr>
        <w:pStyle w:val="2e"/>
        <w:widowControl w:val="0"/>
        <w:numPr>
          <w:ilvl w:val="0"/>
          <w:numId w:val="37"/>
        </w:numPr>
        <w:shd w:val="clear" w:color="auto" w:fill="auto"/>
        <w:tabs>
          <w:tab w:val="left" w:pos="709"/>
          <w:tab w:val="left" w:pos="1009"/>
        </w:tabs>
        <w:spacing w:after="0" w:line="360" w:lineRule="auto"/>
        <w:ind w:left="0" w:firstLine="709"/>
        <w:jc w:val="both"/>
        <w:rPr>
          <w:sz w:val="28"/>
          <w:szCs w:val="28"/>
        </w:rPr>
      </w:pPr>
      <w:r w:rsidRPr="00AE343B">
        <w:rPr>
          <w:sz w:val="28"/>
          <w:szCs w:val="28"/>
        </w:rPr>
        <w:t xml:space="preserve">Атемаскина Ю.В. Современные педагогические технологии в ДОУ. </w:t>
      </w:r>
      <w:r w:rsidRPr="00AE343B">
        <w:rPr>
          <w:sz w:val="28"/>
          <w:szCs w:val="28"/>
        </w:rPr>
        <w:lastRenderedPageBreak/>
        <w:t xml:space="preserve">Учебно-методическое пособие / Ю.В. Атемаскина, Л.Г. Богославец. – СПб. : Детство-пресс, 2012. </w:t>
      </w:r>
    </w:p>
    <w:p w14:paraId="341CDA10" w14:textId="77777777" w:rsidR="00091E2B" w:rsidRPr="00AE343B" w:rsidRDefault="00091E2B" w:rsidP="00AE343B">
      <w:pPr>
        <w:pStyle w:val="2e"/>
        <w:widowControl w:val="0"/>
        <w:numPr>
          <w:ilvl w:val="0"/>
          <w:numId w:val="37"/>
        </w:numPr>
        <w:shd w:val="clear" w:color="auto" w:fill="auto"/>
        <w:tabs>
          <w:tab w:val="left" w:pos="709"/>
          <w:tab w:val="left" w:pos="851"/>
          <w:tab w:val="left" w:pos="1009"/>
        </w:tabs>
        <w:spacing w:after="0" w:line="360" w:lineRule="auto"/>
        <w:ind w:left="0" w:firstLine="709"/>
        <w:jc w:val="both"/>
        <w:rPr>
          <w:sz w:val="28"/>
          <w:szCs w:val="28"/>
        </w:rPr>
      </w:pPr>
      <w:r w:rsidRPr="00AE343B">
        <w:rPr>
          <w:sz w:val="28"/>
          <w:szCs w:val="28"/>
        </w:rPr>
        <w:t>Белая К.Ю. Методическая работа в ДОУ: Анализ, планирование, формы и методы. – М., 2007.</w:t>
      </w:r>
    </w:p>
    <w:p w14:paraId="51E66D74" w14:textId="77777777" w:rsidR="00091E2B" w:rsidRPr="00AE343B" w:rsidRDefault="00091E2B" w:rsidP="00AE343B">
      <w:pPr>
        <w:pStyle w:val="2e"/>
        <w:widowControl w:val="0"/>
        <w:numPr>
          <w:ilvl w:val="0"/>
          <w:numId w:val="37"/>
        </w:numPr>
        <w:shd w:val="clear" w:color="auto" w:fill="auto"/>
        <w:tabs>
          <w:tab w:val="left" w:pos="709"/>
          <w:tab w:val="left" w:pos="851"/>
          <w:tab w:val="left" w:pos="1009"/>
        </w:tabs>
        <w:spacing w:after="0" w:line="360" w:lineRule="auto"/>
        <w:ind w:left="0" w:firstLine="709"/>
        <w:jc w:val="both"/>
        <w:rPr>
          <w:sz w:val="28"/>
          <w:szCs w:val="28"/>
        </w:rPr>
      </w:pPr>
      <w:r w:rsidRPr="00AE343B">
        <w:rPr>
          <w:sz w:val="28"/>
          <w:szCs w:val="28"/>
          <w:lang w:bidi="ru-RU"/>
        </w:rPr>
        <w:t>Бережнова Е.В. Основы учебно-исследовательской деятельности студентов: учеб. для студ. средн. пед. учеб. заведений / Е.В. Бережнова, В.В. Краевский. – 9-е изд. – М. : Издательский центр «Академия», 2013. – 128 с.</w:t>
      </w:r>
    </w:p>
    <w:p w14:paraId="1001EC96" w14:textId="77777777" w:rsidR="00091E2B" w:rsidRPr="00AE343B" w:rsidRDefault="00091E2B" w:rsidP="00AE343B">
      <w:pPr>
        <w:pStyle w:val="2e"/>
        <w:widowControl w:val="0"/>
        <w:numPr>
          <w:ilvl w:val="0"/>
          <w:numId w:val="37"/>
        </w:numPr>
        <w:shd w:val="clear" w:color="auto" w:fill="auto"/>
        <w:tabs>
          <w:tab w:val="left" w:pos="709"/>
          <w:tab w:val="left" w:pos="1009"/>
        </w:tabs>
        <w:spacing w:after="0" w:line="360" w:lineRule="auto"/>
        <w:ind w:left="0" w:firstLine="709"/>
        <w:jc w:val="both"/>
        <w:rPr>
          <w:sz w:val="28"/>
          <w:szCs w:val="28"/>
        </w:rPr>
      </w:pPr>
      <w:r w:rsidRPr="00AE343B">
        <w:rPr>
          <w:sz w:val="28"/>
          <w:szCs w:val="28"/>
        </w:rPr>
        <w:t>Виноградова Н.А. Методическая работа в ДОУ. Эффективные формы и методы / Н.А. Виноградова, Н.В. Микляева, Ю.Н. Родионова. – М. : Айрис-Пресс, 2008.</w:t>
      </w:r>
    </w:p>
    <w:p w14:paraId="34DDEA1E" w14:textId="77777777" w:rsidR="00091E2B" w:rsidRPr="00AE343B" w:rsidRDefault="00091E2B" w:rsidP="00AE343B">
      <w:pPr>
        <w:pStyle w:val="2e"/>
        <w:widowControl w:val="0"/>
        <w:numPr>
          <w:ilvl w:val="0"/>
          <w:numId w:val="37"/>
        </w:numPr>
        <w:shd w:val="clear" w:color="auto" w:fill="auto"/>
        <w:tabs>
          <w:tab w:val="left" w:pos="709"/>
          <w:tab w:val="left" w:pos="1009"/>
        </w:tabs>
        <w:spacing w:after="0" w:line="360" w:lineRule="auto"/>
        <w:ind w:left="0" w:firstLine="709"/>
        <w:jc w:val="both"/>
        <w:rPr>
          <w:sz w:val="28"/>
          <w:szCs w:val="28"/>
        </w:rPr>
      </w:pPr>
      <w:r w:rsidRPr="00AE343B">
        <w:rPr>
          <w:sz w:val="28"/>
          <w:szCs w:val="28"/>
        </w:rPr>
        <w:t>Давыдова О.И., Майер А.А., Богославец Л.Г. Интерактивные методы в организации педагогических советов в ДОУ (методика организации, сценарии, притчи, аффирмации) / О.И. Давыдова, А.А. Майер, Л.Г. Богославец. – СПб. : Детство-пресс, 2010.</w:t>
      </w:r>
    </w:p>
    <w:p w14:paraId="406B6082" w14:textId="77777777" w:rsidR="00091E2B" w:rsidRPr="00AE343B" w:rsidRDefault="00091E2B" w:rsidP="00AE343B">
      <w:pPr>
        <w:pStyle w:val="2e"/>
        <w:widowControl w:val="0"/>
        <w:numPr>
          <w:ilvl w:val="0"/>
          <w:numId w:val="37"/>
        </w:numPr>
        <w:shd w:val="clear" w:color="auto" w:fill="auto"/>
        <w:tabs>
          <w:tab w:val="left" w:pos="709"/>
          <w:tab w:val="left" w:pos="1014"/>
        </w:tabs>
        <w:spacing w:after="0" w:line="360" w:lineRule="auto"/>
        <w:ind w:left="0" w:firstLine="709"/>
        <w:jc w:val="both"/>
        <w:rPr>
          <w:sz w:val="28"/>
          <w:szCs w:val="28"/>
        </w:rPr>
      </w:pPr>
      <w:r w:rsidRPr="00AE343B">
        <w:rPr>
          <w:sz w:val="28"/>
          <w:szCs w:val="28"/>
        </w:rPr>
        <w:t>Детство: примерная основная общеобразовательная программа дошкольного образования. /отв. ред. Т.И. Бабаева, З.А. Михайлова. – СПб., Детство-Пресс, 2011.</w:t>
      </w:r>
    </w:p>
    <w:p w14:paraId="72622C5F" w14:textId="77777777" w:rsidR="00091E2B" w:rsidRPr="00AE343B" w:rsidRDefault="00091E2B" w:rsidP="00AE343B">
      <w:pPr>
        <w:pStyle w:val="2e"/>
        <w:widowControl w:val="0"/>
        <w:numPr>
          <w:ilvl w:val="0"/>
          <w:numId w:val="37"/>
        </w:numPr>
        <w:shd w:val="clear" w:color="auto" w:fill="auto"/>
        <w:tabs>
          <w:tab w:val="left" w:pos="709"/>
          <w:tab w:val="left" w:pos="1014"/>
        </w:tabs>
        <w:spacing w:after="0" w:line="360" w:lineRule="auto"/>
        <w:ind w:left="0" w:firstLine="709"/>
        <w:jc w:val="both"/>
        <w:rPr>
          <w:sz w:val="28"/>
          <w:szCs w:val="28"/>
        </w:rPr>
      </w:pPr>
      <w:r w:rsidRPr="00AE343B">
        <w:rPr>
          <w:sz w:val="28"/>
          <w:szCs w:val="28"/>
        </w:rPr>
        <w:t>Загвязинский В.И. Методология и методы психолого- педагогического исследования / В.И. Загвязинский, Р. Атаханов. – М. : Академия, 2010.</w:t>
      </w:r>
    </w:p>
    <w:p w14:paraId="3B4D2DDA" w14:textId="77777777" w:rsidR="00091E2B" w:rsidRPr="00AE343B" w:rsidRDefault="00091E2B" w:rsidP="00AE343B">
      <w:pPr>
        <w:pStyle w:val="2e"/>
        <w:widowControl w:val="0"/>
        <w:numPr>
          <w:ilvl w:val="0"/>
          <w:numId w:val="37"/>
        </w:numPr>
        <w:shd w:val="clear" w:color="auto" w:fill="auto"/>
        <w:tabs>
          <w:tab w:val="left" w:pos="709"/>
          <w:tab w:val="left" w:pos="1009"/>
        </w:tabs>
        <w:spacing w:after="0" w:line="360" w:lineRule="auto"/>
        <w:ind w:left="0" w:firstLine="709"/>
        <w:jc w:val="both"/>
        <w:rPr>
          <w:sz w:val="28"/>
          <w:szCs w:val="28"/>
        </w:rPr>
      </w:pPr>
      <w:r w:rsidRPr="00AE343B">
        <w:rPr>
          <w:sz w:val="28"/>
          <w:szCs w:val="28"/>
        </w:rPr>
        <w:t>Микляева Н.В. Диагностика и развитие профессионального мастерства педагогов ДОУ : метод. пособ. – М. : Айрис-Пресс, 2007.</w:t>
      </w:r>
    </w:p>
    <w:p w14:paraId="1AE4C90F" w14:textId="644C30A7" w:rsidR="00091E2B" w:rsidRPr="00AE343B" w:rsidRDefault="00091E2B" w:rsidP="00AE343B">
      <w:pPr>
        <w:pStyle w:val="2e"/>
        <w:widowControl w:val="0"/>
        <w:numPr>
          <w:ilvl w:val="0"/>
          <w:numId w:val="37"/>
        </w:numPr>
        <w:shd w:val="clear" w:color="auto" w:fill="auto"/>
        <w:tabs>
          <w:tab w:val="left" w:pos="709"/>
          <w:tab w:val="left" w:pos="1018"/>
        </w:tabs>
        <w:spacing w:after="0" w:line="360" w:lineRule="auto"/>
        <w:ind w:left="0" w:firstLine="709"/>
        <w:jc w:val="both"/>
        <w:rPr>
          <w:sz w:val="28"/>
          <w:szCs w:val="28"/>
        </w:rPr>
      </w:pPr>
      <w:r w:rsidRPr="00AE343B">
        <w:rPr>
          <w:sz w:val="28"/>
          <w:szCs w:val="28"/>
        </w:rPr>
        <w:t>От рождения до школы. Примерная основная общеобразовательная программа / Под ред. Н.Е. Вераксы, Т.С. Комарова, М.А. Васильева. – М. : Мозаика-Синтез, 201</w:t>
      </w:r>
      <w:r w:rsidR="00317B3B" w:rsidRPr="00AE343B">
        <w:rPr>
          <w:sz w:val="28"/>
          <w:szCs w:val="28"/>
        </w:rPr>
        <w:t>7</w:t>
      </w:r>
      <w:r w:rsidRPr="00AE343B">
        <w:rPr>
          <w:sz w:val="28"/>
          <w:szCs w:val="28"/>
        </w:rPr>
        <w:t>.</w:t>
      </w:r>
    </w:p>
    <w:p w14:paraId="5601F527" w14:textId="77777777" w:rsidR="00091E2B" w:rsidRPr="00AE343B" w:rsidRDefault="00091E2B" w:rsidP="00AE343B">
      <w:pPr>
        <w:pStyle w:val="2e"/>
        <w:widowControl w:val="0"/>
        <w:numPr>
          <w:ilvl w:val="0"/>
          <w:numId w:val="37"/>
        </w:numPr>
        <w:shd w:val="clear" w:color="auto" w:fill="auto"/>
        <w:tabs>
          <w:tab w:val="left" w:pos="709"/>
          <w:tab w:val="left" w:pos="1009"/>
        </w:tabs>
        <w:spacing w:after="0" w:line="360" w:lineRule="auto"/>
        <w:ind w:left="0" w:firstLine="709"/>
        <w:jc w:val="both"/>
        <w:rPr>
          <w:sz w:val="28"/>
          <w:szCs w:val="28"/>
        </w:rPr>
      </w:pPr>
      <w:r w:rsidRPr="00AE343B">
        <w:rPr>
          <w:sz w:val="28"/>
          <w:szCs w:val="28"/>
        </w:rPr>
        <w:t>Профессиональный стандарт Педагог /педагогическая деятельность в дошкольном, начальном общем, основном общем, среднем общем образовании (воспитатель, учитель). Утв. приказом Министерства труда и социальной защиты РФ от 18.10.13 № 544н</w:t>
      </w:r>
    </w:p>
    <w:p w14:paraId="2426B58E" w14:textId="71084B8B" w:rsidR="00091E2B" w:rsidRPr="00AE343B" w:rsidRDefault="00091E2B" w:rsidP="00AE343B">
      <w:pPr>
        <w:pStyle w:val="2e"/>
        <w:widowControl w:val="0"/>
        <w:numPr>
          <w:ilvl w:val="0"/>
          <w:numId w:val="37"/>
        </w:numPr>
        <w:shd w:val="clear" w:color="auto" w:fill="auto"/>
        <w:tabs>
          <w:tab w:val="left" w:pos="709"/>
          <w:tab w:val="left" w:pos="1153"/>
        </w:tabs>
        <w:spacing w:after="0" w:line="360" w:lineRule="auto"/>
        <w:ind w:left="0" w:firstLine="709"/>
        <w:jc w:val="both"/>
        <w:rPr>
          <w:sz w:val="28"/>
          <w:szCs w:val="28"/>
        </w:rPr>
      </w:pPr>
      <w:r w:rsidRPr="00AE343B">
        <w:rPr>
          <w:sz w:val="28"/>
          <w:szCs w:val="28"/>
        </w:rPr>
        <w:lastRenderedPageBreak/>
        <w:t xml:space="preserve">Скоролупова О.А. Образовательная программа дошкольного образовательного </w:t>
      </w:r>
      <w:r w:rsidR="00317B3B" w:rsidRPr="00AE343B">
        <w:rPr>
          <w:sz w:val="28"/>
          <w:szCs w:val="28"/>
        </w:rPr>
        <w:t>учреждения. -</w:t>
      </w:r>
      <w:r w:rsidRPr="00AE343B">
        <w:rPr>
          <w:sz w:val="28"/>
          <w:szCs w:val="28"/>
        </w:rPr>
        <w:t xml:space="preserve"> М .: Скрипторий 2003, 20</w:t>
      </w:r>
      <w:r w:rsidR="00317B3B" w:rsidRPr="00AE343B">
        <w:rPr>
          <w:sz w:val="28"/>
          <w:szCs w:val="28"/>
        </w:rPr>
        <w:t>14</w:t>
      </w:r>
    </w:p>
    <w:p w14:paraId="7C0FE0FF" w14:textId="3C5536D8" w:rsidR="00091E2B" w:rsidRPr="00AE343B" w:rsidRDefault="00091E2B" w:rsidP="00AE343B">
      <w:pPr>
        <w:pStyle w:val="2e"/>
        <w:widowControl w:val="0"/>
        <w:numPr>
          <w:ilvl w:val="0"/>
          <w:numId w:val="37"/>
        </w:numPr>
        <w:shd w:val="clear" w:color="auto" w:fill="auto"/>
        <w:tabs>
          <w:tab w:val="left" w:pos="709"/>
          <w:tab w:val="left" w:pos="1369"/>
        </w:tabs>
        <w:spacing w:after="0" w:line="360" w:lineRule="auto"/>
        <w:ind w:left="0" w:firstLine="709"/>
        <w:jc w:val="both"/>
        <w:rPr>
          <w:sz w:val="28"/>
          <w:szCs w:val="28"/>
        </w:rPr>
      </w:pPr>
      <w:r w:rsidRPr="00AE343B">
        <w:rPr>
          <w:sz w:val="28"/>
          <w:szCs w:val="28"/>
        </w:rPr>
        <w:t xml:space="preserve">Сажина С.Д. Составление рабочих учебных программ для ДОУ. Методические </w:t>
      </w:r>
      <w:r w:rsidR="00317B3B" w:rsidRPr="00AE343B">
        <w:rPr>
          <w:sz w:val="28"/>
          <w:szCs w:val="28"/>
        </w:rPr>
        <w:t>рекомендации. ТЦ</w:t>
      </w:r>
      <w:r w:rsidRPr="00AE343B">
        <w:rPr>
          <w:sz w:val="28"/>
          <w:szCs w:val="28"/>
        </w:rPr>
        <w:t xml:space="preserve"> Сфера – М., 2008</w:t>
      </w:r>
    </w:p>
    <w:p w14:paraId="0837A3BB" w14:textId="6BDC3DEA" w:rsidR="00091E2B" w:rsidRPr="00AE343B" w:rsidRDefault="00091E2B" w:rsidP="00AE343B">
      <w:pPr>
        <w:pStyle w:val="2e"/>
        <w:widowControl w:val="0"/>
        <w:numPr>
          <w:ilvl w:val="0"/>
          <w:numId w:val="37"/>
        </w:numPr>
        <w:shd w:val="clear" w:color="auto" w:fill="auto"/>
        <w:tabs>
          <w:tab w:val="left" w:pos="709"/>
          <w:tab w:val="left" w:pos="1345"/>
        </w:tabs>
        <w:spacing w:after="0" w:line="360" w:lineRule="auto"/>
        <w:ind w:left="0" w:firstLine="709"/>
        <w:jc w:val="both"/>
        <w:rPr>
          <w:sz w:val="28"/>
          <w:szCs w:val="28"/>
        </w:rPr>
      </w:pPr>
      <w:r w:rsidRPr="00AE343B">
        <w:rPr>
          <w:sz w:val="28"/>
          <w:szCs w:val="28"/>
        </w:rPr>
        <w:t>Успех: примерная основная общеобразовательная программа дошкольного образования [Н. О. Березина, И. А. Бурлакова, Е. Н. Герасимова и др.; под ред. Н. В. Фединой]. – М. : Просвещение, 201</w:t>
      </w:r>
      <w:r w:rsidR="00317B3B" w:rsidRPr="00AE343B">
        <w:rPr>
          <w:sz w:val="28"/>
          <w:szCs w:val="28"/>
        </w:rPr>
        <w:t>6</w:t>
      </w:r>
      <w:r w:rsidRPr="00AE343B">
        <w:rPr>
          <w:sz w:val="28"/>
          <w:szCs w:val="28"/>
        </w:rPr>
        <w:t>.</w:t>
      </w:r>
    </w:p>
    <w:p w14:paraId="5990F19B" w14:textId="77777777" w:rsidR="00091E2B" w:rsidRPr="00AE343B" w:rsidRDefault="00091E2B" w:rsidP="00AE343B">
      <w:pPr>
        <w:pStyle w:val="2e"/>
        <w:widowControl w:val="0"/>
        <w:numPr>
          <w:ilvl w:val="0"/>
          <w:numId w:val="37"/>
        </w:numPr>
        <w:shd w:val="clear" w:color="auto" w:fill="auto"/>
        <w:tabs>
          <w:tab w:val="left" w:pos="709"/>
          <w:tab w:val="left" w:pos="1138"/>
        </w:tabs>
        <w:spacing w:after="0" w:line="360" w:lineRule="auto"/>
        <w:ind w:left="0" w:firstLine="709"/>
        <w:jc w:val="both"/>
        <w:rPr>
          <w:sz w:val="28"/>
          <w:szCs w:val="28"/>
        </w:rPr>
      </w:pPr>
      <w:r w:rsidRPr="00AE343B">
        <w:rPr>
          <w:sz w:val="28"/>
          <w:szCs w:val="28"/>
        </w:rPr>
        <w:t>Федеральный закон «Об образовании в Российской Федерации». – М., 2012.</w:t>
      </w:r>
    </w:p>
    <w:p w14:paraId="2891BBC0" w14:textId="77777777" w:rsidR="00091E2B" w:rsidRPr="00AE343B" w:rsidRDefault="00091E2B" w:rsidP="00AE343B">
      <w:pPr>
        <w:pStyle w:val="2e"/>
        <w:widowControl w:val="0"/>
        <w:numPr>
          <w:ilvl w:val="0"/>
          <w:numId w:val="37"/>
        </w:numPr>
        <w:shd w:val="clear" w:color="auto" w:fill="auto"/>
        <w:tabs>
          <w:tab w:val="left" w:pos="709"/>
          <w:tab w:val="left" w:pos="1292"/>
        </w:tabs>
        <w:spacing w:after="0" w:line="360" w:lineRule="auto"/>
        <w:ind w:left="0" w:firstLine="709"/>
        <w:jc w:val="both"/>
        <w:rPr>
          <w:sz w:val="28"/>
          <w:szCs w:val="28"/>
        </w:rPr>
      </w:pPr>
      <w:r w:rsidRPr="00AE343B">
        <w:rPr>
          <w:sz w:val="28"/>
          <w:szCs w:val="28"/>
        </w:rPr>
        <w:t>Федеральный государственный образовательный стандарт дошкольного образования. Утвержден приказом Минобрнауки России от 17 октября 2013 г. № 1155. Зарегистрирован в Минюсте России 14 ноября 2013 г., регистрационный № 30 384.</w:t>
      </w:r>
    </w:p>
    <w:p w14:paraId="425AE923" w14:textId="77777777" w:rsidR="00CF374A" w:rsidRPr="00AE343B" w:rsidRDefault="00CF374A" w:rsidP="00AE343B">
      <w:pPr>
        <w:spacing w:after="0"/>
        <w:rPr>
          <w:rFonts w:ascii="Times New Roman" w:hAnsi="Times New Roman" w:cs="Times New Roman"/>
          <w:bCs/>
          <w:i/>
        </w:rPr>
      </w:pPr>
    </w:p>
    <w:p w14:paraId="34AEC9D8" w14:textId="77777777" w:rsidR="00CF374A" w:rsidRPr="00AE343B" w:rsidRDefault="00CF374A" w:rsidP="00AE343B">
      <w:pPr>
        <w:spacing w:after="0"/>
        <w:rPr>
          <w:rFonts w:ascii="Times New Roman" w:hAnsi="Times New Roman" w:cs="Times New Roman"/>
          <w:bCs/>
          <w:i/>
        </w:rPr>
      </w:pPr>
    </w:p>
    <w:p w14:paraId="30822D0D" w14:textId="77777777" w:rsidR="00CF374A" w:rsidRPr="00AE343B" w:rsidRDefault="00CF374A" w:rsidP="00AE343B">
      <w:pPr>
        <w:spacing w:after="0"/>
        <w:rPr>
          <w:rFonts w:ascii="Times New Roman" w:hAnsi="Times New Roman" w:cs="Times New Roman"/>
          <w:bCs/>
          <w:i/>
        </w:rPr>
      </w:pPr>
    </w:p>
    <w:p w14:paraId="0D070D70" w14:textId="77777777" w:rsidR="0078229B" w:rsidRPr="00AE343B" w:rsidRDefault="0078229B" w:rsidP="00AE343B">
      <w:pPr>
        <w:spacing w:after="0"/>
        <w:rPr>
          <w:rFonts w:ascii="Times New Roman" w:hAnsi="Times New Roman" w:cs="Times New Roman"/>
          <w:bCs/>
          <w:i/>
        </w:rPr>
      </w:pPr>
    </w:p>
    <w:p w14:paraId="629B40A0" w14:textId="77777777" w:rsidR="0078229B" w:rsidRPr="00AE343B" w:rsidRDefault="0078229B" w:rsidP="00AE343B">
      <w:pPr>
        <w:spacing w:after="0"/>
        <w:rPr>
          <w:rFonts w:ascii="Times New Roman" w:hAnsi="Times New Roman" w:cs="Times New Roman"/>
          <w:bCs/>
          <w:i/>
        </w:rPr>
      </w:pPr>
    </w:p>
    <w:p w14:paraId="790B2A24" w14:textId="77777777" w:rsidR="0078229B" w:rsidRPr="00AE343B" w:rsidRDefault="0078229B" w:rsidP="00AE343B">
      <w:pPr>
        <w:spacing w:after="0"/>
        <w:rPr>
          <w:rFonts w:ascii="Times New Roman" w:hAnsi="Times New Roman" w:cs="Times New Roman"/>
          <w:bCs/>
          <w:i/>
        </w:rPr>
      </w:pPr>
    </w:p>
    <w:p w14:paraId="3C5C961F" w14:textId="77777777" w:rsidR="0078229B" w:rsidRPr="00AE343B" w:rsidRDefault="0078229B" w:rsidP="00AE343B">
      <w:pPr>
        <w:spacing w:after="0"/>
        <w:rPr>
          <w:rFonts w:ascii="Times New Roman" w:hAnsi="Times New Roman" w:cs="Times New Roman"/>
          <w:bCs/>
          <w:i/>
        </w:rPr>
      </w:pPr>
    </w:p>
    <w:p w14:paraId="46F80498" w14:textId="77777777" w:rsidR="0078229B" w:rsidRPr="00AE343B" w:rsidRDefault="0078229B" w:rsidP="00AE343B">
      <w:pPr>
        <w:spacing w:after="0"/>
        <w:rPr>
          <w:rFonts w:ascii="Times New Roman" w:hAnsi="Times New Roman" w:cs="Times New Roman"/>
          <w:bCs/>
          <w:i/>
        </w:rPr>
      </w:pPr>
    </w:p>
    <w:p w14:paraId="33D51330" w14:textId="77777777" w:rsidR="0078229B" w:rsidRPr="00AE343B" w:rsidRDefault="0078229B" w:rsidP="00AE343B">
      <w:pPr>
        <w:spacing w:after="0"/>
        <w:rPr>
          <w:rFonts w:ascii="Times New Roman" w:hAnsi="Times New Roman" w:cs="Times New Roman"/>
          <w:bCs/>
          <w:i/>
        </w:rPr>
      </w:pPr>
    </w:p>
    <w:p w14:paraId="104DD55C" w14:textId="77777777" w:rsidR="0078229B" w:rsidRPr="00AE343B" w:rsidRDefault="0078229B" w:rsidP="00AE343B">
      <w:pPr>
        <w:spacing w:after="0"/>
        <w:rPr>
          <w:rFonts w:ascii="Times New Roman" w:hAnsi="Times New Roman" w:cs="Times New Roman"/>
          <w:bCs/>
          <w:i/>
        </w:rPr>
      </w:pPr>
    </w:p>
    <w:p w14:paraId="14FED163" w14:textId="77777777" w:rsidR="0078229B" w:rsidRPr="00AE343B" w:rsidRDefault="0078229B" w:rsidP="00AE343B">
      <w:pPr>
        <w:spacing w:after="0"/>
        <w:rPr>
          <w:rFonts w:ascii="Times New Roman" w:hAnsi="Times New Roman" w:cs="Times New Roman"/>
          <w:bCs/>
          <w:i/>
        </w:rPr>
      </w:pPr>
    </w:p>
    <w:p w14:paraId="0EB387D4" w14:textId="77777777" w:rsidR="0078229B" w:rsidRPr="00AE343B" w:rsidRDefault="0078229B" w:rsidP="00AE343B">
      <w:pPr>
        <w:spacing w:after="0"/>
        <w:rPr>
          <w:rFonts w:ascii="Times New Roman" w:hAnsi="Times New Roman" w:cs="Times New Roman"/>
          <w:bCs/>
          <w:i/>
        </w:rPr>
      </w:pPr>
    </w:p>
    <w:p w14:paraId="186E80B9" w14:textId="43A4F738" w:rsidR="00CF374A" w:rsidRPr="00AE343B" w:rsidRDefault="00CF374A" w:rsidP="00AE343B">
      <w:pPr>
        <w:spacing w:after="0"/>
        <w:rPr>
          <w:rFonts w:ascii="Times New Roman" w:hAnsi="Times New Roman" w:cs="Times New Roman"/>
          <w:bCs/>
          <w:i/>
        </w:rPr>
      </w:pPr>
    </w:p>
    <w:p w14:paraId="2AACF9C9" w14:textId="48F767B7" w:rsidR="00091E2B" w:rsidRPr="00AE343B" w:rsidRDefault="00091E2B" w:rsidP="00AE343B">
      <w:pPr>
        <w:spacing w:after="0"/>
        <w:rPr>
          <w:rFonts w:ascii="Times New Roman" w:hAnsi="Times New Roman" w:cs="Times New Roman"/>
          <w:bCs/>
          <w:i/>
        </w:rPr>
      </w:pPr>
    </w:p>
    <w:p w14:paraId="5652AD33" w14:textId="3CCB4F93" w:rsidR="00091E2B" w:rsidRPr="00AE343B" w:rsidRDefault="00091E2B" w:rsidP="00AE343B">
      <w:pPr>
        <w:spacing w:after="0"/>
        <w:rPr>
          <w:rFonts w:ascii="Times New Roman" w:hAnsi="Times New Roman" w:cs="Times New Roman"/>
          <w:bCs/>
          <w:i/>
        </w:rPr>
      </w:pPr>
    </w:p>
    <w:p w14:paraId="5EB89045" w14:textId="6D28761F" w:rsidR="00091E2B" w:rsidRPr="00AE343B" w:rsidRDefault="00091E2B" w:rsidP="00AE343B">
      <w:pPr>
        <w:spacing w:after="0"/>
        <w:rPr>
          <w:rFonts w:ascii="Times New Roman" w:hAnsi="Times New Roman" w:cs="Times New Roman"/>
          <w:bCs/>
          <w:i/>
        </w:rPr>
      </w:pPr>
    </w:p>
    <w:p w14:paraId="4448808B" w14:textId="2C7822F3" w:rsidR="00F971E4" w:rsidRPr="00AE343B" w:rsidRDefault="00F971E4" w:rsidP="00AE343B">
      <w:pPr>
        <w:spacing w:after="0"/>
        <w:rPr>
          <w:rFonts w:ascii="Times New Roman" w:hAnsi="Times New Roman" w:cs="Times New Roman"/>
          <w:bCs/>
          <w:i/>
        </w:rPr>
      </w:pPr>
    </w:p>
    <w:p w14:paraId="17E17E93" w14:textId="40C18D04" w:rsidR="00F971E4" w:rsidRPr="00AE343B" w:rsidRDefault="00F971E4" w:rsidP="00AE343B">
      <w:pPr>
        <w:spacing w:after="0"/>
        <w:rPr>
          <w:rFonts w:ascii="Times New Roman" w:hAnsi="Times New Roman" w:cs="Times New Roman"/>
          <w:bCs/>
          <w:i/>
        </w:rPr>
      </w:pPr>
    </w:p>
    <w:p w14:paraId="5C4BB475" w14:textId="5F56DCD2" w:rsidR="00F971E4" w:rsidRPr="00AE343B" w:rsidRDefault="00F971E4" w:rsidP="00AE343B">
      <w:pPr>
        <w:spacing w:after="0"/>
        <w:rPr>
          <w:rFonts w:ascii="Times New Roman" w:hAnsi="Times New Roman" w:cs="Times New Roman"/>
          <w:bCs/>
          <w:i/>
        </w:rPr>
      </w:pPr>
    </w:p>
    <w:p w14:paraId="226248D8" w14:textId="2F91572B" w:rsidR="00F971E4" w:rsidRPr="00AE343B" w:rsidRDefault="00F971E4" w:rsidP="00AE343B">
      <w:pPr>
        <w:spacing w:after="0"/>
        <w:rPr>
          <w:rFonts w:ascii="Times New Roman" w:hAnsi="Times New Roman" w:cs="Times New Roman"/>
          <w:bCs/>
          <w:i/>
        </w:rPr>
      </w:pPr>
    </w:p>
    <w:p w14:paraId="75C9D825" w14:textId="5B76073D" w:rsidR="00F971E4" w:rsidRPr="00AE343B" w:rsidRDefault="00F971E4" w:rsidP="00AE343B">
      <w:pPr>
        <w:spacing w:after="0"/>
        <w:rPr>
          <w:rFonts w:ascii="Times New Roman" w:hAnsi="Times New Roman" w:cs="Times New Roman"/>
          <w:bCs/>
          <w:i/>
        </w:rPr>
      </w:pPr>
    </w:p>
    <w:p w14:paraId="5A009C7B" w14:textId="647FF50C" w:rsidR="00F971E4" w:rsidRPr="00AE343B" w:rsidRDefault="00F971E4" w:rsidP="00AE343B">
      <w:pPr>
        <w:spacing w:after="0"/>
        <w:rPr>
          <w:rFonts w:ascii="Times New Roman" w:hAnsi="Times New Roman" w:cs="Times New Roman"/>
          <w:bCs/>
          <w:i/>
        </w:rPr>
      </w:pPr>
    </w:p>
    <w:p w14:paraId="1BE8A973" w14:textId="47B95D52" w:rsidR="00F971E4" w:rsidRPr="00AE343B" w:rsidRDefault="00F971E4" w:rsidP="00AE343B">
      <w:pPr>
        <w:spacing w:after="0"/>
        <w:rPr>
          <w:rFonts w:ascii="Times New Roman" w:hAnsi="Times New Roman" w:cs="Times New Roman"/>
          <w:bCs/>
          <w:i/>
        </w:rPr>
      </w:pPr>
    </w:p>
    <w:p w14:paraId="2D3DE3A3" w14:textId="3A52BDAE" w:rsidR="00F971E4" w:rsidRPr="00AE343B" w:rsidRDefault="00F971E4" w:rsidP="00AE343B">
      <w:pPr>
        <w:spacing w:after="0"/>
        <w:rPr>
          <w:rFonts w:ascii="Times New Roman" w:hAnsi="Times New Roman" w:cs="Times New Roman"/>
          <w:bCs/>
          <w:i/>
        </w:rPr>
      </w:pPr>
    </w:p>
    <w:p w14:paraId="13439168" w14:textId="77777777" w:rsidR="00F971E4" w:rsidRPr="00AE343B" w:rsidRDefault="00F971E4" w:rsidP="00AE343B">
      <w:pPr>
        <w:spacing w:after="0"/>
        <w:rPr>
          <w:rFonts w:ascii="Times New Roman" w:hAnsi="Times New Roman" w:cs="Times New Roman"/>
          <w:bCs/>
          <w:i/>
        </w:rPr>
      </w:pPr>
    </w:p>
    <w:p w14:paraId="75E0CB58" w14:textId="77777777" w:rsidR="00091E2B" w:rsidRPr="00AE343B" w:rsidRDefault="00091E2B" w:rsidP="00AE343B">
      <w:pPr>
        <w:spacing w:after="0"/>
        <w:rPr>
          <w:rFonts w:ascii="Times New Roman" w:hAnsi="Times New Roman" w:cs="Times New Roman"/>
          <w:bCs/>
          <w:i/>
        </w:rPr>
      </w:pPr>
    </w:p>
    <w:p w14:paraId="624CEF3B" w14:textId="77777777" w:rsidR="00CF374A" w:rsidRPr="00AE343B" w:rsidRDefault="00CF374A" w:rsidP="00AE343B">
      <w:pPr>
        <w:spacing w:after="0"/>
        <w:rPr>
          <w:rFonts w:ascii="Times New Roman" w:hAnsi="Times New Roman" w:cs="Times New Roman"/>
          <w:bCs/>
          <w:i/>
        </w:rPr>
      </w:pPr>
    </w:p>
    <w:p w14:paraId="1E15C03C" w14:textId="4849799C" w:rsidR="00091E2B" w:rsidRPr="00AE343B" w:rsidRDefault="00CF374A" w:rsidP="00AE343B">
      <w:pPr>
        <w:keepNext/>
        <w:keepLines/>
        <w:spacing w:after="0"/>
        <w:jc w:val="center"/>
        <w:outlineLvl w:val="3"/>
        <w:rPr>
          <w:rFonts w:ascii="Times New Roman" w:hAnsi="Times New Roman" w:cs="Times New Roman"/>
          <w:b/>
          <w:sz w:val="24"/>
          <w:szCs w:val="24"/>
          <w:u w:val="single"/>
        </w:rPr>
      </w:pPr>
      <w:r w:rsidRPr="00AE343B">
        <w:rPr>
          <w:rFonts w:ascii="Times New Roman" w:hAnsi="Times New Roman" w:cs="Times New Roman"/>
          <w:b/>
          <w:sz w:val="24"/>
          <w:szCs w:val="24"/>
        </w:rPr>
        <w:lastRenderedPageBreak/>
        <w:t xml:space="preserve">4. КОНТРОЛЬ И ОЦЕНКА РЕЗУЛЬТАТОВ ОСВОЕНИЯ ПРОФЕССИОНАЛЬНОГО </w:t>
      </w:r>
      <w:r w:rsidR="00317B3B" w:rsidRPr="00AE343B">
        <w:rPr>
          <w:rFonts w:ascii="Times New Roman" w:hAnsi="Times New Roman" w:cs="Times New Roman"/>
          <w:b/>
          <w:sz w:val="24"/>
          <w:szCs w:val="24"/>
        </w:rPr>
        <w:t>МОДУЛЯ «</w:t>
      </w:r>
      <w:r w:rsidR="00091E2B" w:rsidRPr="00AE343B">
        <w:rPr>
          <w:rFonts w:ascii="Times New Roman" w:hAnsi="Times New Roman" w:cs="Times New Roman"/>
          <w:b/>
          <w:sz w:val="24"/>
          <w:szCs w:val="24"/>
          <w:u w:val="single"/>
        </w:rPr>
        <w:t>ПМ.05 ТЕОРЕТИЧЕСКИЕ И ПРИКЛАДНЫЕ АСПЕКТЫ МЕТОДИЧЕСКОЙ РАБОТЫ ВОСПИТАТЕЛЯ ДЕТЕЙ ДОШКОЛЬНОГО ВОЗРАСТА»</w:t>
      </w:r>
    </w:p>
    <w:p w14:paraId="75E2A58E" w14:textId="437C8401" w:rsidR="00CF374A" w:rsidRPr="00AE343B" w:rsidRDefault="00CF374A" w:rsidP="00AE343B">
      <w:pPr>
        <w:spacing w:after="0"/>
        <w:jc w:val="center"/>
        <w:rPr>
          <w:rFonts w:ascii="Times New Roman" w:hAnsi="Times New Roman" w:cs="Times New Roman"/>
          <w:b/>
          <w:i/>
        </w:rPr>
      </w:pP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6"/>
        <w:gridCol w:w="3744"/>
        <w:gridCol w:w="2659"/>
      </w:tblGrid>
      <w:tr w:rsidR="00AE343B" w:rsidRPr="00AE343B" w14:paraId="6B8E7A58" w14:textId="77777777" w:rsidTr="00AE343B">
        <w:tc>
          <w:tcPr>
            <w:tcW w:w="2556" w:type="dxa"/>
          </w:tcPr>
          <w:p w14:paraId="12F639EA" w14:textId="77777777" w:rsidR="00CF374A" w:rsidRPr="00AE343B" w:rsidRDefault="00CF374A" w:rsidP="00AE343B">
            <w:pPr>
              <w:spacing w:after="0" w:line="240" w:lineRule="auto"/>
              <w:jc w:val="center"/>
              <w:rPr>
                <w:rFonts w:ascii="Times New Roman" w:hAnsi="Times New Roman" w:cs="Times New Roman"/>
                <w:sz w:val="24"/>
                <w:szCs w:val="24"/>
              </w:rPr>
            </w:pPr>
            <w:r w:rsidRPr="00AE343B">
              <w:rPr>
                <w:rFonts w:ascii="Times New Roman" w:hAnsi="Times New Roman" w:cs="Times New Roman"/>
                <w:sz w:val="24"/>
                <w:szCs w:val="24"/>
              </w:rPr>
              <w:t>Код и наименование профессиональных и общих компетенций, формируемых в рамках модуля</w:t>
            </w:r>
          </w:p>
        </w:tc>
        <w:tc>
          <w:tcPr>
            <w:tcW w:w="3744" w:type="dxa"/>
          </w:tcPr>
          <w:p w14:paraId="0B188D45" w14:textId="77777777" w:rsidR="00CF374A" w:rsidRPr="00AE343B" w:rsidRDefault="00CF374A" w:rsidP="00AE343B">
            <w:pPr>
              <w:suppressAutoHyphens/>
              <w:spacing w:after="0"/>
              <w:jc w:val="center"/>
              <w:rPr>
                <w:rFonts w:ascii="Times New Roman" w:hAnsi="Times New Roman" w:cs="Times New Roman"/>
                <w:sz w:val="24"/>
                <w:szCs w:val="24"/>
              </w:rPr>
            </w:pPr>
          </w:p>
          <w:p w14:paraId="47F03994" w14:textId="77777777" w:rsidR="00CF374A" w:rsidRPr="00AE343B" w:rsidRDefault="00CF374A" w:rsidP="00AE343B">
            <w:pPr>
              <w:spacing w:after="0" w:line="240" w:lineRule="auto"/>
              <w:jc w:val="center"/>
              <w:rPr>
                <w:rFonts w:ascii="Times New Roman" w:hAnsi="Times New Roman" w:cs="Times New Roman"/>
                <w:sz w:val="24"/>
                <w:szCs w:val="24"/>
              </w:rPr>
            </w:pPr>
            <w:r w:rsidRPr="00AE343B">
              <w:rPr>
                <w:rFonts w:ascii="Times New Roman" w:hAnsi="Times New Roman" w:cs="Times New Roman"/>
                <w:sz w:val="24"/>
                <w:szCs w:val="24"/>
              </w:rPr>
              <w:t>Критерии оценки</w:t>
            </w:r>
          </w:p>
        </w:tc>
        <w:tc>
          <w:tcPr>
            <w:tcW w:w="2659" w:type="dxa"/>
          </w:tcPr>
          <w:p w14:paraId="65DDAE5E" w14:textId="77777777" w:rsidR="00CF374A" w:rsidRPr="00AE343B" w:rsidRDefault="00CF374A" w:rsidP="00AE343B">
            <w:pPr>
              <w:suppressAutoHyphens/>
              <w:spacing w:after="0"/>
              <w:jc w:val="center"/>
              <w:rPr>
                <w:rFonts w:ascii="Times New Roman" w:hAnsi="Times New Roman" w:cs="Times New Roman"/>
                <w:sz w:val="24"/>
                <w:szCs w:val="24"/>
              </w:rPr>
            </w:pPr>
          </w:p>
          <w:p w14:paraId="0477308E" w14:textId="77777777" w:rsidR="00CF374A" w:rsidRPr="00AE343B" w:rsidRDefault="00CF374A" w:rsidP="00AE343B">
            <w:pPr>
              <w:spacing w:after="0" w:line="240" w:lineRule="auto"/>
              <w:jc w:val="center"/>
              <w:rPr>
                <w:rFonts w:ascii="Times New Roman" w:hAnsi="Times New Roman" w:cs="Times New Roman"/>
                <w:sz w:val="24"/>
                <w:szCs w:val="24"/>
              </w:rPr>
            </w:pPr>
            <w:r w:rsidRPr="00AE343B">
              <w:rPr>
                <w:rFonts w:ascii="Times New Roman" w:hAnsi="Times New Roman" w:cs="Times New Roman"/>
                <w:sz w:val="24"/>
                <w:szCs w:val="24"/>
              </w:rPr>
              <w:t>Методы оценки</w:t>
            </w:r>
          </w:p>
        </w:tc>
      </w:tr>
      <w:tr w:rsidR="00AE343B" w:rsidRPr="00AE343B" w14:paraId="4B6599F7" w14:textId="77777777" w:rsidTr="00AE343B">
        <w:tc>
          <w:tcPr>
            <w:tcW w:w="2556" w:type="dxa"/>
          </w:tcPr>
          <w:p w14:paraId="53F87C1A" w14:textId="2387F318" w:rsidR="00091E2B" w:rsidRPr="00AE343B" w:rsidRDefault="00091E2B" w:rsidP="00AE343B">
            <w:pPr>
              <w:spacing w:after="0" w:line="240" w:lineRule="auto"/>
              <w:rPr>
                <w:rFonts w:ascii="Times New Roman" w:hAnsi="Times New Roman" w:cs="Times New Roman"/>
                <w:sz w:val="24"/>
                <w:szCs w:val="24"/>
              </w:rPr>
            </w:pPr>
            <w:r w:rsidRPr="00AE343B">
              <w:rPr>
                <w:rFonts w:ascii="Times New Roman" w:hAnsi="Times New Roman" w:cs="Times New Roman"/>
                <w:sz w:val="24"/>
                <w:szCs w:val="24"/>
              </w:rPr>
              <w:t>ПК 4.</w:t>
            </w:r>
            <w:r w:rsidRPr="00AE343B">
              <w:rPr>
                <w:rFonts w:ascii="Times New Roman" w:hAnsi="Times New Roman" w:cs="Times New Roman"/>
                <w:sz w:val="24"/>
                <w:szCs w:val="24"/>
              </w:rPr>
              <w:tab/>
              <w:t>Принимать 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w:t>
            </w:r>
          </w:p>
        </w:tc>
        <w:tc>
          <w:tcPr>
            <w:tcW w:w="3744" w:type="dxa"/>
          </w:tcPr>
          <w:p w14:paraId="7EBDCE47" w14:textId="75A91179" w:rsidR="00091E2B" w:rsidRPr="00AE343B" w:rsidRDefault="00091E2B" w:rsidP="00AE343B">
            <w:pPr>
              <w:spacing w:after="0"/>
              <w:rPr>
                <w:rFonts w:ascii="Times New Roman" w:eastAsia="PMingLiU" w:hAnsi="Times New Roman" w:cs="Times New Roman"/>
                <w:b/>
                <w:bCs/>
                <w:sz w:val="24"/>
                <w:szCs w:val="24"/>
              </w:rPr>
            </w:pPr>
            <w:r w:rsidRPr="00AE343B">
              <w:rPr>
                <w:rStyle w:val="affffff6"/>
                <w:rFonts w:eastAsiaTheme="minorEastAsia"/>
                <w:b w:val="0"/>
                <w:bCs w:val="0"/>
                <w:sz w:val="24"/>
                <w:szCs w:val="24"/>
              </w:rPr>
              <w:t>ОПОР 4.1 Обоснованность выбора тематики, постановки цели, задач исследовательской/ проектной деятельности в области дошкольного образования.</w:t>
            </w:r>
            <w:r w:rsidRPr="00AE343B">
              <w:rPr>
                <w:rFonts w:ascii="Times New Roman" w:hAnsi="Times New Roman" w:cs="Times New Roman"/>
                <w:b/>
                <w:bCs/>
                <w:sz w:val="24"/>
                <w:szCs w:val="24"/>
              </w:rPr>
              <w:t xml:space="preserve"> </w:t>
            </w:r>
            <w:r w:rsidRPr="00AE343B">
              <w:rPr>
                <w:rStyle w:val="affffff6"/>
                <w:rFonts w:eastAsiaTheme="minorEastAsia"/>
                <w:b w:val="0"/>
                <w:bCs w:val="0"/>
                <w:sz w:val="24"/>
                <w:szCs w:val="24"/>
              </w:rPr>
              <w:t>ОПОР 4.2 Соответствие разработанных или адаптированных методических материалов современным требованиям в системе дошкольного образования</w:t>
            </w:r>
          </w:p>
        </w:tc>
        <w:tc>
          <w:tcPr>
            <w:tcW w:w="2659" w:type="dxa"/>
          </w:tcPr>
          <w:p w14:paraId="72104019" w14:textId="77777777" w:rsidR="00091E2B" w:rsidRPr="00AE343B" w:rsidRDefault="00091E2B" w:rsidP="00AE343B">
            <w:pPr>
              <w:pStyle w:val="2f"/>
              <w:tabs>
                <w:tab w:val="left" w:pos="250"/>
              </w:tabs>
              <w:jc w:val="both"/>
              <w:rPr>
                <w:sz w:val="24"/>
                <w:szCs w:val="24"/>
              </w:rPr>
            </w:pPr>
            <w:r w:rsidRPr="00AE343B">
              <w:rPr>
                <w:sz w:val="24"/>
                <w:szCs w:val="24"/>
              </w:rPr>
              <w:t>-</w:t>
            </w:r>
            <w:r w:rsidRPr="00AE343B">
              <w:rPr>
                <w:sz w:val="24"/>
                <w:szCs w:val="24"/>
              </w:rPr>
              <w:tab/>
              <w:t>письменно оформленные разработки, оценка на практических занятиях, СРС;</w:t>
            </w:r>
          </w:p>
          <w:p w14:paraId="7477E3B5" w14:textId="77777777" w:rsidR="00091E2B" w:rsidRPr="00AE343B" w:rsidRDefault="00091E2B" w:rsidP="00AE343B">
            <w:pPr>
              <w:pStyle w:val="2f"/>
              <w:tabs>
                <w:tab w:val="left" w:pos="250"/>
              </w:tabs>
              <w:jc w:val="both"/>
              <w:rPr>
                <w:sz w:val="24"/>
                <w:szCs w:val="24"/>
              </w:rPr>
            </w:pPr>
            <w:r w:rsidRPr="00AE343B">
              <w:rPr>
                <w:sz w:val="24"/>
                <w:szCs w:val="24"/>
              </w:rPr>
              <w:t>-</w:t>
            </w:r>
            <w:r w:rsidRPr="00AE343B">
              <w:rPr>
                <w:sz w:val="24"/>
                <w:szCs w:val="24"/>
              </w:rPr>
              <w:tab/>
              <w:t>экспертная оценка разработанных методических материалов на производственной практике;</w:t>
            </w:r>
          </w:p>
          <w:p w14:paraId="529F7C04" w14:textId="366794DC" w:rsidR="00091E2B" w:rsidRPr="00AE343B" w:rsidRDefault="00091E2B" w:rsidP="00AE343B">
            <w:pPr>
              <w:spacing w:after="0"/>
              <w:rPr>
                <w:rFonts w:ascii="Times New Roman" w:eastAsia="PMingLiU" w:hAnsi="Times New Roman" w:cs="Times New Roman"/>
                <w:sz w:val="24"/>
                <w:szCs w:val="24"/>
              </w:rPr>
            </w:pPr>
            <w:r w:rsidRPr="00AE343B">
              <w:rPr>
                <w:rFonts w:ascii="Times New Roman" w:hAnsi="Times New Roman" w:cs="Times New Roman"/>
                <w:sz w:val="24"/>
                <w:szCs w:val="24"/>
              </w:rPr>
              <w:t>-экзамен.</w:t>
            </w:r>
          </w:p>
        </w:tc>
      </w:tr>
      <w:tr w:rsidR="00AE343B" w:rsidRPr="00AE343B" w14:paraId="52F3E74A" w14:textId="77777777" w:rsidTr="00AE343B">
        <w:trPr>
          <w:trHeight w:val="3377"/>
        </w:trPr>
        <w:tc>
          <w:tcPr>
            <w:tcW w:w="2556" w:type="dxa"/>
          </w:tcPr>
          <w:p w14:paraId="13D083E2" w14:textId="6D28B313" w:rsidR="00091E2B" w:rsidRPr="00AE343B" w:rsidRDefault="00091E2B" w:rsidP="00AE343B">
            <w:pPr>
              <w:spacing w:after="0" w:line="240" w:lineRule="auto"/>
              <w:rPr>
                <w:rFonts w:ascii="Times New Roman" w:hAnsi="Times New Roman" w:cs="Times New Roman"/>
                <w:sz w:val="24"/>
                <w:szCs w:val="24"/>
              </w:rPr>
            </w:pPr>
            <w:r w:rsidRPr="00AE343B">
              <w:rPr>
                <w:rFonts w:ascii="Times New Roman" w:hAnsi="Times New Roman" w:cs="Times New Roman"/>
                <w:sz w:val="24"/>
                <w:szCs w:val="24"/>
              </w:rPr>
              <w:t>ПК 5.1. Разрабатывает методические материалы (рабочие программы, учебно-тематические планы) на основе примерных с учетом особенностей возраста, группы и отдельных воспитанников.</w:t>
            </w:r>
          </w:p>
        </w:tc>
        <w:tc>
          <w:tcPr>
            <w:tcW w:w="3744" w:type="dxa"/>
          </w:tcPr>
          <w:p w14:paraId="41601ED6" w14:textId="4D6AD457" w:rsidR="00091E2B" w:rsidRPr="00AE343B" w:rsidRDefault="00091E2B" w:rsidP="00AE343B">
            <w:pPr>
              <w:spacing w:after="0"/>
              <w:rPr>
                <w:rFonts w:ascii="Times New Roman" w:eastAsia="PMingLiU" w:hAnsi="Times New Roman" w:cs="Times New Roman"/>
                <w:sz w:val="24"/>
                <w:szCs w:val="24"/>
              </w:rPr>
            </w:pPr>
            <w:r w:rsidRPr="00AE343B">
              <w:rPr>
                <w:rStyle w:val="affffff6"/>
                <w:rFonts w:eastAsiaTheme="minorEastAsia"/>
                <w:sz w:val="24"/>
                <w:szCs w:val="24"/>
              </w:rPr>
              <w:t>ОПОР 5.1.1.</w:t>
            </w:r>
            <w:r w:rsidRPr="00AE343B">
              <w:rPr>
                <w:rFonts w:ascii="Times New Roman" w:hAnsi="Times New Roman" w:cs="Times New Roman"/>
                <w:sz w:val="24"/>
                <w:szCs w:val="24"/>
              </w:rPr>
              <w:t xml:space="preserve"> Соответствие разработанных или адаптированных методических материалов современным требованиям в системе дошкольного образования. </w:t>
            </w:r>
            <w:r w:rsidRPr="00AE343B">
              <w:rPr>
                <w:rStyle w:val="affffff6"/>
                <w:rFonts w:eastAsiaTheme="minorEastAsia"/>
                <w:sz w:val="24"/>
                <w:szCs w:val="24"/>
              </w:rPr>
              <w:t>ОПОР 5.1.2.</w:t>
            </w:r>
            <w:r w:rsidRPr="00AE343B">
              <w:rPr>
                <w:rFonts w:ascii="Times New Roman" w:hAnsi="Times New Roman" w:cs="Times New Roman"/>
                <w:sz w:val="24"/>
                <w:szCs w:val="24"/>
              </w:rPr>
              <w:t xml:space="preserve"> Адекватность содержания, методов и форм планирования методических материалов состоянию здоровья, возрастным, индивидуальным особенностям группы и отдельных воспитанников.</w:t>
            </w:r>
          </w:p>
        </w:tc>
        <w:tc>
          <w:tcPr>
            <w:tcW w:w="2659" w:type="dxa"/>
          </w:tcPr>
          <w:p w14:paraId="1660F1F0" w14:textId="77777777" w:rsidR="00091E2B" w:rsidRPr="00AE343B" w:rsidRDefault="00091E2B" w:rsidP="00AE343B">
            <w:pPr>
              <w:pStyle w:val="2f"/>
              <w:numPr>
                <w:ilvl w:val="0"/>
                <w:numId w:val="38"/>
              </w:numPr>
              <w:shd w:val="clear" w:color="auto" w:fill="auto"/>
              <w:tabs>
                <w:tab w:val="left" w:pos="250"/>
              </w:tabs>
              <w:jc w:val="both"/>
              <w:rPr>
                <w:sz w:val="24"/>
                <w:szCs w:val="24"/>
              </w:rPr>
            </w:pPr>
            <w:r w:rsidRPr="00AE343B">
              <w:rPr>
                <w:sz w:val="24"/>
                <w:szCs w:val="24"/>
              </w:rPr>
              <w:t>письменно оформленные разработки, оценка на практических занятиях, СРС;</w:t>
            </w:r>
          </w:p>
          <w:p w14:paraId="202E3FFC" w14:textId="77777777" w:rsidR="00091E2B" w:rsidRPr="00AE343B" w:rsidRDefault="00091E2B" w:rsidP="00AE343B">
            <w:pPr>
              <w:pStyle w:val="2f"/>
              <w:numPr>
                <w:ilvl w:val="0"/>
                <w:numId w:val="38"/>
              </w:numPr>
              <w:shd w:val="clear" w:color="auto" w:fill="auto"/>
              <w:tabs>
                <w:tab w:val="left" w:pos="355"/>
              </w:tabs>
              <w:jc w:val="both"/>
              <w:rPr>
                <w:sz w:val="24"/>
                <w:szCs w:val="24"/>
              </w:rPr>
            </w:pPr>
            <w:r w:rsidRPr="00AE343B">
              <w:rPr>
                <w:sz w:val="24"/>
                <w:szCs w:val="24"/>
              </w:rPr>
              <w:t>экспертная оценка разработанных методических материалов на производственной практике;</w:t>
            </w:r>
          </w:p>
          <w:p w14:paraId="1F8BD841" w14:textId="29595814" w:rsidR="00091E2B" w:rsidRPr="00AE343B" w:rsidRDefault="00091E2B" w:rsidP="00AE343B">
            <w:pPr>
              <w:spacing w:after="0"/>
              <w:rPr>
                <w:rFonts w:ascii="Times New Roman" w:eastAsia="PMingLiU" w:hAnsi="Times New Roman" w:cs="Times New Roman"/>
                <w:sz w:val="24"/>
                <w:szCs w:val="24"/>
              </w:rPr>
            </w:pPr>
            <w:r w:rsidRPr="00AE343B">
              <w:rPr>
                <w:rFonts w:ascii="Times New Roman" w:hAnsi="Times New Roman" w:cs="Times New Roman"/>
                <w:sz w:val="24"/>
                <w:szCs w:val="24"/>
              </w:rPr>
              <w:t>-экзамен.</w:t>
            </w:r>
          </w:p>
        </w:tc>
      </w:tr>
      <w:tr w:rsidR="00AE343B" w:rsidRPr="00AE343B" w14:paraId="338C8A7E" w14:textId="77777777" w:rsidTr="00AE343B">
        <w:trPr>
          <w:trHeight w:val="1137"/>
        </w:trPr>
        <w:tc>
          <w:tcPr>
            <w:tcW w:w="2556" w:type="dxa"/>
          </w:tcPr>
          <w:p w14:paraId="71FCEC21" w14:textId="6394AD36" w:rsidR="00091E2B" w:rsidRPr="00AE343B" w:rsidRDefault="00091E2B" w:rsidP="00AE343B">
            <w:pPr>
              <w:spacing w:after="0" w:line="240" w:lineRule="auto"/>
              <w:rPr>
                <w:rFonts w:ascii="Times New Roman" w:hAnsi="Times New Roman" w:cs="Times New Roman"/>
                <w:sz w:val="24"/>
                <w:szCs w:val="24"/>
              </w:rPr>
            </w:pPr>
            <w:r w:rsidRPr="00AE343B">
              <w:rPr>
                <w:rFonts w:ascii="Times New Roman" w:hAnsi="Times New Roman" w:cs="Times New Roman"/>
                <w:sz w:val="24"/>
                <w:szCs w:val="24"/>
              </w:rPr>
              <w:t>ПК 5.2. Создает в группе предметно-развивающую среду.</w:t>
            </w:r>
          </w:p>
        </w:tc>
        <w:tc>
          <w:tcPr>
            <w:tcW w:w="3744" w:type="dxa"/>
          </w:tcPr>
          <w:p w14:paraId="0EFB9D8F" w14:textId="59C5E86D" w:rsidR="00091E2B" w:rsidRPr="00AE343B" w:rsidRDefault="00091E2B" w:rsidP="00AE343B">
            <w:pPr>
              <w:spacing w:after="0"/>
              <w:rPr>
                <w:rFonts w:ascii="Times New Roman" w:eastAsia="PMingLiU" w:hAnsi="Times New Roman" w:cs="Times New Roman"/>
                <w:sz w:val="24"/>
                <w:szCs w:val="24"/>
              </w:rPr>
            </w:pPr>
            <w:r w:rsidRPr="00AE343B">
              <w:rPr>
                <w:rStyle w:val="affffff6"/>
                <w:rFonts w:eastAsiaTheme="minorEastAsia"/>
                <w:sz w:val="24"/>
                <w:szCs w:val="24"/>
              </w:rPr>
              <w:t>ОПОР 5.2.1.</w:t>
            </w:r>
            <w:r w:rsidRPr="00AE343B">
              <w:rPr>
                <w:rFonts w:ascii="Times New Roman" w:hAnsi="Times New Roman" w:cs="Times New Roman"/>
                <w:sz w:val="24"/>
                <w:szCs w:val="24"/>
              </w:rPr>
              <w:t xml:space="preserve"> Создание в возрастной группе предметно - пространственной развивающей среды с учетом педагогических, гигиенических и специальных требований. </w:t>
            </w:r>
            <w:r w:rsidRPr="00AE343B">
              <w:rPr>
                <w:rStyle w:val="affffff6"/>
                <w:rFonts w:eastAsiaTheme="minorEastAsia"/>
                <w:sz w:val="24"/>
                <w:szCs w:val="24"/>
              </w:rPr>
              <w:t>ОПОР 5.2.2.</w:t>
            </w:r>
            <w:r w:rsidRPr="00AE343B">
              <w:rPr>
                <w:rFonts w:ascii="Times New Roman" w:hAnsi="Times New Roman" w:cs="Times New Roman"/>
                <w:sz w:val="24"/>
                <w:szCs w:val="24"/>
              </w:rPr>
              <w:t xml:space="preserve"> Обоснованность структурирования компонентов предметно- пространственной развивающей среды. </w:t>
            </w:r>
            <w:r w:rsidRPr="00AE343B">
              <w:rPr>
                <w:rStyle w:val="affffff6"/>
                <w:rFonts w:eastAsiaTheme="minorEastAsia"/>
                <w:sz w:val="24"/>
                <w:szCs w:val="24"/>
              </w:rPr>
              <w:t>ОПОР 5.2.3.</w:t>
            </w:r>
            <w:r w:rsidRPr="00AE343B">
              <w:rPr>
                <w:rFonts w:ascii="Times New Roman" w:hAnsi="Times New Roman" w:cs="Times New Roman"/>
                <w:sz w:val="24"/>
                <w:szCs w:val="24"/>
              </w:rPr>
              <w:t xml:space="preserve"> Соответствие созданной </w:t>
            </w:r>
            <w:r w:rsidRPr="00AE343B">
              <w:rPr>
                <w:rFonts w:ascii="Times New Roman" w:hAnsi="Times New Roman" w:cs="Times New Roman"/>
                <w:sz w:val="24"/>
                <w:szCs w:val="24"/>
              </w:rPr>
              <w:lastRenderedPageBreak/>
              <w:t>предметно-пространственной среды возрастным и индивидуальным особенностям детей.</w:t>
            </w:r>
          </w:p>
        </w:tc>
        <w:tc>
          <w:tcPr>
            <w:tcW w:w="2659" w:type="dxa"/>
          </w:tcPr>
          <w:p w14:paraId="18728873" w14:textId="77777777" w:rsidR="00091E2B" w:rsidRPr="00AE343B" w:rsidRDefault="00091E2B" w:rsidP="00AE343B">
            <w:pPr>
              <w:pStyle w:val="2f"/>
              <w:shd w:val="clear" w:color="auto" w:fill="auto"/>
              <w:jc w:val="both"/>
              <w:rPr>
                <w:sz w:val="24"/>
                <w:szCs w:val="24"/>
              </w:rPr>
            </w:pPr>
            <w:r w:rsidRPr="00AE343B">
              <w:rPr>
                <w:sz w:val="24"/>
                <w:szCs w:val="24"/>
              </w:rPr>
              <w:lastRenderedPageBreak/>
              <w:t>-оценка по результатам защиты проекта на экзамене по модулю;</w:t>
            </w:r>
          </w:p>
          <w:p w14:paraId="7CE95800" w14:textId="77777777" w:rsidR="00091E2B" w:rsidRPr="00AE343B" w:rsidRDefault="00091E2B" w:rsidP="00AE343B">
            <w:pPr>
              <w:pStyle w:val="2f"/>
              <w:numPr>
                <w:ilvl w:val="0"/>
                <w:numId w:val="39"/>
              </w:numPr>
              <w:shd w:val="clear" w:color="auto" w:fill="auto"/>
              <w:tabs>
                <w:tab w:val="left" w:pos="245"/>
              </w:tabs>
              <w:jc w:val="both"/>
              <w:rPr>
                <w:sz w:val="24"/>
                <w:szCs w:val="24"/>
              </w:rPr>
            </w:pPr>
            <w:r w:rsidRPr="00AE343B">
              <w:rPr>
                <w:sz w:val="24"/>
                <w:szCs w:val="24"/>
              </w:rPr>
              <w:t>экспертная оценка и интерпретация результата наблюдения за процессом участия в создании предметно-развивающей среды на производственной практике;</w:t>
            </w:r>
          </w:p>
          <w:p w14:paraId="1EE1E8FF" w14:textId="77777777" w:rsidR="00091E2B" w:rsidRPr="00AE343B" w:rsidRDefault="00091E2B" w:rsidP="00AE343B">
            <w:pPr>
              <w:pStyle w:val="2f"/>
              <w:numPr>
                <w:ilvl w:val="0"/>
                <w:numId w:val="39"/>
              </w:numPr>
              <w:shd w:val="clear" w:color="auto" w:fill="auto"/>
              <w:tabs>
                <w:tab w:val="left" w:pos="240"/>
              </w:tabs>
              <w:jc w:val="both"/>
              <w:rPr>
                <w:sz w:val="24"/>
                <w:szCs w:val="24"/>
              </w:rPr>
            </w:pPr>
            <w:r w:rsidRPr="00AE343B">
              <w:rPr>
                <w:sz w:val="24"/>
                <w:szCs w:val="24"/>
              </w:rPr>
              <w:t>диф. зачет (анализ среды по фото)</w:t>
            </w:r>
          </w:p>
          <w:p w14:paraId="5BB42ED0" w14:textId="77777777" w:rsidR="00091E2B" w:rsidRPr="00AE343B" w:rsidRDefault="00091E2B" w:rsidP="00AE343B">
            <w:pPr>
              <w:pStyle w:val="2f"/>
              <w:shd w:val="clear" w:color="auto" w:fill="auto"/>
              <w:jc w:val="both"/>
              <w:rPr>
                <w:sz w:val="24"/>
                <w:szCs w:val="24"/>
              </w:rPr>
            </w:pPr>
            <w:r w:rsidRPr="00AE343B">
              <w:rPr>
                <w:sz w:val="24"/>
                <w:szCs w:val="24"/>
              </w:rPr>
              <w:t>Устный опрос</w:t>
            </w:r>
          </w:p>
          <w:p w14:paraId="65D83C42" w14:textId="2A74D9E6" w:rsidR="00091E2B" w:rsidRPr="00AE343B" w:rsidRDefault="00091E2B" w:rsidP="00AE343B">
            <w:pPr>
              <w:spacing w:after="0"/>
              <w:rPr>
                <w:rFonts w:ascii="Times New Roman" w:eastAsia="PMingLiU" w:hAnsi="Times New Roman" w:cs="Times New Roman"/>
                <w:sz w:val="24"/>
                <w:szCs w:val="24"/>
              </w:rPr>
            </w:pPr>
            <w:r w:rsidRPr="00AE343B">
              <w:rPr>
                <w:rFonts w:ascii="Times New Roman" w:hAnsi="Times New Roman" w:cs="Times New Roman"/>
                <w:sz w:val="24"/>
                <w:szCs w:val="24"/>
              </w:rPr>
              <w:lastRenderedPageBreak/>
              <w:t>Экзамен.</w:t>
            </w:r>
          </w:p>
        </w:tc>
      </w:tr>
      <w:tr w:rsidR="00AE343B" w:rsidRPr="00AE343B" w14:paraId="37CB7BA6" w14:textId="77777777" w:rsidTr="00AE343B">
        <w:trPr>
          <w:trHeight w:val="3377"/>
        </w:trPr>
        <w:tc>
          <w:tcPr>
            <w:tcW w:w="2556" w:type="dxa"/>
          </w:tcPr>
          <w:p w14:paraId="31A9C76F" w14:textId="70DEFD86" w:rsidR="00091E2B" w:rsidRPr="00AE343B" w:rsidRDefault="00091E2B" w:rsidP="00AE343B">
            <w:pPr>
              <w:spacing w:after="0" w:line="240" w:lineRule="auto"/>
              <w:rPr>
                <w:rFonts w:ascii="Times New Roman" w:hAnsi="Times New Roman" w:cs="Times New Roman"/>
                <w:sz w:val="24"/>
                <w:szCs w:val="24"/>
              </w:rPr>
            </w:pPr>
            <w:r w:rsidRPr="00AE343B">
              <w:rPr>
                <w:rFonts w:ascii="Times New Roman" w:hAnsi="Times New Roman" w:cs="Times New Roman"/>
                <w:sz w:val="24"/>
                <w:szCs w:val="24"/>
              </w:rPr>
              <w:lastRenderedPageBreak/>
              <w:t>ПК 5.</w:t>
            </w:r>
            <w:r w:rsidR="00317B3B" w:rsidRPr="00AE343B">
              <w:rPr>
                <w:rFonts w:ascii="Times New Roman" w:hAnsi="Times New Roman" w:cs="Times New Roman"/>
                <w:sz w:val="24"/>
                <w:szCs w:val="24"/>
              </w:rPr>
              <w:t>3. Систематизирует</w:t>
            </w:r>
            <w:r w:rsidRPr="00AE343B">
              <w:rPr>
                <w:rFonts w:ascii="Times New Roman" w:hAnsi="Times New Roman" w:cs="Times New Roman"/>
                <w:sz w:val="24"/>
                <w:szCs w:val="24"/>
              </w:rPr>
              <w:t xml:space="preserve"> и оценивает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tc>
        <w:tc>
          <w:tcPr>
            <w:tcW w:w="3744" w:type="dxa"/>
          </w:tcPr>
          <w:p w14:paraId="5954C7FC" w14:textId="20178009" w:rsidR="00091E2B" w:rsidRPr="00AE343B" w:rsidRDefault="00091E2B" w:rsidP="00AE343B">
            <w:pPr>
              <w:spacing w:after="0"/>
              <w:rPr>
                <w:rFonts w:ascii="Times New Roman" w:eastAsia="PMingLiU" w:hAnsi="Times New Roman" w:cs="Times New Roman"/>
                <w:sz w:val="24"/>
                <w:szCs w:val="24"/>
              </w:rPr>
            </w:pPr>
            <w:r w:rsidRPr="00AE343B">
              <w:rPr>
                <w:rStyle w:val="affffff6"/>
                <w:rFonts w:eastAsiaTheme="minorEastAsia"/>
                <w:sz w:val="24"/>
                <w:szCs w:val="24"/>
              </w:rPr>
              <w:t>ОПОР 5.3.1.</w:t>
            </w:r>
            <w:r w:rsidRPr="00AE343B">
              <w:rPr>
                <w:rFonts w:ascii="Times New Roman" w:hAnsi="Times New Roman" w:cs="Times New Roman"/>
                <w:sz w:val="24"/>
                <w:szCs w:val="24"/>
              </w:rPr>
              <w:t xml:space="preserve"> Обоснованность систематизации и оценки педагогического опыта и образовательных технологий в области дошкольного образования на основе изучения профессиональной литературы, анализа деятельности других педагогов. </w:t>
            </w:r>
            <w:r w:rsidRPr="00AE343B">
              <w:rPr>
                <w:rStyle w:val="affffff6"/>
                <w:rFonts w:eastAsiaTheme="minorEastAsia"/>
                <w:sz w:val="24"/>
                <w:szCs w:val="24"/>
              </w:rPr>
              <w:t>ОПОР 5.3.2.</w:t>
            </w:r>
            <w:r w:rsidRPr="00AE343B">
              <w:rPr>
                <w:rFonts w:ascii="Times New Roman" w:hAnsi="Times New Roman" w:cs="Times New Roman"/>
                <w:sz w:val="24"/>
                <w:szCs w:val="24"/>
              </w:rPr>
              <w:t xml:space="preserve"> Объективность самоанализа педагогической деятельности.</w:t>
            </w:r>
          </w:p>
        </w:tc>
        <w:tc>
          <w:tcPr>
            <w:tcW w:w="2659" w:type="dxa"/>
          </w:tcPr>
          <w:p w14:paraId="4097A579" w14:textId="77777777" w:rsidR="00091E2B" w:rsidRPr="00AE343B" w:rsidRDefault="00091E2B" w:rsidP="00AE343B">
            <w:pPr>
              <w:pStyle w:val="2f"/>
              <w:numPr>
                <w:ilvl w:val="0"/>
                <w:numId w:val="40"/>
              </w:numPr>
              <w:shd w:val="clear" w:color="auto" w:fill="auto"/>
              <w:tabs>
                <w:tab w:val="left" w:pos="245"/>
              </w:tabs>
              <w:rPr>
                <w:sz w:val="24"/>
                <w:szCs w:val="24"/>
              </w:rPr>
            </w:pPr>
            <w:r w:rsidRPr="00AE343B">
              <w:rPr>
                <w:sz w:val="24"/>
                <w:szCs w:val="24"/>
              </w:rPr>
              <w:t>накопительная оценка за выполнение практических заданий. СРС;</w:t>
            </w:r>
          </w:p>
          <w:p w14:paraId="14B3E262" w14:textId="77777777" w:rsidR="00091E2B" w:rsidRPr="00AE343B" w:rsidRDefault="00091E2B" w:rsidP="00AE343B">
            <w:pPr>
              <w:pStyle w:val="2f"/>
              <w:shd w:val="clear" w:color="auto" w:fill="auto"/>
              <w:rPr>
                <w:sz w:val="24"/>
                <w:szCs w:val="24"/>
              </w:rPr>
            </w:pPr>
            <w:r w:rsidRPr="00AE343B">
              <w:rPr>
                <w:sz w:val="24"/>
                <w:szCs w:val="24"/>
              </w:rPr>
              <w:t>-оценка методических материалов,</w:t>
            </w:r>
          </w:p>
          <w:p w14:paraId="540091C2" w14:textId="77777777" w:rsidR="00091E2B" w:rsidRPr="00AE343B" w:rsidRDefault="00091E2B" w:rsidP="00AE343B">
            <w:pPr>
              <w:pStyle w:val="2f"/>
              <w:shd w:val="clear" w:color="auto" w:fill="auto"/>
              <w:rPr>
                <w:sz w:val="24"/>
                <w:szCs w:val="24"/>
              </w:rPr>
            </w:pPr>
            <w:r w:rsidRPr="00AE343B">
              <w:rPr>
                <w:sz w:val="24"/>
                <w:szCs w:val="24"/>
              </w:rPr>
              <w:t>рефлексивного отчета по практике на экзамене;</w:t>
            </w:r>
          </w:p>
          <w:p w14:paraId="24890682" w14:textId="34E4963F" w:rsidR="00091E2B" w:rsidRPr="00AE343B" w:rsidRDefault="00091E2B" w:rsidP="00AE343B">
            <w:pPr>
              <w:spacing w:after="0"/>
              <w:rPr>
                <w:rFonts w:ascii="Times New Roman" w:eastAsia="PMingLiU" w:hAnsi="Times New Roman" w:cs="Times New Roman"/>
                <w:sz w:val="24"/>
                <w:szCs w:val="24"/>
              </w:rPr>
            </w:pPr>
            <w:r w:rsidRPr="00AE343B">
              <w:rPr>
                <w:rFonts w:ascii="Times New Roman" w:hAnsi="Times New Roman" w:cs="Times New Roman"/>
                <w:sz w:val="24"/>
                <w:szCs w:val="24"/>
              </w:rPr>
              <w:t>экспертная оценка (отзыв работодателя) на производственной практике.</w:t>
            </w:r>
          </w:p>
        </w:tc>
      </w:tr>
      <w:tr w:rsidR="00AE343B" w:rsidRPr="00AE343B" w14:paraId="2A56D475" w14:textId="77777777" w:rsidTr="00AE343B">
        <w:trPr>
          <w:trHeight w:val="3377"/>
        </w:trPr>
        <w:tc>
          <w:tcPr>
            <w:tcW w:w="2556" w:type="dxa"/>
          </w:tcPr>
          <w:p w14:paraId="6C0B5415" w14:textId="664F798E" w:rsidR="00091E2B" w:rsidRPr="00AE343B" w:rsidRDefault="00091E2B" w:rsidP="00AE343B">
            <w:pPr>
              <w:spacing w:after="0" w:line="240" w:lineRule="auto"/>
              <w:rPr>
                <w:rFonts w:ascii="Times New Roman" w:hAnsi="Times New Roman" w:cs="Times New Roman"/>
                <w:sz w:val="24"/>
                <w:szCs w:val="24"/>
              </w:rPr>
            </w:pPr>
            <w:r w:rsidRPr="00AE343B">
              <w:rPr>
                <w:rFonts w:ascii="Times New Roman" w:hAnsi="Times New Roman" w:cs="Times New Roman"/>
                <w:sz w:val="24"/>
                <w:szCs w:val="24"/>
              </w:rPr>
              <w:t>ПК. 5.</w:t>
            </w:r>
            <w:r w:rsidR="00317B3B" w:rsidRPr="00AE343B">
              <w:rPr>
                <w:rFonts w:ascii="Times New Roman" w:hAnsi="Times New Roman" w:cs="Times New Roman"/>
                <w:sz w:val="24"/>
                <w:szCs w:val="24"/>
              </w:rPr>
              <w:t>4. Оформляет</w:t>
            </w:r>
            <w:r w:rsidRPr="00AE343B">
              <w:rPr>
                <w:rFonts w:ascii="Times New Roman" w:hAnsi="Times New Roman" w:cs="Times New Roman"/>
                <w:sz w:val="24"/>
                <w:szCs w:val="24"/>
              </w:rPr>
              <w:t xml:space="preserve"> педагогические разработки в виде отчетов, рефератов, выступлений.</w:t>
            </w:r>
          </w:p>
        </w:tc>
        <w:tc>
          <w:tcPr>
            <w:tcW w:w="3744" w:type="dxa"/>
          </w:tcPr>
          <w:p w14:paraId="7121F24A" w14:textId="77777777" w:rsidR="00091E2B" w:rsidRPr="00AE343B" w:rsidRDefault="00091E2B" w:rsidP="00AE343B">
            <w:pPr>
              <w:pStyle w:val="2f"/>
              <w:shd w:val="clear" w:color="auto" w:fill="auto"/>
              <w:rPr>
                <w:sz w:val="24"/>
                <w:szCs w:val="24"/>
              </w:rPr>
            </w:pPr>
            <w:r w:rsidRPr="00AE343B">
              <w:rPr>
                <w:rStyle w:val="affffff6"/>
                <w:sz w:val="24"/>
                <w:szCs w:val="24"/>
              </w:rPr>
              <w:t>ОПОР 5.4.1.</w:t>
            </w:r>
            <w:r w:rsidRPr="00AE343B">
              <w:rPr>
                <w:sz w:val="24"/>
                <w:szCs w:val="24"/>
              </w:rPr>
              <w:t xml:space="preserve"> Логичность (последовательность) подготовки, содержательность педагогических разработок в виде отчетов, рефератов, выступлений.</w:t>
            </w:r>
          </w:p>
          <w:p w14:paraId="09A598FA" w14:textId="3E590522" w:rsidR="00091E2B" w:rsidRPr="00AE343B" w:rsidRDefault="00091E2B" w:rsidP="00AE343B">
            <w:pPr>
              <w:spacing w:after="0"/>
              <w:rPr>
                <w:rFonts w:ascii="Times New Roman" w:eastAsia="PMingLiU" w:hAnsi="Times New Roman" w:cs="Times New Roman"/>
                <w:sz w:val="24"/>
                <w:szCs w:val="24"/>
              </w:rPr>
            </w:pPr>
            <w:r w:rsidRPr="00AE343B">
              <w:rPr>
                <w:rStyle w:val="affffff6"/>
                <w:rFonts w:eastAsiaTheme="minorEastAsia"/>
                <w:sz w:val="24"/>
                <w:szCs w:val="24"/>
              </w:rPr>
              <w:t>ОПОР 5.4.2.</w:t>
            </w:r>
            <w:r w:rsidRPr="00AE343B">
              <w:rPr>
                <w:rFonts w:ascii="Times New Roman" w:hAnsi="Times New Roman" w:cs="Times New Roman"/>
                <w:sz w:val="24"/>
                <w:szCs w:val="24"/>
              </w:rPr>
              <w:t xml:space="preserve"> Соблюдение требований к устному и письменному оформлению разных видов отчетов, рефератов, выступлений требованиям информационной культуры.</w:t>
            </w:r>
          </w:p>
        </w:tc>
        <w:tc>
          <w:tcPr>
            <w:tcW w:w="2659" w:type="dxa"/>
          </w:tcPr>
          <w:p w14:paraId="7826B3C1" w14:textId="77777777" w:rsidR="00091E2B" w:rsidRPr="00AE343B" w:rsidRDefault="00091E2B" w:rsidP="00AE343B">
            <w:pPr>
              <w:pStyle w:val="2f"/>
              <w:numPr>
                <w:ilvl w:val="0"/>
                <w:numId w:val="41"/>
              </w:numPr>
              <w:shd w:val="clear" w:color="auto" w:fill="auto"/>
              <w:tabs>
                <w:tab w:val="left" w:pos="245"/>
              </w:tabs>
              <w:rPr>
                <w:sz w:val="24"/>
                <w:szCs w:val="24"/>
              </w:rPr>
            </w:pPr>
            <w:r w:rsidRPr="00AE343B">
              <w:rPr>
                <w:sz w:val="24"/>
                <w:szCs w:val="24"/>
              </w:rPr>
              <w:t>оценка оформления педагогических разработок в форме портфолио,</w:t>
            </w:r>
          </w:p>
          <w:p w14:paraId="30EA5F4D" w14:textId="7FCADB1C" w:rsidR="00091E2B" w:rsidRPr="00AE343B" w:rsidRDefault="00091E2B" w:rsidP="00AE343B">
            <w:pPr>
              <w:spacing w:after="0"/>
              <w:rPr>
                <w:rFonts w:ascii="Times New Roman" w:eastAsia="PMingLiU" w:hAnsi="Times New Roman" w:cs="Times New Roman"/>
                <w:sz w:val="24"/>
                <w:szCs w:val="24"/>
              </w:rPr>
            </w:pPr>
            <w:r w:rsidRPr="00AE343B">
              <w:rPr>
                <w:rFonts w:ascii="Times New Roman" w:hAnsi="Times New Roman" w:cs="Times New Roman"/>
                <w:sz w:val="24"/>
                <w:szCs w:val="24"/>
              </w:rPr>
              <w:t>накопительных оценок за выполнение практических заданий, СРС</w:t>
            </w:r>
          </w:p>
        </w:tc>
      </w:tr>
      <w:tr w:rsidR="00AE343B" w:rsidRPr="00AE343B" w14:paraId="09971E84" w14:textId="77777777" w:rsidTr="00AE343B">
        <w:trPr>
          <w:trHeight w:val="3377"/>
        </w:trPr>
        <w:tc>
          <w:tcPr>
            <w:tcW w:w="2556" w:type="dxa"/>
          </w:tcPr>
          <w:p w14:paraId="1236512F" w14:textId="33C50049" w:rsidR="00091E2B" w:rsidRPr="00AE343B" w:rsidRDefault="00091E2B" w:rsidP="00AE343B">
            <w:pPr>
              <w:spacing w:after="0" w:line="240" w:lineRule="auto"/>
              <w:rPr>
                <w:rFonts w:ascii="Times New Roman" w:hAnsi="Times New Roman" w:cs="Times New Roman"/>
                <w:sz w:val="24"/>
                <w:szCs w:val="24"/>
              </w:rPr>
            </w:pPr>
            <w:r w:rsidRPr="00AE343B">
              <w:rPr>
                <w:rFonts w:ascii="Times New Roman" w:hAnsi="Times New Roman" w:cs="Times New Roman"/>
                <w:sz w:val="24"/>
                <w:szCs w:val="24"/>
              </w:rPr>
              <w:t>ПК .5.5. Участвует в исследовательской и проектной деятельности в области дошкольного образования.</w:t>
            </w:r>
          </w:p>
        </w:tc>
        <w:tc>
          <w:tcPr>
            <w:tcW w:w="3744" w:type="dxa"/>
          </w:tcPr>
          <w:p w14:paraId="27A8C93D" w14:textId="77777777" w:rsidR="00091E2B" w:rsidRPr="00AE343B" w:rsidRDefault="00091E2B" w:rsidP="00AE343B">
            <w:pPr>
              <w:pStyle w:val="2f"/>
              <w:rPr>
                <w:sz w:val="24"/>
                <w:szCs w:val="24"/>
              </w:rPr>
            </w:pPr>
            <w:r w:rsidRPr="00AE343B">
              <w:rPr>
                <w:rStyle w:val="affffff6"/>
                <w:sz w:val="24"/>
                <w:szCs w:val="24"/>
              </w:rPr>
              <w:t>ОПОР 5.5.1.</w:t>
            </w:r>
            <w:r w:rsidRPr="00AE343B">
              <w:rPr>
                <w:sz w:val="24"/>
                <w:szCs w:val="24"/>
              </w:rPr>
              <w:t xml:space="preserve"> Обоснованность выбора тематики, постановки цели, задач исследовательской/ проектной деятельности в области дошкольного образования.</w:t>
            </w:r>
          </w:p>
          <w:p w14:paraId="48D53B5C" w14:textId="113CDF09" w:rsidR="00091E2B" w:rsidRPr="00AE343B" w:rsidRDefault="00091E2B" w:rsidP="00AE343B">
            <w:pPr>
              <w:spacing w:after="0"/>
              <w:rPr>
                <w:rFonts w:ascii="Times New Roman" w:eastAsia="PMingLiU" w:hAnsi="Times New Roman" w:cs="Times New Roman"/>
                <w:sz w:val="24"/>
                <w:szCs w:val="24"/>
              </w:rPr>
            </w:pPr>
            <w:r w:rsidRPr="00AE343B">
              <w:rPr>
                <w:rFonts w:ascii="Times New Roman" w:hAnsi="Times New Roman" w:cs="Times New Roman"/>
                <w:sz w:val="24"/>
                <w:szCs w:val="24"/>
              </w:rPr>
              <w:t>ОПОР 5.5.2. Адекватность используемых методов и методик педагогического исследования и проектирования. ОПОР 5.5.3. Соблюдение требований к оформлению результатов исследования и проектирования.</w:t>
            </w:r>
          </w:p>
        </w:tc>
        <w:tc>
          <w:tcPr>
            <w:tcW w:w="2659" w:type="dxa"/>
          </w:tcPr>
          <w:p w14:paraId="3753169C" w14:textId="674526BF" w:rsidR="00091E2B" w:rsidRPr="00AE343B" w:rsidRDefault="00091E2B" w:rsidP="00AE343B">
            <w:pPr>
              <w:spacing w:after="0"/>
              <w:rPr>
                <w:rFonts w:ascii="Times New Roman" w:eastAsia="PMingLiU" w:hAnsi="Times New Roman" w:cs="Times New Roman"/>
                <w:sz w:val="24"/>
                <w:szCs w:val="24"/>
              </w:rPr>
            </w:pPr>
            <w:r w:rsidRPr="00AE343B">
              <w:rPr>
                <w:rFonts w:ascii="Times New Roman" w:hAnsi="Times New Roman" w:cs="Times New Roman"/>
                <w:sz w:val="24"/>
                <w:szCs w:val="24"/>
              </w:rPr>
              <w:t>-оценка педагогических исследований и проектов в форме накопительных оценок на практических занятиях, СРС; производственной практике; - Экзамен.</w:t>
            </w:r>
          </w:p>
        </w:tc>
      </w:tr>
    </w:tbl>
    <w:p w14:paraId="738DF91D" w14:textId="77777777" w:rsidR="00AE343B" w:rsidRPr="00AE343B" w:rsidRDefault="00AE343B" w:rsidP="00AE343B">
      <w:pPr>
        <w:spacing w:after="0" w:line="360" w:lineRule="auto"/>
        <w:ind w:firstLine="709"/>
        <w:rPr>
          <w:rFonts w:ascii="Times New Roman" w:hAnsi="Times New Roman" w:cs="Times New Roman"/>
          <w:sz w:val="28"/>
          <w:szCs w:val="28"/>
        </w:rPr>
      </w:pPr>
    </w:p>
    <w:p w14:paraId="56E1D140" w14:textId="77777777" w:rsidR="00AE343B" w:rsidRPr="00AE343B" w:rsidRDefault="00AE343B" w:rsidP="00AE343B">
      <w:pPr>
        <w:spacing w:after="0" w:line="360" w:lineRule="auto"/>
        <w:ind w:firstLine="709"/>
        <w:rPr>
          <w:rFonts w:ascii="Times New Roman" w:hAnsi="Times New Roman" w:cs="Times New Roman"/>
          <w:sz w:val="28"/>
          <w:szCs w:val="28"/>
        </w:rPr>
      </w:pPr>
    </w:p>
    <w:p w14:paraId="2501C53F" w14:textId="77777777" w:rsidR="00AE343B" w:rsidRPr="00AE343B" w:rsidRDefault="00AE343B" w:rsidP="00AE343B">
      <w:pPr>
        <w:spacing w:after="0" w:line="360" w:lineRule="auto"/>
        <w:ind w:firstLine="709"/>
        <w:rPr>
          <w:rFonts w:ascii="Times New Roman" w:hAnsi="Times New Roman" w:cs="Times New Roman"/>
          <w:sz w:val="28"/>
          <w:szCs w:val="28"/>
        </w:rPr>
      </w:pPr>
    </w:p>
    <w:p w14:paraId="1366A18E" w14:textId="77777777" w:rsidR="00AE343B" w:rsidRPr="00AE343B" w:rsidRDefault="00AE343B" w:rsidP="00AE343B">
      <w:pPr>
        <w:spacing w:after="0" w:line="360" w:lineRule="auto"/>
        <w:ind w:firstLine="709"/>
        <w:rPr>
          <w:rFonts w:ascii="Times New Roman" w:hAnsi="Times New Roman" w:cs="Times New Roman"/>
          <w:sz w:val="28"/>
          <w:szCs w:val="28"/>
        </w:rPr>
      </w:pPr>
    </w:p>
    <w:p w14:paraId="22769FD7" w14:textId="77777777" w:rsidR="00AE343B" w:rsidRPr="00AE343B" w:rsidRDefault="00AE343B" w:rsidP="00AE343B">
      <w:pPr>
        <w:spacing w:after="0" w:line="360" w:lineRule="auto"/>
        <w:ind w:firstLine="709"/>
        <w:rPr>
          <w:rFonts w:ascii="Times New Roman" w:hAnsi="Times New Roman" w:cs="Times New Roman"/>
          <w:sz w:val="28"/>
          <w:szCs w:val="28"/>
        </w:rPr>
      </w:pPr>
    </w:p>
    <w:p w14:paraId="2D90EBE0" w14:textId="63508120" w:rsidR="00091E2B" w:rsidRPr="00AE343B" w:rsidRDefault="00091E2B" w:rsidP="00AE343B">
      <w:pPr>
        <w:spacing w:after="0" w:line="360" w:lineRule="auto"/>
        <w:ind w:firstLine="709"/>
        <w:rPr>
          <w:rFonts w:ascii="Times New Roman" w:hAnsi="Times New Roman" w:cs="Times New Roman"/>
          <w:sz w:val="28"/>
          <w:szCs w:val="28"/>
        </w:rPr>
      </w:pPr>
      <w:r w:rsidRPr="00AE343B">
        <w:rPr>
          <w:rFonts w:ascii="Times New Roman" w:hAnsi="Times New Roman" w:cs="Times New Roman"/>
          <w:sz w:val="28"/>
          <w:szCs w:val="28"/>
        </w:rPr>
        <w:lastRenderedPageBreak/>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tbl>
      <w:tblPr>
        <w:tblStyle w:val="afffff3"/>
        <w:tblW w:w="0" w:type="auto"/>
        <w:tblLook w:val="04A0" w:firstRow="1" w:lastRow="0" w:firstColumn="1" w:lastColumn="0" w:noHBand="0" w:noVBand="1"/>
      </w:tblPr>
      <w:tblGrid>
        <w:gridCol w:w="3189"/>
        <w:gridCol w:w="3416"/>
        <w:gridCol w:w="2966"/>
      </w:tblGrid>
      <w:tr w:rsidR="00AE343B" w:rsidRPr="00AE343B" w14:paraId="266DA291" w14:textId="77777777" w:rsidTr="00C677BD">
        <w:tc>
          <w:tcPr>
            <w:tcW w:w="3521" w:type="dxa"/>
          </w:tcPr>
          <w:p w14:paraId="2BB5B6F6" w14:textId="77777777" w:rsidR="00091E2B" w:rsidRPr="00AE343B" w:rsidRDefault="00091E2B" w:rsidP="00AE343B">
            <w:pPr>
              <w:pStyle w:val="45"/>
              <w:shd w:val="clear" w:color="auto" w:fill="auto"/>
              <w:spacing w:line="250" w:lineRule="exact"/>
              <w:ind w:firstLine="0"/>
              <w:rPr>
                <w:sz w:val="24"/>
                <w:szCs w:val="24"/>
              </w:rPr>
            </w:pPr>
            <w:r w:rsidRPr="00AE343B">
              <w:rPr>
                <w:sz w:val="24"/>
                <w:szCs w:val="24"/>
              </w:rPr>
              <w:t>Результаты (освоенные общие компетенции)</w:t>
            </w:r>
          </w:p>
        </w:tc>
        <w:tc>
          <w:tcPr>
            <w:tcW w:w="3817" w:type="dxa"/>
          </w:tcPr>
          <w:p w14:paraId="7538B2E3" w14:textId="77777777" w:rsidR="00091E2B" w:rsidRPr="00AE343B" w:rsidRDefault="00091E2B" w:rsidP="00AE343B">
            <w:pPr>
              <w:pStyle w:val="45"/>
              <w:shd w:val="clear" w:color="auto" w:fill="auto"/>
              <w:spacing w:line="254" w:lineRule="exact"/>
              <w:ind w:firstLine="0"/>
              <w:rPr>
                <w:sz w:val="24"/>
                <w:szCs w:val="24"/>
              </w:rPr>
            </w:pPr>
            <w:r w:rsidRPr="00AE343B">
              <w:rPr>
                <w:sz w:val="24"/>
                <w:szCs w:val="24"/>
              </w:rPr>
              <w:t>Основные показатели оценки результата</w:t>
            </w:r>
          </w:p>
        </w:tc>
        <w:tc>
          <w:tcPr>
            <w:tcW w:w="3225" w:type="dxa"/>
          </w:tcPr>
          <w:p w14:paraId="1B339F29" w14:textId="77777777" w:rsidR="00091E2B" w:rsidRPr="00AE343B" w:rsidRDefault="00091E2B" w:rsidP="00AE343B">
            <w:pPr>
              <w:pStyle w:val="45"/>
              <w:shd w:val="clear" w:color="auto" w:fill="auto"/>
              <w:spacing w:line="254" w:lineRule="exact"/>
              <w:ind w:firstLine="0"/>
              <w:rPr>
                <w:sz w:val="24"/>
                <w:szCs w:val="24"/>
              </w:rPr>
            </w:pPr>
            <w:r w:rsidRPr="00AE343B">
              <w:rPr>
                <w:sz w:val="24"/>
                <w:szCs w:val="24"/>
              </w:rPr>
              <w:t>Формы и методы контроля и оценки</w:t>
            </w:r>
          </w:p>
        </w:tc>
      </w:tr>
      <w:tr w:rsidR="00AE343B" w:rsidRPr="00AE343B" w14:paraId="5A461F12" w14:textId="77777777" w:rsidTr="00C677BD">
        <w:tc>
          <w:tcPr>
            <w:tcW w:w="3521" w:type="dxa"/>
          </w:tcPr>
          <w:p w14:paraId="570250C4" w14:textId="77777777" w:rsidR="00091E2B" w:rsidRPr="00AE343B" w:rsidRDefault="00091E2B" w:rsidP="00AE343B">
            <w:pPr>
              <w:pStyle w:val="2f"/>
              <w:shd w:val="clear" w:color="auto" w:fill="auto"/>
              <w:rPr>
                <w:sz w:val="24"/>
                <w:szCs w:val="24"/>
              </w:rPr>
            </w:pPr>
            <w:r w:rsidRPr="00AE343B">
              <w:rPr>
                <w:sz w:val="24"/>
                <w:szCs w:val="24"/>
              </w:rPr>
              <w:t>ОК 1. Понимает сущность и социальную значимость своей будущей</w:t>
            </w:r>
          </w:p>
          <w:p w14:paraId="0EE162F8" w14:textId="77777777" w:rsidR="00091E2B" w:rsidRPr="00AE343B" w:rsidRDefault="00091E2B" w:rsidP="00AE343B">
            <w:pPr>
              <w:pStyle w:val="2f"/>
              <w:shd w:val="clear" w:color="auto" w:fill="auto"/>
              <w:rPr>
                <w:sz w:val="24"/>
                <w:szCs w:val="24"/>
              </w:rPr>
            </w:pPr>
            <w:r w:rsidRPr="00AE343B">
              <w:rPr>
                <w:sz w:val="24"/>
                <w:szCs w:val="24"/>
              </w:rPr>
              <w:t>профессии, проявляет к ней устойчивый интерес.</w:t>
            </w:r>
          </w:p>
        </w:tc>
        <w:tc>
          <w:tcPr>
            <w:tcW w:w="3817" w:type="dxa"/>
          </w:tcPr>
          <w:p w14:paraId="779E8FEB" w14:textId="77777777" w:rsidR="00091E2B" w:rsidRPr="00AE343B" w:rsidRDefault="00091E2B" w:rsidP="00AE343B">
            <w:pPr>
              <w:pStyle w:val="2f"/>
              <w:shd w:val="clear" w:color="auto" w:fill="auto"/>
              <w:rPr>
                <w:sz w:val="24"/>
                <w:szCs w:val="24"/>
              </w:rPr>
            </w:pPr>
            <w:r w:rsidRPr="00AE343B">
              <w:rPr>
                <w:sz w:val="24"/>
                <w:szCs w:val="24"/>
              </w:rPr>
              <w:t>ОПОР 1.1. Аргументированное объяснение сущности и социальной значимости будущей профессии. ОПОР 1.2. Самостоятельность и ответственность за результаты освоения профессиональной деятельности. ОПОР 1.3. Наличие положительных отзывов по итогам педагогической практики от руководителя и работодателя.</w:t>
            </w:r>
          </w:p>
        </w:tc>
        <w:tc>
          <w:tcPr>
            <w:tcW w:w="3225" w:type="dxa"/>
          </w:tcPr>
          <w:p w14:paraId="190423AF" w14:textId="77777777" w:rsidR="00091E2B" w:rsidRPr="00AE343B" w:rsidRDefault="00091E2B" w:rsidP="00AE343B">
            <w:pPr>
              <w:pStyle w:val="2f"/>
              <w:numPr>
                <w:ilvl w:val="0"/>
                <w:numId w:val="42"/>
              </w:numPr>
              <w:shd w:val="clear" w:color="auto" w:fill="auto"/>
              <w:tabs>
                <w:tab w:val="left" w:pos="259"/>
              </w:tabs>
              <w:rPr>
                <w:sz w:val="24"/>
                <w:szCs w:val="24"/>
              </w:rPr>
            </w:pPr>
            <w:r w:rsidRPr="00AE343B">
              <w:rPr>
                <w:sz w:val="24"/>
                <w:szCs w:val="24"/>
              </w:rPr>
              <w:t>оценка на диф. зачете по модулю;</w:t>
            </w:r>
          </w:p>
          <w:p w14:paraId="4ED9A70C" w14:textId="77777777" w:rsidR="00091E2B" w:rsidRPr="00AE343B" w:rsidRDefault="00091E2B" w:rsidP="00AE343B">
            <w:pPr>
              <w:pStyle w:val="2f"/>
              <w:numPr>
                <w:ilvl w:val="0"/>
                <w:numId w:val="42"/>
              </w:numPr>
              <w:shd w:val="clear" w:color="auto" w:fill="auto"/>
              <w:tabs>
                <w:tab w:val="left" w:pos="240"/>
              </w:tabs>
              <w:rPr>
                <w:sz w:val="24"/>
                <w:szCs w:val="24"/>
              </w:rPr>
            </w:pPr>
            <w:r w:rsidRPr="00AE343B">
              <w:rPr>
                <w:sz w:val="24"/>
                <w:szCs w:val="24"/>
              </w:rPr>
              <w:t>отзывы работодателя,</w:t>
            </w:r>
          </w:p>
          <w:p w14:paraId="0EEA533A" w14:textId="77777777" w:rsidR="00091E2B" w:rsidRPr="00AE343B" w:rsidRDefault="00091E2B" w:rsidP="00AE343B">
            <w:pPr>
              <w:pStyle w:val="2f"/>
              <w:numPr>
                <w:ilvl w:val="0"/>
                <w:numId w:val="42"/>
              </w:numPr>
              <w:shd w:val="clear" w:color="auto" w:fill="auto"/>
              <w:tabs>
                <w:tab w:val="left" w:pos="245"/>
              </w:tabs>
              <w:rPr>
                <w:sz w:val="24"/>
                <w:szCs w:val="24"/>
              </w:rPr>
            </w:pPr>
            <w:r w:rsidRPr="00AE343B">
              <w:rPr>
                <w:sz w:val="24"/>
                <w:szCs w:val="24"/>
              </w:rPr>
              <w:t>сертификаты участников конференций;</w:t>
            </w:r>
          </w:p>
          <w:p w14:paraId="4E877FB5" w14:textId="77777777" w:rsidR="00091E2B" w:rsidRPr="00AE343B" w:rsidRDefault="00091E2B" w:rsidP="00AE343B">
            <w:pPr>
              <w:pStyle w:val="2f"/>
              <w:shd w:val="clear" w:color="auto" w:fill="auto"/>
              <w:rPr>
                <w:sz w:val="24"/>
                <w:szCs w:val="24"/>
              </w:rPr>
            </w:pPr>
            <w:r w:rsidRPr="00AE343B">
              <w:rPr>
                <w:sz w:val="24"/>
                <w:szCs w:val="24"/>
              </w:rPr>
              <w:t>-оценка</w:t>
            </w:r>
          </w:p>
          <w:p w14:paraId="3F3B1FF7" w14:textId="77777777" w:rsidR="00091E2B" w:rsidRPr="00AE343B" w:rsidRDefault="00091E2B" w:rsidP="00AE343B">
            <w:pPr>
              <w:pStyle w:val="2f"/>
              <w:shd w:val="clear" w:color="auto" w:fill="auto"/>
              <w:rPr>
                <w:sz w:val="24"/>
                <w:szCs w:val="24"/>
              </w:rPr>
            </w:pPr>
            <w:r w:rsidRPr="00AE343B">
              <w:rPr>
                <w:sz w:val="24"/>
                <w:szCs w:val="24"/>
              </w:rPr>
              <w:t>профессионального портфолио студента на экзамене по модулю</w:t>
            </w:r>
          </w:p>
        </w:tc>
      </w:tr>
      <w:tr w:rsidR="00AE343B" w:rsidRPr="00AE343B" w14:paraId="338464FF" w14:textId="77777777" w:rsidTr="00C677BD">
        <w:tc>
          <w:tcPr>
            <w:tcW w:w="3521" w:type="dxa"/>
          </w:tcPr>
          <w:p w14:paraId="4F22D54C" w14:textId="3BD40D13" w:rsidR="00091E2B" w:rsidRPr="00AE343B" w:rsidRDefault="00091E2B" w:rsidP="00AE343B">
            <w:pPr>
              <w:pStyle w:val="2f"/>
              <w:shd w:val="clear" w:color="auto" w:fill="auto"/>
              <w:rPr>
                <w:sz w:val="24"/>
                <w:szCs w:val="24"/>
              </w:rPr>
            </w:pPr>
            <w:r w:rsidRPr="00AE343B">
              <w:rPr>
                <w:sz w:val="24"/>
                <w:szCs w:val="24"/>
              </w:rPr>
              <w:t xml:space="preserve">ОК </w:t>
            </w:r>
            <w:r w:rsidR="00317B3B" w:rsidRPr="00AE343B">
              <w:rPr>
                <w:sz w:val="24"/>
                <w:szCs w:val="24"/>
              </w:rPr>
              <w:t>2. Организовывает</w:t>
            </w:r>
            <w:r w:rsidRPr="00AE343B">
              <w:rPr>
                <w:sz w:val="24"/>
                <w:szCs w:val="24"/>
              </w:rPr>
              <w:t xml:space="preserve"> собственную деятельность, определяет методы решения профессиональных задач, оценивает их эффективность и качество.</w:t>
            </w:r>
          </w:p>
        </w:tc>
        <w:tc>
          <w:tcPr>
            <w:tcW w:w="3817" w:type="dxa"/>
          </w:tcPr>
          <w:p w14:paraId="065DA3B2" w14:textId="77777777" w:rsidR="00091E2B" w:rsidRPr="00AE343B" w:rsidRDefault="00091E2B" w:rsidP="00AE343B">
            <w:pPr>
              <w:pStyle w:val="2f"/>
              <w:shd w:val="clear" w:color="auto" w:fill="auto"/>
              <w:rPr>
                <w:sz w:val="24"/>
                <w:szCs w:val="24"/>
              </w:rPr>
            </w:pPr>
            <w:r w:rsidRPr="00AE343B">
              <w:rPr>
                <w:sz w:val="24"/>
                <w:szCs w:val="24"/>
              </w:rPr>
              <w:t>ОПОР 2.1. Обоснованность постановки цели, выбора методов решения профессиональных задач и оценки их эффективности и качества. ОПОР 2.2. Технологичность действий по организации собственной деятельности.</w:t>
            </w:r>
          </w:p>
          <w:p w14:paraId="515DAA65" w14:textId="77777777" w:rsidR="00091E2B" w:rsidRPr="00AE343B" w:rsidRDefault="00091E2B" w:rsidP="00AE343B">
            <w:pPr>
              <w:pStyle w:val="2f"/>
              <w:shd w:val="clear" w:color="auto" w:fill="auto"/>
              <w:rPr>
                <w:sz w:val="24"/>
                <w:szCs w:val="24"/>
              </w:rPr>
            </w:pPr>
            <w:r w:rsidRPr="00AE343B">
              <w:rPr>
                <w:sz w:val="24"/>
                <w:szCs w:val="24"/>
              </w:rPr>
              <w:t>ОПОР 2.3. Соблюдение регламента выполнения заданий.</w:t>
            </w:r>
          </w:p>
        </w:tc>
        <w:tc>
          <w:tcPr>
            <w:tcW w:w="3225" w:type="dxa"/>
          </w:tcPr>
          <w:p w14:paraId="115ED084" w14:textId="77777777" w:rsidR="00091E2B" w:rsidRPr="00AE343B" w:rsidRDefault="00091E2B" w:rsidP="00AE343B">
            <w:pPr>
              <w:pStyle w:val="2f"/>
              <w:numPr>
                <w:ilvl w:val="0"/>
                <w:numId w:val="43"/>
              </w:numPr>
              <w:shd w:val="clear" w:color="auto" w:fill="auto"/>
              <w:tabs>
                <w:tab w:val="left" w:pos="312"/>
              </w:tabs>
              <w:rPr>
                <w:sz w:val="24"/>
                <w:szCs w:val="24"/>
              </w:rPr>
            </w:pPr>
            <w:r w:rsidRPr="00AE343B">
              <w:rPr>
                <w:sz w:val="24"/>
                <w:szCs w:val="24"/>
              </w:rPr>
              <w:t>оценка плана профессионального саморазвития на учебной практике;</w:t>
            </w:r>
          </w:p>
          <w:p w14:paraId="7D721A09" w14:textId="77777777" w:rsidR="00091E2B" w:rsidRPr="00AE343B" w:rsidRDefault="00091E2B" w:rsidP="00AE343B">
            <w:pPr>
              <w:pStyle w:val="2f"/>
              <w:numPr>
                <w:ilvl w:val="0"/>
                <w:numId w:val="43"/>
              </w:numPr>
              <w:shd w:val="clear" w:color="auto" w:fill="auto"/>
              <w:tabs>
                <w:tab w:val="left" w:pos="250"/>
              </w:tabs>
              <w:rPr>
                <w:sz w:val="24"/>
                <w:szCs w:val="24"/>
              </w:rPr>
            </w:pPr>
            <w:r w:rsidRPr="00AE343B">
              <w:rPr>
                <w:sz w:val="24"/>
                <w:szCs w:val="24"/>
              </w:rPr>
              <w:t>оценка анализа эффективности методов решения</w:t>
            </w:r>
          </w:p>
          <w:p w14:paraId="1D5DD36B" w14:textId="77777777" w:rsidR="00091E2B" w:rsidRPr="00AE343B" w:rsidRDefault="00091E2B" w:rsidP="00AE343B">
            <w:pPr>
              <w:pStyle w:val="2f"/>
              <w:shd w:val="clear" w:color="auto" w:fill="auto"/>
              <w:rPr>
                <w:sz w:val="24"/>
                <w:szCs w:val="24"/>
              </w:rPr>
            </w:pPr>
            <w:r w:rsidRPr="00AE343B">
              <w:rPr>
                <w:sz w:val="24"/>
                <w:szCs w:val="24"/>
              </w:rPr>
              <w:t>профессиональных задач на практических занятиях и учебной практике.</w:t>
            </w:r>
          </w:p>
        </w:tc>
      </w:tr>
      <w:tr w:rsidR="00AE343B" w:rsidRPr="00AE343B" w14:paraId="74D79B58" w14:textId="77777777" w:rsidTr="00C677BD">
        <w:tc>
          <w:tcPr>
            <w:tcW w:w="3521" w:type="dxa"/>
          </w:tcPr>
          <w:p w14:paraId="79235C28" w14:textId="71CAB6B8" w:rsidR="00091E2B" w:rsidRPr="00AE343B" w:rsidRDefault="00091E2B" w:rsidP="00AE343B">
            <w:pPr>
              <w:pStyle w:val="2f"/>
              <w:shd w:val="clear" w:color="auto" w:fill="auto"/>
              <w:rPr>
                <w:sz w:val="24"/>
                <w:szCs w:val="24"/>
              </w:rPr>
            </w:pPr>
            <w:r w:rsidRPr="00AE343B">
              <w:rPr>
                <w:sz w:val="24"/>
                <w:szCs w:val="24"/>
              </w:rPr>
              <w:t xml:space="preserve">ОК </w:t>
            </w:r>
            <w:r w:rsidR="00317B3B" w:rsidRPr="00AE343B">
              <w:rPr>
                <w:sz w:val="24"/>
                <w:szCs w:val="24"/>
              </w:rPr>
              <w:t>3. Оценивает</w:t>
            </w:r>
            <w:r w:rsidRPr="00AE343B">
              <w:rPr>
                <w:sz w:val="24"/>
                <w:szCs w:val="24"/>
              </w:rPr>
              <w:t xml:space="preserve"> риски и принимает решения в нестандартных ситуациях.</w:t>
            </w:r>
          </w:p>
        </w:tc>
        <w:tc>
          <w:tcPr>
            <w:tcW w:w="3817" w:type="dxa"/>
          </w:tcPr>
          <w:p w14:paraId="5C935C59" w14:textId="36A57078" w:rsidR="00091E2B" w:rsidRPr="00AE343B" w:rsidRDefault="00091E2B" w:rsidP="00AE343B">
            <w:pPr>
              <w:pStyle w:val="2f"/>
              <w:shd w:val="clear" w:color="auto" w:fill="auto"/>
              <w:rPr>
                <w:sz w:val="24"/>
                <w:szCs w:val="24"/>
              </w:rPr>
            </w:pPr>
            <w:r w:rsidRPr="00AE343B">
              <w:rPr>
                <w:sz w:val="24"/>
                <w:szCs w:val="24"/>
              </w:rPr>
              <w:t>ОПОР 3.1. Адекватность оценки рисков и выбора способов выхода из нестандартных ситуаций. ОПОР 3.</w:t>
            </w:r>
            <w:r w:rsidR="00317B3B" w:rsidRPr="00AE343B">
              <w:rPr>
                <w:sz w:val="24"/>
                <w:szCs w:val="24"/>
              </w:rPr>
              <w:t>2. Применение</w:t>
            </w:r>
            <w:r w:rsidRPr="00AE343B">
              <w:rPr>
                <w:sz w:val="24"/>
                <w:szCs w:val="24"/>
              </w:rPr>
              <w:t xml:space="preserve"> алгоритма решения нестандартной ситуации.</w:t>
            </w:r>
          </w:p>
        </w:tc>
        <w:tc>
          <w:tcPr>
            <w:tcW w:w="3225" w:type="dxa"/>
          </w:tcPr>
          <w:p w14:paraId="1C4A98E0" w14:textId="77777777" w:rsidR="00091E2B" w:rsidRPr="00AE343B" w:rsidRDefault="00091E2B" w:rsidP="00AE343B">
            <w:pPr>
              <w:pStyle w:val="2f"/>
              <w:shd w:val="clear" w:color="auto" w:fill="auto"/>
              <w:rPr>
                <w:sz w:val="24"/>
                <w:szCs w:val="24"/>
              </w:rPr>
            </w:pPr>
            <w:r w:rsidRPr="00AE343B">
              <w:rPr>
                <w:sz w:val="24"/>
                <w:szCs w:val="24"/>
              </w:rPr>
              <w:t>-зачет по решению смоделированной нестандартной ситуации на практических занятиях, учебной практике и производственной практике</w:t>
            </w:r>
          </w:p>
        </w:tc>
      </w:tr>
      <w:tr w:rsidR="00AE343B" w:rsidRPr="00AE343B" w14:paraId="27B9C3C0" w14:textId="77777777" w:rsidTr="00C677BD">
        <w:tc>
          <w:tcPr>
            <w:tcW w:w="3521" w:type="dxa"/>
          </w:tcPr>
          <w:p w14:paraId="0E6F743C" w14:textId="77777777" w:rsidR="00091E2B" w:rsidRPr="00AE343B" w:rsidRDefault="00091E2B" w:rsidP="00AE343B">
            <w:pPr>
              <w:pStyle w:val="2f"/>
              <w:shd w:val="clear" w:color="auto" w:fill="auto"/>
              <w:rPr>
                <w:sz w:val="24"/>
                <w:szCs w:val="24"/>
              </w:rPr>
            </w:pPr>
            <w:r w:rsidRPr="00AE343B">
              <w:rPr>
                <w:sz w:val="24"/>
                <w:szCs w:val="24"/>
              </w:rPr>
              <w:t>ОК 4. Осуществляет поиск, анализ и оценку информации, необходимой для постановки и решения профессиональных задач, профессионального и личностного развития.</w:t>
            </w:r>
          </w:p>
        </w:tc>
        <w:tc>
          <w:tcPr>
            <w:tcW w:w="3817" w:type="dxa"/>
          </w:tcPr>
          <w:p w14:paraId="64CADF9C" w14:textId="77777777" w:rsidR="00091E2B" w:rsidRPr="00AE343B" w:rsidRDefault="00091E2B" w:rsidP="00AE343B">
            <w:pPr>
              <w:pStyle w:val="2f"/>
              <w:shd w:val="clear" w:color="auto" w:fill="auto"/>
              <w:rPr>
                <w:sz w:val="24"/>
                <w:szCs w:val="24"/>
              </w:rPr>
            </w:pPr>
            <w:r w:rsidRPr="00AE343B">
              <w:rPr>
                <w:sz w:val="24"/>
                <w:szCs w:val="24"/>
              </w:rPr>
              <w:t>ОПОР 4.1. Эффективность поиска, анализа и оценки информации, необходимой для постановки и решения профессиональных задач, профессионального и личностного развития.</w:t>
            </w:r>
          </w:p>
        </w:tc>
        <w:tc>
          <w:tcPr>
            <w:tcW w:w="3225" w:type="dxa"/>
          </w:tcPr>
          <w:p w14:paraId="55F15E41" w14:textId="77777777" w:rsidR="00091E2B" w:rsidRPr="00AE343B" w:rsidRDefault="00091E2B" w:rsidP="00AE343B">
            <w:pPr>
              <w:pStyle w:val="2f"/>
              <w:shd w:val="clear" w:color="auto" w:fill="auto"/>
              <w:spacing w:line="254" w:lineRule="exact"/>
              <w:rPr>
                <w:sz w:val="24"/>
                <w:szCs w:val="24"/>
              </w:rPr>
            </w:pPr>
            <w:r w:rsidRPr="00AE343B">
              <w:rPr>
                <w:sz w:val="24"/>
                <w:szCs w:val="24"/>
              </w:rPr>
              <w:t>-накопительная система оценок представленной информации на практических занятиях. СРС.</w:t>
            </w:r>
          </w:p>
        </w:tc>
      </w:tr>
      <w:tr w:rsidR="00AE343B" w:rsidRPr="00AE343B" w14:paraId="05D77D8A" w14:textId="77777777" w:rsidTr="00C677BD">
        <w:tc>
          <w:tcPr>
            <w:tcW w:w="3521" w:type="dxa"/>
          </w:tcPr>
          <w:p w14:paraId="1C9751F4" w14:textId="77777777" w:rsidR="00091E2B" w:rsidRPr="00AE343B" w:rsidRDefault="00091E2B" w:rsidP="00AE343B">
            <w:pPr>
              <w:pStyle w:val="2f"/>
              <w:shd w:val="clear" w:color="auto" w:fill="auto"/>
              <w:spacing w:line="254" w:lineRule="exact"/>
              <w:rPr>
                <w:sz w:val="24"/>
                <w:szCs w:val="24"/>
              </w:rPr>
            </w:pPr>
            <w:r w:rsidRPr="00AE343B">
              <w:rPr>
                <w:sz w:val="24"/>
                <w:szCs w:val="24"/>
              </w:rPr>
              <w:t>ОК 5. Использует информационно- коммуникационные технологии для совершенствования профессиональной деятельности.</w:t>
            </w:r>
          </w:p>
        </w:tc>
        <w:tc>
          <w:tcPr>
            <w:tcW w:w="3817" w:type="dxa"/>
          </w:tcPr>
          <w:p w14:paraId="742FAFC4" w14:textId="77777777" w:rsidR="00091E2B" w:rsidRPr="00AE343B" w:rsidRDefault="00091E2B" w:rsidP="00AE343B">
            <w:pPr>
              <w:pStyle w:val="2f"/>
              <w:shd w:val="clear" w:color="auto" w:fill="auto"/>
              <w:rPr>
                <w:sz w:val="24"/>
                <w:szCs w:val="24"/>
              </w:rPr>
            </w:pPr>
            <w:r w:rsidRPr="00AE343B">
              <w:rPr>
                <w:sz w:val="24"/>
                <w:szCs w:val="24"/>
              </w:rPr>
              <w:t>ОПОР 5.1. Результативность применения информационно-коммуникационных технологий, необходимых и достаточных для совершенствования профессиональной деятельности.</w:t>
            </w:r>
          </w:p>
        </w:tc>
        <w:tc>
          <w:tcPr>
            <w:tcW w:w="3225" w:type="dxa"/>
          </w:tcPr>
          <w:p w14:paraId="6476DFE5" w14:textId="77777777" w:rsidR="00091E2B" w:rsidRPr="00AE343B" w:rsidRDefault="00091E2B" w:rsidP="00AE343B">
            <w:pPr>
              <w:pStyle w:val="2f"/>
              <w:shd w:val="clear" w:color="auto" w:fill="auto"/>
              <w:rPr>
                <w:sz w:val="24"/>
                <w:szCs w:val="24"/>
              </w:rPr>
            </w:pPr>
            <w:r w:rsidRPr="00AE343B">
              <w:rPr>
                <w:sz w:val="24"/>
                <w:szCs w:val="24"/>
              </w:rPr>
              <w:t>-интерпретация результата наблюдения за деятельностью студента в ходе проведения занятий на производственной практике;</w:t>
            </w:r>
          </w:p>
          <w:p w14:paraId="3F785166" w14:textId="77777777" w:rsidR="00091E2B" w:rsidRPr="00AE343B" w:rsidRDefault="00091E2B" w:rsidP="00AE343B">
            <w:pPr>
              <w:pStyle w:val="2f"/>
              <w:shd w:val="clear" w:color="auto" w:fill="auto"/>
              <w:rPr>
                <w:sz w:val="24"/>
                <w:szCs w:val="24"/>
              </w:rPr>
            </w:pPr>
            <w:r w:rsidRPr="00AE343B">
              <w:rPr>
                <w:sz w:val="24"/>
                <w:szCs w:val="24"/>
              </w:rPr>
              <w:t xml:space="preserve">- оценка оформленных методических разработок с применением ИКТ </w:t>
            </w:r>
            <w:r w:rsidRPr="00AE343B">
              <w:rPr>
                <w:sz w:val="24"/>
                <w:szCs w:val="24"/>
              </w:rPr>
              <w:lastRenderedPageBreak/>
              <w:t>(мультимедийные презентации)</w:t>
            </w:r>
          </w:p>
        </w:tc>
      </w:tr>
      <w:tr w:rsidR="00AE343B" w:rsidRPr="00AE343B" w14:paraId="2F67CE41" w14:textId="77777777" w:rsidTr="00C677BD">
        <w:tc>
          <w:tcPr>
            <w:tcW w:w="3521" w:type="dxa"/>
          </w:tcPr>
          <w:p w14:paraId="36F7D58D" w14:textId="77777777" w:rsidR="00091E2B" w:rsidRPr="00AE343B" w:rsidRDefault="00091E2B" w:rsidP="00AE343B">
            <w:pPr>
              <w:pStyle w:val="2f"/>
              <w:shd w:val="clear" w:color="auto" w:fill="auto"/>
              <w:rPr>
                <w:sz w:val="24"/>
                <w:szCs w:val="24"/>
              </w:rPr>
            </w:pPr>
            <w:r w:rsidRPr="00AE343B">
              <w:rPr>
                <w:sz w:val="24"/>
                <w:szCs w:val="24"/>
              </w:rPr>
              <w:lastRenderedPageBreak/>
              <w:t>ОК 6. Работает в коллективе и команде, взаимодействует с руководством, коллегами и социальными партнерами.</w:t>
            </w:r>
          </w:p>
        </w:tc>
        <w:tc>
          <w:tcPr>
            <w:tcW w:w="3817" w:type="dxa"/>
          </w:tcPr>
          <w:p w14:paraId="5CC84176" w14:textId="77777777" w:rsidR="00091E2B" w:rsidRPr="00AE343B" w:rsidRDefault="00091E2B" w:rsidP="00AE343B">
            <w:pPr>
              <w:pStyle w:val="2f"/>
              <w:shd w:val="clear" w:color="auto" w:fill="auto"/>
              <w:rPr>
                <w:sz w:val="24"/>
                <w:szCs w:val="24"/>
              </w:rPr>
            </w:pPr>
            <w:r w:rsidRPr="00AE343B">
              <w:rPr>
                <w:sz w:val="24"/>
                <w:szCs w:val="24"/>
              </w:rPr>
              <w:t>ОПОР 6.1. Конструктивность взаимодействия в коллективе и команде, с руководством, коллегами и социальными партнерами. ОПОР 6.2. Согласованность действий в коллективе и команде. ОПОР 6.3. Соблюдение норм профессиональной этики в процессе взаимодействия с руководством, коллегами и социальными партнерами.</w:t>
            </w:r>
          </w:p>
        </w:tc>
        <w:tc>
          <w:tcPr>
            <w:tcW w:w="3225" w:type="dxa"/>
          </w:tcPr>
          <w:p w14:paraId="09843166" w14:textId="77777777" w:rsidR="00091E2B" w:rsidRPr="00AE343B" w:rsidRDefault="00091E2B" w:rsidP="00AE343B">
            <w:pPr>
              <w:pStyle w:val="2f"/>
              <w:shd w:val="clear" w:color="auto" w:fill="auto"/>
              <w:rPr>
                <w:sz w:val="24"/>
                <w:szCs w:val="24"/>
              </w:rPr>
            </w:pPr>
            <w:r w:rsidRPr="00AE343B">
              <w:rPr>
                <w:sz w:val="24"/>
                <w:szCs w:val="24"/>
              </w:rPr>
              <w:t>-интерпретация результата наблюдения за деятельностью студента в ходе производственной практики; на практических занятиях, семинарах.</w:t>
            </w:r>
          </w:p>
        </w:tc>
      </w:tr>
      <w:tr w:rsidR="00AE343B" w:rsidRPr="00AE343B" w14:paraId="09F28A42" w14:textId="77777777" w:rsidTr="00C677BD">
        <w:tc>
          <w:tcPr>
            <w:tcW w:w="3521" w:type="dxa"/>
          </w:tcPr>
          <w:p w14:paraId="3C604FEE" w14:textId="77777777" w:rsidR="00091E2B" w:rsidRPr="00AE343B" w:rsidRDefault="00091E2B" w:rsidP="00AE343B">
            <w:pPr>
              <w:pStyle w:val="2f"/>
              <w:shd w:val="clear" w:color="auto" w:fill="auto"/>
              <w:rPr>
                <w:sz w:val="24"/>
                <w:szCs w:val="24"/>
              </w:rPr>
            </w:pPr>
            <w:r w:rsidRPr="00AE343B">
              <w:rPr>
                <w:sz w:val="24"/>
                <w:szCs w:val="24"/>
              </w:rPr>
              <w:t>ОК 7. Составляет цели, мотивирует деятельность воспитанников, организовывает и контролирует их работу с принятием на себя ответственности за качество образовательного процесса.</w:t>
            </w:r>
          </w:p>
        </w:tc>
        <w:tc>
          <w:tcPr>
            <w:tcW w:w="3817" w:type="dxa"/>
          </w:tcPr>
          <w:p w14:paraId="55E73FC4" w14:textId="77777777" w:rsidR="00091E2B" w:rsidRPr="00AE343B" w:rsidRDefault="00091E2B" w:rsidP="00AE343B">
            <w:pPr>
              <w:pStyle w:val="2f"/>
              <w:shd w:val="clear" w:color="auto" w:fill="auto"/>
              <w:rPr>
                <w:sz w:val="24"/>
                <w:szCs w:val="24"/>
              </w:rPr>
            </w:pPr>
            <w:r w:rsidRPr="00AE343B">
              <w:rPr>
                <w:sz w:val="24"/>
                <w:szCs w:val="24"/>
              </w:rPr>
              <w:t>ОПОР 7.1. Обоснование постановки цели,</w:t>
            </w:r>
          </w:p>
          <w:p w14:paraId="23862808" w14:textId="77777777" w:rsidR="00091E2B" w:rsidRPr="00AE343B" w:rsidRDefault="00091E2B" w:rsidP="00AE343B">
            <w:pPr>
              <w:pStyle w:val="2f"/>
              <w:shd w:val="clear" w:color="auto" w:fill="auto"/>
              <w:rPr>
                <w:sz w:val="24"/>
                <w:szCs w:val="24"/>
              </w:rPr>
            </w:pPr>
            <w:r w:rsidRPr="00AE343B">
              <w:rPr>
                <w:sz w:val="24"/>
                <w:szCs w:val="24"/>
              </w:rPr>
              <w:t>выбора методов и приемов мотивации</w:t>
            </w:r>
          </w:p>
          <w:p w14:paraId="6CBA8EF9" w14:textId="77777777" w:rsidR="00091E2B" w:rsidRPr="00AE343B" w:rsidRDefault="00091E2B" w:rsidP="00AE343B">
            <w:pPr>
              <w:pStyle w:val="2f"/>
              <w:shd w:val="clear" w:color="auto" w:fill="auto"/>
              <w:rPr>
                <w:sz w:val="24"/>
                <w:szCs w:val="24"/>
              </w:rPr>
            </w:pPr>
            <w:r w:rsidRPr="00AE343B">
              <w:rPr>
                <w:sz w:val="24"/>
                <w:szCs w:val="24"/>
              </w:rPr>
              <w:t>деятельности обучающихся.</w:t>
            </w:r>
          </w:p>
          <w:p w14:paraId="4C0BDF04" w14:textId="77777777" w:rsidR="00091E2B" w:rsidRPr="00AE343B" w:rsidRDefault="00091E2B" w:rsidP="00AE343B">
            <w:pPr>
              <w:pStyle w:val="2f"/>
              <w:shd w:val="clear" w:color="auto" w:fill="auto"/>
              <w:rPr>
                <w:sz w:val="24"/>
                <w:szCs w:val="24"/>
              </w:rPr>
            </w:pPr>
            <w:r w:rsidRPr="00AE343B">
              <w:rPr>
                <w:sz w:val="24"/>
                <w:szCs w:val="24"/>
              </w:rPr>
              <w:t>ОПОР 7.2. Соблюдение технологической</w:t>
            </w:r>
          </w:p>
          <w:p w14:paraId="7E778054" w14:textId="77777777" w:rsidR="00091E2B" w:rsidRPr="00AE343B" w:rsidRDefault="00091E2B" w:rsidP="00AE343B">
            <w:pPr>
              <w:pStyle w:val="2f"/>
              <w:shd w:val="clear" w:color="auto" w:fill="auto"/>
              <w:rPr>
                <w:sz w:val="24"/>
                <w:szCs w:val="24"/>
              </w:rPr>
            </w:pPr>
            <w:r w:rsidRPr="00AE343B">
              <w:rPr>
                <w:sz w:val="24"/>
                <w:szCs w:val="24"/>
              </w:rPr>
              <w:t>последовательности в организации и</w:t>
            </w:r>
          </w:p>
          <w:p w14:paraId="49831B97" w14:textId="77777777" w:rsidR="00091E2B" w:rsidRPr="00AE343B" w:rsidRDefault="00091E2B" w:rsidP="00AE343B">
            <w:pPr>
              <w:pStyle w:val="2f"/>
              <w:shd w:val="clear" w:color="auto" w:fill="auto"/>
              <w:rPr>
                <w:sz w:val="24"/>
                <w:szCs w:val="24"/>
              </w:rPr>
            </w:pPr>
            <w:r w:rsidRPr="00AE343B">
              <w:rPr>
                <w:sz w:val="24"/>
                <w:szCs w:val="24"/>
              </w:rPr>
              <w:t>осуществлении контроля деятельности</w:t>
            </w:r>
          </w:p>
          <w:p w14:paraId="45C63A1C" w14:textId="77777777" w:rsidR="00091E2B" w:rsidRPr="00AE343B" w:rsidRDefault="00091E2B" w:rsidP="00AE343B">
            <w:pPr>
              <w:pStyle w:val="2f"/>
              <w:shd w:val="clear" w:color="auto" w:fill="auto"/>
              <w:rPr>
                <w:sz w:val="24"/>
                <w:szCs w:val="24"/>
              </w:rPr>
            </w:pPr>
            <w:r w:rsidRPr="00AE343B">
              <w:rPr>
                <w:sz w:val="24"/>
                <w:szCs w:val="24"/>
              </w:rPr>
              <w:t>обучающихся.</w:t>
            </w:r>
          </w:p>
          <w:p w14:paraId="60B01E3C" w14:textId="77777777" w:rsidR="00091E2B" w:rsidRPr="00AE343B" w:rsidRDefault="00091E2B" w:rsidP="00AE343B">
            <w:pPr>
              <w:pStyle w:val="2f"/>
              <w:shd w:val="clear" w:color="auto" w:fill="auto"/>
              <w:rPr>
                <w:sz w:val="24"/>
                <w:szCs w:val="24"/>
              </w:rPr>
            </w:pPr>
            <w:r w:rsidRPr="00AE343B">
              <w:rPr>
                <w:sz w:val="24"/>
                <w:szCs w:val="24"/>
              </w:rPr>
              <w:t>ОПОР 7.3. Соответствие результатов образовательного процесса заданным показателям качества.</w:t>
            </w:r>
          </w:p>
        </w:tc>
        <w:tc>
          <w:tcPr>
            <w:tcW w:w="3225" w:type="dxa"/>
          </w:tcPr>
          <w:p w14:paraId="5F84CA5F" w14:textId="77777777" w:rsidR="00091E2B" w:rsidRPr="00AE343B" w:rsidRDefault="00091E2B" w:rsidP="00AE343B">
            <w:pPr>
              <w:pStyle w:val="2f"/>
              <w:shd w:val="clear" w:color="auto" w:fill="auto"/>
              <w:rPr>
                <w:sz w:val="24"/>
                <w:szCs w:val="24"/>
              </w:rPr>
            </w:pPr>
            <w:r w:rsidRPr="00AE343B">
              <w:rPr>
                <w:sz w:val="24"/>
                <w:szCs w:val="24"/>
              </w:rPr>
              <w:t>-интерпретация результата наблюдения за деятельностью студента в ходе производственной практики;</w:t>
            </w:r>
          </w:p>
          <w:p w14:paraId="045491E8" w14:textId="77777777" w:rsidR="00091E2B" w:rsidRPr="00AE343B" w:rsidRDefault="00091E2B" w:rsidP="00AE343B">
            <w:pPr>
              <w:pStyle w:val="2f"/>
              <w:numPr>
                <w:ilvl w:val="0"/>
                <w:numId w:val="44"/>
              </w:numPr>
              <w:shd w:val="clear" w:color="auto" w:fill="auto"/>
              <w:tabs>
                <w:tab w:val="left" w:pos="250"/>
              </w:tabs>
              <w:rPr>
                <w:sz w:val="24"/>
                <w:szCs w:val="24"/>
              </w:rPr>
            </w:pPr>
            <w:r w:rsidRPr="00AE343B">
              <w:rPr>
                <w:sz w:val="24"/>
                <w:szCs w:val="24"/>
              </w:rPr>
              <w:t>проверка конспектов занятий на практическом занятии.</w:t>
            </w:r>
          </w:p>
          <w:p w14:paraId="3B6E1A45" w14:textId="77777777" w:rsidR="00091E2B" w:rsidRPr="00AE343B" w:rsidRDefault="00091E2B" w:rsidP="00AE343B">
            <w:pPr>
              <w:pStyle w:val="2f"/>
              <w:numPr>
                <w:ilvl w:val="0"/>
                <w:numId w:val="44"/>
              </w:numPr>
              <w:shd w:val="clear" w:color="auto" w:fill="auto"/>
              <w:tabs>
                <w:tab w:val="left" w:pos="259"/>
              </w:tabs>
              <w:rPr>
                <w:sz w:val="24"/>
                <w:szCs w:val="24"/>
              </w:rPr>
            </w:pPr>
            <w:r w:rsidRPr="00AE343B">
              <w:rPr>
                <w:sz w:val="24"/>
                <w:szCs w:val="24"/>
              </w:rPr>
              <w:t>СРС (разработка конспекта с применением современных образовательных технологий) Экзамен- защита портфолио</w:t>
            </w:r>
          </w:p>
        </w:tc>
      </w:tr>
      <w:tr w:rsidR="00AE343B" w:rsidRPr="00AE343B" w14:paraId="6B41DDB4" w14:textId="77777777" w:rsidTr="00C677BD">
        <w:tc>
          <w:tcPr>
            <w:tcW w:w="3521" w:type="dxa"/>
          </w:tcPr>
          <w:p w14:paraId="38AEBA81" w14:textId="77777777" w:rsidR="00091E2B" w:rsidRPr="00AE343B" w:rsidRDefault="00091E2B" w:rsidP="00AE343B">
            <w:pPr>
              <w:pStyle w:val="2f"/>
              <w:shd w:val="clear" w:color="auto" w:fill="auto"/>
              <w:rPr>
                <w:sz w:val="24"/>
                <w:szCs w:val="24"/>
              </w:rPr>
            </w:pPr>
            <w:r w:rsidRPr="00AE343B">
              <w:rPr>
                <w:sz w:val="24"/>
                <w:szCs w:val="24"/>
              </w:rPr>
              <w:t>ОК 8. Самостоятельно определяет задачи профессионального и личностного развития, занимается самообразованием, осознанно планирует повышение квалификации.</w:t>
            </w:r>
          </w:p>
        </w:tc>
        <w:tc>
          <w:tcPr>
            <w:tcW w:w="3817" w:type="dxa"/>
          </w:tcPr>
          <w:p w14:paraId="2235A701" w14:textId="77777777" w:rsidR="00091E2B" w:rsidRPr="00AE343B" w:rsidRDefault="00091E2B" w:rsidP="00AE343B">
            <w:pPr>
              <w:pStyle w:val="2f"/>
              <w:shd w:val="clear" w:color="auto" w:fill="auto"/>
              <w:rPr>
                <w:sz w:val="24"/>
                <w:szCs w:val="24"/>
              </w:rPr>
            </w:pPr>
            <w:r w:rsidRPr="00AE343B">
              <w:rPr>
                <w:sz w:val="24"/>
                <w:szCs w:val="24"/>
              </w:rPr>
              <w:t>ОПОР 8.1. Соответствие оценки и самооценки профессионального и личностного развития. ОПОР 8.2. Самостоятельность в определении задач, содержания, форм и методов самообразования, повышения квалификации.</w:t>
            </w:r>
          </w:p>
        </w:tc>
        <w:tc>
          <w:tcPr>
            <w:tcW w:w="3225" w:type="dxa"/>
          </w:tcPr>
          <w:p w14:paraId="7F54976B" w14:textId="77777777" w:rsidR="00091E2B" w:rsidRPr="00AE343B" w:rsidRDefault="00091E2B" w:rsidP="00AE343B">
            <w:pPr>
              <w:pStyle w:val="2f"/>
              <w:shd w:val="clear" w:color="auto" w:fill="auto"/>
              <w:spacing w:line="254" w:lineRule="exact"/>
              <w:rPr>
                <w:sz w:val="24"/>
                <w:szCs w:val="24"/>
              </w:rPr>
            </w:pPr>
            <w:r w:rsidRPr="00AE343B">
              <w:rPr>
                <w:sz w:val="24"/>
                <w:szCs w:val="24"/>
              </w:rPr>
              <w:t>-оценка плана самообразования на практическом занятии, Экзамен (защита портфолио)</w:t>
            </w:r>
          </w:p>
        </w:tc>
      </w:tr>
      <w:tr w:rsidR="00AE343B" w:rsidRPr="00AE343B" w14:paraId="5614930A" w14:textId="77777777" w:rsidTr="00C677BD">
        <w:tc>
          <w:tcPr>
            <w:tcW w:w="3521" w:type="dxa"/>
          </w:tcPr>
          <w:p w14:paraId="58E329B7" w14:textId="094EC611" w:rsidR="00091E2B" w:rsidRPr="00AE343B" w:rsidRDefault="00091E2B" w:rsidP="00AE343B">
            <w:pPr>
              <w:pStyle w:val="2f"/>
              <w:shd w:val="clear" w:color="auto" w:fill="auto"/>
              <w:rPr>
                <w:sz w:val="24"/>
                <w:szCs w:val="24"/>
              </w:rPr>
            </w:pPr>
            <w:r w:rsidRPr="00AE343B">
              <w:rPr>
                <w:sz w:val="24"/>
                <w:szCs w:val="24"/>
              </w:rPr>
              <w:t xml:space="preserve">ОК </w:t>
            </w:r>
            <w:r w:rsidR="00317B3B" w:rsidRPr="00AE343B">
              <w:rPr>
                <w:sz w:val="24"/>
                <w:szCs w:val="24"/>
              </w:rPr>
              <w:t>9. Осуществляет</w:t>
            </w:r>
            <w:r w:rsidRPr="00AE343B">
              <w:rPr>
                <w:sz w:val="24"/>
                <w:szCs w:val="24"/>
              </w:rPr>
              <w:t xml:space="preserve"> профессиональную деятельность в условиях</w:t>
            </w:r>
          </w:p>
          <w:p w14:paraId="1DC43DE7" w14:textId="77777777" w:rsidR="00091E2B" w:rsidRPr="00AE343B" w:rsidRDefault="00091E2B" w:rsidP="00AE343B">
            <w:pPr>
              <w:pStyle w:val="2f"/>
              <w:shd w:val="clear" w:color="auto" w:fill="auto"/>
              <w:rPr>
                <w:sz w:val="24"/>
                <w:szCs w:val="24"/>
              </w:rPr>
            </w:pPr>
            <w:r w:rsidRPr="00AE343B">
              <w:rPr>
                <w:sz w:val="24"/>
                <w:szCs w:val="24"/>
              </w:rPr>
              <w:t>обновления ее целей, содержания, смены технологий</w:t>
            </w:r>
          </w:p>
        </w:tc>
        <w:tc>
          <w:tcPr>
            <w:tcW w:w="3817" w:type="dxa"/>
          </w:tcPr>
          <w:p w14:paraId="0C879A64" w14:textId="77777777" w:rsidR="00091E2B" w:rsidRPr="00AE343B" w:rsidRDefault="00091E2B" w:rsidP="00AE343B">
            <w:pPr>
              <w:pStyle w:val="2f"/>
              <w:shd w:val="clear" w:color="auto" w:fill="auto"/>
              <w:rPr>
                <w:sz w:val="24"/>
                <w:szCs w:val="24"/>
              </w:rPr>
            </w:pPr>
            <w:r w:rsidRPr="00AE343B">
              <w:rPr>
                <w:sz w:val="24"/>
                <w:szCs w:val="24"/>
              </w:rPr>
              <w:t>ОПОР 9.1. Обоснование изменений профессиональной деятельности в условиях обновления ее целей, содержания, смены технологий. ОПОР 9.2. Применение новых целей, содержания и образовательных технологий при выполнении профессиональной деятельности.</w:t>
            </w:r>
          </w:p>
        </w:tc>
        <w:tc>
          <w:tcPr>
            <w:tcW w:w="3225" w:type="dxa"/>
          </w:tcPr>
          <w:p w14:paraId="493AAF24" w14:textId="77777777" w:rsidR="00091E2B" w:rsidRPr="00AE343B" w:rsidRDefault="00091E2B" w:rsidP="00AE343B">
            <w:pPr>
              <w:pStyle w:val="2f"/>
              <w:shd w:val="clear" w:color="auto" w:fill="auto"/>
              <w:rPr>
                <w:sz w:val="24"/>
                <w:szCs w:val="24"/>
              </w:rPr>
            </w:pPr>
            <w:r w:rsidRPr="00AE343B">
              <w:rPr>
                <w:sz w:val="24"/>
                <w:szCs w:val="24"/>
              </w:rPr>
              <w:t>-интерпретация результата</w:t>
            </w:r>
          </w:p>
          <w:p w14:paraId="6B5DD67C" w14:textId="77777777" w:rsidR="00091E2B" w:rsidRPr="00AE343B" w:rsidRDefault="00091E2B" w:rsidP="00AE343B">
            <w:pPr>
              <w:pStyle w:val="2f"/>
              <w:shd w:val="clear" w:color="auto" w:fill="auto"/>
              <w:rPr>
                <w:sz w:val="24"/>
                <w:szCs w:val="24"/>
              </w:rPr>
            </w:pPr>
            <w:r w:rsidRPr="00AE343B">
              <w:rPr>
                <w:sz w:val="24"/>
                <w:szCs w:val="24"/>
              </w:rPr>
              <w:t>наблюдения за</w:t>
            </w:r>
          </w:p>
          <w:p w14:paraId="09FA4E28" w14:textId="77777777" w:rsidR="00091E2B" w:rsidRPr="00AE343B" w:rsidRDefault="00091E2B" w:rsidP="00AE343B">
            <w:pPr>
              <w:pStyle w:val="2f"/>
              <w:shd w:val="clear" w:color="auto" w:fill="auto"/>
              <w:rPr>
                <w:sz w:val="24"/>
                <w:szCs w:val="24"/>
              </w:rPr>
            </w:pPr>
            <w:r w:rsidRPr="00AE343B">
              <w:rPr>
                <w:sz w:val="24"/>
                <w:szCs w:val="24"/>
              </w:rPr>
              <w:t>деятельностью студента в</w:t>
            </w:r>
          </w:p>
          <w:p w14:paraId="629518CA" w14:textId="77777777" w:rsidR="00091E2B" w:rsidRPr="00AE343B" w:rsidRDefault="00091E2B" w:rsidP="00AE343B">
            <w:pPr>
              <w:pStyle w:val="2f"/>
              <w:shd w:val="clear" w:color="auto" w:fill="auto"/>
              <w:rPr>
                <w:sz w:val="24"/>
                <w:szCs w:val="24"/>
              </w:rPr>
            </w:pPr>
            <w:r w:rsidRPr="00AE343B">
              <w:rPr>
                <w:sz w:val="24"/>
                <w:szCs w:val="24"/>
              </w:rPr>
              <w:t>ходе производственной</w:t>
            </w:r>
          </w:p>
          <w:p w14:paraId="0CE4E96F" w14:textId="77777777" w:rsidR="00091E2B" w:rsidRPr="00AE343B" w:rsidRDefault="00091E2B" w:rsidP="00AE343B">
            <w:pPr>
              <w:pStyle w:val="2f"/>
              <w:shd w:val="clear" w:color="auto" w:fill="auto"/>
              <w:rPr>
                <w:sz w:val="24"/>
                <w:szCs w:val="24"/>
              </w:rPr>
            </w:pPr>
            <w:r w:rsidRPr="00AE343B">
              <w:rPr>
                <w:sz w:val="24"/>
                <w:szCs w:val="24"/>
              </w:rPr>
              <w:t>практики.</w:t>
            </w:r>
          </w:p>
          <w:p w14:paraId="44DBF7F4" w14:textId="77777777" w:rsidR="00091E2B" w:rsidRPr="00AE343B" w:rsidRDefault="00091E2B" w:rsidP="00AE343B">
            <w:pPr>
              <w:pStyle w:val="2f"/>
              <w:shd w:val="clear" w:color="auto" w:fill="auto"/>
              <w:rPr>
                <w:sz w:val="24"/>
                <w:szCs w:val="24"/>
              </w:rPr>
            </w:pPr>
            <w:r w:rsidRPr="00AE343B">
              <w:rPr>
                <w:sz w:val="24"/>
                <w:szCs w:val="24"/>
              </w:rPr>
              <w:t>Диф. зачет</w:t>
            </w:r>
          </w:p>
          <w:p w14:paraId="45C4210F" w14:textId="77777777" w:rsidR="00091E2B" w:rsidRPr="00AE343B" w:rsidRDefault="00091E2B" w:rsidP="00AE343B">
            <w:pPr>
              <w:pStyle w:val="2f"/>
              <w:shd w:val="clear" w:color="auto" w:fill="auto"/>
              <w:rPr>
                <w:sz w:val="24"/>
                <w:szCs w:val="24"/>
              </w:rPr>
            </w:pPr>
            <w:r w:rsidRPr="00AE343B">
              <w:rPr>
                <w:sz w:val="24"/>
                <w:szCs w:val="24"/>
              </w:rPr>
              <w:t>СРС по актуальным</w:t>
            </w:r>
          </w:p>
          <w:p w14:paraId="103518FD" w14:textId="77777777" w:rsidR="00091E2B" w:rsidRPr="00AE343B" w:rsidRDefault="00091E2B" w:rsidP="00AE343B">
            <w:pPr>
              <w:pStyle w:val="2f"/>
              <w:shd w:val="clear" w:color="auto" w:fill="auto"/>
              <w:rPr>
                <w:sz w:val="24"/>
                <w:szCs w:val="24"/>
              </w:rPr>
            </w:pPr>
            <w:r w:rsidRPr="00AE343B">
              <w:rPr>
                <w:sz w:val="24"/>
                <w:szCs w:val="24"/>
              </w:rPr>
              <w:t>проблемам дошкольного</w:t>
            </w:r>
          </w:p>
          <w:p w14:paraId="600C61E6" w14:textId="77777777" w:rsidR="00091E2B" w:rsidRPr="00AE343B" w:rsidRDefault="00091E2B" w:rsidP="00AE343B">
            <w:pPr>
              <w:pStyle w:val="2f"/>
              <w:shd w:val="clear" w:color="auto" w:fill="auto"/>
              <w:rPr>
                <w:sz w:val="24"/>
                <w:szCs w:val="24"/>
              </w:rPr>
            </w:pPr>
            <w:r w:rsidRPr="00AE343B">
              <w:rPr>
                <w:sz w:val="24"/>
                <w:szCs w:val="24"/>
              </w:rPr>
              <w:t>образования</w:t>
            </w:r>
          </w:p>
        </w:tc>
      </w:tr>
      <w:tr w:rsidR="00AE343B" w:rsidRPr="00AE343B" w14:paraId="0BA692C0" w14:textId="77777777" w:rsidTr="00C677BD">
        <w:tc>
          <w:tcPr>
            <w:tcW w:w="3521" w:type="dxa"/>
          </w:tcPr>
          <w:p w14:paraId="6E59C258" w14:textId="046676F5" w:rsidR="00091E2B" w:rsidRPr="00AE343B" w:rsidRDefault="00091E2B" w:rsidP="00AE343B">
            <w:pPr>
              <w:pStyle w:val="2f"/>
              <w:shd w:val="clear" w:color="auto" w:fill="auto"/>
              <w:rPr>
                <w:sz w:val="24"/>
                <w:szCs w:val="24"/>
              </w:rPr>
            </w:pPr>
            <w:r w:rsidRPr="00AE343B">
              <w:rPr>
                <w:sz w:val="24"/>
                <w:szCs w:val="24"/>
              </w:rPr>
              <w:t xml:space="preserve">ОК </w:t>
            </w:r>
            <w:r w:rsidR="00317B3B" w:rsidRPr="00AE343B">
              <w:rPr>
                <w:sz w:val="24"/>
                <w:szCs w:val="24"/>
              </w:rPr>
              <w:t>10. Осуществляет</w:t>
            </w:r>
            <w:r w:rsidRPr="00AE343B">
              <w:rPr>
                <w:sz w:val="24"/>
                <w:szCs w:val="24"/>
              </w:rPr>
              <w:t xml:space="preserve"> профилактику травматизма, обеспечивает охрану жизни и здоровья детей.</w:t>
            </w:r>
          </w:p>
        </w:tc>
        <w:tc>
          <w:tcPr>
            <w:tcW w:w="3817" w:type="dxa"/>
          </w:tcPr>
          <w:p w14:paraId="04819066" w14:textId="77777777" w:rsidR="00091E2B" w:rsidRPr="00AE343B" w:rsidRDefault="00091E2B" w:rsidP="00AE343B">
            <w:pPr>
              <w:pStyle w:val="2f"/>
              <w:shd w:val="clear" w:color="auto" w:fill="auto"/>
              <w:rPr>
                <w:sz w:val="24"/>
                <w:szCs w:val="24"/>
              </w:rPr>
            </w:pPr>
            <w:r w:rsidRPr="00AE343B">
              <w:rPr>
                <w:sz w:val="24"/>
                <w:szCs w:val="24"/>
              </w:rPr>
              <w:t>ОПОР 10.1. Создание условий для охраны жизни и здоровья детей, профилактики травматизма.</w:t>
            </w:r>
          </w:p>
          <w:p w14:paraId="798D5837" w14:textId="77777777" w:rsidR="00091E2B" w:rsidRPr="00AE343B" w:rsidRDefault="00091E2B" w:rsidP="00AE343B">
            <w:pPr>
              <w:pStyle w:val="2f"/>
              <w:shd w:val="clear" w:color="auto" w:fill="auto"/>
              <w:rPr>
                <w:sz w:val="24"/>
                <w:szCs w:val="24"/>
              </w:rPr>
            </w:pPr>
            <w:r w:rsidRPr="00AE343B">
              <w:rPr>
                <w:sz w:val="24"/>
                <w:szCs w:val="24"/>
              </w:rPr>
              <w:t xml:space="preserve">ОПОР 10.2. Эффективность и обоснованность выбора способов профилактики </w:t>
            </w:r>
            <w:r w:rsidRPr="00AE343B">
              <w:rPr>
                <w:sz w:val="24"/>
                <w:szCs w:val="24"/>
              </w:rPr>
              <w:lastRenderedPageBreak/>
              <w:t>травматизма, обеспечения охраны жизни и здоровья детей. ОПОР 10.3. Соблюдение требований по профилактике травматизма, охраны жизни и здоровья детей при организации образовательного процесса.</w:t>
            </w:r>
          </w:p>
        </w:tc>
        <w:tc>
          <w:tcPr>
            <w:tcW w:w="3225" w:type="dxa"/>
          </w:tcPr>
          <w:p w14:paraId="3E7E3AE7" w14:textId="77777777" w:rsidR="00091E2B" w:rsidRPr="00AE343B" w:rsidRDefault="00091E2B" w:rsidP="00AE343B">
            <w:pPr>
              <w:pStyle w:val="2f"/>
              <w:shd w:val="clear" w:color="auto" w:fill="auto"/>
              <w:rPr>
                <w:sz w:val="24"/>
                <w:szCs w:val="24"/>
              </w:rPr>
            </w:pPr>
            <w:r w:rsidRPr="00AE343B">
              <w:rPr>
                <w:sz w:val="24"/>
                <w:szCs w:val="24"/>
              </w:rPr>
              <w:lastRenderedPageBreak/>
              <w:t>-оценка проекта предметно-развивающей среды на практическом занятии, накопительная оценка учебной и производственной практики; Устный опрос.</w:t>
            </w:r>
          </w:p>
        </w:tc>
      </w:tr>
      <w:tr w:rsidR="00AE343B" w:rsidRPr="00AE343B" w14:paraId="477F5261" w14:textId="77777777" w:rsidTr="00C677BD">
        <w:tc>
          <w:tcPr>
            <w:tcW w:w="3521" w:type="dxa"/>
          </w:tcPr>
          <w:p w14:paraId="105899A2" w14:textId="77777777" w:rsidR="00091E2B" w:rsidRPr="00AE343B" w:rsidRDefault="00091E2B" w:rsidP="00AE343B">
            <w:pPr>
              <w:pStyle w:val="2f"/>
              <w:shd w:val="clear" w:color="auto" w:fill="auto"/>
              <w:rPr>
                <w:sz w:val="24"/>
                <w:szCs w:val="24"/>
              </w:rPr>
            </w:pPr>
            <w:r w:rsidRPr="00AE343B">
              <w:rPr>
                <w:sz w:val="24"/>
                <w:szCs w:val="24"/>
              </w:rPr>
              <w:t>ОК 11. Строит профессиональную деятельность с соблюдением правовых норм ее регулирующих.</w:t>
            </w:r>
          </w:p>
        </w:tc>
        <w:tc>
          <w:tcPr>
            <w:tcW w:w="3817" w:type="dxa"/>
          </w:tcPr>
          <w:p w14:paraId="320A9313" w14:textId="59A75813" w:rsidR="00091E2B" w:rsidRPr="00AE343B" w:rsidRDefault="00091E2B" w:rsidP="00AE343B">
            <w:pPr>
              <w:pStyle w:val="2f"/>
              <w:shd w:val="clear" w:color="auto" w:fill="auto"/>
              <w:rPr>
                <w:sz w:val="24"/>
                <w:szCs w:val="24"/>
              </w:rPr>
            </w:pPr>
            <w:r w:rsidRPr="00AE343B">
              <w:rPr>
                <w:sz w:val="24"/>
                <w:szCs w:val="24"/>
              </w:rPr>
              <w:t>ОПОР 11.</w:t>
            </w:r>
            <w:r w:rsidR="00317B3B" w:rsidRPr="00AE343B">
              <w:rPr>
                <w:sz w:val="24"/>
                <w:szCs w:val="24"/>
              </w:rPr>
              <w:t>1. Соблюдение</w:t>
            </w:r>
            <w:r w:rsidRPr="00AE343B">
              <w:rPr>
                <w:sz w:val="24"/>
                <w:szCs w:val="24"/>
              </w:rPr>
              <w:t xml:space="preserve"> правовых норм, требований профессиональной этики в процессе профессиональной деятельности. ОПОР 11.2. Выполнение правил внутреннего распорядка и иных локальных нормативных актов организации.</w:t>
            </w:r>
          </w:p>
        </w:tc>
        <w:tc>
          <w:tcPr>
            <w:tcW w:w="3225" w:type="dxa"/>
          </w:tcPr>
          <w:p w14:paraId="5AB914B8" w14:textId="77777777" w:rsidR="00091E2B" w:rsidRPr="00AE343B" w:rsidRDefault="00091E2B" w:rsidP="00AE343B">
            <w:pPr>
              <w:pStyle w:val="2f"/>
              <w:numPr>
                <w:ilvl w:val="0"/>
                <w:numId w:val="45"/>
              </w:numPr>
              <w:shd w:val="clear" w:color="auto" w:fill="auto"/>
              <w:tabs>
                <w:tab w:val="left" w:pos="239"/>
              </w:tabs>
              <w:rPr>
                <w:sz w:val="24"/>
                <w:szCs w:val="24"/>
              </w:rPr>
            </w:pPr>
            <w:r w:rsidRPr="00AE343B">
              <w:rPr>
                <w:sz w:val="24"/>
                <w:szCs w:val="24"/>
              </w:rPr>
              <w:t>интерпретация результата наблюдения за деятельностью студента в ходе производственной практики</w:t>
            </w:r>
          </w:p>
          <w:p w14:paraId="095CC85D" w14:textId="77777777" w:rsidR="00091E2B" w:rsidRPr="00AE343B" w:rsidRDefault="00091E2B" w:rsidP="00AE343B">
            <w:pPr>
              <w:pStyle w:val="2f"/>
              <w:numPr>
                <w:ilvl w:val="0"/>
                <w:numId w:val="45"/>
              </w:numPr>
              <w:shd w:val="clear" w:color="auto" w:fill="auto"/>
              <w:tabs>
                <w:tab w:val="left" w:pos="220"/>
              </w:tabs>
              <w:rPr>
                <w:sz w:val="24"/>
                <w:szCs w:val="24"/>
              </w:rPr>
            </w:pPr>
            <w:r w:rsidRPr="00AE343B">
              <w:rPr>
                <w:sz w:val="24"/>
                <w:szCs w:val="24"/>
              </w:rPr>
              <w:t>оценка на диф. зачете</w:t>
            </w:r>
          </w:p>
        </w:tc>
      </w:tr>
    </w:tbl>
    <w:p w14:paraId="7A882EB9" w14:textId="77777777" w:rsidR="00091E2B" w:rsidRPr="00AE343B" w:rsidRDefault="00091E2B" w:rsidP="00AE343B">
      <w:pPr>
        <w:keepNext/>
        <w:keepLines/>
        <w:spacing w:after="0" w:line="326" w:lineRule="exact"/>
        <w:rPr>
          <w:rFonts w:ascii="Times New Roman" w:hAnsi="Times New Roman" w:cs="Times New Roman"/>
          <w:sz w:val="2"/>
          <w:szCs w:val="2"/>
          <w:lang w:val="en-US"/>
        </w:rPr>
      </w:pPr>
    </w:p>
    <w:p w14:paraId="2D046317" w14:textId="30F5BC42" w:rsidR="00091E2B" w:rsidRPr="00AE343B" w:rsidRDefault="00091E2B" w:rsidP="00AE343B">
      <w:pPr>
        <w:keepNext/>
        <w:keepLines/>
        <w:spacing w:after="0" w:line="360" w:lineRule="auto"/>
        <w:ind w:firstLine="709"/>
        <w:jc w:val="both"/>
        <w:rPr>
          <w:rFonts w:ascii="Times New Roman" w:hAnsi="Times New Roman" w:cs="Times New Roman"/>
          <w:b/>
          <w:bCs/>
          <w:sz w:val="28"/>
          <w:szCs w:val="28"/>
        </w:rPr>
      </w:pPr>
      <w:bookmarkStart w:id="7" w:name="bookmark27"/>
      <w:r w:rsidRPr="00AE343B">
        <w:rPr>
          <w:rFonts w:ascii="Times New Roman" w:hAnsi="Times New Roman" w:cs="Times New Roman"/>
          <w:b/>
          <w:bCs/>
          <w:sz w:val="28"/>
          <w:szCs w:val="28"/>
        </w:rPr>
        <w:t>Общие требования к организации образовательного процесса</w:t>
      </w:r>
      <w:bookmarkEnd w:id="7"/>
    </w:p>
    <w:p w14:paraId="1C5A41D9" w14:textId="77777777" w:rsidR="00091E2B" w:rsidRPr="00AE343B" w:rsidRDefault="00091E2B" w:rsidP="00AE343B">
      <w:pPr>
        <w:pStyle w:val="2e"/>
        <w:shd w:val="clear" w:color="auto" w:fill="auto"/>
        <w:spacing w:after="0" w:line="360" w:lineRule="auto"/>
        <w:ind w:firstLine="709"/>
        <w:jc w:val="both"/>
        <w:rPr>
          <w:sz w:val="28"/>
          <w:szCs w:val="28"/>
        </w:rPr>
      </w:pPr>
      <w:r w:rsidRPr="00AE343B">
        <w:rPr>
          <w:sz w:val="28"/>
          <w:szCs w:val="28"/>
        </w:rPr>
        <w:t>Теоретические и практические занятия организуются преподавателями в оборудованных учебных кабинетах, соответствующих требованиям к минимальному материально-техническому обеспечению.</w:t>
      </w:r>
    </w:p>
    <w:p w14:paraId="4D9CE92A" w14:textId="77777777" w:rsidR="00091E2B" w:rsidRPr="00AE343B" w:rsidRDefault="00091E2B" w:rsidP="00AE343B">
      <w:pPr>
        <w:pStyle w:val="2e"/>
        <w:shd w:val="clear" w:color="auto" w:fill="auto"/>
        <w:spacing w:after="0" w:line="360" w:lineRule="auto"/>
        <w:ind w:firstLine="709"/>
        <w:jc w:val="both"/>
        <w:rPr>
          <w:sz w:val="28"/>
          <w:szCs w:val="28"/>
        </w:rPr>
      </w:pPr>
      <w:r w:rsidRPr="00AE343B">
        <w:rPr>
          <w:sz w:val="28"/>
          <w:szCs w:val="28"/>
        </w:rPr>
        <w:t>Консультационная помощь обучающимся оказывается преподавателями в образовательном учреждении и воспитателями-наставниками – в базовых ДОО во внеучебное время.</w:t>
      </w:r>
    </w:p>
    <w:p w14:paraId="17A9C71A" w14:textId="77777777" w:rsidR="00091E2B" w:rsidRPr="00AE343B" w:rsidRDefault="00091E2B" w:rsidP="00AE343B">
      <w:pPr>
        <w:pStyle w:val="2e"/>
        <w:shd w:val="clear" w:color="auto" w:fill="auto"/>
        <w:spacing w:after="0" w:line="360" w:lineRule="auto"/>
        <w:ind w:firstLine="709"/>
        <w:jc w:val="both"/>
        <w:rPr>
          <w:sz w:val="28"/>
          <w:szCs w:val="28"/>
        </w:rPr>
      </w:pPr>
      <w:r w:rsidRPr="00AE343B">
        <w:rPr>
          <w:sz w:val="28"/>
          <w:szCs w:val="28"/>
        </w:rPr>
        <w:t>Учебная и производственная практики организуются и проводятся в оборудованных учебных кабинетах, ресурсном центре, а также в базовых дошкольных образовательных организациях.</w:t>
      </w:r>
    </w:p>
    <w:p w14:paraId="6747F7ED" w14:textId="77777777" w:rsidR="00091E2B" w:rsidRPr="00AE343B" w:rsidRDefault="00091E2B" w:rsidP="00AE343B">
      <w:pPr>
        <w:pStyle w:val="2e"/>
        <w:shd w:val="clear" w:color="auto" w:fill="auto"/>
        <w:spacing w:after="0" w:line="360" w:lineRule="auto"/>
        <w:ind w:firstLine="709"/>
        <w:jc w:val="both"/>
        <w:rPr>
          <w:sz w:val="28"/>
          <w:szCs w:val="28"/>
        </w:rPr>
      </w:pPr>
      <w:r w:rsidRPr="00AE343B">
        <w:rPr>
          <w:sz w:val="28"/>
          <w:szCs w:val="28"/>
        </w:rPr>
        <w:t>В организации и проведении аудиторных занятий используются активные методы и технологии обучения: семинар-дискуссия, исследовательский метод, ИКТ, анализ педагогических ситуаций, социально-педагогическое проектирование.</w:t>
      </w:r>
    </w:p>
    <w:p w14:paraId="4EFF23E0" w14:textId="77777777" w:rsidR="00091E2B" w:rsidRPr="00AE343B" w:rsidRDefault="00091E2B" w:rsidP="00AE343B">
      <w:pPr>
        <w:pStyle w:val="2e"/>
        <w:shd w:val="clear" w:color="auto" w:fill="auto"/>
        <w:spacing w:after="0" w:line="360" w:lineRule="auto"/>
        <w:ind w:firstLine="709"/>
        <w:jc w:val="both"/>
        <w:rPr>
          <w:sz w:val="28"/>
          <w:szCs w:val="28"/>
        </w:rPr>
      </w:pPr>
      <w:r w:rsidRPr="00AE343B">
        <w:rPr>
          <w:sz w:val="28"/>
          <w:szCs w:val="28"/>
        </w:rPr>
        <w:t>Учебные дисциплины, предшествующие изучению модуля:</w:t>
      </w:r>
    </w:p>
    <w:p w14:paraId="2D102DFB" w14:textId="4D086296" w:rsidR="00091E2B" w:rsidRPr="00AE343B" w:rsidRDefault="00091E2B" w:rsidP="00AE343B">
      <w:pPr>
        <w:pStyle w:val="2e"/>
        <w:shd w:val="clear" w:color="auto" w:fill="auto"/>
        <w:tabs>
          <w:tab w:val="left" w:pos="3015"/>
          <w:tab w:val="left" w:pos="8175"/>
          <w:tab w:val="left" w:pos="10383"/>
        </w:tabs>
        <w:spacing w:after="0" w:line="360" w:lineRule="auto"/>
        <w:ind w:firstLine="709"/>
        <w:jc w:val="both"/>
        <w:rPr>
          <w:sz w:val="28"/>
          <w:szCs w:val="28"/>
        </w:rPr>
      </w:pPr>
      <w:r w:rsidRPr="00AE343B">
        <w:rPr>
          <w:sz w:val="28"/>
          <w:szCs w:val="28"/>
        </w:rPr>
        <w:t>Педагогика</w:t>
      </w:r>
      <w:r w:rsidR="00596B12" w:rsidRPr="00AE343B">
        <w:rPr>
          <w:sz w:val="28"/>
          <w:szCs w:val="28"/>
        </w:rPr>
        <w:t xml:space="preserve">, информационно </w:t>
      </w:r>
      <w:r w:rsidRPr="00AE343B">
        <w:rPr>
          <w:sz w:val="28"/>
          <w:szCs w:val="28"/>
        </w:rPr>
        <w:t>-</w:t>
      </w:r>
      <w:r w:rsidR="00596B12" w:rsidRPr="00AE343B">
        <w:rPr>
          <w:sz w:val="28"/>
          <w:szCs w:val="28"/>
        </w:rPr>
        <w:t xml:space="preserve"> </w:t>
      </w:r>
      <w:r w:rsidRPr="00AE343B">
        <w:rPr>
          <w:sz w:val="28"/>
          <w:szCs w:val="28"/>
        </w:rPr>
        <w:t>коммуникационные</w:t>
      </w:r>
      <w:r w:rsidR="00596B12" w:rsidRPr="00AE343B">
        <w:rPr>
          <w:sz w:val="28"/>
          <w:szCs w:val="28"/>
        </w:rPr>
        <w:t xml:space="preserve"> </w:t>
      </w:r>
      <w:r w:rsidRPr="00AE343B">
        <w:rPr>
          <w:sz w:val="28"/>
          <w:szCs w:val="28"/>
        </w:rPr>
        <w:t>технологии в профессиональной деятельности, Правовое обеспечение профессиональной деятельности, Теоретические основы дошкольного образования, Безопасность жизнедеятельности.</w:t>
      </w:r>
    </w:p>
    <w:p w14:paraId="60C0B559" w14:textId="77777777" w:rsidR="00091E2B" w:rsidRPr="00AE343B" w:rsidRDefault="00091E2B" w:rsidP="00AE343B">
      <w:pPr>
        <w:pStyle w:val="2e"/>
        <w:shd w:val="clear" w:color="auto" w:fill="auto"/>
        <w:spacing w:after="0" w:line="360" w:lineRule="auto"/>
        <w:ind w:firstLine="709"/>
        <w:jc w:val="both"/>
        <w:rPr>
          <w:sz w:val="28"/>
          <w:szCs w:val="28"/>
        </w:rPr>
      </w:pPr>
      <w:r w:rsidRPr="00AE343B">
        <w:rPr>
          <w:sz w:val="28"/>
          <w:szCs w:val="28"/>
        </w:rPr>
        <w:lastRenderedPageBreak/>
        <w:t>Профессиональные модули: ПМ 01. Организация мероприятий, направленных на укрепление здоровья ребенка и его физическое развитие; ПМ 02. Организация различных видов деятельности и общения детей; ПМ 03. Организация занятий по основным общеобразовательным программам дошкольного образования; ПМ 04. Взаимодействие с родителями и сотрудниками образовательного учреждения.</w:t>
      </w:r>
      <w:bookmarkStart w:id="8" w:name="bookmark28"/>
    </w:p>
    <w:p w14:paraId="5BF9F5E4" w14:textId="77777777" w:rsidR="00091E2B" w:rsidRPr="00AE343B" w:rsidRDefault="00091E2B" w:rsidP="00AE343B">
      <w:pPr>
        <w:keepNext/>
        <w:keepLines/>
        <w:spacing w:after="0" w:line="360" w:lineRule="auto"/>
        <w:ind w:firstLine="709"/>
        <w:jc w:val="both"/>
        <w:rPr>
          <w:rFonts w:ascii="Times New Roman" w:hAnsi="Times New Roman" w:cs="Times New Roman"/>
          <w:sz w:val="28"/>
          <w:szCs w:val="28"/>
        </w:rPr>
      </w:pPr>
      <w:r w:rsidRPr="00AE343B">
        <w:rPr>
          <w:rFonts w:ascii="Times New Roman" w:hAnsi="Times New Roman" w:cs="Times New Roman"/>
          <w:sz w:val="28"/>
          <w:szCs w:val="28"/>
        </w:rPr>
        <w:t>4.4 Кадровое обеспечение образовательного процесса</w:t>
      </w:r>
      <w:bookmarkEnd w:id="8"/>
    </w:p>
    <w:p w14:paraId="1F5B0E83" w14:textId="181D8CAD" w:rsidR="00091E2B" w:rsidRPr="00AE343B" w:rsidRDefault="00091E2B" w:rsidP="00AE343B">
      <w:pPr>
        <w:pStyle w:val="2e"/>
        <w:shd w:val="clear" w:color="auto" w:fill="auto"/>
        <w:spacing w:after="0" w:line="360" w:lineRule="auto"/>
        <w:ind w:firstLine="709"/>
        <w:jc w:val="both"/>
        <w:rPr>
          <w:sz w:val="28"/>
          <w:szCs w:val="28"/>
        </w:rPr>
      </w:pPr>
      <w:r w:rsidRPr="00AE343B">
        <w:rPr>
          <w:sz w:val="28"/>
          <w:szCs w:val="28"/>
        </w:rPr>
        <w:t xml:space="preserve">Требования к квалификации педагогических кадров, обеспечивающих обучение: педагогические кадры, имеющие высшее педагогическое образование </w:t>
      </w:r>
      <w:r w:rsidR="00596B12" w:rsidRPr="00AE343B">
        <w:rPr>
          <w:sz w:val="28"/>
          <w:szCs w:val="28"/>
        </w:rPr>
        <w:t>по специальности,</w:t>
      </w:r>
      <w:r w:rsidRPr="00AE343B">
        <w:rPr>
          <w:sz w:val="28"/>
          <w:szCs w:val="28"/>
        </w:rPr>
        <w:t xml:space="preserve"> педагогика и психология/дошкольная, квалификация преподаватель дошкольной педагогики и психологии, методист по дошкольному воспитанию; наличие квалификационной категории первой или высшей.</w:t>
      </w:r>
    </w:p>
    <w:p w14:paraId="03487389" w14:textId="77777777" w:rsidR="00091E2B" w:rsidRPr="00AE343B" w:rsidRDefault="00091E2B" w:rsidP="00AE343B">
      <w:pPr>
        <w:pStyle w:val="2e"/>
        <w:shd w:val="clear" w:color="auto" w:fill="auto"/>
        <w:spacing w:after="0" w:line="360" w:lineRule="auto"/>
        <w:ind w:firstLine="709"/>
        <w:jc w:val="both"/>
        <w:rPr>
          <w:sz w:val="28"/>
          <w:szCs w:val="28"/>
        </w:rPr>
      </w:pPr>
      <w:r w:rsidRPr="00AE343B">
        <w:rPr>
          <w:sz w:val="28"/>
          <w:szCs w:val="28"/>
        </w:rPr>
        <w:t>Требования к квалификации педагогических кадров, осуществляющих руководство практикой: педагогические кадры с высшим педагогическим, психолого-педагогическим образованием, имеющие подготовку по специальности педагогика и психология/дошкольная, опыт работы не менее 3 лет;</w:t>
      </w:r>
    </w:p>
    <w:p w14:paraId="0D850E3D" w14:textId="77777777" w:rsidR="00091E2B" w:rsidRPr="00AE343B" w:rsidRDefault="00091E2B" w:rsidP="00AE343B">
      <w:pPr>
        <w:pStyle w:val="2e"/>
        <w:shd w:val="clear" w:color="auto" w:fill="auto"/>
        <w:spacing w:after="0" w:line="360" w:lineRule="auto"/>
        <w:ind w:firstLine="709"/>
        <w:jc w:val="both"/>
        <w:rPr>
          <w:sz w:val="28"/>
          <w:szCs w:val="28"/>
        </w:rPr>
      </w:pPr>
      <w:r w:rsidRPr="00AE343B">
        <w:rPr>
          <w:sz w:val="28"/>
          <w:szCs w:val="28"/>
        </w:rPr>
        <w:t>- курсы повышения квалификации (каждые 3 года)/ стажировка в образовательной организации.</w:t>
      </w:r>
    </w:p>
    <w:p w14:paraId="145361A7" w14:textId="66FA5F20" w:rsidR="00D64C84" w:rsidRPr="00AE343B" w:rsidRDefault="00D64C84" w:rsidP="00AE343B">
      <w:pPr>
        <w:spacing w:after="0" w:line="360" w:lineRule="auto"/>
        <w:ind w:firstLine="709"/>
        <w:jc w:val="both"/>
        <w:rPr>
          <w:rFonts w:ascii="Times New Roman" w:eastAsia="Times New Roman" w:hAnsi="Times New Roman" w:cs="Times New Roman"/>
          <w:b/>
          <w:bCs/>
          <w:sz w:val="28"/>
          <w:szCs w:val="28"/>
        </w:rPr>
      </w:pPr>
    </w:p>
    <w:sectPr w:rsidR="00D64C84" w:rsidRPr="00AE343B" w:rsidSect="00FD42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E0665" w14:textId="77777777" w:rsidR="003359EB" w:rsidRDefault="003359EB" w:rsidP="00CF374A">
      <w:pPr>
        <w:spacing w:after="0" w:line="240" w:lineRule="auto"/>
      </w:pPr>
      <w:r>
        <w:separator/>
      </w:r>
    </w:p>
  </w:endnote>
  <w:endnote w:type="continuationSeparator" w:id="0">
    <w:p w14:paraId="2A4C7121" w14:textId="77777777" w:rsidR="003359EB" w:rsidRDefault="003359EB" w:rsidP="00CF3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0932C" w14:textId="77777777" w:rsidR="00BC7A20" w:rsidRDefault="000D51EC" w:rsidP="00C35D18">
    <w:pPr>
      <w:pStyle w:val="a5"/>
      <w:framePr w:wrap="around" w:vAnchor="text" w:hAnchor="margin" w:xAlign="right" w:y="1"/>
      <w:rPr>
        <w:rStyle w:val="a7"/>
      </w:rPr>
    </w:pPr>
    <w:r>
      <w:rPr>
        <w:rStyle w:val="a7"/>
      </w:rPr>
      <w:fldChar w:fldCharType="begin"/>
    </w:r>
    <w:r w:rsidR="00BC7A20">
      <w:rPr>
        <w:rStyle w:val="a7"/>
      </w:rPr>
      <w:instrText xml:space="preserve">PAGE  </w:instrText>
    </w:r>
    <w:r>
      <w:rPr>
        <w:rStyle w:val="a7"/>
      </w:rPr>
      <w:fldChar w:fldCharType="end"/>
    </w:r>
  </w:p>
  <w:p w14:paraId="54FAC69D" w14:textId="77777777" w:rsidR="00BC7A20" w:rsidRDefault="00BC7A20" w:rsidP="00C35D1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2356698"/>
      <w:docPartObj>
        <w:docPartGallery w:val="Page Numbers (Bottom of Page)"/>
        <w:docPartUnique/>
      </w:docPartObj>
    </w:sdtPr>
    <w:sdtEndPr/>
    <w:sdtContent>
      <w:p w14:paraId="716BCFFD" w14:textId="2082C1C5" w:rsidR="008A1EB3" w:rsidRDefault="008A1EB3">
        <w:pPr>
          <w:pStyle w:val="a5"/>
          <w:jc w:val="center"/>
        </w:pPr>
        <w:r>
          <w:fldChar w:fldCharType="begin"/>
        </w:r>
        <w:r>
          <w:instrText>PAGE   \* MERGEFORMAT</w:instrText>
        </w:r>
        <w:r>
          <w:fldChar w:fldCharType="separate"/>
        </w:r>
        <w:r>
          <w:t>2</w:t>
        </w:r>
        <w:r>
          <w:fldChar w:fldCharType="end"/>
        </w:r>
      </w:p>
    </w:sdtContent>
  </w:sdt>
  <w:p w14:paraId="70F12E72" w14:textId="77777777" w:rsidR="00BC7A20" w:rsidRDefault="00BC7A20" w:rsidP="00C35D18">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D0206" w14:textId="77777777" w:rsidR="00BC7A20" w:rsidRDefault="000D51EC" w:rsidP="00C35D18">
    <w:pPr>
      <w:pStyle w:val="a5"/>
      <w:framePr w:wrap="around" w:vAnchor="text" w:hAnchor="margin" w:xAlign="right" w:y="1"/>
      <w:rPr>
        <w:rStyle w:val="a7"/>
      </w:rPr>
    </w:pPr>
    <w:r>
      <w:rPr>
        <w:rStyle w:val="a7"/>
      </w:rPr>
      <w:fldChar w:fldCharType="begin"/>
    </w:r>
    <w:r w:rsidR="00BC7A20">
      <w:rPr>
        <w:rStyle w:val="a7"/>
      </w:rPr>
      <w:instrText xml:space="preserve">PAGE  </w:instrText>
    </w:r>
    <w:r>
      <w:rPr>
        <w:rStyle w:val="a7"/>
      </w:rPr>
      <w:fldChar w:fldCharType="end"/>
    </w:r>
  </w:p>
  <w:p w14:paraId="2BB38928" w14:textId="77777777" w:rsidR="00BC7A20" w:rsidRDefault="00BC7A20" w:rsidP="00C35D18">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27995" w14:textId="77777777" w:rsidR="00BC7A20" w:rsidRDefault="000D51EC" w:rsidP="00C35D18">
    <w:pPr>
      <w:pStyle w:val="a5"/>
      <w:framePr w:wrap="around" w:vAnchor="text" w:hAnchor="margin" w:xAlign="right" w:y="1"/>
      <w:rPr>
        <w:rStyle w:val="a7"/>
      </w:rPr>
    </w:pPr>
    <w:r>
      <w:rPr>
        <w:rStyle w:val="a7"/>
      </w:rPr>
      <w:fldChar w:fldCharType="begin"/>
    </w:r>
    <w:r w:rsidR="00BC7A20">
      <w:rPr>
        <w:rStyle w:val="a7"/>
      </w:rPr>
      <w:instrText xml:space="preserve">PAGE  </w:instrText>
    </w:r>
    <w:r>
      <w:rPr>
        <w:rStyle w:val="a7"/>
      </w:rPr>
      <w:fldChar w:fldCharType="separate"/>
    </w:r>
    <w:r w:rsidR="009D7666">
      <w:rPr>
        <w:rStyle w:val="a7"/>
        <w:noProof/>
      </w:rPr>
      <w:t>8</w:t>
    </w:r>
    <w:r>
      <w:rPr>
        <w:rStyle w:val="a7"/>
      </w:rPr>
      <w:fldChar w:fldCharType="end"/>
    </w:r>
  </w:p>
  <w:p w14:paraId="3E9F388C" w14:textId="77777777" w:rsidR="00BC7A20" w:rsidRDefault="00BC7A20" w:rsidP="00C35D18">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76650" w14:textId="77777777" w:rsidR="003359EB" w:rsidRDefault="003359EB" w:rsidP="00CF374A">
      <w:pPr>
        <w:spacing w:after="0" w:line="240" w:lineRule="auto"/>
      </w:pPr>
      <w:r>
        <w:separator/>
      </w:r>
    </w:p>
  </w:footnote>
  <w:footnote w:type="continuationSeparator" w:id="0">
    <w:p w14:paraId="7638DCFE" w14:textId="77777777" w:rsidR="003359EB" w:rsidRDefault="003359EB" w:rsidP="00CF37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D6663"/>
    <w:multiLevelType w:val="hybridMultilevel"/>
    <w:tmpl w:val="86B8C25C"/>
    <w:lvl w:ilvl="0" w:tplc="6C2AF256">
      <w:start w:val="1"/>
      <w:numFmt w:val="bullet"/>
      <w:lvlText w:val="•"/>
      <w:lvlJc w:val="left"/>
      <w:pPr>
        <w:ind w:left="1"/>
      </w:pPr>
      <w:rPr>
        <w:rFonts w:ascii="Arial" w:eastAsia="Times New Roman" w:hAnsi="Arial"/>
        <w:b w:val="0"/>
        <w:i w:val="0"/>
        <w:strike w:val="0"/>
        <w:dstrike w:val="0"/>
        <w:color w:val="000000"/>
        <w:sz w:val="24"/>
        <w:u w:val="none" w:color="000000"/>
        <w:vertAlign w:val="baseline"/>
      </w:rPr>
    </w:lvl>
    <w:lvl w:ilvl="1" w:tplc="87A077AA">
      <w:start w:val="1"/>
      <w:numFmt w:val="bullet"/>
      <w:lvlText w:val="o"/>
      <w:lvlJc w:val="left"/>
      <w:pPr>
        <w:ind w:left="1188"/>
      </w:pPr>
      <w:rPr>
        <w:rFonts w:ascii="Segoe UI Symbol" w:eastAsia="Times New Roman" w:hAnsi="Segoe UI Symbol"/>
        <w:b w:val="0"/>
        <w:i w:val="0"/>
        <w:strike w:val="0"/>
        <w:dstrike w:val="0"/>
        <w:color w:val="000000"/>
        <w:sz w:val="24"/>
        <w:u w:val="none" w:color="000000"/>
        <w:vertAlign w:val="baseline"/>
      </w:rPr>
    </w:lvl>
    <w:lvl w:ilvl="2" w:tplc="33CEBC50">
      <w:start w:val="1"/>
      <w:numFmt w:val="bullet"/>
      <w:lvlText w:val="▪"/>
      <w:lvlJc w:val="left"/>
      <w:pPr>
        <w:ind w:left="1908"/>
      </w:pPr>
      <w:rPr>
        <w:rFonts w:ascii="Segoe UI Symbol" w:eastAsia="Times New Roman" w:hAnsi="Segoe UI Symbol"/>
        <w:b w:val="0"/>
        <w:i w:val="0"/>
        <w:strike w:val="0"/>
        <w:dstrike w:val="0"/>
        <w:color w:val="000000"/>
        <w:sz w:val="24"/>
        <w:u w:val="none" w:color="000000"/>
        <w:vertAlign w:val="baseline"/>
      </w:rPr>
    </w:lvl>
    <w:lvl w:ilvl="3" w:tplc="FD100BA2">
      <w:start w:val="1"/>
      <w:numFmt w:val="bullet"/>
      <w:lvlText w:val="•"/>
      <w:lvlJc w:val="left"/>
      <w:pPr>
        <w:ind w:left="2628"/>
      </w:pPr>
      <w:rPr>
        <w:rFonts w:ascii="Arial" w:eastAsia="Times New Roman" w:hAnsi="Arial"/>
        <w:b w:val="0"/>
        <w:i w:val="0"/>
        <w:strike w:val="0"/>
        <w:dstrike w:val="0"/>
        <w:color w:val="000000"/>
        <w:sz w:val="24"/>
        <w:u w:val="none" w:color="000000"/>
        <w:vertAlign w:val="baseline"/>
      </w:rPr>
    </w:lvl>
    <w:lvl w:ilvl="4" w:tplc="92683936">
      <w:start w:val="1"/>
      <w:numFmt w:val="bullet"/>
      <w:lvlText w:val="o"/>
      <w:lvlJc w:val="left"/>
      <w:pPr>
        <w:ind w:left="3348"/>
      </w:pPr>
      <w:rPr>
        <w:rFonts w:ascii="Segoe UI Symbol" w:eastAsia="Times New Roman" w:hAnsi="Segoe UI Symbol"/>
        <w:b w:val="0"/>
        <w:i w:val="0"/>
        <w:strike w:val="0"/>
        <w:dstrike w:val="0"/>
        <w:color w:val="000000"/>
        <w:sz w:val="24"/>
        <w:u w:val="none" w:color="000000"/>
        <w:vertAlign w:val="baseline"/>
      </w:rPr>
    </w:lvl>
    <w:lvl w:ilvl="5" w:tplc="321E0E58">
      <w:start w:val="1"/>
      <w:numFmt w:val="bullet"/>
      <w:lvlText w:val="▪"/>
      <w:lvlJc w:val="left"/>
      <w:pPr>
        <w:ind w:left="4068"/>
      </w:pPr>
      <w:rPr>
        <w:rFonts w:ascii="Segoe UI Symbol" w:eastAsia="Times New Roman" w:hAnsi="Segoe UI Symbol"/>
        <w:b w:val="0"/>
        <w:i w:val="0"/>
        <w:strike w:val="0"/>
        <w:dstrike w:val="0"/>
        <w:color w:val="000000"/>
        <w:sz w:val="24"/>
        <w:u w:val="none" w:color="000000"/>
        <w:vertAlign w:val="baseline"/>
      </w:rPr>
    </w:lvl>
    <w:lvl w:ilvl="6" w:tplc="9D6011C0">
      <w:start w:val="1"/>
      <w:numFmt w:val="bullet"/>
      <w:lvlText w:val="•"/>
      <w:lvlJc w:val="left"/>
      <w:pPr>
        <w:ind w:left="4788"/>
      </w:pPr>
      <w:rPr>
        <w:rFonts w:ascii="Arial" w:eastAsia="Times New Roman" w:hAnsi="Arial"/>
        <w:b w:val="0"/>
        <w:i w:val="0"/>
        <w:strike w:val="0"/>
        <w:dstrike w:val="0"/>
        <w:color w:val="000000"/>
        <w:sz w:val="24"/>
        <w:u w:val="none" w:color="000000"/>
        <w:vertAlign w:val="baseline"/>
      </w:rPr>
    </w:lvl>
    <w:lvl w:ilvl="7" w:tplc="49DE471A">
      <w:start w:val="1"/>
      <w:numFmt w:val="bullet"/>
      <w:lvlText w:val="o"/>
      <w:lvlJc w:val="left"/>
      <w:pPr>
        <w:ind w:left="5508"/>
      </w:pPr>
      <w:rPr>
        <w:rFonts w:ascii="Segoe UI Symbol" w:eastAsia="Times New Roman" w:hAnsi="Segoe UI Symbol"/>
        <w:b w:val="0"/>
        <w:i w:val="0"/>
        <w:strike w:val="0"/>
        <w:dstrike w:val="0"/>
        <w:color w:val="000000"/>
        <w:sz w:val="24"/>
        <w:u w:val="none" w:color="000000"/>
        <w:vertAlign w:val="baseline"/>
      </w:rPr>
    </w:lvl>
    <w:lvl w:ilvl="8" w:tplc="2F8A4A22">
      <w:start w:val="1"/>
      <w:numFmt w:val="bullet"/>
      <w:lvlText w:val="▪"/>
      <w:lvlJc w:val="left"/>
      <w:pPr>
        <w:ind w:left="6228"/>
      </w:pPr>
      <w:rPr>
        <w:rFonts w:ascii="Segoe UI Symbol" w:eastAsia="Times New Roman" w:hAnsi="Segoe UI Symbol"/>
        <w:b w:val="0"/>
        <w:i w:val="0"/>
        <w:strike w:val="0"/>
        <w:dstrike w:val="0"/>
        <w:color w:val="000000"/>
        <w:sz w:val="24"/>
        <w:u w:val="none" w:color="000000"/>
        <w:vertAlign w:val="baseline"/>
      </w:rPr>
    </w:lvl>
  </w:abstractNum>
  <w:abstractNum w:abstractNumId="1"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721AD5"/>
    <w:multiLevelType w:val="multilevel"/>
    <w:tmpl w:val="4650E49A"/>
    <w:lvl w:ilvl="0">
      <w:start w:val="1"/>
      <w:numFmt w:val="decimal"/>
      <w:lvlText w:val="%1."/>
      <w:lvlJc w:val="left"/>
      <w:pPr>
        <w:ind w:left="1069" w:hanging="360"/>
      </w:pPr>
      <w:rPr>
        <w:rFonts w:cs="Times New Roman" w:hint="default"/>
      </w:rPr>
    </w:lvl>
    <w:lvl w:ilvl="1">
      <w:start w:val="1"/>
      <w:numFmt w:val="decimal"/>
      <w:isLgl/>
      <w:lvlText w:val="%1.%2."/>
      <w:lvlJc w:val="left"/>
      <w:pPr>
        <w:ind w:left="1249" w:hanging="540"/>
      </w:pPr>
      <w:rPr>
        <w:rFonts w:cs="Times New Roman" w:hint="default"/>
      </w:rPr>
    </w:lvl>
    <w:lvl w:ilvl="2">
      <w:start w:val="3"/>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3" w15:restartNumberingAfterBreak="0">
    <w:nsid w:val="0E5D405A"/>
    <w:multiLevelType w:val="hybridMultilevel"/>
    <w:tmpl w:val="0E6A6044"/>
    <w:lvl w:ilvl="0" w:tplc="827672F0">
      <w:start w:val="1"/>
      <w:numFmt w:val="bullet"/>
      <w:lvlText w:val="•"/>
      <w:lvlJc w:val="left"/>
      <w:pPr>
        <w:ind w:left="361"/>
      </w:pPr>
      <w:rPr>
        <w:rFonts w:ascii="Arial" w:eastAsia="Times New Roman" w:hAnsi="Arial"/>
        <w:b w:val="0"/>
        <w:i w:val="0"/>
        <w:strike w:val="0"/>
        <w:dstrike w:val="0"/>
        <w:color w:val="000000"/>
        <w:sz w:val="24"/>
        <w:u w:val="none" w:color="000000"/>
        <w:vertAlign w:val="baseline"/>
      </w:rPr>
    </w:lvl>
    <w:lvl w:ilvl="1" w:tplc="DC3A24D4">
      <w:start w:val="1"/>
      <w:numFmt w:val="bullet"/>
      <w:lvlText w:val="o"/>
      <w:lvlJc w:val="left"/>
      <w:pPr>
        <w:ind w:left="1188"/>
      </w:pPr>
      <w:rPr>
        <w:rFonts w:ascii="Segoe UI Symbol" w:eastAsia="Times New Roman" w:hAnsi="Segoe UI Symbol"/>
        <w:b w:val="0"/>
        <w:i w:val="0"/>
        <w:strike w:val="0"/>
        <w:dstrike w:val="0"/>
        <w:color w:val="000000"/>
        <w:sz w:val="24"/>
        <w:u w:val="none" w:color="000000"/>
        <w:vertAlign w:val="baseline"/>
      </w:rPr>
    </w:lvl>
    <w:lvl w:ilvl="2" w:tplc="1FDCB4CA">
      <w:start w:val="1"/>
      <w:numFmt w:val="bullet"/>
      <w:lvlText w:val="▪"/>
      <w:lvlJc w:val="left"/>
      <w:pPr>
        <w:ind w:left="1908"/>
      </w:pPr>
      <w:rPr>
        <w:rFonts w:ascii="Segoe UI Symbol" w:eastAsia="Times New Roman" w:hAnsi="Segoe UI Symbol"/>
        <w:b w:val="0"/>
        <w:i w:val="0"/>
        <w:strike w:val="0"/>
        <w:dstrike w:val="0"/>
        <w:color w:val="000000"/>
        <w:sz w:val="24"/>
        <w:u w:val="none" w:color="000000"/>
        <w:vertAlign w:val="baseline"/>
      </w:rPr>
    </w:lvl>
    <w:lvl w:ilvl="3" w:tplc="54E41026">
      <w:start w:val="1"/>
      <w:numFmt w:val="bullet"/>
      <w:lvlText w:val="•"/>
      <w:lvlJc w:val="left"/>
      <w:pPr>
        <w:ind w:left="2628"/>
      </w:pPr>
      <w:rPr>
        <w:rFonts w:ascii="Arial" w:eastAsia="Times New Roman" w:hAnsi="Arial"/>
        <w:b w:val="0"/>
        <w:i w:val="0"/>
        <w:strike w:val="0"/>
        <w:dstrike w:val="0"/>
        <w:color w:val="000000"/>
        <w:sz w:val="24"/>
        <w:u w:val="none" w:color="000000"/>
        <w:vertAlign w:val="baseline"/>
      </w:rPr>
    </w:lvl>
    <w:lvl w:ilvl="4" w:tplc="D548CA6C">
      <w:start w:val="1"/>
      <w:numFmt w:val="bullet"/>
      <w:lvlText w:val="o"/>
      <w:lvlJc w:val="left"/>
      <w:pPr>
        <w:ind w:left="3348"/>
      </w:pPr>
      <w:rPr>
        <w:rFonts w:ascii="Segoe UI Symbol" w:eastAsia="Times New Roman" w:hAnsi="Segoe UI Symbol"/>
        <w:b w:val="0"/>
        <w:i w:val="0"/>
        <w:strike w:val="0"/>
        <w:dstrike w:val="0"/>
        <w:color w:val="000000"/>
        <w:sz w:val="24"/>
        <w:u w:val="none" w:color="000000"/>
        <w:vertAlign w:val="baseline"/>
      </w:rPr>
    </w:lvl>
    <w:lvl w:ilvl="5" w:tplc="279837A0">
      <w:start w:val="1"/>
      <w:numFmt w:val="bullet"/>
      <w:lvlText w:val="▪"/>
      <w:lvlJc w:val="left"/>
      <w:pPr>
        <w:ind w:left="4068"/>
      </w:pPr>
      <w:rPr>
        <w:rFonts w:ascii="Segoe UI Symbol" w:eastAsia="Times New Roman" w:hAnsi="Segoe UI Symbol"/>
        <w:b w:val="0"/>
        <w:i w:val="0"/>
        <w:strike w:val="0"/>
        <w:dstrike w:val="0"/>
        <w:color w:val="000000"/>
        <w:sz w:val="24"/>
        <w:u w:val="none" w:color="000000"/>
        <w:vertAlign w:val="baseline"/>
      </w:rPr>
    </w:lvl>
    <w:lvl w:ilvl="6" w:tplc="6714F9DC">
      <w:start w:val="1"/>
      <w:numFmt w:val="bullet"/>
      <w:lvlText w:val="•"/>
      <w:lvlJc w:val="left"/>
      <w:pPr>
        <w:ind w:left="4788"/>
      </w:pPr>
      <w:rPr>
        <w:rFonts w:ascii="Arial" w:eastAsia="Times New Roman" w:hAnsi="Arial"/>
        <w:b w:val="0"/>
        <w:i w:val="0"/>
        <w:strike w:val="0"/>
        <w:dstrike w:val="0"/>
        <w:color w:val="000000"/>
        <w:sz w:val="24"/>
        <w:u w:val="none" w:color="000000"/>
        <w:vertAlign w:val="baseline"/>
      </w:rPr>
    </w:lvl>
    <w:lvl w:ilvl="7" w:tplc="EFB227D0">
      <w:start w:val="1"/>
      <w:numFmt w:val="bullet"/>
      <w:lvlText w:val="o"/>
      <w:lvlJc w:val="left"/>
      <w:pPr>
        <w:ind w:left="5508"/>
      </w:pPr>
      <w:rPr>
        <w:rFonts w:ascii="Segoe UI Symbol" w:eastAsia="Times New Roman" w:hAnsi="Segoe UI Symbol"/>
        <w:b w:val="0"/>
        <w:i w:val="0"/>
        <w:strike w:val="0"/>
        <w:dstrike w:val="0"/>
        <w:color w:val="000000"/>
        <w:sz w:val="24"/>
        <w:u w:val="none" w:color="000000"/>
        <w:vertAlign w:val="baseline"/>
      </w:rPr>
    </w:lvl>
    <w:lvl w:ilvl="8" w:tplc="E350FD56">
      <w:start w:val="1"/>
      <w:numFmt w:val="bullet"/>
      <w:lvlText w:val="▪"/>
      <w:lvlJc w:val="left"/>
      <w:pPr>
        <w:ind w:left="6228"/>
      </w:pPr>
      <w:rPr>
        <w:rFonts w:ascii="Segoe UI Symbol" w:eastAsia="Times New Roman" w:hAnsi="Segoe UI Symbol"/>
        <w:b w:val="0"/>
        <w:i w:val="0"/>
        <w:strike w:val="0"/>
        <w:dstrike w:val="0"/>
        <w:color w:val="000000"/>
        <w:sz w:val="24"/>
        <w:u w:val="none" w:color="000000"/>
        <w:vertAlign w:val="baseline"/>
      </w:rPr>
    </w:lvl>
  </w:abstractNum>
  <w:abstractNum w:abstractNumId="4" w15:restartNumberingAfterBreak="0">
    <w:nsid w:val="0F666FE6"/>
    <w:multiLevelType w:val="multilevel"/>
    <w:tmpl w:val="1DC43A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7641A0"/>
    <w:multiLevelType w:val="hybridMultilevel"/>
    <w:tmpl w:val="8C3C4AAE"/>
    <w:lvl w:ilvl="0" w:tplc="7E80759A">
      <w:start w:val="1"/>
      <w:numFmt w:val="bullet"/>
      <w:lvlText w:val="•"/>
      <w:lvlJc w:val="left"/>
      <w:pPr>
        <w:ind w:left="361"/>
      </w:pPr>
      <w:rPr>
        <w:rFonts w:ascii="Arial" w:eastAsia="Times New Roman" w:hAnsi="Arial"/>
        <w:b w:val="0"/>
        <w:i w:val="0"/>
        <w:strike w:val="0"/>
        <w:dstrike w:val="0"/>
        <w:color w:val="000000"/>
        <w:sz w:val="22"/>
        <w:u w:val="none" w:color="000000"/>
        <w:vertAlign w:val="baseline"/>
      </w:rPr>
    </w:lvl>
    <w:lvl w:ilvl="1" w:tplc="2D0EB9AE">
      <w:start w:val="1"/>
      <w:numFmt w:val="bullet"/>
      <w:lvlText w:val="o"/>
      <w:lvlJc w:val="left"/>
      <w:pPr>
        <w:ind w:left="1188"/>
      </w:pPr>
      <w:rPr>
        <w:rFonts w:ascii="Segoe UI Symbol" w:eastAsia="Times New Roman" w:hAnsi="Segoe UI Symbol"/>
        <w:b w:val="0"/>
        <w:i w:val="0"/>
        <w:strike w:val="0"/>
        <w:dstrike w:val="0"/>
        <w:color w:val="000000"/>
        <w:sz w:val="22"/>
        <w:u w:val="none" w:color="000000"/>
        <w:vertAlign w:val="baseline"/>
      </w:rPr>
    </w:lvl>
    <w:lvl w:ilvl="2" w:tplc="D3503F98">
      <w:start w:val="1"/>
      <w:numFmt w:val="bullet"/>
      <w:lvlText w:val="▪"/>
      <w:lvlJc w:val="left"/>
      <w:pPr>
        <w:ind w:left="1908"/>
      </w:pPr>
      <w:rPr>
        <w:rFonts w:ascii="Segoe UI Symbol" w:eastAsia="Times New Roman" w:hAnsi="Segoe UI Symbol"/>
        <w:b w:val="0"/>
        <w:i w:val="0"/>
        <w:strike w:val="0"/>
        <w:dstrike w:val="0"/>
        <w:color w:val="000000"/>
        <w:sz w:val="22"/>
        <w:u w:val="none" w:color="000000"/>
        <w:vertAlign w:val="baseline"/>
      </w:rPr>
    </w:lvl>
    <w:lvl w:ilvl="3" w:tplc="1A046F06">
      <w:start w:val="1"/>
      <w:numFmt w:val="bullet"/>
      <w:lvlText w:val="•"/>
      <w:lvlJc w:val="left"/>
      <w:pPr>
        <w:ind w:left="2628"/>
      </w:pPr>
      <w:rPr>
        <w:rFonts w:ascii="Arial" w:eastAsia="Times New Roman" w:hAnsi="Arial"/>
        <w:b w:val="0"/>
        <w:i w:val="0"/>
        <w:strike w:val="0"/>
        <w:dstrike w:val="0"/>
        <w:color w:val="000000"/>
        <w:sz w:val="22"/>
        <w:u w:val="none" w:color="000000"/>
        <w:vertAlign w:val="baseline"/>
      </w:rPr>
    </w:lvl>
    <w:lvl w:ilvl="4" w:tplc="C4C8B122">
      <w:start w:val="1"/>
      <w:numFmt w:val="bullet"/>
      <w:lvlText w:val="o"/>
      <w:lvlJc w:val="left"/>
      <w:pPr>
        <w:ind w:left="3348"/>
      </w:pPr>
      <w:rPr>
        <w:rFonts w:ascii="Segoe UI Symbol" w:eastAsia="Times New Roman" w:hAnsi="Segoe UI Symbol"/>
        <w:b w:val="0"/>
        <w:i w:val="0"/>
        <w:strike w:val="0"/>
        <w:dstrike w:val="0"/>
        <w:color w:val="000000"/>
        <w:sz w:val="22"/>
        <w:u w:val="none" w:color="000000"/>
        <w:vertAlign w:val="baseline"/>
      </w:rPr>
    </w:lvl>
    <w:lvl w:ilvl="5" w:tplc="FFB695EE">
      <w:start w:val="1"/>
      <w:numFmt w:val="bullet"/>
      <w:lvlText w:val="▪"/>
      <w:lvlJc w:val="left"/>
      <w:pPr>
        <w:ind w:left="4068"/>
      </w:pPr>
      <w:rPr>
        <w:rFonts w:ascii="Segoe UI Symbol" w:eastAsia="Times New Roman" w:hAnsi="Segoe UI Symbol"/>
        <w:b w:val="0"/>
        <w:i w:val="0"/>
        <w:strike w:val="0"/>
        <w:dstrike w:val="0"/>
        <w:color w:val="000000"/>
        <w:sz w:val="22"/>
        <w:u w:val="none" w:color="000000"/>
        <w:vertAlign w:val="baseline"/>
      </w:rPr>
    </w:lvl>
    <w:lvl w:ilvl="6" w:tplc="3AAC57D6">
      <w:start w:val="1"/>
      <w:numFmt w:val="bullet"/>
      <w:lvlText w:val="•"/>
      <w:lvlJc w:val="left"/>
      <w:pPr>
        <w:ind w:left="4788"/>
      </w:pPr>
      <w:rPr>
        <w:rFonts w:ascii="Arial" w:eastAsia="Times New Roman" w:hAnsi="Arial"/>
        <w:b w:val="0"/>
        <w:i w:val="0"/>
        <w:strike w:val="0"/>
        <w:dstrike w:val="0"/>
        <w:color w:val="000000"/>
        <w:sz w:val="22"/>
        <w:u w:val="none" w:color="000000"/>
        <w:vertAlign w:val="baseline"/>
      </w:rPr>
    </w:lvl>
    <w:lvl w:ilvl="7" w:tplc="2AE62432">
      <w:start w:val="1"/>
      <w:numFmt w:val="bullet"/>
      <w:lvlText w:val="o"/>
      <w:lvlJc w:val="left"/>
      <w:pPr>
        <w:ind w:left="5508"/>
      </w:pPr>
      <w:rPr>
        <w:rFonts w:ascii="Segoe UI Symbol" w:eastAsia="Times New Roman" w:hAnsi="Segoe UI Symbol"/>
        <w:b w:val="0"/>
        <w:i w:val="0"/>
        <w:strike w:val="0"/>
        <w:dstrike w:val="0"/>
        <w:color w:val="000000"/>
        <w:sz w:val="22"/>
        <w:u w:val="none" w:color="000000"/>
        <w:vertAlign w:val="baseline"/>
      </w:rPr>
    </w:lvl>
    <w:lvl w:ilvl="8" w:tplc="E1481226">
      <w:start w:val="1"/>
      <w:numFmt w:val="bullet"/>
      <w:lvlText w:val="▪"/>
      <w:lvlJc w:val="left"/>
      <w:pPr>
        <w:ind w:left="6228"/>
      </w:pPr>
      <w:rPr>
        <w:rFonts w:ascii="Segoe UI Symbol" w:eastAsia="Times New Roman" w:hAnsi="Segoe UI Symbol"/>
        <w:b w:val="0"/>
        <w:i w:val="0"/>
        <w:strike w:val="0"/>
        <w:dstrike w:val="0"/>
        <w:color w:val="000000"/>
        <w:sz w:val="22"/>
        <w:u w:val="none" w:color="000000"/>
        <w:vertAlign w:val="baseline"/>
      </w:rPr>
    </w:lvl>
  </w:abstractNum>
  <w:abstractNum w:abstractNumId="6" w15:restartNumberingAfterBreak="0">
    <w:nsid w:val="0FE91E13"/>
    <w:multiLevelType w:val="hybridMultilevel"/>
    <w:tmpl w:val="EAFC4480"/>
    <w:lvl w:ilvl="0" w:tplc="3BAA3552">
      <w:start w:val="1"/>
      <w:numFmt w:val="bullet"/>
      <w:lvlText w:val="•"/>
      <w:lvlJc w:val="left"/>
      <w:pPr>
        <w:ind w:left="361"/>
      </w:pPr>
      <w:rPr>
        <w:rFonts w:ascii="Arial" w:eastAsia="Times New Roman" w:hAnsi="Arial"/>
        <w:b w:val="0"/>
        <w:i w:val="0"/>
        <w:strike w:val="0"/>
        <w:dstrike w:val="0"/>
        <w:color w:val="000000"/>
        <w:sz w:val="22"/>
        <w:u w:val="none" w:color="000000"/>
        <w:vertAlign w:val="baseline"/>
      </w:rPr>
    </w:lvl>
    <w:lvl w:ilvl="1" w:tplc="DB04A4A2">
      <w:start w:val="1"/>
      <w:numFmt w:val="bullet"/>
      <w:lvlText w:val="o"/>
      <w:lvlJc w:val="left"/>
      <w:pPr>
        <w:ind w:left="1188"/>
      </w:pPr>
      <w:rPr>
        <w:rFonts w:ascii="Segoe UI Symbol" w:eastAsia="Times New Roman" w:hAnsi="Segoe UI Symbol"/>
        <w:b w:val="0"/>
        <w:i w:val="0"/>
        <w:strike w:val="0"/>
        <w:dstrike w:val="0"/>
        <w:color w:val="000000"/>
        <w:sz w:val="22"/>
        <w:u w:val="none" w:color="000000"/>
        <w:vertAlign w:val="baseline"/>
      </w:rPr>
    </w:lvl>
    <w:lvl w:ilvl="2" w:tplc="887A1612">
      <w:start w:val="1"/>
      <w:numFmt w:val="bullet"/>
      <w:lvlText w:val="▪"/>
      <w:lvlJc w:val="left"/>
      <w:pPr>
        <w:ind w:left="1908"/>
      </w:pPr>
      <w:rPr>
        <w:rFonts w:ascii="Segoe UI Symbol" w:eastAsia="Times New Roman" w:hAnsi="Segoe UI Symbol"/>
        <w:b w:val="0"/>
        <w:i w:val="0"/>
        <w:strike w:val="0"/>
        <w:dstrike w:val="0"/>
        <w:color w:val="000000"/>
        <w:sz w:val="22"/>
        <w:u w:val="none" w:color="000000"/>
        <w:vertAlign w:val="baseline"/>
      </w:rPr>
    </w:lvl>
    <w:lvl w:ilvl="3" w:tplc="0FF6A9FA">
      <w:start w:val="1"/>
      <w:numFmt w:val="bullet"/>
      <w:lvlText w:val="•"/>
      <w:lvlJc w:val="left"/>
      <w:pPr>
        <w:ind w:left="2628"/>
      </w:pPr>
      <w:rPr>
        <w:rFonts w:ascii="Arial" w:eastAsia="Times New Roman" w:hAnsi="Arial"/>
        <w:b w:val="0"/>
        <w:i w:val="0"/>
        <w:strike w:val="0"/>
        <w:dstrike w:val="0"/>
        <w:color w:val="000000"/>
        <w:sz w:val="22"/>
        <w:u w:val="none" w:color="000000"/>
        <w:vertAlign w:val="baseline"/>
      </w:rPr>
    </w:lvl>
    <w:lvl w:ilvl="4" w:tplc="4D5C4564">
      <w:start w:val="1"/>
      <w:numFmt w:val="bullet"/>
      <w:lvlText w:val="o"/>
      <w:lvlJc w:val="left"/>
      <w:pPr>
        <w:ind w:left="3348"/>
      </w:pPr>
      <w:rPr>
        <w:rFonts w:ascii="Segoe UI Symbol" w:eastAsia="Times New Roman" w:hAnsi="Segoe UI Symbol"/>
        <w:b w:val="0"/>
        <w:i w:val="0"/>
        <w:strike w:val="0"/>
        <w:dstrike w:val="0"/>
        <w:color w:val="000000"/>
        <w:sz w:val="22"/>
        <w:u w:val="none" w:color="000000"/>
        <w:vertAlign w:val="baseline"/>
      </w:rPr>
    </w:lvl>
    <w:lvl w:ilvl="5" w:tplc="910276C4">
      <w:start w:val="1"/>
      <w:numFmt w:val="bullet"/>
      <w:lvlText w:val="▪"/>
      <w:lvlJc w:val="left"/>
      <w:pPr>
        <w:ind w:left="4068"/>
      </w:pPr>
      <w:rPr>
        <w:rFonts w:ascii="Segoe UI Symbol" w:eastAsia="Times New Roman" w:hAnsi="Segoe UI Symbol"/>
        <w:b w:val="0"/>
        <w:i w:val="0"/>
        <w:strike w:val="0"/>
        <w:dstrike w:val="0"/>
        <w:color w:val="000000"/>
        <w:sz w:val="22"/>
        <w:u w:val="none" w:color="000000"/>
        <w:vertAlign w:val="baseline"/>
      </w:rPr>
    </w:lvl>
    <w:lvl w:ilvl="6" w:tplc="CA42EEB4">
      <w:start w:val="1"/>
      <w:numFmt w:val="bullet"/>
      <w:lvlText w:val="•"/>
      <w:lvlJc w:val="left"/>
      <w:pPr>
        <w:ind w:left="4788"/>
      </w:pPr>
      <w:rPr>
        <w:rFonts w:ascii="Arial" w:eastAsia="Times New Roman" w:hAnsi="Arial"/>
        <w:b w:val="0"/>
        <w:i w:val="0"/>
        <w:strike w:val="0"/>
        <w:dstrike w:val="0"/>
        <w:color w:val="000000"/>
        <w:sz w:val="22"/>
        <w:u w:val="none" w:color="000000"/>
        <w:vertAlign w:val="baseline"/>
      </w:rPr>
    </w:lvl>
    <w:lvl w:ilvl="7" w:tplc="28662CBA">
      <w:start w:val="1"/>
      <w:numFmt w:val="bullet"/>
      <w:lvlText w:val="o"/>
      <w:lvlJc w:val="left"/>
      <w:pPr>
        <w:ind w:left="5508"/>
      </w:pPr>
      <w:rPr>
        <w:rFonts w:ascii="Segoe UI Symbol" w:eastAsia="Times New Roman" w:hAnsi="Segoe UI Symbol"/>
        <w:b w:val="0"/>
        <w:i w:val="0"/>
        <w:strike w:val="0"/>
        <w:dstrike w:val="0"/>
        <w:color w:val="000000"/>
        <w:sz w:val="22"/>
        <w:u w:val="none" w:color="000000"/>
        <w:vertAlign w:val="baseline"/>
      </w:rPr>
    </w:lvl>
    <w:lvl w:ilvl="8" w:tplc="4A787566">
      <w:start w:val="1"/>
      <w:numFmt w:val="bullet"/>
      <w:lvlText w:val="▪"/>
      <w:lvlJc w:val="left"/>
      <w:pPr>
        <w:ind w:left="6228"/>
      </w:pPr>
      <w:rPr>
        <w:rFonts w:ascii="Segoe UI Symbol" w:eastAsia="Times New Roman" w:hAnsi="Segoe UI Symbol"/>
        <w:b w:val="0"/>
        <w:i w:val="0"/>
        <w:strike w:val="0"/>
        <w:dstrike w:val="0"/>
        <w:color w:val="000000"/>
        <w:sz w:val="22"/>
        <w:u w:val="none" w:color="000000"/>
        <w:vertAlign w:val="baseline"/>
      </w:rPr>
    </w:lvl>
  </w:abstractNum>
  <w:abstractNum w:abstractNumId="7" w15:restartNumberingAfterBreak="0">
    <w:nsid w:val="1077487C"/>
    <w:multiLevelType w:val="hybridMultilevel"/>
    <w:tmpl w:val="E3B8C550"/>
    <w:lvl w:ilvl="0" w:tplc="448C28CE">
      <w:start w:val="1"/>
      <w:numFmt w:val="bullet"/>
      <w:lvlText w:val="•"/>
      <w:lvlJc w:val="left"/>
      <w:pPr>
        <w:ind w:left="361"/>
      </w:pPr>
      <w:rPr>
        <w:rFonts w:ascii="Arial" w:eastAsia="Times New Roman" w:hAnsi="Arial"/>
        <w:b w:val="0"/>
        <w:i w:val="0"/>
        <w:strike w:val="0"/>
        <w:dstrike w:val="0"/>
        <w:color w:val="000000"/>
        <w:sz w:val="24"/>
        <w:u w:val="none" w:color="000000"/>
        <w:vertAlign w:val="baseline"/>
      </w:rPr>
    </w:lvl>
    <w:lvl w:ilvl="1" w:tplc="B4607CE0">
      <w:start w:val="1"/>
      <w:numFmt w:val="bullet"/>
      <w:lvlText w:val="o"/>
      <w:lvlJc w:val="left"/>
      <w:pPr>
        <w:ind w:left="1188"/>
      </w:pPr>
      <w:rPr>
        <w:rFonts w:ascii="Segoe UI Symbol" w:eastAsia="Times New Roman" w:hAnsi="Segoe UI Symbol"/>
        <w:b w:val="0"/>
        <w:i w:val="0"/>
        <w:strike w:val="0"/>
        <w:dstrike w:val="0"/>
        <w:color w:val="000000"/>
        <w:sz w:val="24"/>
        <w:u w:val="none" w:color="000000"/>
        <w:vertAlign w:val="baseline"/>
      </w:rPr>
    </w:lvl>
    <w:lvl w:ilvl="2" w:tplc="202C93EC">
      <w:start w:val="1"/>
      <w:numFmt w:val="bullet"/>
      <w:lvlText w:val="▪"/>
      <w:lvlJc w:val="left"/>
      <w:pPr>
        <w:ind w:left="1908"/>
      </w:pPr>
      <w:rPr>
        <w:rFonts w:ascii="Segoe UI Symbol" w:eastAsia="Times New Roman" w:hAnsi="Segoe UI Symbol"/>
        <w:b w:val="0"/>
        <w:i w:val="0"/>
        <w:strike w:val="0"/>
        <w:dstrike w:val="0"/>
        <w:color w:val="000000"/>
        <w:sz w:val="24"/>
        <w:u w:val="none" w:color="000000"/>
        <w:vertAlign w:val="baseline"/>
      </w:rPr>
    </w:lvl>
    <w:lvl w:ilvl="3" w:tplc="2DE65A92">
      <w:start w:val="1"/>
      <w:numFmt w:val="bullet"/>
      <w:lvlText w:val="•"/>
      <w:lvlJc w:val="left"/>
      <w:pPr>
        <w:ind w:left="2628"/>
      </w:pPr>
      <w:rPr>
        <w:rFonts w:ascii="Arial" w:eastAsia="Times New Roman" w:hAnsi="Arial"/>
        <w:b w:val="0"/>
        <w:i w:val="0"/>
        <w:strike w:val="0"/>
        <w:dstrike w:val="0"/>
        <w:color w:val="000000"/>
        <w:sz w:val="24"/>
        <w:u w:val="none" w:color="000000"/>
        <w:vertAlign w:val="baseline"/>
      </w:rPr>
    </w:lvl>
    <w:lvl w:ilvl="4" w:tplc="E58003A0">
      <w:start w:val="1"/>
      <w:numFmt w:val="bullet"/>
      <w:lvlText w:val="o"/>
      <w:lvlJc w:val="left"/>
      <w:pPr>
        <w:ind w:left="3348"/>
      </w:pPr>
      <w:rPr>
        <w:rFonts w:ascii="Segoe UI Symbol" w:eastAsia="Times New Roman" w:hAnsi="Segoe UI Symbol"/>
        <w:b w:val="0"/>
        <w:i w:val="0"/>
        <w:strike w:val="0"/>
        <w:dstrike w:val="0"/>
        <w:color w:val="000000"/>
        <w:sz w:val="24"/>
        <w:u w:val="none" w:color="000000"/>
        <w:vertAlign w:val="baseline"/>
      </w:rPr>
    </w:lvl>
    <w:lvl w:ilvl="5" w:tplc="5C4EA4B0">
      <w:start w:val="1"/>
      <w:numFmt w:val="bullet"/>
      <w:lvlText w:val="▪"/>
      <w:lvlJc w:val="left"/>
      <w:pPr>
        <w:ind w:left="4068"/>
      </w:pPr>
      <w:rPr>
        <w:rFonts w:ascii="Segoe UI Symbol" w:eastAsia="Times New Roman" w:hAnsi="Segoe UI Symbol"/>
        <w:b w:val="0"/>
        <w:i w:val="0"/>
        <w:strike w:val="0"/>
        <w:dstrike w:val="0"/>
        <w:color w:val="000000"/>
        <w:sz w:val="24"/>
        <w:u w:val="none" w:color="000000"/>
        <w:vertAlign w:val="baseline"/>
      </w:rPr>
    </w:lvl>
    <w:lvl w:ilvl="6" w:tplc="78D641C4">
      <w:start w:val="1"/>
      <w:numFmt w:val="bullet"/>
      <w:lvlText w:val="•"/>
      <w:lvlJc w:val="left"/>
      <w:pPr>
        <w:ind w:left="4788"/>
      </w:pPr>
      <w:rPr>
        <w:rFonts w:ascii="Arial" w:eastAsia="Times New Roman" w:hAnsi="Arial"/>
        <w:b w:val="0"/>
        <w:i w:val="0"/>
        <w:strike w:val="0"/>
        <w:dstrike w:val="0"/>
        <w:color w:val="000000"/>
        <w:sz w:val="24"/>
        <w:u w:val="none" w:color="000000"/>
        <w:vertAlign w:val="baseline"/>
      </w:rPr>
    </w:lvl>
    <w:lvl w:ilvl="7" w:tplc="50B47D26">
      <w:start w:val="1"/>
      <w:numFmt w:val="bullet"/>
      <w:lvlText w:val="o"/>
      <w:lvlJc w:val="left"/>
      <w:pPr>
        <w:ind w:left="5508"/>
      </w:pPr>
      <w:rPr>
        <w:rFonts w:ascii="Segoe UI Symbol" w:eastAsia="Times New Roman" w:hAnsi="Segoe UI Symbol"/>
        <w:b w:val="0"/>
        <w:i w:val="0"/>
        <w:strike w:val="0"/>
        <w:dstrike w:val="0"/>
        <w:color w:val="000000"/>
        <w:sz w:val="24"/>
        <w:u w:val="none" w:color="000000"/>
        <w:vertAlign w:val="baseline"/>
      </w:rPr>
    </w:lvl>
    <w:lvl w:ilvl="8" w:tplc="777EC152">
      <w:start w:val="1"/>
      <w:numFmt w:val="bullet"/>
      <w:lvlText w:val="▪"/>
      <w:lvlJc w:val="left"/>
      <w:pPr>
        <w:ind w:left="6228"/>
      </w:pPr>
      <w:rPr>
        <w:rFonts w:ascii="Segoe UI Symbol" w:eastAsia="Times New Roman" w:hAnsi="Segoe UI Symbol"/>
        <w:b w:val="0"/>
        <w:i w:val="0"/>
        <w:strike w:val="0"/>
        <w:dstrike w:val="0"/>
        <w:color w:val="000000"/>
        <w:sz w:val="24"/>
        <w:u w:val="none" w:color="000000"/>
        <w:vertAlign w:val="baseline"/>
      </w:rPr>
    </w:lvl>
  </w:abstractNum>
  <w:abstractNum w:abstractNumId="8" w15:restartNumberingAfterBreak="0">
    <w:nsid w:val="13E7268C"/>
    <w:multiLevelType w:val="hybridMultilevel"/>
    <w:tmpl w:val="028E6E92"/>
    <w:lvl w:ilvl="0" w:tplc="57967766">
      <w:start w:val="1"/>
      <w:numFmt w:val="bullet"/>
      <w:lvlText w:val="•"/>
      <w:lvlJc w:val="left"/>
      <w:pPr>
        <w:ind w:left="361"/>
      </w:pPr>
      <w:rPr>
        <w:rFonts w:ascii="Arial" w:eastAsia="Times New Roman" w:hAnsi="Arial"/>
        <w:b w:val="0"/>
        <w:i w:val="0"/>
        <w:strike w:val="0"/>
        <w:dstrike w:val="0"/>
        <w:color w:val="000000"/>
        <w:sz w:val="24"/>
        <w:u w:val="none" w:color="000000"/>
        <w:vertAlign w:val="baseline"/>
      </w:rPr>
    </w:lvl>
    <w:lvl w:ilvl="1" w:tplc="09C6508A">
      <w:start w:val="1"/>
      <w:numFmt w:val="bullet"/>
      <w:lvlText w:val="o"/>
      <w:lvlJc w:val="left"/>
      <w:pPr>
        <w:ind w:left="1188"/>
      </w:pPr>
      <w:rPr>
        <w:rFonts w:ascii="Segoe UI Symbol" w:eastAsia="Times New Roman" w:hAnsi="Segoe UI Symbol"/>
        <w:b w:val="0"/>
        <w:i w:val="0"/>
        <w:strike w:val="0"/>
        <w:dstrike w:val="0"/>
        <w:color w:val="000000"/>
        <w:sz w:val="24"/>
        <w:u w:val="none" w:color="000000"/>
        <w:vertAlign w:val="baseline"/>
      </w:rPr>
    </w:lvl>
    <w:lvl w:ilvl="2" w:tplc="1F4287CC">
      <w:start w:val="1"/>
      <w:numFmt w:val="bullet"/>
      <w:lvlText w:val="▪"/>
      <w:lvlJc w:val="left"/>
      <w:pPr>
        <w:ind w:left="1908"/>
      </w:pPr>
      <w:rPr>
        <w:rFonts w:ascii="Segoe UI Symbol" w:eastAsia="Times New Roman" w:hAnsi="Segoe UI Symbol"/>
        <w:b w:val="0"/>
        <w:i w:val="0"/>
        <w:strike w:val="0"/>
        <w:dstrike w:val="0"/>
        <w:color w:val="000000"/>
        <w:sz w:val="24"/>
        <w:u w:val="none" w:color="000000"/>
        <w:vertAlign w:val="baseline"/>
      </w:rPr>
    </w:lvl>
    <w:lvl w:ilvl="3" w:tplc="1416DC08">
      <w:start w:val="1"/>
      <w:numFmt w:val="bullet"/>
      <w:lvlText w:val="•"/>
      <w:lvlJc w:val="left"/>
      <w:pPr>
        <w:ind w:left="2628"/>
      </w:pPr>
      <w:rPr>
        <w:rFonts w:ascii="Arial" w:eastAsia="Times New Roman" w:hAnsi="Arial"/>
        <w:b w:val="0"/>
        <w:i w:val="0"/>
        <w:strike w:val="0"/>
        <w:dstrike w:val="0"/>
        <w:color w:val="000000"/>
        <w:sz w:val="24"/>
        <w:u w:val="none" w:color="000000"/>
        <w:vertAlign w:val="baseline"/>
      </w:rPr>
    </w:lvl>
    <w:lvl w:ilvl="4" w:tplc="C490555E">
      <w:start w:val="1"/>
      <w:numFmt w:val="bullet"/>
      <w:lvlText w:val="o"/>
      <w:lvlJc w:val="left"/>
      <w:pPr>
        <w:ind w:left="3348"/>
      </w:pPr>
      <w:rPr>
        <w:rFonts w:ascii="Segoe UI Symbol" w:eastAsia="Times New Roman" w:hAnsi="Segoe UI Symbol"/>
        <w:b w:val="0"/>
        <w:i w:val="0"/>
        <w:strike w:val="0"/>
        <w:dstrike w:val="0"/>
        <w:color w:val="000000"/>
        <w:sz w:val="24"/>
        <w:u w:val="none" w:color="000000"/>
        <w:vertAlign w:val="baseline"/>
      </w:rPr>
    </w:lvl>
    <w:lvl w:ilvl="5" w:tplc="73D2BE12">
      <w:start w:val="1"/>
      <w:numFmt w:val="bullet"/>
      <w:lvlText w:val="▪"/>
      <w:lvlJc w:val="left"/>
      <w:pPr>
        <w:ind w:left="4068"/>
      </w:pPr>
      <w:rPr>
        <w:rFonts w:ascii="Segoe UI Symbol" w:eastAsia="Times New Roman" w:hAnsi="Segoe UI Symbol"/>
        <w:b w:val="0"/>
        <w:i w:val="0"/>
        <w:strike w:val="0"/>
        <w:dstrike w:val="0"/>
        <w:color w:val="000000"/>
        <w:sz w:val="24"/>
        <w:u w:val="none" w:color="000000"/>
        <w:vertAlign w:val="baseline"/>
      </w:rPr>
    </w:lvl>
    <w:lvl w:ilvl="6" w:tplc="368886EA">
      <w:start w:val="1"/>
      <w:numFmt w:val="bullet"/>
      <w:lvlText w:val="•"/>
      <w:lvlJc w:val="left"/>
      <w:pPr>
        <w:ind w:left="4788"/>
      </w:pPr>
      <w:rPr>
        <w:rFonts w:ascii="Arial" w:eastAsia="Times New Roman" w:hAnsi="Arial"/>
        <w:b w:val="0"/>
        <w:i w:val="0"/>
        <w:strike w:val="0"/>
        <w:dstrike w:val="0"/>
        <w:color w:val="000000"/>
        <w:sz w:val="24"/>
        <w:u w:val="none" w:color="000000"/>
        <w:vertAlign w:val="baseline"/>
      </w:rPr>
    </w:lvl>
    <w:lvl w:ilvl="7" w:tplc="324C1942">
      <w:start w:val="1"/>
      <w:numFmt w:val="bullet"/>
      <w:lvlText w:val="o"/>
      <w:lvlJc w:val="left"/>
      <w:pPr>
        <w:ind w:left="5508"/>
      </w:pPr>
      <w:rPr>
        <w:rFonts w:ascii="Segoe UI Symbol" w:eastAsia="Times New Roman" w:hAnsi="Segoe UI Symbol"/>
        <w:b w:val="0"/>
        <w:i w:val="0"/>
        <w:strike w:val="0"/>
        <w:dstrike w:val="0"/>
        <w:color w:val="000000"/>
        <w:sz w:val="24"/>
        <w:u w:val="none" w:color="000000"/>
        <w:vertAlign w:val="baseline"/>
      </w:rPr>
    </w:lvl>
    <w:lvl w:ilvl="8" w:tplc="8104DC2E">
      <w:start w:val="1"/>
      <w:numFmt w:val="bullet"/>
      <w:lvlText w:val="▪"/>
      <w:lvlJc w:val="left"/>
      <w:pPr>
        <w:ind w:left="6228"/>
      </w:pPr>
      <w:rPr>
        <w:rFonts w:ascii="Segoe UI Symbol" w:eastAsia="Times New Roman" w:hAnsi="Segoe UI Symbol"/>
        <w:b w:val="0"/>
        <w:i w:val="0"/>
        <w:strike w:val="0"/>
        <w:dstrike w:val="0"/>
        <w:color w:val="000000"/>
        <w:sz w:val="24"/>
        <w:u w:val="none" w:color="000000"/>
        <w:vertAlign w:val="baseline"/>
      </w:rPr>
    </w:lvl>
  </w:abstractNum>
  <w:abstractNum w:abstractNumId="9" w15:restartNumberingAfterBreak="0">
    <w:nsid w:val="16B12AB5"/>
    <w:multiLevelType w:val="hybridMultilevel"/>
    <w:tmpl w:val="56AC94CC"/>
    <w:lvl w:ilvl="0" w:tplc="C7D6E596">
      <w:start w:val="1"/>
      <w:numFmt w:val="bullet"/>
      <w:lvlText w:val="•"/>
      <w:lvlJc w:val="left"/>
      <w:pPr>
        <w:ind w:left="361"/>
      </w:pPr>
      <w:rPr>
        <w:rFonts w:ascii="Arial" w:eastAsia="Times New Roman" w:hAnsi="Arial"/>
        <w:b w:val="0"/>
        <w:i w:val="0"/>
        <w:strike w:val="0"/>
        <w:dstrike w:val="0"/>
        <w:color w:val="000000"/>
        <w:sz w:val="24"/>
        <w:u w:val="none" w:color="000000"/>
        <w:vertAlign w:val="baseline"/>
      </w:rPr>
    </w:lvl>
    <w:lvl w:ilvl="1" w:tplc="2AE0356E">
      <w:start w:val="1"/>
      <w:numFmt w:val="bullet"/>
      <w:lvlText w:val="o"/>
      <w:lvlJc w:val="left"/>
      <w:pPr>
        <w:ind w:left="1188"/>
      </w:pPr>
      <w:rPr>
        <w:rFonts w:ascii="Segoe UI Symbol" w:eastAsia="Times New Roman" w:hAnsi="Segoe UI Symbol"/>
        <w:b w:val="0"/>
        <w:i w:val="0"/>
        <w:strike w:val="0"/>
        <w:dstrike w:val="0"/>
        <w:color w:val="000000"/>
        <w:sz w:val="24"/>
        <w:u w:val="none" w:color="000000"/>
        <w:vertAlign w:val="baseline"/>
      </w:rPr>
    </w:lvl>
    <w:lvl w:ilvl="2" w:tplc="1C5C50AA">
      <w:start w:val="1"/>
      <w:numFmt w:val="bullet"/>
      <w:lvlText w:val="▪"/>
      <w:lvlJc w:val="left"/>
      <w:pPr>
        <w:ind w:left="1908"/>
      </w:pPr>
      <w:rPr>
        <w:rFonts w:ascii="Segoe UI Symbol" w:eastAsia="Times New Roman" w:hAnsi="Segoe UI Symbol"/>
        <w:b w:val="0"/>
        <w:i w:val="0"/>
        <w:strike w:val="0"/>
        <w:dstrike w:val="0"/>
        <w:color w:val="000000"/>
        <w:sz w:val="24"/>
        <w:u w:val="none" w:color="000000"/>
        <w:vertAlign w:val="baseline"/>
      </w:rPr>
    </w:lvl>
    <w:lvl w:ilvl="3" w:tplc="0FBAA9FE">
      <w:start w:val="1"/>
      <w:numFmt w:val="bullet"/>
      <w:lvlText w:val="•"/>
      <w:lvlJc w:val="left"/>
      <w:pPr>
        <w:ind w:left="2628"/>
      </w:pPr>
      <w:rPr>
        <w:rFonts w:ascii="Arial" w:eastAsia="Times New Roman" w:hAnsi="Arial"/>
        <w:b w:val="0"/>
        <w:i w:val="0"/>
        <w:strike w:val="0"/>
        <w:dstrike w:val="0"/>
        <w:color w:val="000000"/>
        <w:sz w:val="24"/>
        <w:u w:val="none" w:color="000000"/>
        <w:vertAlign w:val="baseline"/>
      </w:rPr>
    </w:lvl>
    <w:lvl w:ilvl="4" w:tplc="290CF42C">
      <w:start w:val="1"/>
      <w:numFmt w:val="bullet"/>
      <w:lvlText w:val="o"/>
      <w:lvlJc w:val="left"/>
      <w:pPr>
        <w:ind w:left="3348"/>
      </w:pPr>
      <w:rPr>
        <w:rFonts w:ascii="Segoe UI Symbol" w:eastAsia="Times New Roman" w:hAnsi="Segoe UI Symbol"/>
        <w:b w:val="0"/>
        <w:i w:val="0"/>
        <w:strike w:val="0"/>
        <w:dstrike w:val="0"/>
        <w:color w:val="000000"/>
        <w:sz w:val="24"/>
        <w:u w:val="none" w:color="000000"/>
        <w:vertAlign w:val="baseline"/>
      </w:rPr>
    </w:lvl>
    <w:lvl w:ilvl="5" w:tplc="D8F85340">
      <w:start w:val="1"/>
      <w:numFmt w:val="bullet"/>
      <w:lvlText w:val="▪"/>
      <w:lvlJc w:val="left"/>
      <w:pPr>
        <w:ind w:left="4068"/>
      </w:pPr>
      <w:rPr>
        <w:rFonts w:ascii="Segoe UI Symbol" w:eastAsia="Times New Roman" w:hAnsi="Segoe UI Symbol"/>
        <w:b w:val="0"/>
        <w:i w:val="0"/>
        <w:strike w:val="0"/>
        <w:dstrike w:val="0"/>
        <w:color w:val="000000"/>
        <w:sz w:val="24"/>
        <w:u w:val="none" w:color="000000"/>
        <w:vertAlign w:val="baseline"/>
      </w:rPr>
    </w:lvl>
    <w:lvl w:ilvl="6" w:tplc="0E460CDE">
      <w:start w:val="1"/>
      <w:numFmt w:val="bullet"/>
      <w:lvlText w:val="•"/>
      <w:lvlJc w:val="left"/>
      <w:pPr>
        <w:ind w:left="4788"/>
      </w:pPr>
      <w:rPr>
        <w:rFonts w:ascii="Arial" w:eastAsia="Times New Roman" w:hAnsi="Arial"/>
        <w:b w:val="0"/>
        <w:i w:val="0"/>
        <w:strike w:val="0"/>
        <w:dstrike w:val="0"/>
        <w:color w:val="000000"/>
        <w:sz w:val="24"/>
        <w:u w:val="none" w:color="000000"/>
        <w:vertAlign w:val="baseline"/>
      </w:rPr>
    </w:lvl>
    <w:lvl w:ilvl="7" w:tplc="0FF44136">
      <w:start w:val="1"/>
      <w:numFmt w:val="bullet"/>
      <w:lvlText w:val="o"/>
      <w:lvlJc w:val="left"/>
      <w:pPr>
        <w:ind w:left="5508"/>
      </w:pPr>
      <w:rPr>
        <w:rFonts w:ascii="Segoe UI Symbol" w:eastAsia="Times New Roman" w:hAnsi="Segoe UI Symbol"/>
        <w:b w:val="0"/>
        <w:i w:val="0"/>
        <w:strike w:val="0"/>
        <w:dstrike w:val="0"/>
        <w:color w:val="000000"/>
        <w:sz w:val="24"/>
        <w:u w:val="none" w:color="000000"/>
        <w:vertAlign w:val="baseline"/>
      </w:rPr>
    </w:lvl>
    <w:lvl w:ilvl="8" w:tplc="3424BB5E">
      <w:start w:val="1"/>
      <w:numFmt w:val="bullet"/>
      <w:lvlText w:val="▪"/>
      <w:lvlJc w:val="left"/>
      <w:pPr>
        <w:ind w:left="6228"/>
      </w:pPr>
      <w:rPr>
        <w:rFonts w:ascii="Segoe UI Symbol" w:eastAsia="Times New Roman" w:hAnsi="Segoe UI Symbol"/>
        <w:b w:val="0"/>
        <w:i w:val="0"/>
        <w:strike w:val="0"/>
        <w:dstrike w:val="0"/>
        <w:color w:val="000000"/>
        <w:sz w:val="24"/>
        <w:u w:val="none" w:color="000000"/>
        <w:vertAlign w:val="baseline"/>
      </w:rPr>
    </w:lvl>
  </w:abstractNum>
  <w:abstractNum w:abstractNumId="10" w15:restartNumberingAfterBreak="0">
    <w:nsid w:val="1DE80946"/>
    <w:multiLevelType w:val="hybridMultilevel"/>
    <w:tmpl w:val="0B261620"/>
    <w:lvl w:ilvl="0" w:tplc="0DE67A16">
      <w:start w:val="1"/>
      <w:numFmt w:val="bullet"/>
      <w:lvlText w:val="•"/>
      <w:lvlJc w:val="left"/>
      <w:pPr>
        <w:ind w:left="361"/>
      </w:pPr>
      <w:rPr>
        <w:rFonts w:ascii="Arial" w:eastAsia="Times New Roman" w:hAnsi="Arial"/>
        <w:b w:val="0"/>
        <w:i w:val="0"/>
        <w:strike w:val="0"/>
        <w:dstrike w:val="0"/>
        <w:color w:val="000000"/>
        <w:sz w:val="24"/>
        <w:u w:val="none" w:color="000000"/>
        <w:vertAlign w:val="baseline"/>
      </w:rPr>
    </w:lvl>
    <w:lvl w:ilvl="1" w:tplc="31B4291E">
      <w:start w:val="1"/>
      <w:numFmt w:val="bullet"/>
      <w:lvlText w:val="o"/>
      <w:lvlJc w:val="left"/>
      <w:pPr>
        <w:ind w:left="1188"/>
      </w:pPr>
      <w:rPr>
        <w:rFonts w:ascii="Segoe UI Symbol" w:eastAsia="Times New Roman" w:hAnsi="Segoe UI Symbol"/>
        <w:b w:val="0"/>
        <w:i w:val="0"/>
        <w:strike w:val="0"/>
        <w:dstrike w:val="0"/>
        <w:color w:val="000000"/>
        <w:sz w:val="24"/>
        <w:u w:val="none" w:color="000000"/>
        <w:vertAlign w:val="baseline"/>
      </w:rPr>
    </w:lvl>
    <w:lvl w:ilvl="2" w:tplc="BF0E138A">
      <w:start w:val="1"/>
      <w:numFmt w:val="bullet"/>
      <w:lvlText w:val="▪"/>
      <w:lvlJc w:val="left"/>
      <w:pPr>
        <w:ind w:left="1908"/>
      </w:pPr>
      <w:rPr>
        <w:rFonts w:ascii="Segoe UI Symbol" w:eastAsia="Times New Roman" w:hAnsi="Segoe UI Symbol"/>
        <w:b w:val="0"/>
        <w:i w:val="0"/>
        <w:strike w:val="0"/>
        <w:dstrike w:val="0"/>
        <w:color w:val="000000"/>
        <w:sz w:val="24"/>
        <w:u w:val="none" w:color="000000"/>
        <w:vertAlign w:val="baseline"/>
      </w:rPr>
    </w:lvl>
    <w:lvl w:ilvl="3" w:tplc="F3AA52F8">
      <w:start w:val="1"/>
      <w:numFmt w:val="bullet"/>
      <w:lvlText w:val="•"/>
      <w:lvlJc w:val="left"/>
      <w:pPr>
        <w:ind w:left="2628"/>
      </w:pPr>
      <w:rPr>
        <w:rFonts w:ascii="Arial" w:eastAsia="Times New Roman" w:hAnsi="Arial"/>
        <w:b w:val="0"/>
        <w:i w:val="0"/>
        <w:strike w:val="0"/>
        <w:dstrike w:val="0"/>
        <w:color w:val="000000"/>
        <w:sz w:val="24"/>
        <w:u w:val="none" w:color="000000"/>
        <w:vertAlign w:val="baseline"/>
      </w:rPr>
    </w:lvl>
    <w:lvl w:ilvl="4" w:tplc="64E29C96">
      <w:start w:val="1"/>
      <w:numFmt w:val="bullet"/>
      <w:lvlText w:val="o"/>
      <w:lvlJc w:val="left"/>
      <w:pPr>
        <w:ind w:left="3348"/>
      </w:pPr>
      <w:rPr>
        <w:rFonts w:ascii="Segoe UI Symbol" w:eastAsia="Times New Roman" w:hAnsi="Segoe UI Symbol"/>
        <w:b w:val="0"/>
        <w:i w:val="0"/>
        <w:strike w:val="0"/>
        <w:dstrike w:val="0"/>
        <w:color w:val="000000"/>
        <w:sz w:val="24"/>
        <w:u w:val="none" w:color="000000"/>
        <w:vertAlign w:val="baseline"/>
      </w:rPr>
    </w:lvl>
    <w:lvl w:ilvl="5" w:tplc="96B6510C">
      <w:start w:val="1"/>
      <w:numFmt w:val="bullet"/>
      <w:lvlText w:val="▪"/>
      <w:lvlJc w:val="left"/>
      <w:pPr>
        <w:ind w:left="4068"/>
      </w:pPr>
      <w:rPr>
        <w:rFonts w:ascii="Segoe UI Symbol" w:eastAsia="Times New Roman" w:hAnsi="Segoe UI Symbol"/>
        <w:b w:val="0"/>
        <w:i w:val="0"/>
        <w:strike w:val="0"/>
        <w:dstrike w:val="0"/>
        <w:color w:val="000000"/>
        <w:sz w:val="24"/>
        <w:u w:val="none" w:color="000000"/>
        <w:vertAlign w:val="baseline"/>
      </w:rPr>
    </w:lvl>
    <w:lvl w:ilvl="6" w:tplc="A77E10C6">
      <w:start w:val="1"/>
      <w:numFmt w:val="bullet"/>
      <w:lvlText w:val="•"/>
      <w:lvlJc w:val="left"/>
      <w:pPr>
        <w:ind w:left="4788"/>
      </w:pPr>
      <w:rPr>
        <w:rFonts w:ascii="Arial" w:eastAsia="Times New Roman" w:hAnsi="Arial"/>
        <w:b w:val="0"/>
        <w:i w:val="0"/>
        <w:strike w:val="0"/>
        <w:dstrike w:val="0"/>
        <w:color w:val="000000"/>
        <w:sz w:val="24"/>
        <w:u w:val="none" w:color="000000"/>
        <w:vertAlign w:val="baseline"/>
      </w:rPr>
    </w:lvl>
    <w:lvl w:ilvl="7" w:tplc="DA14AF4C">
      <w:start w:val="1"/>
      <w:numFmt w:val="bullet"/>
      <w:lvlText w:val="o"/>
      <w:lvlJc w:val="left"/>
      <w:pPr>
        <w:ind w:left="5508"/>
      </w:pPr>
      <w:rPr>
        <w:rFonts w:ascii="Segoe UI Symbol" w:eastAsia="Times New Roman" w:hAnsi="Segoe UI Symbol"/>
        <w:b w:val="0"/>
        <w:i w:val="0"/>
        <w:strike w:val="0"/>
        <w:dstrike w:val="0"/>
        <w:color w:val="000000"/>
        <w:sz w:val="24"/>
        <w:u w:val="none" w:color="000000"/>
        <w:vertAlign w:val="baseline"/>
      </w:rPr>
    </w:lvl>
    <w:lvl w:ilvl="8" w:tplc="6986B35C">
      <w:start w:val="1"/>
      <w:numFmt w:val="bullet"/>
      <w:lvlText w:val="▪"/>
      <w:lvlJc w:val="left"/>
      <w:pPr>
        <w:ind w:left="6228"/>
      </w:pPr>
      <w:rPr>
        <w:rFonts w:ascii="Segoe UI Symbol" w:eastAsia="Times New Roman" w:hAnsi="Segoe UI Symbol"/>
        <w:b w:val="0"/>
        <w:i w:val="0"/>
        <w:strike w:val="0"/>
        <w:dstrike w:val="0"/>
        <w:color w:val="000000"/>
        <w:sz w:val="24"/>
        <w:u w:val="none" w:color="000000"/>
        <w:vertAlign w:val="baseline"/>
      </w:rPr>
    </w:lvl>
  </w:abstractNum>
  <w:abstractNum w:abstractNumId="11" w15:restartNumberingAfterBreak="0">
    <w:nsid w:val="26B53724"/>
    <w:multiLevelType w:val="hybridMultilevel"/>
    <w:tmpl w:val="2932B300"/>
    <w:lvl w:ilvl="0" w:tplc="A06604D8">
      <w:start w:val="1"/>
      <w:numFmt w:val="bullet"/>
      <w:lvlText w:val="•"/>
      <w:lvlJc w:val="left"/>
      <w:pPr>
        <w:ind w:left="361"/>
      </w:pPr>
      <w:rPr>
        <w:rFonts w:ascii="Arial" w:eastAsia="Times New Roman" w:hAnsi="Arial"/>
        <w:b w:val="0"/>
        <w:i w:val="0"/>
        <w:strike w:val="0"/>
        <w:dstrike w:val="0"/>
        <w:color w:val="000000"/>
        <w:sz w:val="24"/>
        <w:u w:val="none" w:color="000000"/>
        <w:vertAlign w:val="baseline"/>
      </w:rPr>
    </w:lvl>
    <w:lvl w:ilvl="1" w:tplc="292A88D8">
      <w:start w:val="1"/>
      <w:numFmt w:val="bullet"/>
      <w:lvlText w:val="o"/>
      <w:lvlJc w:val="left"/>
      <w:pPr>
        <w:ind w:left="1188"/>
      </w:pPr>
      <w:rPr>
        <w:rFonts w:ascii="Segoe UI Symbol" w:eastAsia="Times New Roman" w:hAnsi="Segoe UI Symbol"/>
        <w:b w:val="0"/>
        <w:i w:val="0"/>
        <w:strike w:val="0"/>
        <w:dstrike w:val="0"/>
        <w:color w:val="000000"/>
        <w:sz w:val="24"/>
        <w:u w:val="none" w:color="000000"/>
        <w:vertAlign w:val="baseline"/>
      </w:rPr>
    </w:lvl>
    <w:lvl w:ilvl="2" w:tplc="5B485498">
      <w:start w:val="1"/>
      <w:numFmt w:val="bullet"/>
      <w:lvlText w:val="▪"/>
      <w:lvlJc w:val="left"/>
      <w:pPr>
        <w:ind w:left="1908"/>
      </w:pPr>
      <w:rPr>
        <w:rFonts w:ascii="Segoe UI Symbol" w:eastAsia="Times New Roman" w:hAnsi="Segoe UI Symbol"/>
        <w:b w:val="0"/>
        <w:i w:val="0"/>
        <w:strike w:val="0"/>
        <w:dstrike w:val="0"/>
        <w:color w:val="000000"/>
        <w:sz w:val="24"/>
        <w:u w:val="none" w:color="000000"/>
        <w:vertAlign w:val="baseline"/>
      </w:rPr>
    </w:lvl>
    <w:lvl w:ilvl="3" w:tplc="A2D44090">
      <w:start w:val="1"/>
      <w:numFmt w:val="bullet"/>
      <w:lvlText w:val="•"/>
      <w:lvlJc w:val="left"/>
      <w:pPr>
        <w:ind w:left="2628"/>
      </w:pPr>
      <w:rPr>
        <w:rFonts w:ascii="Arial" w:eastAsia="Times New Roman" w:hAnsi="Arial"/>
        <w:b w:val="0"/>
        <w:i w:val="0"/>
        <w:strike w:val="0"/>
        <w:dstrike w:val="0"/>
        <w:color w:val="000000"/>
        <w:sz w:val="24"/>
        <w:u w:val="none" w:color="000000"/>
        <w:vertAlign w:val="baseline"/>
      </w:rPr>
    </w:lvl>
    <w:lvl w:ilvl="4" w:tplc="460249B6">
      <w:start w:val="1"/>
      <w:numFmt w:val="bullet"/>
      <w:lvlText w:val="o"/>
      <w:lvlJc w:val="left"/>
      <w:pPr>
        <w:ind w:left="3348"/>
      </w:pPr>
      <w:rPr>
        <w:rFonts w:ascii="Segoe UI Symbol" w:eastAsia="Times New Roman" w:hAnsi="Segoe UI Symbol"/>
        <w:b w:val="0"/>
        <w:i w:val="0"/>
        <w:strike w:val="0"/>
        <w:dstrike w:val="0"/>
        <w:color w:val="000000"/>
        <w:sz w:val="24"/>
        <w:u w:val="none" w:color="000000"/>
        <w:vertAlign w:val="baseline"/>
      </w:rPr>
    </w:lvl>
    <w:lvl w:ilvl="5" w:tplc="42203592">
      <w:start w:val="1"/>
      <w:numFmt w:val="bullet"/>
      <w:lvlText w:val="▪"/>
      <w:lvlJc w:val="left"/>
      <w:pPr>
        <w:ind w:left="4068"/>
      </w:pPr>
      <w:rPr>
        <w:rFonts w:ascii="Segoe UI Symbol" w:eastAsia="Times New Roman" w:hAnsi="Segoe UI Symbol"/>
        <w:b w:val="0"/>
        <w:i w:val="0"/>
        <w:strike w:val="0"/>
        <w:dstrike w:val="0"/>
        <w:color w:val="000000"/>
        <w:sz w:val="24"/>
        <w:u w:val="none" w:color="000000"/>
        <w:vertAlign w:val="baseline"/>
      </w:rPr>
    </w:lvl>
    <w:lvl w:ilvl="6" w:tplc="87821E5E">
      <w:start w:val="1"/>
      <w:numFmt w:val="bullet"/>
      <w:lvlText w:val="•"/>
      <w:lvlJc w:val="left"/>
      <w:pPr>
        <w:ind w:left="4788"/>
      </w:pPr>
      <w:rPr>
        <w:rFonts w:ascii="Arial" w:eastAsia="Times New Roman" w:hAnsi="Arial"/>
        <w:b w:val="0"/>
        <w:i w:val="0"/>
        <w:strike w:val="0"/>
        <w:dstrike w:val="0"/>
        <w:color w:val="000000"/>
        <w:sz w:val="24"/>
        <w:u w:val="none" w:color="000000"/>
        <w:vertAlign w:val="baseline"/>
      </w:rPr>
    </w:lvl>
    <w:lvl w:ilvl="7" w:tplc="4B0224D6">
      <w:start w:val="1"/>
      <w:numFmt w:val="bullet"/>
      <w:lvlText w:val="o"/>
      <w:lvlJc w:val="left"/>
      <w:pPr>
        <w:ind w:left="5508"/>
      </w:pPr>
      <w:rPr>
        <w:rFonts w:ascii="Segoe UI Symbol" w:eastAsia="Times New Roman" w:hAnsi="Segoe UI Symbol"/>
        <w:b w:val="0"/>
        <w:i w:val="0"/>
        <w:strike w:val="0"/>
        <w:dstrike w:val="0"/>
        <w:color w:val="000000"/>
        <w:sz w:val="24"/>
        <w:u w:val="none" w:color="000000"/>
        <w:vertAlign w:val="baseline"/>
      </w:rPr>
    </w:lvl>
    <w:lvl w:ilvl="8" w:tplc="AECE813E">
      <w:start w:val="1"/>
      <w:numFmt w:val="bullet"/>
      <w:lvlText w:val="▪"/>
      <w:lvlJc w:val="left"/>
      <w:pPr>
        <w:ind w:left="6228"/>
      </w:pPr>
      <w:rPr>
        <w:rFonts w:ascii="Segoe UI Symbol" w:eastAsia="Times New Roman" w:hAnsi="Segoe UI Symbol"/>
        <w:b w:val="0"/>
        <w:i w:val="0"/>
        <w:strike w:val="0"/>
        <w:dstrike w:val="0"/>
        <w:color w:val="000000"/>
        <w:sz w:val="24"/>
        <w:u w:val="none" w:color="000000"/>
        <w:vertAlign w:val="baseline"/>
      </w:rPr>
    </w:lvl>
  </w:abstractNum>
  <w:abstractNum w:abstractNumId="12" w15:restartNumberingAfterBreak="0">
    <w:nsid w:val="26BC22BA"/>
    <w:multiLevelType w:val="multilevel"/>
    <w:tmpl w:val="DE4E13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83044F"/>
    <w:multiLevelType w:val="hybridMultilevel"/>
    <w:tmpl w:val="0BAC1F3A"/>
    <w:lvl w:ilvl="0" w:tplc="75C6B34E">
      <w:start w:val="1"/>
      <w:numFmt w:val="bullet"/>
      <w:lvlText w:val="•"/>
      <w:lvlJc w:val="left"/>
      <w:pPr>
        <w:ind w:left="361"/>
      </w:pPr>
      <w:rPr>
        <w:rFonts w:ascii="Arial" w:eastAsia="Times New Roman" w:hAnsi="Arial"/>
        <w:b w:val="0"/>
        <w:i w:val="0"/>
        <w:strike w:val="0"/>
        <w:dstrike w:val="0"/>
        <w:color w:val="000000"/>
        <w:sz w:val="24"/>
        <w:u w:val="none" w:color="000000"/>
        <w:vertAlign w:val="baseline"/>
      </w:rPr>
    </w:lvl>
    <w:lvl w:ilvl="1" w:tplc="68341F3E">
      <w:start w:val="1"/>
      <w:numFmt w:val="bullet"/>
      <w:lvlText w:val="o"/>
      <w:lvlJc w:val="left"/>
      <w:pPr>
        <w:ind w:left="1188"/>
      </w:pPr>
      <w:rPr>
        <w:rFonts w:ascii="Segoe UI Symbol" w:eastAsia="Times New Roman" w:hAnsi="Segoe UI Symbol"/>
        <w:b w:val="0"/>
        <w:i w:val="0"/>
        <w:strike w:val="0"/>
        <w:dstrike w:val="0"/>
        <w:color w:val="000000"/>
        <w:sz w:val="24"/>
        <w:u w:val="none" w:color="000000"/>
        <w:vertAlign w:val="baseline"/>
      </w:rPr>
    </w:lvl>
    <w:lvl w:ilvl="2" w:tplc="E0F00746">
      <w:start w:val="1"/>
      <w:numFmt w:val="bullet"/>
      <w:lvlText w:val="▪"/>
      <w:lvlJc w:val="left"/>
      <w:pPr>
        <w:ind w:left="1908"/>
      </w:pPr>
      <w:rPr>
        <w:rFonts w:ascii="Segoe UI Symbol" w:eastAsia="Times New Roman" w:hAnsi="Segoe UI Symbol"/>
        <w:b w:val="0"/>
        <w:i w:val="0"/>
        <w:strike w:val="0"/>
        <w:dstrike w:val="0"/>
        <w:color w:val="000000"/>
        <w:sz w:val="24"/>
        <w:u w:val="none" w:color="000000"/>
        <w:vertAlign w:val="baseline"/>
      </w:rPr>
    </w:lvl>
    <w:lvl w:ilvl="3" w:tplc="730638E8">
      <w:start w:val="1"/>
      <w:numFmt w:val="bullet"/>
      <w:lvlText w:val="•"/>
      <w:lvlJc w:val="left"/>
      <w:pPr>
        <w:ind w:left="2628"/>
      </w:pPr>
      <w:rPr>
        <w:rFonts w:ascii="Arial" w:eastAsia="Times New Roman" w:hAnsi="Arial"/>
        <w:b w:val="0"/>
        <w:i w:val="0"/>
        <w:strike w:val="0"/>
        <w:dstrike w:val="0"/>
        <w:color w:val="000000"/>
        <w:sz w:val="24"/>
        <w:u w:val="none" w:color="000000"/>
        <w:vertAlign w:val="baseline"/>
      </w:rPr>
    </w:lvl>
    <w:lvl w:ilvl="4" w:tplc="63947CCC">
      <w:start w:val="1"/>
      <w:numFmt w:val="bullet"/>
      <w:lvlText w:val="o"/>
      <w:lvlJc w:val="left"/>
      <w:pPr>
        <w:ind w:left="3348"/>
      </w:pPr>
      <w:rPr>
        <w:rFonts w:ascii="Segoe UI Symbol" w:eastAsia="Times New Roman" w:hAnsi="Segoe UI Symbol"/>
        <w:b w:val="0"/>
        <w:i w:val="0"/>
        <w:strike w:val="0"/>
        <w:dstrike w:val="0"/>
        <w:color w:val="000000"/>
        <w:sz w:val="24"/>
        <w:u w:val="none" w:color="000000"/>
        <w:vertAlign w:val="baseline"/>
      </w:rPr>
    </w:lvl>
    <w:lvl w:ilvl="5" w:tplc="2F089E4E">
      <w:start w:val="1"/>
      <w:numFmt w:val="bullet"/>
      <w:lvlText w:val="▪"/>
      <w:lvlJc w:val="left"/>
      <w:pPr>
        <w:ind w:left="4068"/>
      </w:pPr>
      <w:rPr>
        <w:rFonts w:ascii="Segoe UI Symbol" w:eastAsia="Times New Roman" w:hAnsi="Segoe UI Symbol"/>
        <w:b w:val="0"/>
        <w:i w:val="0"/>
        <w:strike w:val="0"/>
        <w:dstrike w:val="0"/>
        <w:color w:val="000000"/>
        <w:sz w:val="24"/>
        <w:u w:val="none" w:color="000000"/>
        <w:vertAlign w:val="baseline"/>
      </w:rPr>
    </w:lvl>
    <w:lvl w:ilvl="6" w:tplc="A454B82A">
      <w:start w:val="1"/>
      <w:numFmt w:val="bullet"/>
      <w:lvlText w:val="•"/>
      <w:lvlJc w:val="left"/>
      <w:pPr>
        <w:ind w:left="4788"/>
      </w:pPr>
      <w:rPr>
        <w:rFonts w:ascii="Arial" w:eastAsia="Times New Roman" w:hAnsi="Arial"/>
        <w:b w:val="0"/>
        <w:i w:val="0"/>
        <w:strike w:val="0"/>
        <w:dstrike w:val="0"/>
        <w:color w:val="000000"/>
        <w:sz w:val="24"/>
        <w:u w:val="none" w:color="000000"/>
        <w:vertAlign w:val="baseline"/>
      </w:rPr>
    </w:lvl>
    <w:lvl w:ilvl="7" w:tplc="A1F0EB9E">
      <w:start w:val="1"/>
      <w:numFmt w:val="bullet"/>
      <w:lvlText w:val="o"/>
      <w:lvlJc w:val="left"/>
      <w:pPr>
        <w:ind w:left="5508"/>
      </w:pPr>
      <w:rPr>
        <w:rFonts w:ascii="Segoe UI Symbol" w:eastAsia="Times New Roman" w:hAnsi="Segoe UI Symbol"/>
        <w:b w:val="0"/>
        <w:i w:val="0"/>
        <w:strike w:val="0"/>
        <w:dstrike w:val="0"/>
        <w:color w:val="000000"/>
        <w:sz w:val="24"/>
        <w:u w:val="none" w:color="000000"/>
        <w:vertAlign w:val="baseline"/>
      </w:rPr>
    </w:lvl>
    <w:lvl w:ilvl="8" w:tplc="9A786F58">
      <w:start w:val="1"/>
      <w:numFmt w:val="bullet"/>
      <w:lvlText w:val="▪"/>
      <w:lvlJc w:val="left"/>
      <w:pPr>
        <w:ind w:left="6228"/>
      </w:pPr>
      <w:rPr>
        <w:rFonts w:ascii="Segoe UI Symbol" w:eastAsia="Times New Roman" w:hAnsi="Segoe UI Symbol"/>
        <w:b w:val="0"/>
        <w:i w:val="0"/>
        <w:strike w:val="0"/>
        <w:dstrike w:val="0"/>
        <w:color w:val="000000"/>
        <w:sz w:val="24"/>
        <w:u w:val="none" w:color="000000"/>
        <w:vertAlign w:val="baseline"/>
      </w:rPr>
    </w:lvl>
  </w:abstractNum>
  <w:abstractNum w:abstractNumId="14" w15:restartNumberingAfterBreak="0">
    <w:nsid w:val="288C483C"/>
    <w:multiLevelType w:val="multilevel"/>
    <w:tmpl w:val="CE88CB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F74C3"/>
    <w:multiLevelType w:val="hybridMultilevel"/>
    <w:tmpl w:val="39EEBAA6"/>
    <w:lvl w:ilvl="0" w:tplc="F3C8CB7A">
      <w:start w:val="1"/>
      <w:numFmt w:val="bullet"/>
      <w:lvlText w:val="•"/>
      <w:lvlJc w:val="left"/>
      <w:pPr>
        <w:ind w:left="361"/>
      </w:pPr>
      <w:rPr>
        <w:rFonts w:ascii="Arial" w:eastAsia="Times New Roman" w:hAnsi="Arial"/>
        <w:b w:val="0"/>
        <w:i w:val="0"/>
        <w:strike w:val="0"/>
        <w:dstrike w:val="0"/>
        <w:color w:val="000000"/>
        <w:sz w:val="22"/>
        <w:u w:val="none" w:color="000000"/>
        <w:vertAlign w:val="baseline"/>
      </w:rPr>
    </w:lvl>
    <w:lvl w:ilvl="1" w:tplc="A956BCDC">
      <w:start w:val="1"/>
      <w:numFmt w:val="bullet"/>
      <w:lvlText w:val="o"/>
      <w:lvlJc w:val="left"/>
      <w:pPr>
        <w:ind w:left="1188"/>
      </w:pPr>
      <w:rPr>
        <w:rFonts w:ascii="Segoe UI Symbol" w:eastAsia="Times New Roman" w:hAnsi="Segoe UI Symbol"/>
        <w:b w:val="0"/>
        <w:i w:val="0"/>
        <w:strike w:val="0"/>
        <w:dstrike w:val="0"/>
        <w:color w:val="000000"/>
        <w:sz w:val="22"/>
        <w:u w:val="none" w:color="000000"/>
        <w:vertAlign w:val="baseline"/>
      </w:rPr>
    </w:lvl>
    <w:lvl w:ilvl="2" w:tplc="B61A9746">
      <w:start w:val="1"/>
      <w:numFmt w:val="bullet"/>
      <w:lvlText w:val="▪"/>
      <w:lvlJc w:val="left"/>
      <w:pPr>
        <w:ind w:left="1908"/>
      </w:pPr>
      <w:rPr>
        <w:rFonts w:ascii="Segoe UI Symbol" w:eastAsia="Times New Roman" w:hAnsi="Segoe UI Symbol"/>
        <w:b w:val="0"/>
        <w:i w:val="0"/>
        <w:strike w:val="0"/>
        <w:dstrike w:val="0"/>
        <w:color w:val="000000"/>
        <w:sz w:val="22"/>
        <w:u w:val="none" w:color="000000"/>
        <w:vertAlign w:val="baseline"/>
      </w:rPr>
    </w:lvl>
    <w:lvl w:ilvl="3" w:tplc="E2F2E654">
      <w:start w:val="1"/>
      <w:numFmt w:val="bullet"/>
      <w:lvlText w:val="•"/>
      <w:lvlJc w:val="left"/>
      <w:pPr>
        <w:ind w:left="2628"/>
      </w:pPr>
      <w:rPr>
        <w:rFonts w:ascii="Arial" w:eastAsia="Times New Roman" w:hAnsi="Arial"/>
        <w:b w:val="0"/>
        <w:i w:val="0"/>
        <w:strike w:val="0"/>
        <w:dstrike w:val="0"/>
        <w:color w:val="000000"/>
        <w:sz w:val="22"/>
        <w:u w:val="none" w:color="000000"/>
        <w:vertAlign w:val="baseline"/>
      </w:rPr>
    </w:lvl>
    <w:lvl w:ilvl="4" w:tplc="D7CA101A">
      <w:start w:val="1"/>
      <w:numFmt w:val="bullet"/>
      <w:lvlText w:val="o"/>
      <w:lvlJc w:val="left"/>
      <w:pPr>
        <w:ind w:left="3348"/>
      </w:pPr>
      <w:rPr>
        <w:rFonts w:ascii="Segoe UI Symbol" w:eastAsia="Times New Roman" w:hAnsi="Segoe UI Symbol"/>
        <w:b w:val="0"/>
        <w:i w:val="0"/>
        <w:strike w:val="0"/>
        <w:dstrike w:val="0"/>
        <w:color w:val="000000"/>
        <w:sz w:val="22"/>
        <w:u w:val="none" w:color="000000"/>
        <w:vertAlign w:val="baseline"/>
      </w:rPr>
    </w:lvl>
    <w:lvl w:ilvl="5" w:tplc="36C0DB3A">
      <w:start w:val="1"/>
      <w:numFmt w:val="bullet"/>
      <w:lvlText w:val="▪"/>
      <w:lvlJc w:val="left"/>
      <w:pPr>
        <w:ind w:left="4068"/>
      </w:pPr>
      <w:rPr>
        <w:rFonts w:ascii="Segoe UI Symbol" w:eastAsia="Times New Roman" w:hAnsi="Segoe UI Symbol"/>
        <w:b w:val="0"/>
        <w:i w:val="0"/>
        <w:strike w:val="0"/>
        <w:dstrike w:val="0"/>
        <w:color w:val="000000"/>
        <w:sz w:val="22"/>
        <w:u w:val="none" w:color="000000"/>
        <w:vertAlign w:val="baseline"/>
      </w:rPr>
    </w:lvl>
    <w:lvl w:ilvl="6" w:tplc="F9721932">
      <w:start w:val="1"/>
      <w:numFmt w:val="bullet"/>
      <w:lvlText w:val="•"/>
      <w:lvlJc w:val="left"/>
      <w:pPr>
        <w:ind w:left="4788"/>
      </w:pPr>
      <w:rPr>
        <w:rFonts w:ascii="Arial" w:eastAsia="Times New Roman" w:hAnsi="Arial"/>
        <w:b w:val="0"/>
        <w:i w:val="0"/>
        <w:strike w:val="0"/>
        <w:dstrike w:val="0"/>
        <w:color w:val="000000"/>
        <w:sz w:val="22"/>
        <w:u w:val="none" w:color="000000"/>
        <w:vertAlign w:val="baseline"/>
      </w:rPr>
    </w:lvl>
    <w:lvl w:ilvl="7" w:tplc="ED3CAF2C">
      <w:start w:val="1"/>
      <w:numFmt w:val="bullet"/>
      <w:lvlText w:val="o"/>
      <w:lvlJc w:val="left"/>
      <w:pPr>
        <w:ind w:left="5508"/>
      </w:pPr>
      <w:rPr>
        <w:rFonts w:ascii="Segoe UI Symbol" w:eastAsia="Times New Roman" w:hAnsi="Segoe UI Symbol"/>
        <w:b w:val="0"/>
        <w:i w:val="0"/>
        <w:strike w:val="0"/>
        <w:dstrike w:val="0"/>
        <w:color w:val="000000"/>
        <w:sz w:val="22"/>
        <w:u w:val="none" w:color="000000"/>
        <w:vertAlign w:val="baseline"/>
      </w:rPr>
    </w:lvl>
    <w:lvl w:ilvl="8" w:tplc="E12AC954">
      <w:start w:val="1"/>
      <w:numFmt w:val="bullet"/>
      <w:lvlText w:val="▪"/>
      <w:lvlJc w:val="left"/>
      <w:pPr>
        <w:ind w:left="6228"/>
      </w:pPr>
      <w:rPr>
        <w:rFonts w:ascii="Segoe UI Symbol" w:eastAsia="Times New Roman" w:hAnsi="Segoe UI Symbol"/>
        <w:b w:val="0"/>
        <w:i w:val="0"/>
        <w:strike w:val="0"/>
        <w:dstrike w:val="0"/>
        <w:color w:val="000000"/>
        <w:sz w:val="22"/>
        <w:u w:val="none" w:color="000000"/>
        <w:vertAlign w:val="baseline"/>
      </w:rPr>
    </w:lvl>
  </w:abstractNum>
  <w:abstractNum w:abstractNumId="16" w15:restartNumberingAfterBreak="0">
    <w:nsid w:val="2C840B0C"/>
    <w:multiLevelType w:val="hybridMultilevel"/>
    <w:tmpl w:val="0880803C"/>
    <w:lvl w:ilvl="0" w:tplc="0FD0E366">
      <w:start w:val="1"/>
      <w:numFmt w:val="bullet"/>
      <w:lvlText w:val="•"/>
      <w:lvlJc w:val="left"/>
      <w:pPr>
        <w:ind w:left="1"/>
      </w:pPr>
      <w:rPr>
        <w:rFonts w:ascii="Arial" w:eastAsia="Times New Roman" w:hAnsi="Arial"/>
        <w:b w:val="0"/>
        <w:i w:val="0"/>
        <w:strike w:val="0"/>
        <w:dstrike w:val="0"/>
        <w:color w:val="000000"/>
        <w:sz w:val="22"/>
        <w:u w:val="none" w:color="000000"/>
        <w:vertAlign w:val="baseline"/>
      </w:rPr>
    </w:lvl>
    <w:lvl w:ilvl="1" w:tplc="5B88D4EE">
      <w:start w:val="1"/>
      <w:numFmt w:val="bullet"/>
      <w:lvlText w:val="o"/>
      <w:lvlJc w:val="left"/>
      <w:pPr>
        <w:ind w:left="1188"/>
      </w:pPr>
      <w:rPr>
        <w:rFonts w:ascii="Segoe UI Symbol" w:eastAsia="Times New Roman" w:hAnsi="Segoe UI Symbol"/>
        <w:b w:val="0"/>
        <w:i w:val="0"/>
        <w:strike w:val="0"/>
        <w:dstrike w:val="0"/>
        <w:color w:val="000000"/>
        <w:sz w:val="22"/>
        <w:u w:val="none" w:color="000000"/>
        <w:vertAlign w:val="baseline"/>
      </w:rPr>
    </w:lvl>
    <w:lvl w:ilvl="2" w:tplc="3F004FE4">
      <w:start w:val="1"/>
      <w:numFmt w:val="bullet"/>
      <w:lvlText w:val="▪"/>
      <w:lvlJc w:val="left"/>
      <w:pPr>
        <w:ind w:left="1908"/>
      </w:pPr>
      <w:rPr>
        <w:rFonts w:ascii="Segoe UI Symbol" w:eastAsia="Times New Roman" w:hAnsi="Segoe UI Symbol"/>
        <w:b w:val="0"/>
        <w:i w:val="0"/>
        <w:strike w:val="0"/>
        <w:dstrike w:val="0"/>
        <w:color w:val="000000"/>
        <w:sz w:val="22"/>
        <w:u w:val="none" w:color="000000"/>
        <w:vertAlign w:val="baseline"/>
      </w:rPr>
    </w:lvl>
    <w:lvl w:ilvl="3" w:tplc="57B6386E">
      <w:start w:val="1"/>
      <w:numFmt w:val="bullet"/>
      <w:lvlText w:val="•"/>
      <w:lvlJc w:val="left"/>
      <w:pPr>
        <w:ind w:left="2628"/>
      </w:pPr>
      <w:rPr>
        <w:rFonts w:ascii="Arial" w:eastAsia="Times New Roman" w:hAnsi="Arial"/>
        <w:b w:val="0"/>
        <w:i w:val="0"/>
        <w:strike w:val="0"/>
        <w:dstrike w:val="0"/>
        <w:color w:val="000000"/>
        <w:sz w:val="22"/>
        <w:u w:val="none" w:color="000000"/>
        <w:vertAlign w:val="baseline"/>
      </w:rPr>
    </w:lvl>
    <w:lvl w:ilvl="4" w:tplc="30D4BA7C">
      <w:start w:val="1"/>
      <w:numFmt w:val="bullet"/>
      <w:lvlText w:val="o"/>
      <w:lvlJc w:val="left"/>
      <w:pPr>
        <w:ind w:left="3348"/>
      </w:pPr>
      <w:rPr>
        <w:rFonts w:ascii="Segoe UI Symbol" w:eastAsia="Times New Roman" w:hAnsi="Segoe UI Symbol"/>
        <w:b w:val="0"/>
        <w:i w:val="0"/>
        <w:strike w:val="0"/>
        <w:dstrike w:val="0"/>
        <w:color w:val="000000"/>
        <w:sz w:val="22"/>
        <w:u w:val="none" w:color="000000"/>
        <w:vertAlign w:val="baseline"/>
      </w:rPr>
    </w:lvl>
    <w:lvl w:ilvl="5" w:tplc="D518B83A">
      <w:start w:val="1"/>
      <w:numFmt w:val="bullet"/>
      <w:lvlText w:val="▪"/>
      <w:lvlJc w:val="left"/>
      <w:pPr>
        <w:ind w:left="4068"/>
      </w:pPr>
      <w:rPr>
        <w:rFonts w:ascii="Segoe UI Symbol" w:eastAsia="Times New Roman" w:hAnsi="Segoe UI Symbol"/>
        <w:b w:val="0"/>
        <w:i w:val="0"/>
        <w:strike w:val="0"/>
        <w:dstrike w:val="0"/>
        <w:color w:val="000000"/>
        <w:sz w:val="22"/>
        <w:u w:val="none" w:color="000000"/>
        <w:vertAlign w:val="baseline"/>
      </w:rPr>
    </w:lvl>
    <w:lvl w:ilvl="6" w:tplc="1C3EDDCA">
      <w:start w:val="1"/>
      <w:numFmt w:val="bullet"/>
      <w:lvlText w:val="•"/>
      <w:lvlJc w:val="left"/>
      <w:pPr>
        <w:ind w:left="4788"/>
      </w:pPr>
      <w:rPr>
        <w:rFonts w:ascii="Arial" w:eastAsia="Times New Roman" w:hAnsi="Arial"/>
        <w:b w:val="0"/>
        <w:i w:val="0"/>
        <w:strike w:val="0"/>
        <w:dstrike w:val="0"/>
        <w:color w:val="000000"/>
        <w:sz w:val="22"/>
        <w:u w:val="none" w:color="000000"/>
        <w:vertAlign w:val="baseline"/>
      </w:rPr>
    </w:lvl>
    <w:lvl w:ilvl="7" w:tplc="2C0632C2">
      <w:start w:val="1"/>
      <w:numFmt w:val="bullet"/>
      <w:lvlText w:val="o"/>
      <w:lvlJc w:val="left"/>
      <w:pPr>
        <w:ind w:left="5508"/>
      </w:pPr>
      <w:rPr>
        <w:rFonts w:ascii="Segoe UI Symbol" w:eastAsia="Times New Roman" w:hAnsi="Segoe UI Symbol"/>
        <w:b w:val="0"/>
        <w:i w:val="0"/>
        <w:strike w:val="0"/>
        <w:dstrike w:val="0"/>
        <w:color w:val="000000"/>
        <w:sz w:val="22"/>
        <w:u w:val="none" w:color="000000"/>
        <w:vertAlign w:val="baseline"/>
      </w:rPr>
    </w:lvl>
    <w:lvl w:ilvl="8" w:tplc="AE20A138">
      <w:start w:val="1"/>
      <w:numFmt w:val="bullet"/>
      <w:lvlText w:val="▪"/>
      <w:lvlJc w:val="left"/>
      <w:pPr>
        <w:ind w:left="6228"/>
      </w:pPr>
      <w:rPr>
        <w:rFonts w:ascii="Segoe UI Symbol" w:eastAsia="Times New Roman" w:hAnsi="Segoe UI Symbol"/>
        <w:b w:val="0"/>
        <w:i w:val="0"/>
        <w:strike w:val="0"/>
        <w:dstrike w:val="0"/>
        <w:color w:val="000000"/>
        <w:sz w:val="22"/>
        <w:u w:val="none" w:color="000000"/>
        <w:vertAlign w:val="baseline"/>
      </w:rPr>
    </w:lvl>
  </w:abstractNum>
  <w:abstractNum w:abstractNumId="17" w15:restartNumberingAfterBreak="0">
    <w:nsid w:val="2F120BAE"/>
    <w:multiLevelType w:val="hybridMultilevel"/>
    <w:tmpl w:val="8E4EDBD6"/>
    <w:lvl w:ilvl="0" w:tplc="45AEA650">
      <w:start w:val="1"/>
      <w:numFmt w:val="bullet"/>
      <w:lvlText w:val="•"/>
      <w:lvlJc w:val="left"/>
      <w:pPr>
        <w:ind w:left="361"/>
      </w:pPr>
      <w:rPr>
        <w:rFonts w:ascii="Arial" w:eastAsia="Times New Roman" w:hAnsi="Arial"/>
        <w:b w:val="0"/>
        <w:i w:val="0"/>
        <w:strike w:val="0"/>
        <w:dstrike w:val="0"/>
        <w:color w:val="000000"/>
        <w:sz w:val="24"/>
        <w:u w:val="none" w:color="000000"/>
        <w:vertAlign w:val="baseline"/>
      </w:rPr>
    </w:lvl>
    <w:lvl w:ilvl="1" w:tplc="C114ADDA">
      <w:start w:val="1"/>
      <w:numFmt w:val="bullet"/>
      <w:lvlText w:val="o"/>
      <w:lvlJc w:val="left"/>
      <w:pPr>
        <w:ind w:left="1188"/>
      </w:pPr>
      <w:rPr>
        <w:rFonts w:ascii="Segoe UI Symbol" w:eastAsia="Times New Roman" w:hAnsi="Segoe UI Symbol"/>
        <w:b w:val="0"/>
        <w:i w:val="0"/>
        <w:strike w:val="0"/>
        <w:dstrike w:val="0"/>
        <w:color w:val="000000"/>
        <w:sz w:val="24"/>
        <w:u w:val="none" w:color="000000"/>
        <w:vertAlign w:val="baseline"/>
      </w:rPr>
    </w:lvl>
    <w:lvl w:ilvl="2" w:tplc="1EF6084A">
      <w:start w:val="1"/>
      <w:numFmt w:val="bullet"/>
      <w:lvlText w:val="▪"/>
      <w:lvlJc w:val="left"/>
      <w:pPr>
        <w:ind w:left="1908"/>
      </w:pPr>
      <w:rPr>
        <w:rFonts w:ascii="Segoe UI Symbol" w:eastAsia="Times New Roman" w:hAnsi="Segoe UI Symbol"/>
        <w:b w:val="0"/>
        <w:i w:val="0"/>
        <w:strike w:val="0"/>
        <w:dstrike w:val="0"/>
        <w:color w:val="000000"/>
        <w:sz w:val="24"/>
        <w:u w:val="none" w:color="000000"/>
        <w:vertAlign w:val="baseline"/>
      </w:rPr>
    </w:lvl>
    <w:lvl w:ilvl="3" w:tplc="6B0C3C42">
      <w:start w:val="1"/>
      <w:numFmt w:val="bullet"/>
      <w:lvlText w:val="•"/>
      <w:lvlJc w:val="left"/>
      <w:pPr>
        <w:ind w:left="2628"/>
      </w:pPr>
      <w:rPr>
        <w:rFonts w:ascii="Arial" w:eastAsia="Times New Roman" w:hAnsi="Arial"/>
        <w:b w:val="0"/>
        <w:i w:val="0"/>
        <w:strike w:val="0"/>
        <w:dstrike w:val="0"/>
        <w:color w:val="000000"/>
        <w:sz w:val="24"/>
        <w:u w:val="none" w:color="000000"/>
        <w:vertAlign w:val="baseline"/>
      </w:rPr>
    </w:lvl>
    <w:lvl w:ilvl="4" w:tplc="FDAE9722">
      <w:start w:val="1"/>
      <w:numFmt w:val="bullet"/>
      <w:lvlText w:val="o"/>
      <w:lvlJc w:val="left"/>
      <w:pPr>
        <w:ind w:left="3348"/>
      </w:pPr>
      <w:rPr>
        <w:rFonts w:ascii="Segoe UI Symbol" w:eastAsia="Times New Roman" w:hAnsi="Segoe UI Symbol"/>
        <w:b w:val="0"/>
        <w:i w:val="0"/>
        <w:strike w:val="0"/>
        <w:dstrike w:val="0"/>
        <w:color w:val="000000"/>
        <w:sz w:val="24"/>
        <w:u w:val="none" w:color="000000"/>
        <w:vertAlign w:val="baseline"/>
      </w:rPr>
    </w:lvl>
    <w:lvl w:ilvl="5" w:tplc="9B98C536">
      <w:start w:val="1"/>
      <w:numFmt w:val="bullet"/>
      <w:lvlText w:val="▪"/>
      <w:lvlJc w:val="left"/>
      <w:pPr>
        <w:ind w:left="4068"/>
      </w:pPr>
      <w:rPr>
        <w:rFonts w:ascii="Segoe UI Symbol" w:eastAsia="Times New Roman" w:hAnsi="Segoe UI Symbol"/>
        <w:b w:val="0"/>
        <w:i w:val="0"/>
        <w:strike w:val="0"/>
        <w:dstrike w:val="0"/>
        <w:color w:val="000000"/>
        <w:sz w:val="24"/>
        <w:u w:val="none" w:color="000000"/>
        <w:vertAlign w:val="baseline"/>
      </w:rPr>
    </w:lvl>
    <w:lvl w:ilvl="6" w:tplc="333E1D7C">
      <w:start w:val="1"/>
      <w:numFmt w:val="bullet"/>
      <w:lvlText w:val="•"/>
      <w:lvlJc w:val="left"/>
      <w:pPr>
        <w:ind w:left="4788"/>
      </w:pPr>
      <w:rPr>
        <w:rFonts w:ascii="Arial" w:eastAsia="Times New Roman" w:hAnsi="Arial"/>
        <w:b w:val="0"/>
        <w:i w:val="0"/>
        <w:strike w:val="0"/>
        <w:dstrike w:val="0"/>
        <w:color w:val="000000"/>
        <w:sz w:val="24"/>
        <w:u w:val="none" w:color="000000"/>
        <w:vertAlign w:val="baseline"/>
      </w:rPr>
    </w:lvl>
    <w:lvl w:ilvl="7" w:tplc="6D4A3966">
      <w:start w:val="1"/>
      <w:numFmt w:val="bullet"/>
      <w:lvlText w:val="o"/>
      <w:lvlJc w:val="left"/>
      <w:pPr>
        <w:ind w:left="5508"/>
      </w:pPr>
      <w:rPr>
        <w:rFonts w:ascii="Segoe UI Symbol" w:eastAsia="Times New Roman" w:hAnsi="Segoe UI Symbol"/>
        <w:b w:val="0"/>
        <w:i w:val="0"/>
        <w:strike w:val="0"/>
        <w:dstrike w:val="0"/>
        <w:color w:val="000000"/>
        <w:sz w:val="24"/>
        <w:u w:val="none" w:color="000000"/>
        <w:vertAlign w:val="baseline"/>
      </w:rPr>
    </w:lvl>
    <w:lvl w:ilvl="8" w:tplc="7F9A9A34">
      <w:start w:val="1"/>
      <w:numFmt w:val="bullet"/>
      <w:lvlText w:val="▪"/>
      <w:lvlJc w:val="left"/>
      <w:pPr>
        <w:ind w:left="6228"/>
      </w:pPr>
      <w:rPr>
        <w:rFonts w:ascii="Segoe UI Symbol" w:eastAsia="Times New Roman" w:hAnsi="Segoe UI Symbol"/>
        <w:b w:val="0"/>
        <w:i w:val="0"/>
        <w:strike w:val="0"/>
        <w:dstrike w:val="0"/>
        <w:color w:val="000000"/>
        <w:sz w:val="24"/>
        <w:u w:val="none" w:color="000000"/>
        <w:vertAlign w:val="baseline"/>
      </w:rPr>
    </w:lvl>
  </w:abstractNum>
  <w:abstractNum w:abstractNumId="18" w15:restartNumberingAfterBreak="0">
    <w:nsid w:val="2F4477FB"/>
    <w:multiLevelType w:val="hybridMultilevel"/>
    <w:tmpl w:val="40042BFE"/>
    <w:lvl w:ilvl="0" w:tplc="6C2AF256">
      <w:start w:val="1"/>
      <w:numFmt w:val="bullet"/>
      <w:lvlText w:val="•"/>
      <w:lvlJc w:val="left"/>
      <w:pPr>
        <w:ind w:left="2"/>
      </w:pPr>
      <w:rPr>
        <w:rFonts w:ascii="Arial" w:eastAsia="Times New Roman" w:hAnsi="Arial"/>
        <w:b w:val="0"/>
        <w:i w:val="0"/>
        <w:strike w:val="0"/>
        <w:dstrike w:val="0"/>
        <w:color w:val="000000"/>
        <w:sz w:val="24"/>
        <w:u w:val="none" w:color="000000"/>
        <w:vertAlign w:val="baseline"/>
      </w:rPr>
    </w:lvl>
    <w:lvl w:ilvl="1" w:tplc="04090003" w:tentative="1">
      <w:start w:val="1"/>
      <w:numFmt w:val="bullet"/>
      <w:lvlText w:val="o"/>
      <w:lvlJc w:val="left"/>
      <w:pPr>
        <w:ind w:left="1441" w:hanging="360"/>
      </w:pPr>
      <w:rPr>
        <w:rFonts w:ascii="Courier New" w:hAnsi="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9" w15:restartNumberingAfterBreak="0">
    <w:nsid w:val="315C4CC6"/>
    <w:multiLevelType w:val="hybridMultilevel"/>
    <w:tmpl w:val="FC561AFA"/>
    <w:lvl w:ilvl="0" w:tplc="22660B8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19025A0"/>
    <w:multiLevelType w:val="hybridMultilevel"/>
    <w:tmpl w:val="54804C6E"/>
    <w:lvl w:ilvl="0" w:tplc="6EB21AC8">
      <w:start w:val="1"/>
      <w:numFmt w:val="bullet"/>
      <w:lvlText w:val="•"/>
      <w:lvlJc w:val="left"/>
      <w:pPr>
        <w:ind w:left="361"/>
      </w:pPr>
      <w:rPr>
        <w:rFonts w:ascii="Arial" w:eastAsia="Times New Roman" w:hAnsi="Arial"/>
        <w:b w:val="0"/>
        <w:i w:val="0"/>
        <w:strike w:val="0"/>
        <w:dstrike w:val="0"/>
        <w:color w:val="000000"/>
        <w:sz w:val="24"/>
        <w:u w:val="none" w:color="000000"/>
        <w:vertAlign w:val="baseline"/>
      </w:rPr>
    </w:lvl>
    <w:lvl w:ilvl="1" w:tplc="EF067110">
      <w:start w:val="1"/>
      <w:numFmt w:val="bullet"/>
      <w:lvlText w:val="o"/>
      <w:lvlJc w:val="left"/>
      <w:pPr>
        <w:ind w:left="1188"/>
      </w:pPr>
      <w:rPr>
        <w:rFonts w:ascii="Segoe UI Symbol" w:eastAsia="Times New Roman" w:hAnsi="Segoe UI Symbol"/>
        <w:b w:val="0"/>
        <w:i w:val="0"/>
        <w:strike w:val="0"/>
        <w:dstrike w:val="0"/>
        <w:color w:val="000000"/>
        <w:sz w:val="24"/>
        <w:u w:val="none" w:color="000000"/>
        <w:vertAlign w:val="baseline"/>
      </w:rPr>
    </w:lvl>
    <w:lvl w:ilvl="2" w:tplc="E612D6C6">
      <w:start w:val="1"/>
      <w:numFmt w:val="bullet"/>
      <w:lvlText w:val="▪"/>
      <w:lvlJc w:val="left"/>
      <w:pPr>
        <w:ind w:left="1908"/>
      </w:pPr>
      <w:rPr>
        <w:rFonts w:ascii="Segoe UI Symbol" w:eastAsia="Times New Roman" w:hAnsi="Segoe UI Symbol"/>
        <w:b w:val="0"/>
        <w:i w:val="0"/>
        <w:strike w:val="0"/>
        <w:dstrike w:val="0"/>
        <w:color w:val="000000"/>
        <w:sz w:val="24"/>
        <w:u w:val="none" w:color="000000"/>
        <w:vertAlign w:val="baseline"/>
      </w:rPr>
    </w:lvl>
    <w:lvl w:ilvl="3" w:tplc="F5185262">
      <w:start w:val="1"/>
      <w:numFmt w:val="bullet"/>
      <w:lvlText w:val="•"/>
      <w:lvlJc w:val="left"/>
      <w:pPr>
        <w:ind w:left="2628"/>
      </w:pPr>
      <w:rPr>
        <w:rFonts w:ascii="Arial" w:eastAsia="Times New Roman" w:hAnsi="Arial"/>
        <w:b w:val="0"/>
        <w:i w:val="0"/>
        <w:strike w:val="0"/>
        <w:dstrike w:val="0"/>
        <w:color w:val="000000"/>
        <w:sz w:val="24"/>
        <w:u w:val="none" w:color="000000"/>
        <w:vertAlign w:val="baseline"/>
      </w:rPr>
    </w:lvl>
    <w:lvl w:ilvl="4" w:tplc="D90E6554">
      <w:start w:val="1"/>
      <w:numFmt w:val="bullet"/>
      <w:lvlText w:val="o"/>
      <w:lvlJc w:val="left"/>
      <w:pPr>
        <w:ind w:left="3348"/>
      </w:pPr>
      <w:rPr>
        <w:rFonts w:ascii="Segoe UI Symbol" w:eastAsia="Times New Roman" w:hAnsi="Segoe UI Symbol"/>
        <w:b w:val="0"/>
        <w:i w:val="0"/>
        <w:strike w:val="0"/>
        <w:dstrike w:val="0"/>
        <w:color w:val="000000"/>
        <w:sz w:val="24"/>
        <w:u w:val="none" w:color="000000"/>
        <w:vertAlign w:val="baseline"/>
      </w:rPr>
    </w:lvl>
    <w:lvl w:ilvl="5" w:tplc="C6D0D55C">
      <w:start w:val="1"/>
      <w:numFmt w:val="bullet"/>
      <w:lvlText w:val="▪"/>
      <w:lvlJc w:val="left"/>
      <w:pPr>
        <w:ind w:left="4068"/>
      </w:pPr>
      <w:rPr>
        <w:rFonts w:ascii="Segoe UI Symbol" w:eastAsia="Times New Roman" w:hAnsi="Segoe UI Symbol"/>
        <w:b w:val="0"/>
        <w:i w:val="0"/>
        <w:strike w:val="0"/>
        <w:dstrike w:val="0"/>
        <w:color w:val="000000"/>
        <w:sz w:val="24"/>
        <w:u w:val="none" w:color="000000"/>
        <w:vertAlign w:val="baseline"/>
      </w:rPr>
    </w:lvl>
    <w:lvl w:ilvl="6" w:tplc="E72ACC56">
      <w:start w:val="1"/>
      <w:numFmt w:val="bullet"/>
      <w:lvlText w:val="•"/>
      <w:lvlJc w:val="left"/>
      <w:pPr>
        <w:ind w:left="4788"/>
      </w:pPr>
      <w:rPr>
        <w:rFonts w:ascii="Arial" w:eastAsia="Times New Roman" w:hAnsi="Arial"/>
        <w:b w:val="0"/>
        <w:i w:val="0"/>
        <w:strike w:val="0"/>
        <w:dstrike w:val="0"/>
        <w:color w:val="000000"/>
        <w:sz w:val="24"/>
        <w:u w:val="none" w:color="000000"/>
        <w:vertAlign w:val="baseline"/>
      </w:rPr>
    </w:lvl>
    <w:lvl w:ilvl="7" w:tplc="A0C885E0">
      <w:start w:val="1"/>
      <w:numFmt w:val="bullet"/>
      <w:lvlText w:val="o"/>
      <w:lvlJc w:val="left"/>
      <w:pPr>
        <w:ind w:left="5508"/>
      </w:pPr>
      <w:rPr>
        <w:rFonts w:ascii="Segoe UI Symbol" w:eastAsia="Times New Roman" w:hAnsi="Segoe UI Symbol"/>
        <w:b w:val="0"/>
        <w:i w:val="0"/>
        <w:strike w:val="0"/>
        <w:dstrike w:val="0"/>
        <w:color w:val="000000"/>
        <w:sz w:val="24"/>
        <w:u w:val="none" w:color="000000"/>
        <w:vertAlign w:val="baseline"/>
      </w:rPr>
    </w:lvl>
    <w:lvl w:ilvl="8" w:tplc="64104768">
      <w:start w:val="1"/>
      <w:numFmt w:val="bullet"/>
      <w:lvlText w:val="▪"/>
      <w:lvlJc w:val="left"/>
      <w:pPr>
        <w:ind w:left="6228"/>
      </w:pPr>
      <w:rPr>
        <w:rFonts w:ascii="Segoe UI Symbol" w:eastAsia="Times New Roman" w:hAnsi="Segoe UI Symbol"/>
        <w:b w:val="0"/>
        <w:i w:val="0"/>
        <w:strike w:val="0"/>
        <w:dstrike w:val="0"/>
        <w:color w:val="000000"/>
        <w:sz w:val="24"/>
        <w:u w:val="none" w:color="000000"/>
        <w:vertAlign w:val="baseline"/>
      </w:rPr>
    </w:lvl>
  </w:abstractNum>
  <w:abstractNum w:abstractNumId="21" w15:restartNumberingAfterBreak="0">
    <w:nsid w:val="321806A0"/>
    <w:multiLevelType w:val="hybridMultilevel"/>
    <w:tmpl w:val="C05282EC"/>
    <w:lvl w:ilvl="0" w:tplc="FB74178C">
      <w:start w:val="1"/>
      <w:numFmt w:val="bullet"/>
      <w:lvlText w:val="•"/>
      <w:lvlJc w:val="left"/>
      <w:pPr>
        <w:ind w:left="361"/>
      </w:pPr>
      <w:rPr>
        <w:rFonts w:ascii="Arial" w:eastAsia="Times New Roman" w:hAnsi="Arial"/>
        <w:b w:val="0"/>
        <w:i w:val="0"/>
        <w:strike w:val="0"/>
        <w:dstrike w:val="0"/>
        <w:color w:val="000000"/>
        <w:sz w:val="24"/>
        <w:u w:val="none" w:color="000000"/>
        <w:vertAlign w:val="baseline"/>
      </w:rPr>
    </w:lvl>
    <w:lvl w:ilvl="1" w:tplc="CCC2A996">
      <w:start w:val="1"/>
      <w:numFmt w:val="bullet"/>
      <w:lvlText w:val="o"/>
      <w:lvlJc w:val="left"/>
      <w:pPr>
        <w:ind w:left="1188"/>
      </w:pPr>
      <w:rPr>
        <w:rFonts w:ascii="Segoe UI Symbol" w:eastAsia="Times New Roman" w:hAnsi="Segoe UI Symbol"/>
        <w:b w:val="0"/>
        <w:i w:val="0"/>
        <w:strike w:val="0"/>
        <w:dstrike w:val="0"/>
        <w:color w:val="000000"/>
        <w:sz w:val="24"/>
        <w:u w:val="none" w:color="000000"/>
        <w:vertAlign w:val="baseline"/>
      </w:rPr>
    </w:lvl>
    <w:lvl w:ilvl="2" w:tplc="81669D10">
      <w:start w:val="1"/>
      <w:numFmt w:val="bullet"/>
      <w:lvlText w:val="▪"/>
      <w:lvlJc w:val="left"/>
      <w:pPr>
        <w:ind w:left="1908"/>
      </w:pPr>
      <w:rPr>
        <w:rFonts w:ascii="Segoe UI Symbol" w:eastAsia="Times New Roman" w:hAnsi="Segoe UI Symbol"/>
        <w:b w:val="0"/>
        <w:i w:val="0"/>
        <w:strike w:val="0"/>
        <w:dstrike w:val="0"/>
        <w:color w:val="000000"/>
        <w:sz w:val="24"/>
        <w:u w:val="none" w:color="000000"/>
        <w:vertAlign w:val="baseline"/>
      </w:rPr>
    </w:lvl>
    <w:lvl w:ilvl="3" w:tplc="D6447602">
      <w:start w:val="1"/>
      <w:numFmt w:val="bullet"/>
      <w:lvlText w:val="•"/>
      <w:lvlJc w:val="left"/>
      <w:pPr>
        <w:ind w:left="2628"/>
      </w:pPr>
      <w:rPr>
        <w:rFonts w:ascii="Arial" w:eastAsia="Times New Roman" w:hAnsi="Arial"/>
        <w:b w:val="0"/>
        <w:i w:val="0"/>
        <w:strike w:val="0"/>
        <w:dstrike w:val="0"/>
        <w:color w:val="000000"/>
        <w:sz w:val="24"/>
        <w:u w:val="none" w:color="000000"/>
        <w:vertAlign w:val="baseline"/>
      </w:rPr>
    </w:lvl>
    <w:lvl w:ilvl="4" w:tplc="A7B085F6">
      <w:start w:val="1"/>
      <w:numFmt w:val="bullet"/>
      <w:lvlText w:val="o"/>
      <w:lvlJc w:val="left"/>
      <w:pPr>
        <w:ind w:left="3348"/>
      </w:pPr>
      <w:rPr>
        <w:rFonts w:ascii="Segoe UI Symbol" w:eastAsia="Times New Roman" w:hAnsi="Segoe UI Symbol"/>
        <w:b w:val="0"/>
        <w:i w:val="0"/>
        <w:strike w:val="0"/>
        <w:dstrike w:val="0"/>
        <w:color w:val="000000"/>
        <w:sz w:val="24"/>
        <w:u w:val="none" w:color="000000"/>
        <w:vertAlign w:val="baseline"/>
      </w:rPr>
    </w:lvl>
    <w:lvl w:ilvl="5" w:tplc="C70816F6">
      <w:start w:val="1"/>
      <w:numFmt w:val="bullet"/>
      <w:lvlText w:val="▪"/>
      <w:lvlJc w:val="left"/>
      <w:pPr>
        <w:ind w:left="4068"/>
      </w:pPr>
      <w:rPr>
        <w:rFonts w:ascii="Segoe UI Symbol" w:eastAsia="Times New Roman" w:hAnsi="Segoe UI Symbol"/>
        <w:b w:val="0"/>
        <w:i w:val="0"/>
        <w:strike w:val="0"/>
        <w:dstrike w:val="0"/>
        <w:color w:val="000000"/>
        <w:sz w:val="24"/>
        <w:u w:val="none" w:color="000000"/>
        <w:vertAlign w:val="baseline"/>
      </w:rPr>
    </w:lvl>
    <w:lvl w:ilvl="6" w:tplc="5CA47620">
      <w:start w:val="1"/>
      <w:numFmt w:val="bullet"/>
      <w:lvlText w:val="•"/>
      <w:lvlJc w:val="left"/>
      <w:pPr>
        <w:ind w:left="4788"/>
      </w:pPr>
      <w:rPr>
        <w:rFonts w:ascii="Arial" w:eastAsia="Times New Roman" w:hAnsi="Arial"/>
        <w:b w:val="0"/>
        <w:i w:val="0"/>
        <w:strike w:val="0"/>
        <w:dstrike w:val="0"/>
        <w:color w:val="000000"/>
        <w:sz w:val="24"/>
        <w:u w:val="none" w:color="000000"/>
        <w:vertAlign w:val="baseline"/>
      </w:rPr>
    </w:lvl>
    <w:lvl w:ilvl="7" w:tplc="36E20220">
      <w:start w:val="1"/>
      <w:numFmt w:val="bullet"/>
      <w:lvlText w:val="o"/>
      <w:lvlJc w:val="left"/>
      <w:pPr>
        <w:ind w:left="5508"/>
      </w:pPr>
      <w:rPr>
        <w:rFonts w:ascii="Segoe UI Symbol" w:eastAsia="Times New Roman" w:hAnsi="Segoe UI Symbol"/>
        <w:b w:val="0"/>
        <w:i w:val="0"/>
        <w:strike w:val="0"/>
        <w:dstrike w:val="0"/>
        <w:color w:val="000000"/>
        <w:sz w:val="24"/>
        <w:u w:val="none" w:color="000000"/>
        <w:vertAlign w:val="baseline"/>
      </w:rPr>
    </w:lvl>
    <w:lvl w:ilvl="8" w:tplc="FDCAB68A">
      <w:start w:val="1"/>
      <w:numFmt w:val="bullet"/>
      <w:lvlText w:val="▪"/>
      <w:lvlJc w:val="left"/>
      <w:pPr>
        <w:ind w:left="6228"/>
      </w:pPr>
      <w:rPr>
        <w:rFonts w:ascii="Segoe UI Symbol" w:eastAsia="Times New Roman" w:hAnsi="Segoe UI Symbol"/>
        <w:b w:val="0"/>
        <w:i w:val="0"/>
        <w:strike w:val="0"/>
        <w:dstrike w:val="0"/>
        <w:color w:val="000000"/>
        <w:sz w:val="24"/>
        <w:u w:val="none" w:color="000000"/>
        <w:vertAlign w:val="baseline"/>
      </w:rPr>
    </w:lvl>
  </w:abstractNum>
  <w:abstractNum w:abstractNumId="22" w15:restartNumberingAfterBreak="0">
    <w:nsid w:val="38167029"/>
    <w:multiLevelType w:val="multilevel"/>
    <w:tmpl w:val="97FE4F82"/>
    <w:lvl w:ilvl="0">
      <w:start w:val="1"/>
      <w:numFmt w:val="decimal"/>
      <w:lvlText w:val="%1."/>
      <w:lvlJc w:val="left"/>
      <w:pPr>
        <w:ind w:left="720" w:hanging="360"/>
      </w:pPr>
      <w:rPr>
        <w:rFonts w:cs="Times New Roman"/>
        <w:b w:val="0"/>
      </w:rPr>
    </w:lvl>
    <w:lvl w:ilvl="1">
      <w:start w:val="2"/>
      <w:numFmt w:val="decimal"/>
      <w:isLgl/>
      <w:lvlText w:val="%1.%2."/>
      <w:lvlJc w:val="left"/>
      <w:pPr>
        <w:ind w:left="945" w:hanging="58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D0D54E9"/>
    <w:multiLevelType w:val="multilevel"/>
    <w:tmpl w:val="4CEC4D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81700F"/>
    <w:multiLevelType w:val="hybridMultilevel"/>
    <w:tmpl w:val="9604B202"/>
    <w:lvl w:ilvl="0" w:tplc="84646370">
      <w:start w:val="1"/>
      <w:numFmt w:val="bullet"/>
      <w:lvlText w:val="•"/>
      <w:lvlJc w:val="left"/>
      <w:pPr>
        <w:ind w:left="361"/>
      </w:pPr>
      <w:rPr>
        <w:rFonts w:ascii="Arial" w:eastAsia="Times New Roman" w:hAnsi="Arial"/>
        <w:b w:val="0"/>
        <w:i w:val="0"/>
        <w:strike w:val="0"/>
        <w:dstrike w:val="0"/>
        <w:color w:val="000000"/>
        <w:sz w:val="24"/>
        <w:u w:val="none" w:color="000000"/>
        <w:vertAlign w:val="baseline"/>
      </w:rPr>
    </w:lvl>
    <w:lvl w:ilvl="1" w:tplc="3B98924C">
      <w:start w:val="1"/>
      <w:numFmt w:val="bullet"/>
      <w:lvlText w:val="o"/>
      <w:lvlJc w:val="left"/>
      <w:pPr>
        <w:ind w:left="1188"/>
      </w:pPr>
      <w:rPr>
        <w:rFonts w:ascii="Segoe UI Symbol" w:eastAsia="Times New Roman" w:hAnsi="Segoe UI Symbol"/>
        <w:b w:val="0"/>
        <w:i w:val="0"/>
        <w:strike w:val="0"/>
        <w:dstrike w:val="0"/>
        <w:color w:val="000000"/>
        <w:sz w:val="24"/>
        <w:u w:val="none" w:color="000000"/>
        <w:vertAlign w:val="baseline"/>
      </w:rPr>
    </w:lvl>
    <w:lvl w:ilvl="2" w:tplc="0C74296E">
      <w:start w:val="1"/>
      <w:numFmt w:val="bullet"/>
      <w:lvlText w:val="▪"/>
      <w:lvlJc w:val="left"/>
      <w:pPr>
        <w:ind w:left="1908"/>
      </w:pPr>
      <w:rPr>
        <w:rFonts w:ascii="Segoe UI Symbol" w:eastAsia="Times New Roman" w:hAnsi="Segoe UI Symbol"/>
        <w:b w:val="0"/>
        <w:i w:val="0"/>
        <w:strike w:val="0"/>
        <w:dstrike w:val="0"/>
        <w:color w:val="000000"/>
        <w:sz w:val="24"/>
        <w:u w:val="none" w:color="000000"/>
        <w:vertAlign w:val="baseline"/>
      </w:rPr>
    </w:lvl>
    <w:lvl w:ilvl="3" w:tplc="ED241BC6">
      <w:start w:val="1"/>
      <w:numFmt w:val="bullet"/>
      <w:lvlText w:val="•"/>
      <w:lvlJc w:val="left"/>
      <w:pPr>
        <w:ind w:left="2628"/>
      </w:pPr>
      <w:rPr>
        <w:rFonts w:ascii="Arial" w:eastAsia="Times New Roman" w:hAnsi="Arial"/>
        <w:b w:val="0"/>
        <w:i w:val="0"/>
        <w:strike w:val="0"/>
        <w:dstrike w:val="0"/>
        <w:color w:val="000000"/>
        <w:sz w:val="24"/>
        <w:u w:val="none" w:color="000000"/>
        <w:vertAlign w:val="baseline"/>
      </w:rPr>
    </w:lvl>
    <w:lvl w:ilvl="4" w:tplc="BBD803D6">
      <w:start w:val="1"/>
      <w:numFmt w:val="bullet"/>
      <w:lvlText w:val="o"/>
      <w:lvlJc w:val="left"/>
      <w:pPr>
        <w:ind w:left="3348"/>
      </w:pPr>
      <w:rPr>
        <w:rFonts w:ascii="Segoe UI Symbol" w:eastAsia="Times New Roman" w:hAnsi="Segoe UI Symbol"/>
        <w:b w:val="0"/>
        <w:i w:val="0"/>
        <w:strike w:val="0"/>
        <w:dstrike w:val="0"/>
        <w:color w:val="000000"/>
        <w:sz w:val="24"/>
        <w:u w:val="none" w:color="000000"/>
        <w:vertAlign w:val="baseline"/>
      </w:rPr>
    </w:lvl>
    <w:lvl w:ilvl="5" w:tplc="815C0846">
      <w:start w:val="1"/>
      <w:numFmt w:val="bullet"/>
      <w:lvlText w:val="▪"/>
      <w:lvlJc w:val="left"/>
      <w:pPr>
        <w:ind w:left="4068"/>
      </w:pPr>
      <w:rPr>
        <w:rFonts w:ascii="Segoe UI Symbol" w:eastAsia="Times New Roman" w:hAnsi="Segoe UI Symbol"/>
        <w:b w:val="0"/>
        <w:i w:val="0"/>
        <w:strike w:val="0"/>
        <w:dstrike w:val="0"/>
        <w:color w:val="000000"/>
        <w:sz w:val="24"/>
        <w:u w:val="none" w:color="000000"/>
        <w:vertAlign w:val="baseline"/>
      </w:rPr>
    </w:lvl>
    <w:lvl w:ilvl="6" w:tplc="BC9E9020">
      <w:start w:val="1"/>
      <w:numFmt w:val="bullet"/>
      <w:lvlText w:val="•"/>
      <w:lvlJc w:val="left"/>
      <w:pPr>
        <w:ind w:left="4788"/>
      </w:pPr>
      <w:rPr>
        <w:rFonts w:ascii="Arial" w:eastAsia="Times New Roman" w:hAnsi="Arial"/>
        <w:b w:val="0"/>
        <w:i w:val="0"/>
        <w:strike w:val="0"/>
        <w:dstrike w:val="0"/>
        <w:color w:val="000000"/>
        <w:sz w:val="24"/>
        <w:u w:val="none" w:color="000000"/>
        <w:vertAlign w:val="baseline"/>
      </w:rPr>
    </w:lvl>
    <w:lvl w:ilvl="7" w:tplc="C2CCC552">
      <w:start w:val="1"/>
      <w:numFmt w:val="bullet"/>
      <w:lvlText w:val="o"/>
      <w:lvlJc w:val="left"/>
      <w:pPr>
        <w:ind w:left="5508"/>
      </w:pPr>
      <w:rPr>
        <w:rFonts w:ascii="Segoe UI Symbol" w:eastAsia="Times New Roman" w:hAnsi="Segoe UI Symbol"/>
        <w:b w:val="0"/>
        <w:i w:val="0"/>
        <w:strike w:val="0"/>
        <w:dstrike w:val="0"/>
        <w:color w:val="000000"/>
        <w:sz w:val="24"/>
        <w:u w:val="none" w:color="000000"/>
        <w:vertAlign w:val="baseline"/>
      </w:rPr>
    </w:lvl>
    <w:lvl w:ilvl="8" w:tplc="93EEBB86">
      <w:start w:val="1"/>
      <w:numFmt w:val="bullet"/>
      <w:lvlText w:val="▪"/>
      <w:lvlJc w:val="left"/>
      <w:pPr>
        <w:ind w:left="6228"/>
      </w:pPr>
      <w:rPr>
        <w:rFonts w:ascii="Segoe UI Symbol" w:eastAsia="Times New Roman" w:hAnsi="Segoe UI Symbol"/>
        <w:b w:val="0"/>
        <w:i w:val="0"/>
        <w:strike w:val="0"/>
        <w:dstrike w:val="0"/>
        <w:color w:val="000000"/>
        <w:sz w:val="24"/>
        <w:u w:val="none" w:color="000000"/>
        <w:vertAlign w:val="baseline"/>
      </w:rPr>
    </w:lvl>
  </w:abstractNum>
  <w:abstractNum w:abstractNumId="25" w15:restartNumberingAfterBreak="0">
    <w:nsid w:val="439F72C2"/>
    <w:multiLevelType w:val="hybridMultilevel"/>
    <w:tmpl w:val="8CCE4D20"/>
    <w:lvl w:ilvl="0" w:tplc="5860F1BE">
      <w:start w:val="1"/>
      <w:numFmt w:val="bullet"/>
      <w:lvlText w:val="•"/>
      <w:lvlJc w:val="left"/>
      <w:pPr>
        <w:ind w:left="361"/>
      </w:pPr>
      <w:rPr>
        <w:rFonts w:ascii="Arial" w:eastAsia="Times New Roman" w:hAnsi="Arial"/>
        <w:b w:val="0"/>
        <w:i w:val="0"/>
        <w:strike w:val="0"/>
        <w:dstrike w:val="0"/>
        <w:color w:val="000000"/>
        <w:sz w:val="24"/>
        <w:u w:val="none" w:color="000000"/>
        <w:vertAlign w:val="baseline"/>
      </w:rPr>
    </w:lvl>
    <w:lvl w:ilvl="1" w:tplc="8D1263EA">
      <w:start w:val="1"/>
      <w:numFmt w:val="bullet"/>
      <w:lvlText w:val="o"/>
      <w:lvlJc w:val="left"/>
      <w:pPr>
        <w:ind w:left="1188"/>
      </w:pPr>
      <w:rPr>
        <w:rFonts w:ascii="Segoe UI Symbol" w:eastAsia="Times New Roman" w:hAnsi="Segoe UI Symbol"/>
        <w:b w:val="0"/>
        <w:i w:val="0"/>
        <w:strike w:val="0"/>
        <w:dstrike w:val="0"/>
        <w:color w:val="000000"/>
        <w:sz w:val="24"/>
        <w:u w:val="none" w:color="000000"/>
        <w:vertAlign w:val="baseline"/>
      </w:rPr>
    </w:lvl>
    <w:lvl w:ilvl="2" w:tplc="87B6EDEC">
      <w:start w:val="1"/>
      <w:numFmt w:val="bullet"/>
      <w:lvlText w:val="▪"/>
      <w:lvlJc w:val="left"/>
      <w:pPr>
        <w:ind w:left="1908"/>
      </w:pPr>
      <w:rPr>
        <w:rFonts w:ascii="Segoe UI Symbol" w:eastAsia="Times New Roman" w:hAnsi="Segoe UI Symbol"/>
        <w:b w:val="0"/>
        <w:i w:val="0"/>
        <w:strike w:val="0"/>
        <w:dstrike w:val="0"/>
        <w:color w:val="000000"/>
        <w:sz w:val="24"/>
        <w:u w:val="none" w:color="000000"/>
        <w:vertAlign w:val="baseline"/>
      </w:rPr>
    </w:lvl>
    <w:lvl w:ilvl="3" w:tplc="12882C4E">
      <w:start w:val="1"/>
      <w:numFmt w:val="bullet"/>
      <w:lvlText w:val="•"/>
      <w:lvlJc w:val="left"/>
      <w:pPr>
        <w:ind w:left="2628"/>
      </w:pPr>
      <w:rPr>
        <w:rFonts w:ascii="Arial" w:eastAsia="Times New Roman" w:hAnsi="Arial"/>
        <w:b w:val="0"/>
        <w:i w:val="0"/>
        <w:strike w:val="0"/>
        <w:dstrike w:val="0"/>
        <w:color w:val="000000"/>
        <w:sz w:val="24"/>
        <w:u w:val="none" w:color="000000"/>
        <w:vertAlign w:val="baseline"/>
      </w:rPr>
    </w:lvl>
    <w:lvl w:ilvl="4" w:tplc="060695FA">
      <w:start w:val="1"/>
      <w:numFmt w:val="bullet"/>
      <w:lvlText w:val="o"/>
      <w:lvlJc w:val="left"/>
      <w:pPr>
        <w:ind w:left="3348"/>
      </w:pPr>
      <w:rPr>
        <w:rFonts w:ascii="Segoe UI Symbol" w:eastAsia="Times New Roman" w:hAnsi="Segoe UI Symbol"/>
        <w:b w:val="0"/>
        <w:i w:val="0"/>
        <w:strike w:val="0"/>
        <w:dstrike w:val="0"/>
        <w:color w:val="000000"/>
        <w:sz w:val="24"/>
        <w:u w:val="none" w:color="000000"/>
        <w:vertAlign w:val="baseline"/>
      </w:rPr>
    </w:lvl>
    <w:lvl w:ilvl="5" w:tplc="24541A30">
      <w:start w:val="1"/>
      <w:numFmt w:val="bullet"/>
      <w:lvlText w:val="▪"/>
      <w:lvlJc w:val="left"/>
      <w:pPr>
        <w:ind w:left="4068"/>
      </w:pPr>
      <w:rPr>
        <w:rFonts w:ascii="Segoe UI Symbol" w:eastAsia="Times New Roman" w:hAnsi="Segoe UI Symbol"/>
        <w:b w:val="0"/>
        <w:i w:val="0"/>
        <w:strike w:val="0"/>
        <w:dstrike w:val="0"/>
        <w:color w:val="000000"/>
        <w:sz w:val="24"/>
        <w:u w:val="none" w:color="000000"/>
        <w:vertAlign w:val="baseline"/>
      </w:rPr>
    </w:lvl>
    <w:lvl w:ilvl="6" w:tplc="14F20DF4">
      <w:start w:val="1"/>
      <w:numFmt w:val="bullet"/>
      <w:lvlText w:val="•"/>
      <w:lvlJc w:val="left"/>
      <w:pPr>
        <w:ind w:left="4788"/>
      </w:pPr>
      <w:rPr>
        <w:rFonts w:ascii="Arial" w:eastAsia="Times New Roman" w:hAnsi="Arial"/>
        <w:b w:val="0"/>
        <w:i w:val="0"/>
        <w:strike w:val="0"/>
        <w:dstrike w:val="0"/>
        <w:color w:val="000000"/>
        <w:sz w:val="24"/>
        <w:u w:val="none" w:color="000000"/>
        <w:vertAlign w:val="baseline"/>
      </w:rPr>
    </w:lvl>
    <w:lvl w:ilvl="7" w:tplc="871E2E4E">
      <w:start w:val="1"/>
      <w:numFmt w:val="bullet"/>
      <w:lvlText w:val="o"/>
      <w:lvlJc w:val="left"/>
      <w:pPr>
        <w:ind w:left="5508"/>
      </w:pPr>
      <w:rPr>
        <w:rFonts w:ascii="Segoe UI Symbol" w:eastAsia="Times New Roman" w:hAnsi="Segoe UI Symbol"/>
        <w:b w:val="0"/>
        <w:i w:val="0"/>
        <w:strike w:val="0"/>
        <w:dstrike w:val="0"/>
        <w:color w:val="000000"/>
        <w:sz w:val="24"/>
        <w:u w:val="none" w:color="000000"/>
        <w:vertAlign w:val="baseline"/>
      </w:rPr>
    </w:lvl>
    <w:lvl w:ilvl="8" w:tplc="B2D4EAA2">
      <w:start w:val="1"/>
      <w:numFmt w:val="bullet"/>
      <w:lvlText w:val="▪"/>
      <w:lvlJc w:val="left"/>
      <w:pPr>
        <w:ind w:left="6228"/>
      </w:pPr>
      <w:rPr>
        <w:rFonts w:ascii="Segoe UI Symbol" w:eastAsia="Times New Roman" w:hAnsi="Segoe UI Symbol"/>
        <w:b w:val="0"/>
        <w:i w:val="0"/>
        <w:strike w:val="0"/>
        <w:dstrike w:val="0"/>
        <w:color w:val="000000"/>
        <w:sz w:val="24"/>
        <w:u w:val="none" w:color="000000"/>
        <w:vertAlign w:val="baseline"/>
      </w:rPr>
    </w:lvl>
  </w:abstractNum>
  <w:abstractNum w:abstractNumId="26" w15:restartNumberingAfterBreak="0">
    <w:nsid w:val="44C62871"/>
    <w:multiLevelType w:val="hybridMultilevel"/>
    <w:tmpl w:val="5868F80A"/>
    <w:lvl w:ilvl="0" w:tplc="22660B8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6E57DE6"/>
    <w:multiLevelType w:val="hybridMultilevel"/>
    <w:tmpl w:val="77AC6402"/>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15:restartNumberingAfterBreak="0">
    <w:nsid w:val="49D07F7B"/>
    <w:multiLevelType w:val="hybridMultilevel"/>
    <w:tmpl w:val="EDC43EFC"/>
    <w:lvl w:ilvl="0" w:tplc="CD8AB5BC">
      <w:start w:val="1"/>
      <w:numFmt w:val="bullet"/>
      <w:lvlText w:val="•"/>
      <w:lvlJc w:val="left"/>
      <w:pPr>
        <w:ind w:left="361"/>
      </w:pPr>
      <w:rPr>
        <w:rFonts w:ascii="Arial" w:eastAsia="Times New Roman" w:hAnsi="Arial"/>
        <w:b w:val="0"/>
        <w:i w:val="0"/>
        <w:strike w:val="0"/>
        <w:dstrike w:val="0"/>
        <w:color w:val="000000"/>
        <w:sz w:val="22"/>
        <w:u w:val="none" w:color="000000"/>
        <w:vertAlign w:val="baseline"/>
      </w:rPr>
    </w:lvl>
    <w:lvl w:ilvl="1" w:tplc="6C2C58C8">
      <w:start w:val="1"/>
      <w:numFmt w:val="bullet"/>
      <w:lvlText w:val="o"/>
      <w:lvlJc w:val="left"/>
      <w:pPr>
        <w:ind w:left="1188"/>
      </w:pPr>
      <w:rPr>
        <w:rFonts w:ascii="Segoe UI Symbol" w:eastAsia="Times New Roman" w:hAnsi="Segoe UI Symbol"/>
        <w:b w:val="0"/>
        <w:i w:val="0"/>
        <w:strike w:val="0"/>
        <w:dstrike w:val="0"/>
        <w:color w:val="000000"/>
        <w:sz w:val="22"/>
        <w:u w:val="none" w:color="000000"/>
        <w:vertAlign w:val="baseline"/>
      </w:rPr>
    </w:lvl>
    <w:lvl w:ilvl="2" w:tplc="48FC5C7E">
      <w:start w:val="1"/>
      <w:numFmt w:val="bullet"/>
      <w:lvlText w:val="▪"/>
      <w:lvlJc w:val="left"/>
      <w:pPr>
        <w:ind w:left="1908"/>
      </w:pPr>
      <w:rPr>
        <w:rFonts w:ascii="Segoe UI Symbol" w:eastAsia="Times New Roman" w:hAnsi="Segoe UI Symbol"/>
        <w:b w:val="0"/>
        <w:i w:val="0"/>
        <w:strike w:val="0"/>
        <w:dstrike w:val="0"/>
        <w:color w:val="000000"/>
        <w:sz w:val="22"/>
        <w:u w:val="none" w:color="000000"/>
        <w:vertAlign w:val="baseline"/>
      </w:rPr>
    </w:lvl>
    <w:lvl w:ilvl="3" w:tplc="B9DA55BA">
      <w:start w:val="1"/>
      <w:numFmt w:val="bullet"/>
      <w:lvlText w:val="•"/>
      <w:lvlJc w:val="left"/>
      <w:pPr>
        <w:ind w:left="2628"/>
      </w:pPr>
      <w:rPr>
        <w:rFonts w:ascii="Arial" w:eastAsia="Times New Roman" w:hAnsi="Arial"/>
        <w:b w:val="0"/>
        <w:i w:val="0"/>
        <w:strike w:val="0"/>
        <w:dstrike w:val="0"/>
        <w:color w:val="000000"/>
        <w:sz w:val="22"/>
        <w:u w:val="none" w:color="000000"/>
        <w:vertAlign w:val="baseline"/>
      </w:rPr>
    </w:lvl>
    <w:lvl w:ilvl="4" w:tplc="46047E86">
      <w:start w:val="1"/>
      <w:numFmt w:val="bullet"/>
      <w:lvlText w:val="o"/>
      <w:lvlJc w:val="left"/>
      <w:pPr>
        <w:ind w:left="3348"/>
      </w:pPr>
      <w:rPr>
        <w:rFonts w:ascii="Segoe UI Symbol" w:eastAsia="Times New Roman" w:hAnsi="Segoe UI Symbol"/>
        <w:b w:val="0"/>
        <w:i w:val="0"/>
        <w:strike w:val="0"/>
        <w:dstrike w:val="0"/>
        <w:color w:val="000000"/>
        <w:sz w:val="22"/>
        <w:u w:val="none" w:color="000000"/>
        <w:vertAlign w:val="baseline"/>
      </w:rPr>
    </w:lvl>
    <w:lvl w:ilvl="5" w:tplc="7F78977E">
      <w:start w:val="1"/>
      <w:numFmt w:val="bullet"/>
      <w:lvlText w:val="▪"/>
      <w:lvlJc w:val="left"/>
      <w:pPr>
        <w:ind w:left="4068"/>
      </w:pPr>
      <w:rPr>
        <w:rFonts w:ascii="Segoe UI Symbol" w:eastAsia="Times New Roman" w:hAnsi="Segoe UI Symbol"/>
        <w:b w:val="0"/>
        <w:i w:val="0"/>
        <w:strike w:val="0"/>
        <w:dstrike w:val="0"/>
        <w:color w:val="000000"/>
        <w:sz w:val="22"/>
        <w:u w:val="none" w:color="000000"/>
        <w:vertAlign w:val="baseline"/>
      </w:rPr>
    </w:lvl>
    <w:lvl w:ilvl="6" w:tplc="62C465D6">
      <w:start w:val="1"/>
      <w:numFmt w:val="bullet"/>
      <w:lvlText w:val="•"/>
      <w:lvlJc w:val="left"/>
      <w:pPr>
        <w:ind w:left="4788"/>
      </w:pPr>
      <w:rPr>
        <w:rFonts w:ascii="Arial" w:eastAsia="Times New Roman" w:hAnsi="Arial"/>
        <w:b w:val="0"/>
        <w:i w:val="0"/>
        <w:strike w:val="0"/>
        <w:dstrike w:val="0"/>
        <w:color w:val="000000"/>
        <w:sz w:val="22"/>
        <w:u w:val="none" w:color="000000"/>
        <w:vertAlign w:val="baseline"/>
      </w:rPr>
    </w:lvl>
    <w:lvl w:ilvl="7" w:tplc="2D1AA3B8">
      <w:start w:val="1"/>
      <w:numFmt w:val="bullet"/>
      <w:lvlText w:val="o"/>
      <w:lvlJc w:val="left"/>
      <w:pPr>
        <w:ind w:left="5508"/>
      </w:pPr>
      <w:rPr>
        <w:rFonts w:ascii="Segoe UI Symbol" w:eastAsia="Times New Roman" w:hAnsi="Segoe UI Symbol"/>
        <w:b w:val="0"/>
        <w:i w:val="0"/>
        <w:strike w:val="0"/>
        <w:dstrike w:val="0"/>
        <w:color w:val="000000"/>
        <w:sz w:val="22"/>
        <w:u w:val="none" w:color="000000"/>
        <w:vertAlign w:val="baseline"/>
      </w:rPr>
    </w:lvl>
    <w:lvl w:ilvl="8" w:tplc="55CA829C">
      <w:start w:val="1"/>
      <w:numFmt w:val="bullet"/>
      <w:lvlText w:val="▪"/>
      <w:lvlJc w:val="left"/>
      <w:pPr>
        <w:ind w:left="6228"/>
      </w:pPr>
      <w:rPr>
        <w:rFonts w:ascii="Segoe UI Symbol" w:eastAsia="Times New Roman" w:hAnsi="Segoe UI Symbol"/>
        <w:b w:val="0"/>
        <w:i w:val="0"/>
        <w:strike w:val="0"/>
        <w:dstrike w:val="0"/>
        <w:color w:val="000000"/>
        <w:sz w:val="22"/>
        <w:u w:val="none" w:color="000000"/>
        <w:vertAlign w:val="baseline"/>
      </w:rPr>
    </w:lvl>
  </w:abstractNum>
  <w:abstractNum w:abstractNumId="29" w15:restartNumberingAfterBreak="0">
    <w:nsid w:val="4DAC7CB2"/>
    <w:multiLevelType w:val="hybridMultilevel"/>
    <w:tmpl w:val="DE760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EAA1E6D"/>
    <w:multiLevelType w:val="hybridMultilevel"/>
    <w:tmpl w:val="F0942754"/>
    <w:lvl w:ilvl="0" w:tplc="0CA21A6E">
      <w:start w:val="1"/>
      <w:numFmt w:val="bullet"/>
      <w:lvlText w:val="•"/>
      <w:lvlJc w:val="left"/>
      <w:pPr>
        <w:ind w:left="361"/>
      </w:pPr>
      <w:rPr>
        <w:rFonts w:ascii="Arial" w:eastAsia="Times New Roman" w:hAnsi="Arial"/>
        <w:b w:val="0"/>
        <w:i w:val="0"/>
        <w:strike w:val="0"/>
        <w:dstrike w:val="0"/>
        <w:color w:val="000000"/>
        <w:sz w:val="24"/>
        <w:u w:val="none" w:color="000000"/>
        <w:vertAlign w:val="baseline"/>
      </w:rPr>
    </w:lvl>
    <w:lvl w:ilvl="1" w:tplc="345E4798">
      <w:start w:val="1"/>
      <w:numFmt w:val="bullet"/>
      <w:lvlText w:val="o"/>
      <w:lvlJc w:val="left"/>
      <w:pPr>
        <w:ind w:left="1188"/>
      </w:pPr>
      <w:rPr>
        <w:rFonts w:ascii="Segoe UI Symbol" w:eastAsia="Times New Roman" w:hAnsi="Segoe UI Symbol"/>
        <w:b w:val="0"/>
        <w:i w:val="0"/>
        <w:strike w:val="0"/>
        <w:dstrike w:val="0"/>
        <w:color w:val="000000"/>
        <w:sz w:val="24"/>
        <w:u w:val="none" w:color="000000"/>
        <w:vertAlign w:val="baseline"/>
      </w:rPr>
    </w:lvl>
    <w:lvl w:ilvl="2" w:tplc="FCE6AF1A">
      <w:start w:val="1"/>
      <w:numFmt w:val="bullet"/>
      <w:lvlText w:val="▪"/>
      <w:lvlJc w:val="left"/>
      <w:pPr>
        <w:ind w:left="1908"/>
      </w:pPr>
      <w:rPr>
        <w:rFonts w:ascii="Segoe UI Symbol" w:eastAsia="Times New Roman" w:hAnsi="Segoe UI Symbol"/>
        <w:b w:val="0"/>
        <w:i w:val="0"/>
        <w:strike w:val="0"/>
        <w:dstrike w:val="0"/>
        <w:color w:val="000000"/>
        <w:sz w:val="24"/>
        <w:u w:val="none" w:color="000000"/>
        <w:vertAlign w:val="baseline"/>
      </w:rPr>
    </w:lvl>
    <w:lvl w:ilvl="3" w:tplc="2356E17E">
      <w:start w:val="1"/>
      <w:numFmt w:val="bullet"/>
      <w:lvlText w:val="•"/>
      <w:lvlJc w:val="left"/>
      <w:pPr>
        <w:ind w:left="2628"/>
      </w:pPr>
      <w:rPr>
        <w:rFonts w:ascii="Arial" w:eastAsia="Times New Roman" w:hAnsi="Arial"/>
        <w:b w:val="0"/>
        <w:i w:val="0"/>
        <w:strike w:val="0"/>
        <w:dstrike w:val="0"/>
        <w:color w:val="000000"/>
        <w:sz w:val="24"/>
        <w:u w:val="none" w:color="000000"/>
        <w:vertAlign w:val="baseline"/>
      </w:rPr>
    </w:lvl>
    <w:lvl w:ilvl="4" w:tplc="3A60C942">
      <w:start w:val="1"/>
      <w:numFmt w:val="bullet"/>
      <w:lvlText w:val="o"/>
      <w:lvlJc w:val="left"/>
      <w:pPr>
        <w:ind w:left="3348"/>
      </w:pPr>
      <w:rPr>
        <w:rFonts w:ascii="Segoe UI Symbol" w:eastAsia="Times New Roman" w:hAnsi="Segoe UI Symbol"/>
        <w:b w:val="0"/>
        <w:i w:val="0"/>
        <w:strike w:val="0"/>
        <w:dstrike w:val="0"/>
        <w:color w:val="000000"/>
        <w:sz w:val="24"/>
        <w:u w:val="none" w:color="000000"/>
        <w:vertAlign w:val="baseline"/>
      </w:rPr>
    </w:lvl>
    <w:lvl w:ilvl="5" w:tplc="960A9202">
      <w:start w:val="1"/>
      <w:numFmt w:val="bullet"/>
      <w:lvlText w:val="▪"/>
      <w:lvlJc w:val="left"/>
      <w:pPr>
        <w:ind w:left="4068"/>
      </w:pPr>
      <w:rPr>
        <w:rFonts w:ascii="Segoe UI Symbol" w:eastAsia="Times New Roman" w:hAnsi="Segoe UI Symbol"/>
        <w:b w:val="0"/>
        <w:i w:val="0"/>
        <w:strike w:val="0"/>
        <w:dstrike w:val="0"/>
        <w:color w:val="000000"/>
        <w:sz w:val="24"/>
        <w:u w:val="none" w:color="000000"/>
        <w:vertAlign w:val="baseline"/>
      </w:rPr>
    </w:lvl>
    <w:lvl w:ilvl="6" w:tplc="BDA606AE">
      <w:start w:val="1"/>
      <w:numFmt w:val="bullet"/>
      <w:lvlText w:val="•"/>
      <w:lvlJc w:val="left"/>
      <w:pPr>
        <w:ind w:left="4788"/>
      </w:pPr>
      <w:rPr>
        <w:rFonts w:ascii="Arial" w:eastAsia="Times New Roman" w:hAnsi="Arial"/>
        <w:b w:val="0"/>
        <w:i w:val="0"/>
        <w:strike w:val="0"/>
        <w:dstrike w:val="0"/>
        <w:color w:val="000000"/>
        <w:sz w:val="24"/>
        <w:u w:val="none" w:color="000000"/>
        <w:vertAlign w:val="baseline"/>
      </w:rPr>
    </w:lvl>
    <w:lvl w:ilvl="7" w:tplc="BB903206">
      <w:start w:val="1"/>
      <w:numFmt w:val="bullet"/>
      <w:lvlText w:val="o"/>
      <w:lvlJc w:val="left"/>
      <w:pPr>
        <w:ind w:left="5508"/>
      </w:pPr>
      <w:rPr>
        <w:rFonts w:ascii="Segoe UI Symbol" w:eastAsia="Times New Roman" w:hAnsi="Segoe UI Symbol"/>
        <w:b w:val="0"/>
        <w:i w:val="0"/>
        <w:strike w:val="0"/>
        <w:dstrike w:val="0"/>
        <w:color w:val="000000"/>
        <w:sz w:val="24"/>
        <w:u w:val="none" w:color="000000"/>
        <w:vertAlign w:val="baseline"/>
      </w:rPr>
    </w:lvl>
    <w:lvl w:ilvl="8" w:tplc="916C85EC">
      <w:start w:val="1"/>
      <w:numFmt w:val="bullet"/>
      <w:lvlText w:val="▪"/>
      <w:lvlJc w:val="left"/>
      <w:pPr>
        <w:ind w:left="6228"/>
      </w:pPr>
      <w:rPr>
        <w:rFonts w:ascii="Segoe UI Symbol" w:eastAsia="Times New Roman" w:hAnsi="Segoe UI Symbol"/>
        <w:b w:val="0"/>
        <w:i w:val="0"/>
        <w:strike w:val="0"/>
        <w:dstrike w:val="0"/>
        <w:color w:val="000000"/>
        <w:sz w:val="24"/>
        <w:u w:val="none" w:color="000000"/>
        <w:vertAlign w:val="baseline"/>
      </w:rPr>
    </w:lvl>
  </w:abstractNum>
  <w:abstractNum w:abstractNumId="31" w15:restartNumberingAfterBreak="0">
    <w:nsid w:val="4EAB3B39"/>
    <w:multiLevelType w:val="hybridMultilevel"/>
    <w:tmpl w:val="6F8CE970"/>
    <w:lvl w:ilvl="0" w:tplc="044C4FF8">
      <w:start w:val="1"/>
      <w:numFmt w:val="bullet"/>
      <w:lvlText w:val="•"/>
      <w:lvlJc w:val="left"/>
      <w:pPr>
        <w:ind w:left="361"/>
      </w:pPr>
      <w:rPr>
        <w:rFonts w:ascii="Arial" w:eastAsia="Times New Roman" w:hAnsi="Arial"/>
        <w:b w:val="0"/>
        <w:i w:val="0"/>
        <w:strike w:val="0"/>
        <w:dstrike w:val="0"/>
        <w:color w:val="000000"/>
        <w:sz w:val="22"/>
        <w:u w:val="none" w:color="000000"/>
        <w:vertAlign w:val="baseline"/>
      </w:rPr>
    </w:lvl>
    <w:lvl w:ilvl="1" w:tplc="32124C54">
      <w:start w:val="1"/>
      <w:numFmt w:val="bullet"/>
      <w:lvlText w:val="o"/>
      <w:lvlJc w:val="left"/>
      <w:pPr>
        <w:ind w:left="1188"/>
      </w:pPr>
      <w:rPr>
        <w:rFonts w:ascii="Segoe UI Symbol" w:eastAsia="Times New Roman" w:hAnsi="Segoe UI Symbol"/>
        <w:b w:val="0"/>
        <w:i w:val="0"/>
        <w:strike w:val="0"/>
        <w:dstrike w:val="0"/>
        <w:color w:val="000000"/>
        <w:sz w:val="22"/>
        <w:u w:val="none" w:color="000000"/>
        <w:vertAlign w:val="baseline"/>
      </w:rPr>
    </w:lvl>
    <w:lvl w:ilvl="2" w:tplc="AD644076">
      <w:start w:val="1"/>
      <w:numFmt w:val="bullet"/>
      <w:lvlText w:val="▪"/>
      <w:lvlJc w:val="left"/>
      <w:pPr>
        <w:ind w:left="1908"/>
      </w:pPr>
      <w:rPr>
        <w:rFonts w:ascii="Segoe UI Symbol" w:eastAsia="Times New Roman" w:hAnsi="Segoe UI Symbol"/>
        <w:b w:val="0"/>
        <w:i w:val="0"/>
        <w:strike w:val="0"/>
        <w:dstrike w:val="0"/>
        <w:color w:val="000000"/>
        <w:sz w:val="22"/>
        <w:u w:val="none" w:color="000000"/>
        <w:vertAlign w:val="baseline"/>
      </w:rPr>
    </w:lvl>
    <w:lvl w:ilvl="3" w:tplc="7062E146">
      <w:start w:val="1"/>
      <w:numFmt w:val="bullet"/>
      <w:lvlText w:val="•"/>
      <w:lvlJc w:val="left"/>
      <w:pPr>
        <w:ind w:left="2628"/>
      </w:pPr>
      <w:rPr>
        <w:rFonts w:ascii="Arial" w:eastAsia="Times New Roman" w:hAnsi="Arial"/>
        <w:b w:val="0"/>
        <w:i w:val="0"/>
        <w:strike w:val="0"/>
        <w:dstrike w:val="0"/>
        <w:color w:val="000000"/>
        <w:sz w:val="22"/>
        <w:u w:val="none" w:color="000000"/>
        <w:vertAlign w:val="baseline"/>
      </w:rPr>
    </w:lvl>
    <w:lvl w:ilvl="4" w:tplc="C7383104">
      <w:start w:val="1"/>
      <w:numFmt w:val="bullet"/>
      <w:lvlText w:val="o"/>
      <w:lvlJc w:val="left"/>
      <w:pPr>
        <w:ind w:left="3348"/>
      </w:pPr>
      <w:rPr>
        <w:rFonts w:ascii="Segoe UI Symbol" w:eastAsia="Times New Roman" w:hAnsi="Segoe UI Symbol"/>
        <w:b w:val="0"/>
        <w:i w:val="0"/>
        <w:strike w:val="0"/>
        <w:dstrike w:val="0"/>
        <w:color w:val="000000"/>
        <w:sz w:val="22"/>
        <w:u w:val="none" w:color="000000"/>
        <w:vertAlign w:val="baseline"/>
      </w:rPr>
    </w:lvl>
    <w:lvl w:ilvl="5" w:tplc="B1325554">
      <w:start w:val="1"/>
      <w:numFmt w:val="bullet"/>
      <w:lvlText w:val="▪"/>
      <w:lvlJc w:val="left"/>
      <w:pPr>
        <w:ind w:left="4068"/>
      </w:pPr>
      <w:rPr>
        <w:rFonts w:ascii="Segoe UI Symbol" w:eastAsia="Times New Roman" w:hAnsi="Segoe UI Symbol"/>
        <w:b w:val="0"/>
        <w:i w:val="0"/>
        <w:strike w:val="0"/>
        <w:dstrike w:val="0"/>
        <w:color w:val="000000"/>
        <w:sz w:val="22"/>
        <w:u w:val="none" w:color="000000"/>
        <w:vertAlign w:val="baseline"/>
      </w:rPr>
    </w:lvl>
    <w:lvl w:ilvl="6" w:tplc="E876B950">
      <w:start w:val="1"/>
      <w:numFmt w:val="bullet"/>
      <w:lvlText w:val="•"/>
      <w:lvlJc w:val="left"/>
      <w:pPr>
        <w:ind w:left="4788"/>
      </w:pPr>
      <w:rPr>
        <w:rFonts w:ascii="Arial" w:eastAsia="Times New Roman" w:hAnsi="Arial"/>
        <w:b w:val="0"/>
        <w:i w:val="0"/>
        <w:strike w:val="0"/>
        <w:dstrike w:val="0"/>
        <w:color w:val="000000"/>
        <w:sz w:val="22"/>
        <w:u w:val="none" w:color="000000"/>
        <w:vertAlign w:val="baseline"/>
      </w:rPr>
    </w:lvl>
    <w:lvl w:ilvl="7" w:tplc="BF28DADA">
      <w:start w:val="1"/>
      <w:numFmt w:val="bullet"/>
      <w:lvlText w:val="o"/>
      <w:lvlJc w:val="left"/>
      <w:pPr>
        <w:ind w:left="5508"/>
      </w:pPr>
      <w:rPr>
        <w:rFonts w:ascii="Segoe UI Symbol" w:eastAsia="Times New Roman" w:hAnsi="Segoe UI Symbol"/>
        <w:b w:val="0"/>
        <w:i w:val="0"/>
        <w:strike w:val="0"/>
        <w:dstrike w:val="0"/>
        <w:color w:val="000000"/>
        <w:sz w:val="22"/>
        <w:u w:val="none" w:color="000000"/>
        <w:vertAlign w:val="baseline"/>
      </w:rPr>
    </w:lvl>
    <w:lvl w:ilvl="8" w:tplc="91529B4A">
      <w:start w:val="1"/>
      <w:numFmt w:val="bullet"/>
      <w:lvlText w:val="▪"/>
      <w:lvlJc w:val="left"/>
      <w:pPr>
        <w:ind w:left="6228"/>
      </w:pPr>
      <w:rPr>
        <w:rFonts w:ascii="Segoe UI Symbol" w:eastAsia="Times New Roman" w:hAnsi="Segoe UI Symbol"/>
        <w:b w:val="0"/>
        <w:i w:val="0"/>
        <w:strike w:val="0"/>
        <w:dstrike w:val="0"/>
        <w:color w:val="000000"/>
        <w:sz w:val="22"/>
        <w:u w:val="none" w:color="000000"/>
        <w:vertAlign w:val="baseline"/>
      </w:rPr>
    </w:lvl>
  </w:abstractNum>
  <w:abstractNum w:abstractNumId="32" w15:restartNumberingAfterBreak="0">
    <w:nsid w:val="50A460D3"/>
    <w:multiLevelType w:val="multilevel"/>
    <w:tmpl w:val="71A2CB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1986F2C"/>
    <w:multiLevelType w:val="hybridMultilevel"/>
    <w:tmpl w:val="6EB69D92"/>
    <w:lvl w:ilvl="0" w:tplc="57747230">
      <w:start w:val="1"/>
      <w:numFmt w:val="bullet"/>
      <w:lvlText w:val="•"/>
      <w:lvlJc w:val="left"/>
      <w:pPr>
        <w:ind w:left="361"/>
      </w:pPr>
      <w:rPr>
        <w:rFonts w:ascii="Arial" w:eastAsia="Times New Roman" w:hAnsi="Arial"/>
        <w:b w:val="0"/>
        <w:i w:val="0"/>
        <w:strike w:val="0"/>
        <w:dstrike w:val="0"/>
        <w:color w:val="000000"/>
        <w:sz w:val="24"/>
        <w:u w:val="none" w:color="000000"/>
        <w:vertAlign w:val="baseline"/>
      </w:rPr>
    </w:lvl>
    <w:lvl w:ilvl="1" w:tplc="0CFED6A0">
      <w:start w:val="1"/>
      <w:numFmt w:val="bullet"/>
      <w:lvlText w:val="o"/>
      <w:lvlJc w:val="left"/>
      <w:pPr>
        <w:ind w:left="1188"/>
      </w:pPr>
      <w:rPr>
        <w:rFonts w:ascii="Segoe UI Symbol" w:eastAsia="Times New Roman" w:hAnsi="Segoe UI Symbol"/>
        <w:b w:val="0"/>
        <w:i w:val="0"/>
        <w:strike w:val="0"/>
        <w:dstrike w:val="0"/>
        <w:color w:val="000000"/>
        <w:sz w:val="24"/>
        <w:u w:val="none" w:color="000000"/>
        <w:vertAlign w:val="baseline"/>
      </w:rPr>
    </w:lvl>
    <w:lvl w:ilvl="2" w:tplc="3A06773E">
      <w:start w:val="1"/>
      <w:numFmt w:val="bullet"/>
      <w:lvlText w:val="▪"/>
      <w:lvlJc w:val="left"/>
      <w:pPr>
        <w:ind w:left="1908"/>
      </w:pPr>
      <w:rPr>
        <w:rFonts w:ascii="Segoe UI Symbol" w:eastAsia="Times New Roman" w:hAnsi="Segoe UI Symbol"/>
        <w:b w:val="0"/>
        <w:i w:val="0"/>
        <w:strike w:val="0"/>
        <w:dstrike w:val="0"/>
        <w:color w:val="000000"/>
        <w:sz w:val="24"/>
        <w:u w:val="none" w:color="000000"/>
        <w:vertAlign w:val="baseline"/>
      </w:rPr>
    </w:lvl>
    <w:lvl w:ilvl="3" w:tplc="E1400C78">
      <w:start w:val="1"/>
      <w:numFmt w:val="bullet"/>
      <w:lvlText w:val="•"/>
      <w:lvlJc w:val="left"/>
      <w:pPr>
        <w:ind w:left="2628"/>
      </w:pPr>
      <w:rPr>
        <w:rFonts w:ascii="Arial" w:eastAsia="Times New Roman" w:hAnsi="Arial"/>
        <w:b w:val="0"/>
        <w:i w:val="0"/>
        <w:strike w:val="0"/>
        <w:dstrike w:val="0"/>
        <w:color w:val="000000"/>
        <w:sz w:val="24"/>
        <w:u w:val="none" w:color="000000"/>
        <w:vertAlign w:val="baseline"/>
      </w:rPr>
    </w:lvl>
    <w:lvl w:ilvl="4" w:tplc="D41005CE">
      <w:start w:val="1"/>
      <w:numFmt w:val="bullet"/>
      <w:lvlText w:val="o"/>
      <w:lvlJc w:val="left"/>
      <w:pPr>
        <w:ind w:left="3348"/>
      </w:pPr>
      <w:rPr>
        <w:rFonts w:ascii="Segoe UI Symbol" w:eastAsia="Times New Roman" w:hAnsi="Segoe UI Symbol"/>
        <w:b w:val="0"/>
        <w:i w:val="0"/>
        <w:strike w:val="0"/>
        <w:dstrike w:val="0"/>
        <w:color w:val="000000"/>
        <w:sz w:val="24"/>
        <w:u w:val="none" w:color="000000"/>
        <w:vertAlign w:val="baseline"/>
      </w:rPr>
    </w:lvl>
    <w:lvl w:ilvl="5" w:tplc="0EAC1D5E">
      <w:start w:val="1"/>
      <w:numFmt w:val="bullet"/>
      <w:lvlText w:val="▪"/>
      <w:lvlJc w:val="left"/>
      <w:pPr>
        <w:ind w:left="4068"/>
      </w:pPr>
      <w:rPr>
        <w:rFonts w:ascii="Segoe UI Symbol" w:eastAsia="Times New Roman" w:hAnsi="Segoe UI Symbol"/>
        <w:b w:val="0"/>
        <w:i w:val="0"/>
        <w:strike w:val="0"/>
        <w:dstrike w:val="0"/>
        <w:color w:val="000000"/>
        <w:sz w:val="24"/>
        <w:u w:val="none" w:color="000000"/>
        <w:vertAlign w:val="baseline"/>
      </w:rPr>
    </w:lvl>
    <w:lvl w:ilvl="6" w:tplc="2452C7B2">
      <w:start w:val="1"/>
      <w:numFmt w:val="bullet"/>
      <w:lvlText w:val="•"/>
      <w:lvlJc w:val="left"/>
      <w:pPr>
        <w:ind w:left="4788"/>
      </w:pPr>
      <w:rPr>
        <w:rFonts w:ascii="Arial" w:eastAsia="Times New Roman" w:hAnsi="Arial"/>
        <w:b w:val="0"/>
        <w:i w:val="0"/>
        <w:strike w:val="0"/>
        <w:dstrike w:val="0"/>
        <w:color w:val="000000"/>
        <w:sz w:val="24"/>
        <w:u w:val="none" w:color="000000"/>
        <w:vertAlign w:val="baseline"/>
      </w:rPr>
    </w:lvl>
    <w:lvl w:ilvl="7" w:tplc="AD74C5DA">
      <w:start w:val="1"/>
      <w:numFmt w:val="bullet"/>
      <w:lvlText w:val="o"/>
      <w:lvlJc w:val="left"/>
      <w:pPr>
        <w:ind w:left="5508"/>
      </w:pPr>
      <w:rPr>
        <w:rFonts w:ascii="Segoe UI Symbol" w:eastAsia="Times New Roman" w:hAnsi="Segoe UI Symbol"/>
        <w:b w:val="0"/>
        <w:i w:val="0"/>
        <w:strike w:val="0"/>
        <w:dstrike w:val="0"/>
        <w:color w:val="000000"/>
        <w:sz w:val="24"/>
        <w:u w:val="none" w:color="000000"/>
        <w:vertAlign w:val="baseline"/>
      </w:rPr>
    </w:lvl>
    <w:lvl w:ilvl="8" w:tplc="DA380F40">
      <w:start w:val="1"/>
      <w:numFmt w:val="bullet"/>
      <w:lvlText w:val="▪"/>
      <w:lvlJc w:val="left"/>
      <w:pPr>
        <w:ind w:left="6228"/>
      </w:pPr>
      <w:rPr>
        <w:rFonts w:ascii="Segoe UI Symbol" w:eastAsia="Times New Roman" w:hAnsi="Segoe UI Symbol"/>
        <w:b w:val="0"/>
        <w:i w:val="0"/>
        <w:strike w:val="0"/>
        <w:dstrike w:val="0"/>
        <w:color w:val="000000"/>
        <w:sz w:val="24"/>
        <w:u w:val="none" w:color="000000"/>
        <w:vertAlign w:val="baseline"/>
      </w:rPr>
    </w:lvl>
  </w:abstractNum>
  <w:abstractNum w:abstractNumId="34" w15:restartNumberingAfterBreak="0">
    <w:nsid w:val="528C175F"/>
    <w:multiLevelType w:val="multilevel"/>
    <w:tmpl w:val="A2C862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BC31A65"/>
    <w:multiLevelType w:val="hybridMultilevel"/>
    <w:tmpl w:val="A952476C"/>
    <w:lvl w:ilvl="0" w:tplc="61660958">
      <w:start w:val="1"/>
      <w:numFmt w:val="bullet"/>
      <w:lvlText w:val="•"/>
      <w:lvlJc w:val="left"/>
      <w:pPr>
        <w:ind w:left="361"/>
      </w:pPr>
      <w:rPr>
        <w:rFonts w:ascii="Arial" w:eastAsia="Times New Roman" w:hAnsi="Arial"/>
        <w:b w:val="0"/>
        <w:i w:val="0"/>
        <w:strike w:val="0"/>
        <w:dstrike w:val="0"/>
        <w:color w:val="000000"/>
        <w:sz w:val="24"/>
        <w:u w:val="none" w:color="000000"/>
        <w:vertAlign w:val="baseline"/>
      </w:rPr>
    </w:lvl>
    <w:lvl w:ilvl="1" w:tplc="F7D8C6A0">
      <w:start w:val="1"/>
      <w:numFmt w:val="bullet"/>
      <w:lvlText w:val="o"/>
      <w:lvlJc w:val="left"/>
      <w:pPr>
        <w:ind w:left="1188"/>
      </w:pPr>
      <w:rPr>
        <w:rFonts w:ascii="Segoe UI Symbol" w:eastAsia="Times New Roman" w:hAnsi="Segoe UI Symbol"/>
        <w:b w:val="0"/>
        <w:i w:val="0"/>
        <w:strike w:val="0"/>
        <w:dstrike w:val="0"/>
        <w:color w:val="000000"/>
        <w:sz w:val="24"/>
        <w:u w:val="none" w:color="000000"/>
        <w:vertAlign w:val="baseline"/>
      </w:rPr>
    </w:lvl>
    <w:lvl w:ilvl="2" w:tplc="A0EAD8B0">
      <w:start w:val="1"/>
      <w:numFmt w:val="bullet"/>
      <w:lvlText w:val="▪"/>
      <w:lvlJc w:val="left"/>
      <w:pPr>
        <w:ind w:left="1908"/>
      </w:pPr>
      <w:rPr>
        <w:rFonts w:ascii="Segoe UI Symbol" w:eastAsia="Times New Roman" w:hAnsi="Segoe UI Symbol"/>
        <w:b w:val="0"/>
        <w:i w:val="0"/>
        <w:strike w:val="0"/>
        <w:dstrike w:val="0"/>
        <w:color w:val="000000"/>
        <w:sz w:val="24"/>
        <w:u w:val="none" w:color="000000"/>
        <w:vertAlign w:val="baseline"/>
      </w:rPr>
    </w:lvl>
    <w:lvl w:ilvl="3" w:tplc="763A1B6A">
      <w:start w:val="1"/>
      <w:numFmt w:val="bullet"/>
      <w:lvlText w:val="•"/>
      <w:lvlJc w:val="left"/>
      <w:pPr>
        <w:ind w:left="2628"/>
      </w:pPr>
      <w:rPr>
        <w:rFonts w:ascii="Arial" w:eastAsia="Times New Roman" w:hAnsi="Arial"/>
        <w:b w:val="0"/>
        <w:i w:val="0"/>
        <w:strike w:val="0"/>
        <w:dstrike w:val="0"/>
        <w:color w:val="000000"/>
        <w:sz w:val="24"/>
        <w:u w:val="none" w:color="000000"/>
        <w:vertAlign w:val="baseline"/>
      </w:rPr>
    </w:lvl>
    <w:lvl w:ilvl="4" w:tplc="FE94368C">
      <w:start w:val="1"/>
      <w:numFmt w:val="bullet"/>
      <w:lvlText w:val="o"/>
      <w:lvlJc w:val="left"/>
      <w:pPr>
        <w:ind w:left="3348"/>
      </w:pPr>
      <w:rPr>
        <w:rFonts w:ascii="Segoe UI Symbol" w:eastAsia="Times New Roman" w:hAnsi="Segoe UI Symbol"/>
        <w:b w:val="0"/>
        <w:i w:val="0"/>
        <w:strike w:val="0"/>
        <w:dstrike w:val="0"/>
        <w:color w:val="000000"/>
        <w:sz w:val="24"/>
        <w:u w:val="none" w:color="000000"/>
        <w:vertAlign w:val="baseline"/>
      </w:rPr>
    </w:lvl>
    <w:lvl w:ilvl="5" w:tplc="0098106C">
      <w:start w:val="1"/>
      <w:numFmt w:val="bullet"/>
      <w:lvlText w:val="▪"/>
      <w:lvlJc w:val="left"/>
      <w:pPr>
        <w:ind w:left="4068"/>
      </w:pPr>
      <w:rPr>
        <w:rFonts w:ascii="Segoe UI Symbol" w:eastAsia="Times New Roman" w:hAnsi="Segoe UI Symbol"/>
        <w:b w:val="0"/>
        <w:i w:val="0"/>
        <w:strike w:val="0"/>
        <w:dstrike w:val="0"/>
        <w:color w:val="000000"/>
        <w:sz w:val="24"/>
        <w:u w:val="none" w:color="000000"/>
        <w:vertAlign w:val="baseline"/>
      </w:rPr>
    </w:lvl>
    <w:lvl w:ilvl="6" w:tplc="4384AA3A">
      <w:start w:val="1"/>
      <w:numFmt w:val="bullet"/>
      <w:lvlText w:val="•"/>
      <w:lvlJc w:val="left"/>
      <w:pPr>
        <w:ind w:left="4788"/>
      </w:pPr>
      <w:rPr>
        <w:rFonts w:ascii="Arial" w:eastAsia="Times New Roman" w:hAnsi="Arial"/>
        <w:b w:val="0"/>
        <w:i w:val="0"/>
        <w:strike w:val="0"/>
        <w:dstrike w:val="0"/>
        <w:color w:val="000000"/>
        <w:sz w:val="24"/>
        <w:u w:val="none" w:color="000000"/>
        <w:vertAlign w:val="baseline"/>
      </w:rPr>
    </w:lvl>
    <w:lvl w:ilvl="7" w:tplc="FB5ED97E">
      <w:start w:val="1"/>
      <w:numFmt w:val="bullet"/>
      <w:lvlText w:val="o"/>
      <w:lvlJc w:val="left"/>
      <w:pPr>
        <w:ind w:left="5508"/>
      </w:pPr>
      <w:rPr>
        <w:rFonts w:ascii="Segoe UI Symbol" w:eastAsia="Times New Roman" w:hAnsi="Segoe UI Symbol"/>
        <w:b w:val="0"/>
        <w:i w:val="0"/>
        <w:strike w:val="0"/>
        <w:dstrike w:val="0"/>
        <w:color w:val="000000"/>
        <w:sz w:val="24"/>
        <w:u w:val="none" w:color="000000"/>
        <w:vertAlign w:val="baseline"/>
      </w:rPr>
    </w:lvl>
    <w:lvl w:ilvl="8" w:tplc="3852F37C">
      <w:start w:val="1"/>
      <w:numFmt w:val="bullet"/>
      <w:lvlText w:val="▪"/>
      <w:lvlJc w:val="left"/>
      <w:pPr>
        <w:ind w:left="6228"/>
      </w:pPr>
      <w:rPr>
        <w:rFonts w:ascii="Segoe UI Symbol" w:eastAsia="Times New Roman" w:hAnsi="Segoe UI Symbol"/>
        <w:b w:val="0"/>
        <w:i w:val="0"/>
        <w:strike w:val="0"/>
        <w:dstrike w:val="0"/>
        <w:color w:val="000000"/>
        <w:sz w:val="24"/>
        <w:u w:val="none" w:color="000000"/>
        <w:vertAlign w:val="baseline"/>
      </w:rPr>
    </w:lvl>
  </w:abstractNum>
  <w:abstractNum w:abstractNumId="36" w15:restartNumberingAfterBreak="0">
    <w:nsid w:val="5DC87957"/>
    <w:multiLevelType w:val="multilevel"/>
    <w:tmpl w:val="80666F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327166E"/>
    <w:multiLevelType w:val="multilevel"/>
    <w:tmpl w:val="3D821C4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66E51ED8"/>
    <w:multiLevelType w:val="hybridMultilevel"/>
    <w:tmpl w:val="17986EEC"/>
    <w:lvl w:ilvl="0" w:tplc="C8EECCC2">
      <w:start w:val="1"/>
      <w:numFmt w:val="bullet"/>
      <w:lvlText w:val="•"/>
      <w:lvlJc w:val="left"/>
      <w:pPr>
        <w:ind w:left="361"/>
      </w:pPr>
      <w:rPr>
        <w:rFonts w:ascii="Arial" w:eastAsia="Times New Roman" w:hAnsi="Arial"/>
        <w:b w:val="0"/>
        <w:i w:val="0"/>
        <w:strike w:val="0"/>
        <w:dstrike w:val="0"/>
        <w:color w:val="000000"/>
        <w:sz w:val="24"/>
        <w:u w:val="none" w:color="000000"/>
        <w:vertAlign w:val="baseline"/>
      </w:rPr>
    </w:lvl>
    <w:lvl w:ilvl="1" w:tplc="DCAC57AE">
      <w:start w:val="1"/>
      <w:numFmt w:val="bullet"/>
      <w:lvlText w:val="o"/>
      <w:lvlJc w:val="left"/>
      <w:pPr>
        <w:ind w:left="1188"/>
      </w:pPr>
      <w:rPr>
        <w:rFonts w:ascii="Segoe UI Symbol" w:eastAsia="Times New Roman" w:hAnsi="Segoe UI Symbol"/>
        <w:b w:val="0"/>
        <w:i w:val="0"/>
        <w:strike w:val="0"/>
        <w:dstrike w:val="0"/>
        <w:color w:val="000000"/>
        <w:sz w:val="24"/>
        <w:u w:val="none" w:color="000000"/>
        <w:vertAlign w:val="baseline"/>
      </w:rPr>
    </w:lvl>
    <w:lvl w:ilvl="2" w:tplc="09CE8936">
      <w:start w:val="1"/>
      <w:numFmt w:val="bullet"/>
      <w:lvlText w:val="▪"/>
      <w:lvlJc w:val="left"/>
      <w:pPr>
        <w:ind w:left="1908"/>
      </w:pPr>
      <w:rPr>
        <w:rFonts w:ascii="Segoe UI Symbol" w:eastAsia="Times New Roman" w:hAnsi="Segoe UI Symbol"/>
        <w:b w:val="0"/>
        <w:i w:val="0"/>
        <w:strike w:val="0"/>
        <w:dstrike w:val="0"/>
        <w:color w:val="000000"/>
        <w:sz w:val="24"/>
        <w:u w:val="none" w:color="000000"/>
        <w:vertAlign w:val="baseline"/>
      </w:rPr>
    </w:lvl>
    <w:lvl w:ilvl="3" w:tplc="85A0B37E">
      <w:start w:val="1"/>
      <w:numFmt w:val="bullet"/>
      <w:lvlText w:val="•"/>
      <w:lvlJc w:val="left"/>
      <w:pPr>
        <w:ind w:left="2628"/>
      </w:pPr>
      <w:rPr>
        <w:rFonts w:ascii="Arial" w:eastAsia="Times New Roman" w:hAnsi="Arial"/>
        <w:b w:val="0"/>
        <w:i w:val="0"/>
        <w:strike w:val="0"/>
        <w:dstrike w:val="0"/>
        <w:color w:val="000000"/>
        <w:sz w:val="24"/>
        <w:u w:val="none" w:color="000000"/>
        <w:vertAlign w:val="baseline"/>
      </w:rPr>
    </w:lvl>
    <w:lvl w:ilvl="4" w:tplc="82100BD2">
      <w:start w:val="1"/>
      <w:numFmt w:val="bullet"/>
      <w:lvlText w:val="o"/>
      <w:lvlJc w:val="left"/>
      <w:pPr>
        <w:ind w:left="3348"/>
      </w:pPr>
      <w:rPr>
        <w:rFonts w:ascii="Segoe UI Symbol" w:eastAsia="Times New Roman" w:hAnsi="Segoe UI Symbol"/>
        <w:b w:val="0"/>
        <w:i w:val="0"/>
        <w:strike w:val="0"/>
        <w:dstrike w:val="0"/>
        <w:color w:val="000000"/>
        <w:sz w:val="24"/>
        <w:u w:val="none" w:color="000000"/>
        <w:vertAlign w:val="baseline"/>
      </w:rPr>
    </w:lvl>
    <w:lvl w:ilvl="5" w:tplc="E04C57AE">
      <w:start w:val="1"/>
      <w:numFmt w:val="bullet"/>
      <w:lvlText w:val="▪"/>
      <w:lvlJc w:val="left"/>
      <w:pPr>
        <w:ind w:left="4068"/>
      </w:pPr>
      <w:rPr>
        <w:rFonts w:ascii="Segoe UI Symbol" w:eastAsia="Times New Roman" w:hAnsi="Segoe UI Symbol"/>
        <w:b w:val="0"/>
        <w:i w:val="0"/>
        <w:strike w:val="0"/>
        <w:dstrike w:val="0"/>
        <w:color w:val="000000"/>
        <w:sz w:val="24"/>
        <w:u w:val="none" w:color="000000"/>
        <w:vertAlign w:val="baseline"/>
      </w:rPr>
    </w:lvl>
    <w:lvl w:ilvl="6" w:tplc="3D90501E">
      <w:start w:val="1"/>
      <w:numFmt w:val="bullet"/>
      <w:lvlText w:val="•"/>
      <w:lvlJc w:val="left"/>
      <w:pPr>
        <w:ind w:left="4788"/>
      </w:pPr>
      <w:rPr>
        <w:rFonts w:ascii="Arial" w:eastAsia="Times New Roman" w:hAnsi="Arial"/>
        <w:b w:val="0"/>
        <w:i w:val="0"/>
        <w:strike w:val="0"/>
        <w:dstrike w:val="0"/>
        <w:color w:val="000000"/>
        <w:sz w:val="24"/>
        <w:u w:val="none" w:color="000000"/>
        <w:vertAlign w:val="baseline"/>
      </w:rPr>
    </w:lvl>
    <w:lvl w:ilvl="7" w:tplc="FF10A06E">
      <w:start w:val="1"/>
      <w:numFmt w:val="bullet"/>
      <w:lvlText w:val="o"/>
      <w:lvlJc w:val="left"/>
      <w:pPr>
        <w:ind w:left="5508"/>
      </w:pPr>
      <w:rPr>
        <w:rFonts w:ascii="Segoe UI Symbol" w:eastAsia="Times New Roman" w:hAnsi="Segoe UI Symbol"/>
        <w:b w:val="0"/>
        <w:i w:val="0"/>
        <w:strike w:val="0"/>
        <w:dstrike w:val="0"/>
        <w:color w:val="000000"/>
        <w:sz w:val="24"/>
        <w:u w:val="none" w:color="000000"/>
        <w:vertAlign w:val="baseline"/>
      </w:rPr>
    </w:lvl>
    <w:lvl w:ilvl="8" w:tplc="4AA863EE">
      <w:start w:val="1"/>
      <w:numFmt w:val="bullet"/>
      <w:lvlText w:val="▪"/>
      <w:lvlJc w:val="left"/>
      <w:pPr>
        <w:ind w:left="6228"/>
      </w:pPr>
      <w:rPr>
        <w:rFonts w:ascii="Segoe UI Symbol" w:eastAsia="Times New Roman" w:hAnsi="Segoe UI Symbol"/>
        <w:b w:val="0"/>
        <w:i w:val="0"/>
        <w:strike w:val="0"/>
        <w:dstrike w:val="0"/>
        <w:color w:val="000000"/>
        <w:sz w:val="24"/>
        <w:u w:val="none" w:color="000000"/>
        <w:vertAlign w:val="baseline"/>
      </w:rPr>
    </w:lvl>
  </w:abstractNum>
  <w:abstractNum w:abstractNumId="39" w15:restartNumberingAfterBreak="0">
    <w:nsid w:val="6D937629"/>
    <w:multiLevelType w:val="hybridMultilevel"/>
    <w:tmpl w:val="99D29AFA"/>
    <w:lvl w:ilvl="0" w:tplc="1214038E">
      <w:start w:val="1"/>
      <w:numFmt w:val="bullet"/>
      <w:lvlText w:val="•"/>
      <w:lvlJc w:val="left"/>
      <w:pPr>
        <w:ind w:left="361"/>
      </w:pPr>
      <w:rPr>
        <w:rFonts w:ascii="Arial" w:eastAsia="Times New Roman" w:hAnsi="Arial"/>
        <w:b w:val="0"/>
        <w:i w:val="0"/>
        <w:strike w:val="0"/>
        <w:dstrike w:val="0"/>
        <w:color w:val="000000"/>
        <w:sz w:val="24"/>
        <w:u w:val="none" w:color="000000"/>
        <w:vertAlign w:val="baseline"/>
      </w:rPr>
    </w:lvl>
    <w:lvl w:ilvl="1" w:tplc="BD92097C">
      <w:start w:val="1"/>
      <w:numFmt w:val="bullet"/>
      <w:lvlText w:val="o"/>
      <w:lvlJc w:val="left"/>
      <w:pPr>
        <w:ind w:left="1188"/>
      </w:pPr>
      <w:rPr>
        <w:rFonts w:ascii="Segoe UI Symbol" w:eastAsia="Times New Roman" w:hAnsi="Segoe UI Symbol"/>
        <w:b w:val="0"/>
        <w:i w:val="0"/>
        <w:strike w:val="0"/>
        <w:dstrike w:val="0"/>
        <w:color w:val="000000"/>
        <w:sz w:val="24"/>
        <w:u w:val="none" w:color="000000"/>
        <w:vertAlign w:val="baseline"/>
      </w:rPr>
    </w:lvl>
    <w:lvl w:ilvl="2" w:tplc="1FD69AA0">
      <w:start w:val="1"/>
      <w:numFmt w:val="bullet"/>
      <w:lvlText w:val="▪"/>
      <w:lvlJc w:val="left"/>
      <w:pPr>
        <w:ind w:left="1908"/>
      </w:pPr>
      <w:rPr>
        <w:rFonts w:ascii="Segoe UI Symbol" w:eastAsia="Times New Roman" w:hAnsi="Segoe UI Symbol"/>
        <w:b w:val="0"/>
        <w:i w:val="0"/>
        <w:strike w:val="0"/>
        <w:dstrike w:val="0"/>
        <w:color w:val="000000"/>
        <w:sz w:val="24"/>
        <w:u w:val="none" w:color="000000"/>
        <w:vertAlign w:val="baseline"/>
      </w:rPr>
    </w:lvl>
    <w:lvl w:ilvl="3" w:tplc="7EFC2A54">
      <w:start w:val="1"/>
      <w:numFmt w:val="bullet"/>
      <w:lvlText w:val="•"/>
      <w:lvlJc w:val="left"/>
      <w:pPr>
        <w:ind w:left="2628"/>
      </w:pPr>
      <w:rPr>
        <w:rFonts w:ascii="Arial" w:eastAsia="Times New Roman" w:hAnsi="Arial"/>
        <w:b w:val="0"/>
        <w:i w:val="0"/>
        <w:strike w:val="0"/>
        <w:dstrike w:val="0"/>
        <w:color w:val="000000"/>
        <w:sz w:val="24"/>
        <w:u w:val="none" w:color="000000"/>
        <w:vertAlign w:val="baseline"/>
      </w:rPr>
    </w:lvl>
    <w:lvl w:ilvl="4" w:tplc="5914B824">
      <w:start w:val="1"/>
      <w:numFmt w:val="bullet"/>
      <w:lvlText w:val="o"/>
      <w:lvlJc w:val="left"/>
      <w:pPr>
        <w:ind w:left="3348"/>
      </w:pPr>
      <w:rPr>
        <w:rFonts w:ascii="Segoe UI Symbol" w:eastAsia="Times New Roman" w:hAnsi="Segoe UI Symbol"/>
        <w:b w:val="0"/>
        <w:i w:val="0"/>
        <w:strike w:val="0"/>
        <w:dstrike w:val="0"/>
        <w:color w:val="000000"/>
        <w:sz w:val="24"/>
        <w:u w:val="none" w:color="000000"/>
        <w:vertAlign w:val="baseline"/>
      </w:rPr>
    </w:lvl>
    <w:lvl w:ilvl="5" w:tplc="DC682C0A">
      <w:start w:val="1"/>
      <w:numFmt w:val="bullet"/>
      <w:lvlText w:val="▪"/>
      <w:lvlJc w:val="left"/>
      <w:pPr>
        <w:ind w:left="4068"/>
      </w:pPr>
      <w:rPr>
        <w:rFonts w:ascii="Segoe UI Symbol" w:eastAsia="Times New Roman" w:hAnsi="Segoe UI Symbol"/>
        <w:b w:val="0"/>
        <w:i w:val="0"/>
        <w:strike w:val="0"/>
        <w:dstrike w:val="0"/>
        <w:color w:val="000000"/>
        <w:sz w:val="24"/>
        <w:u w:val="none" w:color="000000"/>
        <w:vertAlign w:val="baseline"/>
      </w:rPr>
    </w:lvl>
    <w:lvl w:ilvl="6" w:tplc="DD603AD6">
      <w:start w:val="1"/>
      <w:numFmt w:val="bullet"/>
      <w:lvlText w:val="•"/>
      <w:lvlJc w:val="left"/>
      <w:pPr>
        <w:ind w:left="4788"/>
      </w:pPr>
      <w:rPr>
        <w:rFonts w:ascii="Arial" w:eastAsia="Times New Roman" w:hAnsi="Arial"/>
        <w:b w:val="0"/>
        <w:i w:val="0"/>
        <w:strike w:val="0"/>
        <w:dstrike w:val="0"/>
        <w:color w:val="000000"/>
        <w:sz w:val="24"/>
        <w:u w:val="none" w:color="000000"/>
        <w:vertAlign w:val="baseline"/>
      </w:rPr>
    </w:lvl>
    <w:lvl w:ilvl="7" w:tplc="8FDA250E">
      <w:start w:val="1"/>
      <w:numFmt w:val="bullet"/>
      <w:lvlText w:val="o"/>
      <w:lvlJc w:val="left"/>
      <w:pPr>
        <w:ind w:left="5508"/>
      </w:pPr>
      <w:rPr>
        <w:rFonts w:ascii="Segoe UI Symbol" w:eastAsia="Times New Roman" w:hAnsi="Segoe UI Symbol"/>
        <w:b w:val="0"/>
        <w:i w:val="0"/>
        <w:strike w:val="0"/>
        <w:dstrike w:val="0"/>
        <w:color w:val="000000"/>
        <w:sz w:val="24"/>
        <w:u w:val="none" w:color="000000"/>
        <w:vertAlign w:val="baseline"/>
      </w:rPr>
    </w:lvl>
    <w:lvl w:ilvl="8" w:tplc="0C2C7046">
      <w:start w:val="1"/>
      <w:numFmt w:val="bullet"/>
      <w:lvlText w:val="▪"/>
      <w:lvlJc w:val="left"/>
      <w:pPr>
        <w:ind w:left="6228"/>
      </w:pPr>
      <w:rPr>
        <w:rFonts w:ascii="Segoe UI Symbol" w:eastAsia="Times New Roman" w:hAnsi="Segoe UI Symbol"/>
        <w:b w:val="0"/>
        <w:i w:val="0"/>
        <w:strike w:val="0"/>
        <w:dstrike w:val="0"/>
        <w:color w:val="000000"/>
        <w:sz w:val="24"/>
        <w:u w:val="none" w:color="000000"/>
        <w:vertAlign w:val="baseline"/>
      </w:rPr>
    </w:lvl>
  </w:abstractNum>
  <w:abstractNum w:abstractNumId="40" w15:restartNumberingAfterBreak="0">
    <w:nsid w:val="6DF36217"/>
    <w:multiLevelType w:val="hybridMultilevel"/>
    <w:tmpl w:val="BE3441CC"/>
    <w:lvl w:ilvl="0" w:tplc="B5AAB2EC">
      <w:start w:val="1"/>
      <w:numFmt w:val="bullet"/>
      <w:lvlText w:val="•"/>
      <w:lvlJc w:val="left"/>
      <w:pPr>
        <w:ind w:left="361"/>
      </w:pPr>
      <w:rPr>
        <w:rFonts w:ascii="Arial" w:eastAsia="Times New Roman" w:hAnsi="Arial"/>
        <w:b w:val="0"/>
        <w:i w:val="0"/>
        <w:strike w:val="0"/>
        <w:dstrike w:val="0"/>
        <w:color w:val="000000"/>
        <w:sz w:val="24"/>
        <w:u w:val="none" w:color="000000"/>
        <w:vertAlign w:val="baseline"/>
      </w:rPr>
    </w:lvl>
    <w:lvl w:ilvl="1" w:tplc="B6CE92D8">
      <w:start w:val="1"/>
      <w:numFmt w:val="bullet"/>
      <w:lvlText w:val="o"/>
      <w:lvlJc w:val="left"/>
      <w:pPr>
        <w:ind w:left="1188"/>
      </w:pPr>
      <w:rPr>
        <w:rFonts w:ascii="Segoe UI Symbol" w:eastAsia="Times New Roman" w:hAnsi="Segoe UI Symbol"/>
        <w:b w:val="0"/>
        <w:i w:val="0"/>
        <w:strike w:val="0"/>
        <w:dstrike w:val="0"/>
        <w:color w:val="000000"/>
        <w:sz w:val="24"/>
        <w:u w:val="none" w:color="000000"/>
        <w:vertAlign w:val="baseline"/>
      </w:rPr>
    </w:lvl>
    <w:lvl w:ilvl="2" w:tplc="CFF6AAD4">
      <w:start w:val="1"/>
      <w:numFmt w:val="bullet"/>
      <w:lvlText w:val="▪"/>
      <w:lvlJc w:val="left"/>
      <w:pPr>
        <w:ind w:left="1908"/>
      </w:pPr>
      <w:rPr>
        <w:rFonts w:ascii="Segoe UI Symbol" w:eastAsia="Times New Roman" w:hAnsi="Segoe UI Symbol"/>
        <w:b w:val="0"/>
        <w:i w:val="0"/>
        <w:strike w:val="0"/>
        <w:dstrike w:val="0"/>
        <w:color w:val="000000"/>
        <w:sz w:val="24"/>
        <w:u w:val="none" w:color="000000"/>
        <w:vertAlign w:val="baseline"/>
      </w:rPr>
    </w:lvl>
    <w:lvl w:ilvl="3" w:tplc="FF4CCBA4">
      <w:start w:val="1"/>
      <w:numFmt w:val="bullet"/>
      <w:lvlText w:val="•"/>
      <w:lvlJc w:val="left"/>
      <w:pPr>
        <w:ind w:left="2628"/>
      </w:pPr>
      <w:rPr>
        <w:rFonts w:ascii="Arial" w:eastAsia="Times New Roman" w:hAnsi="Arial"/>
        <w:b w:val="0"/>
        <w:i w:val="0"/>
        <w:strike w:val="0"/>
        <w:dstrike w:val="0"/>
        <w:color w:val="000000"/>
        <w:sz w:val="24"/>
        <w:u w:val="none" w:color="000000"/>
        <w:vertAlign w:val="baseline"/>
      </w:rPr>
    </w:lvl>
    <w:lvl w:ilvl="4" w:tplc="FB1290E8">
      <w:start w:val="1"/>
      <w:numFmt w:val="bullet"/>
      <w:lvlText w:val="o"/>
      <w:lvlJc w:val="left"/>
      <w:pPr>
        <w:ind w:left="3348"/>
      </w:pPr>
      <w:rPr>
        <w:rFonts w:ascii="Segoe UI Symbol" w:eastAsia="Times New Roman" w:hAnsi="Segoe UI Symbol"/>
        <w:b w:val="0"/>
        <w:i w:val="0"/>
        <w:strike w:val="0"/>
        <w:dstrike w:val="0"/>
        <w:color w:val="000000"/>
        <w:sz w:val="24"/>
        <w:u w:val="none" w:color="000000"/>
        <w:vertAlign w:val="baseline"/>
      </w:rPr>
    </w:lvl>
    <w:lvl w:ilvl="5" w:tplc="B2D2CAAC">
      <w:start w:val="1"/>
      <w:numFmt w:val="bullet"/>
      <w:lvlText w:val="▪"/>
      <w:lvlJc w:val="left"/>
      <w:pPr>
        <w:ind w:left="4068"/>
      </w:pPr>
      <w:rPr>
        <w:rFonts w:ascii="Segoe UI Symbol" w:eastAsia="Times New Roman" w:hAnsi="Segoe UI Symbol"/>
        <w:b w:val="0"/>
        <w:i w:val="0"/>
        <w:strike w:val="0"/>
        <w:dstrike w:val="0"/>
        <w:color w:val="000000"/>
        <w:sz w:val="24"/>
        <w:u w:val="none" w:color="000000"/>
        <w:vertAlign w:val="baseline"/>
      </w:rPr>
    </w:lvl>
    <w:lvl w:ilvl="6" w:tplc="A670873E">
      <w:start w:val="1"/>
      <w:numFmt w:val="bullet"/>
      <w:lvlText w:val="•"/>
      <w:lvlJc w:val="left"/>
      <w:pPr>
        <w:ind w:left="4788"/>
      </w:pPr>
      <w:rPr>
        <w:rFonts w:ascii="Arial" w:eastAsia="Times New Roman" w:hAnsi="Arial"/>
        <w:b w:val="0"/>
        <w:i w:val="0"/>
        <w:strike w:val="0"/>
        <w:dstrike w:val="0"/>
        <w:color w:val="000000"/>
        <w:sz w:val="24"/>
        <w:u w:val="none" w:color="000000"/>
        <w:vertAlign w:val="baseline"/>
      </w:rPr>
    </w:lvl>
    <w:lvl w:ilvl="7" w:tplc="DDA0D8D4">
      <w:start w:val="1"/>
      <w:numFmt w:val="bullet"/>
      <w:lvlText w:val="o"/>
      <w:lvlJc w:val="left"/>
      <w:pPr>
        <w:ind w:left="5508"/>
      </w:pPr>
      <w:rPr>
        <w:rFonts w:ascii="Segoe UI Symbol" w:eastAsia="Times New Roman" w:hAnsi="Segoe UI Symbol"/>
        <w:b w:val="0"/>
        <w:i w:val="0"/>
        <w:strike w:val="0"/>
        <w:dstrike w:val="0"/>
        <w:color w:val="000000"/>
        <w:sz w:val="24"/>
        <w:u w:val="none" w:color="000000"/>
        <w:vertAlign w:val="baseline"/>
      </w:rPr>
    </w:lvl>
    <w:lvl w:ilvl="8" w:tplc="B956A6E0">
      <w:start w:val="1"/>
      <w:numFmt w:val="bullet"/>
      <w:lvlText w:val="▪"/>
      <w:lvlJc w:val="left"/>
      <w:pPr>
        <w:ind w:left="6228"/>
      </w:pPr>
      <w:rPr>
        <w:rFonts w:ascii="Segoe UI Symbol" w:eastAsia="Times New Roman" w:hAnsi="Segoe UI Symbol"/>
        <w:b w:val="0"/>
        <w:i w:val="0"/>
        <w:strike w:val="0"/>
        <w:dstrike w:val="0"/>
        <w:color w:val="000000"/>
        <w:sz w:val="24"/>
        <w:u w:val="none" w:color="000000"/>
        <w:vertAlign w:val="baseline"/>
      </w:rPr>
    </w:lvl>
  </w:abstractNum>
  <w:abstractNum w:abstractNumId="41" w15:restartNumberingAfterBreak="0">
    <w:nsid w:val="75480E08"/>
    <w:multiLevelType w:val="multilevel"/>
    <w:tmpl w:val="0FF471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CB50CDF"/>
    <w:multiLevelType w:val="hybridMultilevel"/>
    <w:tmpl w:val="E9446028"/>
    <w:lvl w:ilvl="0" w:tplc="7AEE9B54">
      <w:start w:val="1"/>
      <w:numFmt w:val="bullet"/>
      <w:lvlText w:val="•"/>
      <w:lvlJc w:val="left"/>
      <w:pPr>
        <w:ind w:left="361"/>
      </w:pPr>
      <w:rPr>
        <w:rFonts w:ascii="Arial" w:eastAsia="Times New Roman" w:hAnsi="Arial"/>
        <w:b w:val="0"/>
        <w:i w:val="0"/>
        <w:strike w:val="0"/>
        <w:dstrike w:val="0"/>
        <w:color w:val="000000"/>
        <w:sz w:val="24"/>
        <w:u w:val="none" w:color="000000"/>
        <w:vertAlign w:val="baseline"/>
      </w:rPr>
    </w:lvl>
    <w:lvl w:ilvl="1" w:tplc="94506486">
      <w:start w:val="1"/>
      <w:numFmt w:val="bullet"/>
      <w:lvlText w:val="o"/>
      <w:lvlJc w:val="left"/>
      <w:pPr>
        <w:ind w:left="1188"/>
      </w:pPr>
      <w:rPr>
        <w:rFonts w:ascii="Segoe UI Symbol" w:eastAsia="Times New Roman" w:hAnsi="Segoe UI Symbol"/>
        <w:b w:val="0"/>
        <w:i w:val="0"/>
        <w:strike w:val="0"/>
        <w:dstrike w:val="0"/>
        <w:color w:val="000000"/>
        <w:sz w:val="24"/>
        <w:u w:val="none" w:color="000000"/>
        <w:vertAlign w:val="baseline"/>
      </w:rPr>
    </w:lvl>
    <w:lvl w:ilvl="2" w:tplc="C53882F4">
      <w:start w:val="1"/>
      <w:numFmt w:val="bullet"/>
      <w:lvlText w:val="▪"/>
      <w:lvlJc w:val="left"/>
      <w:pPr>
        <w:ind w:left="1908"/>
      </w:pPr>
      <w:rPr>
        <w:rFonts w:ascii="Segoe UI Symbol" w:eastAsia="Times New Roman" w:hAnsi="Segoe UI Symbol"/>
        <w:b w:val="0"/>
        <w:i w:val="0"/>
        <w:strike w:val="0"/>
        <w:dstrike w:val="0"/>
        <w:color w:val="000000"/>
        <w:sz w:val="24"/>
        <w:u w:val="none" w:color="000000"/>
        <w:vertAlign w:val="baseline"/>
      </w:rPr>
    </w:lvl>
    <w:lvl w:ilvl="3" w:tplc="3A124D14">
      <w:start w:val="1"/>
      <w:numFmt w:val="bullet"/>
      <w:lvlText w:val="•"/>
      <w:lvlJc w:val="left"/>
      <w:pPr>
        <w:ind w:left="2628"/>
      </w:pPr>
      <w:rPr>
        <w:rFonts w:ascii="Arial" w:eastAsia="Times New Roman" w:hAnsi="Arial"/>
        <w:b w:val="0"/>
        <w:i w:val="0"/>
        <w:strike w:val="0"/>
        <w:dstrike w:val="0"/>
        <w:color w:val="000000"/>
        <w:sz w:val="24"/>
        <w:u w:val="none" w:color="000000"/>
        <w:vertAlign w:val="baseline"/>
      </w:rPr>
    </w:lvl>
    <w:lvl w:ilvl="4" w:tplc="86F28B2E">
      <w:start w:val="1"/>
      <w:numFmt w:val="bullet"/>
      <w:lvlText w:val="o"/>
      <w:lvlJc w:val="left"/>
      <w:pPr>
        <w:ind w:left="3348"/>
      </w:pPr>
      <w:rPr>
        <w:rFonts w:ascii="Segoe UI Symbol" w:eastAsia="Times New Roman" w:hAnsi="Segoe UI Symbol"/>
        <w:b w:val="0"/>
        <w:i w:val="0"/>
        <w:strike w:val="0"/>
        <w:dstrike w:val="0"/>
        <w:color w:val="000000"/>
        <w:sz w:val="24"/>
        <w:u w:val="none" w:color="000000"/>
        <w:vertAlign w:val="baseline"/>
      </w:rPr>
    </w:lvl>
    <w:lvl w:ilvl="5" w:tplc="C3C88ADE">
      <w:start w:val="1"/>
      <w:numFmt w:val="bullet"/>
      <w:lvlText w:val="▪"/>
      <w:lvlJc w:val="left"/>
      <w:pPr>
        <w:ind w:left="4068"/>
      </w:pPr>
      <w:rPr>
        <w:rFonts w:ascii="Segoe UI Symbol" w:eastAsia="Times New Roman" w:hAnsi="Segoe UI Symbol"/>
        <w:b w:val="0"/>
        <w:i w:val="0"/>
        <w:strike w:val="0"/>
        <w:dstrike w:val="0"/>
        <w:color w:val="000000"/>
        <w:sz w:val="24"/>
        <w:u w:val="none" w:color="000000"/>
        <w:vertAlign w:val="baseline"/>
      </w:rPr>
    </w:lvl>
    <w:lvl w:ilvl="6" w:tplc="DBC6E8D8">
      <w:start w:val="1"/>
      <w:numFmt w:val="bullet"/>
      <w:lvlText w:val="•"/>
      <w:lvlJc w:val="left"/>
      <w:pPr>
        <w:ind w:left="4788"/>
      </w:pPr>
      <w:rPr>
        <w:rFonts w:ascii="Arial" w:eastAsia="Times New Roman" w:hAnsi="Arial"/>
        <w:b w:val="0"/>
        <w:i w:val="0"/>
        <w:strike w:val="0"/>
        <w:dstrike w:val="0"/>
        <w:color w:val="000000"/>
        <w:sz w:val="24"/>
        <w:u w:val="none" w:color="000000"/>
        <w:vertAlign w:val="baseline"/>
      </w:rPr>
    </w:lvl>
    <w:lvl w:ilvl="7" w:tplc="415271E0">
      <w:start w:val="1"/>
      <w:numFmt w:val="bullet"/>
      <w:lvlText w:val="o"/>
      <w:lvlJc w:val="left"/>
      <w:pPr>
        <w:ind w:left="5508"/>
      </w:pPr>
      <w:rPr>
        <w:rFonts w:ascii="Segoe UI Symbol" w:eastAsia="Times New Roman" w:hAnsi="Segoe UI Symbol"/>
        <w:b w:val="0"/>
        <w:i w:val="0"/>
        <w:strike w:val="0"/>
        <w:dstrike w:val="0"/>
        <w:color w:val="000000"/>
        <w:sz w:val="24"/>
        <w:u w:val="none" w:color="000000"/>
        <w:vertAlign w:val="baseline"/>
      </w:rPr>
    </w:lvl>
    <w:lvl w:ilvl="8" w:tplc="0F385396">
      <w:start w:val="1"/>
      <w:numFmt w:val="bullet"/>
      <w:lvlText w:val="▪"/>
      <w:lvlJc w:val="left"/>
      <w:pPr>
        <w:ind w:left="6228"/>
      </w:pPr>
      <w:rPr>
        <w:rFonts w:ascii="Segoe UI Symbol" w:eastAsia="Times New Roman" w:hAnsi="Segoe UI Symbol"/>
        <w:b w:val="0"/>
        <w:i w:val="0"/>
        <w:strike w:val="0"/>
        <w:dstrike w:val="0"/>
        <w:color w:val="000000"/>
        <w:sz w:val="24"/>
        <w:u w:val="none" w:color="000000"/>
        <w:vertAlign w:val="baseline"/>
      </w:rPr>
    </w:lvl>
  </w:abstractNum>
  <w:abstractNum w:abstractNumId="43" w15:restartNumberingAfterBreak="0">
    <w:nsid w:val="7D1143DB"/>
    <w:multiLevelType w:val="multilevel"/>
    <w:tmpl w:val="C09C97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9"/>
  </w:num>
  <w:num w:numId="3">
    <w:abstractNumId w:val="33"/>
  </w:num>
  <w:num w:numId="4">
    <w:abstractNumId w:val="11"/>
  </w:num>
  <w:num w:numId="5">
    <w:abstractNumId w:val="35"/>
  </w:num>
  <w:num w:numId="6">
    <w:abstractNumId w:val="20"/>
  </w:num>
  <w:num w:numId="7">
    <w:abstractNumId w:val="39"/>
  </w:num>
  <w:num w:numId="8">
    <w:abstractNumId w:val="30"/>
  </w:num>
  <w:num w:numId="9">
    <w:abstractNumId w:val="16"/>
  </w:num>
  <w:num w:numId="10">
    <w:abstractNumId w:val="15"/>
  </w:num>
  <w:num w:numId="11">
    <w:abstractNumId w:val="6"/>
  </w:num>
  <w:num w:numId="12">
    <w:abstractNumId w:val="38"/>
  </w:num>
  <w:num w:numId="13">
    <w:abstractNumId w:val="7"/>
  </w:num>
  <w:num w:numId="14">
    <w:abstractNumId w:val="21"/>
  </w:num>
  <w:num w:numId="15">
    <w:abstractNumId w:val="10"/>
  </w:num>
  <w:num w:numId="16">
    <w:abstractNumId w:val="13"/>
  </w:num>
  <w:num w:numId="17">
    <w:abstractNumId w:val="40"/>
  </w:num>
  <w:num w:numId="18">
    <w:abstractNumId w:val="24"/>
  </w:num>
  <w:num w:numId="19">
    <w:abstractNumId w:val="25"/>
  </w:num>
  <w:num w:numId="20">
    <w:abstractNumId w:val="42"/>
  </w:num>
  <w:num w:numId="21">
    <w:abstractNumId w:val="3"/>
  </w:num>
  <w:num w:numId="22">
    <w:abstractNumId w:val="8"/>
  </w:num>
  <w:num w:numId="23">
    <w:abstractNumId w:val="17"/>
  </w:num>
  <w:num w:numId="24">
    <w:abstractNumId w:val="28"/>
  </w:num>
  <w:num w:numId="25">
    <w:abstractNumId w:val="5"/>
  </w:num>
  <w:num w:numId="26">
    <w:abstractNumId w:val="31"/>
  </w:num>
  <w:num w:numId="27">
    <w:abstractNumId w:val="0"/>
  </w:num>
  <w:num w:numId="28">
    <w:abstractNumId w:val="18"/>
  </w:num>
  <w:num w:numId="29">
    <w:abstractNumId w:val="19"/>
  </w:num>
  <w:num w:numId="30">
    <w:abstractNumId w:val="26"/>
  </w:num>
  <w:num w:numId="31">
    <w:abstractNumId w:val="22"/>
  </w:num>
  <w:num w:numId="32">
    <w:abstractNumId w:val="1"/>
  </w:num>
  <w:num w:numId="33">
    <w:abstractNumId w:val="27"/>
  </w:num>
  <w:num w:numId="34">
    <w:abstractNumId w:val="37"/>
  </w:num>
  <w:num w:numId="35">
    <w:abstractNumId w:val="37"/>
  </w:num>
  <w:num w:numId="36">
    <w:abstractNumId w:val="41"/>
  </w:num>
  <w:num w:numId="37">
    <w:abstractNumId w:val="29"/>
  </w:num>
  <w:num w:numId="38">
    <w:abstractNumId w:val="23"/>
  </w:num>
  <w:num w:numId="39">
    <w:abstractNumId w:val="34"/>
  </w:num>
  <w:num w:numId="40">
    <w:abstractNumId w:val="36"/>
  </w:num>
  <w:num w:numId="41">
    <w:abstractNumId w:val="4"/>
  </w:num>
  <w:num w:numId="42">
    <w:abstractNumId w:val="32"/>
  </w:num>
  <w:num w:numId="43">
    <w:abstractNumId w:val="14"/>
  </w:num>
  <w:num w:numId="44">
    <w:abstractNumId w:val="43"/>
  </w:num>
  <w:num w:numId="45">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F374A"/>
    <w:rsid w:val="00015908"/>
    <w:rsid w:val="0001686B"/>
    <w:rsid w:val="00024B00"/>
    <w:rsid w:val="0005748E"/>
    <w:rsid w:val="00087246"/>
    <w:rsid w:val="00091E2B"/>
    <w:rsid w:val="000A5BCD"/>
    <w:rsid w:val="000C5DAA"/>
    <w:rsid w:val="000D51EC"/>
    <w:rsid w:val="000E766A"/>
    <w:rsid w:val="000E797D"/>
    <w:rsid w:val="000F60D8"/>
    <w:rsid w:val="00125D4D"/>
    <w:rsid w:val="00156AE0"/>
    <w:rsid w:val="00160738"/>
    <w:rsid w:val="00171E5C"/>
    <w:rsid w:val="002042A9"/>
    <w:rsid w:val="002048B4"/>
    <w:rsid w:val="00236900"/>
    <w:rsid w:val="00245BCA"/>
    <w:rsid w:val="002703E6"/>
    <w:rsid w:val="002940BF"/>
    <w:rsid w:val="00317B3B"/>
    <w:rsid w:val="003245CD"/>
    <w:rsid w:val="003359EB"/>
    <w:rsid w:val="00345AA6"/>
    <w:rsid w:val="003505D1"/>
    <w:rsid w:val="00384908"/>
    <w:rsid w:val="00387840"/>
    <w:rsid w:val="003A5E76"/>
    <w:rsid w:val="003F69BC"/>
    <w:rsid w:val="00423F15"/>
    <w:rsid w:val="004415B9"/>
    <w:rsid w:val="00465EFA"/>
    <w:rsid w:val="00470B6C"/>
    <w:rsid w:val="00474EEC"/>
    <w:rsid w:val="00494D4B"/>
    <w:rsid w:val="004B0BC4"/>
    <w:rsid w:val="004B273E"/>
    <w:rsid w:val="00505516"/>
    <w:rsid w:val="00514BBC"/>
    <w:rsid w:val="00537C80"/>
    <w:rsid w:val="005526C4"/>
    <w:rsid w:val="005929D6"/>
    <w:rsid w:val="005955AE"/>
    <w:rsid w:val="00596B12"/>
    <w:rsid w:val="005B5E18"/>
    <w:rsid w:val="005E50FE"/>
    <w:rsid w:val="005E553B"/>
    <w:rsid w:val="00610045"/>
    <w:rsid w:val="006705AE"/>
    <w:rsid w:val="00674D0E"/>
    <w:rsid w:val="006750BB"/>
    <w:rsid w:val="00690EF2"/>
    <w:rsid w:val="006C1C0C"/>
    <w:rsid w:val="006C766B"/>
    <w:rsid w:val="0070551C"/>
    <w:rsid w:val="00714221"/>
    <w:rsid w:val="007245F2"/>
    <w:rsid w:val="00741BD2"/>
    <w:rsid w:val="0078229B"/>
    <w:rsid w:val="007B34F1"/>
    <w:rsid w:val="007E3085"/>
    <w:rsid w:val="007F087D"/>
    <w:rsid w:val="008630D5"/>
    <w:rsid w:val="008721B0"/>
    <w:rsid w:val="008A1EB3"/>
    <w:rsid w:val="008A7BD4"/>
    <w:rsid w:val="008C248C"/>
    <w:rsid w:val="008D7D72"/>
    <w:rsid w:val="008E6A15"/>
    <w:rsid w:val="00911BBB"/>
    <w:rsid w:val="00916222"/>
    <w:rsid w:val="00991322"/>
    <w:rsid w:val="009A379B"/>
    <w:rsid w:val="009C66A7"/>
    <w:rsid w:val="009D7666"/>
    <w:rsid w:val="00A16670"/>
    <w:rsid w:val="00A94A74"/>
    <w:rsid w:val="00AE343B"/>
    <w:rsid w:val="00AE3C0C"/>
    <w:rsid w:val="00B34E3D"/>
    <w:rsid w:val="00B67329"/>
    <w:rsid w:val="00B74FA3"/>
    <w:rsid w:val="00BA523D"/>
    <w:rsid w:val="00BC7A20"/>
    <w:rsid w:val="00BD5A27"/>
    <w:rsid w:val="00BE7122"/>
    <w:rsid w:val="00BF5E2F"/>
    <w:rsid w:val="00C35D18"/>
    <w:rsid w:val="00C47559"/>
    <w:rsid w:val="00C60C6C"/>
    <w:rsid w:val="00C8068F"/>
    <w:rsid w:val="00C810B9"/>
    <w:rsid w:val="00CE2DAD"/>
    <w:rsid w:val="00CE6326"/>
    <w:rsid w:val="00CF374A"/>
    <w:rsid w:val="00D44C34"/>
    <w:rsid w:val="00D4601F"/>
    <w:rsid w:val="00D64C84"/>
    <w:rsid w:val="00D87543"/>
    <w:rsid w:val="00DA70A5"/>
    <w:rsid w:val="00DB1145"/>
    <w:rsid w:val="00DB243A"/>
    <w:rsid w:val="00DF5EFC"/>
    <w:rsid w:val="00DF6343"/>
    <w:rsid w:val="00E11D44"/>
    <w:rsid w:val="00E64B6A"/>
    <w:rsid w:val="00EE2A1F"/>
    <w:rsid w:val="00F41F30"/>
    <w:rsid w:val="00F746EF"/>
    <w:rsid w:val="00F80CAC"/>
    <w:rsid w:val="00F971E4"/>
    <w:rsid w:val="00FD4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CD62"/>
  <w15:docId w15:val="{E7D34CFE-657C-450D-9714-797ACACA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265"/>
  </w:style>
  <w:style w:type="paragraph" w:styleId="1">
    <w:name w:val="heading 1"/>
    <w:basedOn w:val="a"/>
    <w:next w:val="a"/>
    <w:link w:val="10"/>
    <w:uiPriority w:val="9"/>
    <w:qFormat/>
    <w:rsid w:val="00CF374A"/>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
    <w:qFormat/>
    <w:rsid w:val="00CF374A"/>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qFormat/>
    <w:rsid w:val="00CF374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
    <w:qFormat/>
    <w:rsid w:val="00CF374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qFormat/>
    <w:rsid w:val="00CF374A"/>
    <w:pPr>
      <w:keepNext/>
      <w:keepLines/>
      <w:spacing w:before="220" w:after="40" w:line="240" w:lineRule="auto"/>
      <w:contextualSpacing/>
      <w:outlineLvl w:val="4"/>
    </w:pPr>
    <w:rPr>
      <w:rFonts w:ascii="Times New Roman" w:eastAsia="Times New Roman" w:hAnsi="Times New Roman" w:cs="Times New Roman"/>
      <w:b/>
      <w:color w:val="000000"/>
      <w:sz w:val="20"/>
      <w:szCs w:val="20"/>
    </w:rPr>
  </w:style>
  <w:style w:type="paragraph" w:styleId="6">
    <w:name w:val="heading 6"/>
    <w:basedOn w:val="a"/>
    <w:next w:val="a"/>
    <w:link w:val="60"/>
    <w:uiPriority w:val="9"/>
    <w:qFormat/>
    <w:rsid w:val="00CF374A"/>
    <w:pPr>
      <w:keepNext/>
      <w:keepLines/>
      <w:spacing w:before="200" w:after="40" w:line="240" w:lineRule="auto"/>
      <w:contextualSpacing/>
      <w:outlineLvl w:val="5"/>
    </w:pPr>
    <w:rPr>
      <w:rFonts w:ascii="Times New Roman" w:eastAsia="Times New Roman" w:hAnsi="Times New Roman" w:cs="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374A"/>
    <w:rPr>
      <w:rFonts w:ascii="Arial" w:eastAsia="Times New Roman" w:hAnsi="Arial" w:cs="Times New Roman"/>
      <w:b/>
      <w:bCs/>
      <w:kern w:val="32"/>
      <w:sz w:val="32"/>
      <w:szCs w:val="32"/>
    </w:rPr>
  </w:style>
  <w:style w:type="character" w:customStyle="1" w:styleId="20">
    <w:name w:val="Заголовок 2 Знак"/>
    <w:basedOn w:val="a0"/>
    <w:link w:val="2"/>
    <w:uiPriority w:val="9"/>
    <w:rsid w:val="00CF374A"/>
    <w:rPr>
      <w:rFonts w:ascii="Arial" w:eastAsia="Times New Roman" w:hAnsi="Arial" w:cs="Times New Roman"/>
      <w:b/>
      <w:bCs/>
      <w:i/>
      <w:iCs/>
      <w:sz w:val="28"/>
      <w:szCs w:val="28"/>
    </w:rPr>
  </w:style>
  <w:style w:type="character" w:customStyle="1" w:styleId="30">
    <w:name w:val="Заголовок 3 Знак"/>
    <w:basedOn w:val="a0"/>
    <w:link w:val="3"/>
    <w:uiPriority w:val="9"/>
    <w:rsid w:val="00CF374A"/>
    <w:rPr>
      <w:rFonts w:ascii="Arial" w:eastAsia="Times New Roman" w:hAnsi="Arial" w:cs="Times New Roman"/>
      <w:b/>
      <w:bCs/>
      <w:sz w:val="26"/>
      <w:szCs w:val="26"/>
    </w:rPr>
  </w:style>
  <w:style w:type="character" w:customStyle="1" w:styleId="40">
    <w:name w:val="Заголовок 4 Знак"/>
    <w:basedOn w:val="a0"/>
    <w:link w:val="4"/>
    <w:uiPriority w:val="9"/>
    <w:rsid w:val="00CF374A"/>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CF374A"/>
    <w:rPr>
      <w:rFonts w:ascii="Times New Roman" w:eastAsia="Times New Roman" w:hAnsi="Times New Roman" w:cs="Times New Roman"/>
      <w:b/>
      <w:color w:val="000000"/>
      <w:sz w:val="20"/>
      <w:szCs w:val="20"/>
    </w:rPr>
  </w:style>
  <w:style w:type="character" w:customStyle="1" w:styleId="60">
    <w:name w:val="Заголовок 6 Знак"/>
    <w:basedOn w:val="a0"/>
    <w:link w:val="6"/>
    <w:uiPriority w:val="9"/>
    <w:rsid w:val="00CF374A"/>
    <w:rPr>
      <w:rFonts w:ascii="Times New Roman" w:eastAsia="Times New Roman" w:hAnsi="Times New Roman" w:cs="Times New Roman"/>
      <w:b/>
      <w:color w:val="000000"/>
      <w:sz w:val="20"/>
      <w:szCs w:val="20"/>
    </w:rPr>
  </w:style>
  <w:style w:type="paragraph" w:styleId="a3">
    <w:name w:val="Body Text"/>
    <w:basedOn w:val="a"/>
    <w:link w:val="a4"/>
    <w:uiPriority w:val="99"/>
    <w:rsid w:val="00CF374A"/>
    <w:pPr>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rsid w:val="00CF374A"/>
    <w:rPr>
      <w:rFonts w:ascii="Times New Roman" w:eastAsia="Times New Roman" w:hAnsi="Times New Roman" w:cs="Times New Roman"/>
      <w:sz w:val="24"/>
      <w:szCs w:val="24"/>
    </w:rPr>
  </w:style>
  <w:style w:type="paragraph" w:styleId="21">
    <w:name w:val="Body Text 2"/>
    <w:basedOn w:val="a"/>
    <w:link w:val="22"/>
    <w:uiPriority w:val="99"/>
    <w:rsid w:val="00CF374A"/>
    <w:pPr>
      <w:spacing w:after="0" w:line="240" w:lineRule="auto"/>
      <w:ind w:right="-57"/>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rsid w:val="00CF374A"/>
    <w:rPr>
      <w:rFonts w:ascii="Times New Roman" w:eastAsia="Times New Roman" w:hAnsi="Times New Roman" w:cs="Times New Roman"/>
      <w:sz w:val="24"/>
      <w:szCs w:val="24"/>
    </w:rPr>
  </w:style>
  <w:style w:type="character" w:customStyle="1" w:styleId="blk">
    <w:name w:val="blk"/>
    <w:rsid w:val="00CF374A"/>
  </w:style>
  <w:style w:type="paragraph" w:styleId="a5">
    <w:name w:val="footer"/>
    <w:aliases w:val="Нижний колонтитул Знак Знак Знак,Нижний колонтитул1,Нижний колонтитул Знак Знак"/>
    <w:basedOn w:val="a"/>
    <w:link w:val="a6"/>
    <w:uiPriority w:val="99"/>
    <w:rsid w:val="00CF374A"/>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CF374A"/>
    <w:rPr>
      <w:rFonts w:ascii="Times New Roman" w:eastAsia="Times New Roman" w:hAnsi="Times New Roman" w:cs="Times New Roman"/>
      <w:sz w:val="24"/>
      <w:szCs w:val="24"/>
    </w:rPr>
  </w:style>
  <w:style w:type="character" w:styleId="a7">
    <w:name w:val="page number"/>
    <w:uiPriority w:val="99"/>
    <w:rsid w:val="00CF374A"/>
    <w:rPr>
      <w:rFonts w:cs="Times New Roman"/>
    </w:rPr>
  </w:style>
  <w:style w:type="paragraph" w:customStyle="1" w:styleId="Web">
    <w:name w:val="Обычный (Web)"/>
    <w:aliases w:val="Обычный (веб)1"/>
    <w:basedOn w:val="a"/>
    <w:next w:val="a"/>
    <w:uiPriority w:val="10"/>
    <w:qFormat/>
    <w:rsid w:val="00CF374A"/>
    <w:pPr>
      <w:spacing w:before="240" w:after="60" w:line="240" w:lineRule="auto"/>
      <w:jc w:val="center"/>
      <w:outlineLvl w:val="0"/>
    </w:pPr>
    <w:rPr>
      <w:rFonts w:ascii="Cambria" w:eastAsia="Times New Roman" w:hAnsi="Cambria" w:cs="Times New Roman"/>
      <w:b/>
      <w:bCs/>
      <w:kern w:val="28"/>
      <w:sz w:val="32"/>
      <w:szCs w:val="32"/>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rsid w:val="00CF374A"/>
    <w:pPr>
      <w:spacing w:after="0" w:line="240" w:lineRule="auto"/>
    </w:pPr>
    <w:rPr>
      <w:rFonts w:ascii="Times New Roman" w:eastAsia="Times New Roman" w:hAnsi="Times New Roman" w:cs="Times New Roman"/>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CF374A"/>
    <w:rPr>
      <w:rFonts w:ascii="Times New Roman" w:eastAsia="Times New Roman" w:hAnsi="Times New Roman" w:cs="Times New Roman"/>
      <w:sz w:val="20"/>
      <w:szCs w:val="20"/>
      <w:lang w:val="en-US"/>
    </w:rPr>
  </w:style>
  <w:style w:type="character" w:styleId="aa">
    <w:name w:val="footnote reference"/>
    <w:aliases w:val="Знак сноски-FN,Ciae niinee-FN,AЗнак сноски зел"/>
    <w:uiPriority w:val="99"/>
    <w:rsid w:val="00CF374A"/>
    <w:rPr>
      <w:rFonts w:cs="Times New Roman"/>
      <w:vertAlign w:val="superscript"/>
    </w:rPr>
  </w:style>
  <w:style w:type="paragraph" w:styleId="23">
    <w:name w:val="List 2"/>
    <w:basedOn w:val="a"/>
    <w:uiPriority w:val="99"/>
    <w:rsid w:val="00CF374A"/>
    <w:pPr>
      <w:spacing w:before="120" w:after="120" w:line="240" w:lineRule="auto"/>
      <w:ind w:left="720" w:hanging="360"/>
      <w:jc w:val="both"/>
    </w:pPr>
    <w:rPr>
      <w:rFonts w:ascii="Arial" w:eastAsia="Batang" w:hAnsi="Arial" w:cs="Times New Roman"/>
      <w:sz w:val="20"/>
      <w:szCs w:val="24"/>
      <w:lang w:eastAsia="ko-KR"/>
    </w:rPr>
  </w:style>
  <w:style w:type="character" w:styleId="ab">
    <w:name w:val="Hyperlink"/>
    <w:uiPriority w:val="99"/>
    <w:rsid w:val="00CF374A"/>
    <w:rPr>
      <w:rFonts w:cs="Times New Roman"/>
      <w:color w:val="0000FF"/>
      <w:u w:val="single"/>
    </w:rPr>
  </w:style>
  <w:style w:type="paragraph" w:styleId="11">
    <w:name w:val="toc 1"/>
    <w:basedOn w:val="a"/>
    <w:next w:val="a"/>
    <w:autoRedefine/>
    <w:uiPriority w:val="39"/>
    <w:rsid w:val="00CF374A"/>
    <w:pPr>
      <w:spacing w:before="240" w:after="120" w:line="240" w:lineRule="auto"/>
    </w:pPr>
    <w:rPr>
      <w:rFonts w:ascii="Calibri" w:eastAsia="Times New Roman" w:hAnsi="Calibri" w:cs="Calibri"/>
      <w:b/>
      <w:bCs/>
      <w:sz w:val="20"/>
      <w:szCs w:val="20"/>
    </w:rPr>
  </w:style>
  <w:style w:type="paragraph" w:styleId="24">
    <w:name w:val="toc 2"/>
    <w:basedOn w:val="a"/>
    <w:next w:val="a"/>
    <w:autoRedefine/>
    <w:uiPriority w:val="39"/>
    <w:rsid w:val="00CF374A"/>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CF374A"/>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CF374A"/>
    <w:rPr>
      <w:rFonts w:ascii="Times New Roman" w:hAnsi="Times New Roman"/>
      <w:sz w:val="20"/>
      <w:lang w:eastAsia="ru-RU"/>
    </w:rPr>
  </w:style>
  <w:style w:type="paragraph" w:styleId="ac">
    <w:name w:val="List Paragraph"/>
    <w:basedOn w:val="a"/>
    <w:uiPriority w:val="34"/>
    <w:qFormat/>
    <w:rsid w:val="00CF374A"/>
    <w:pPr>
      <w:spacing w:before="120" w:after="120" w:line="240" w:lineRule="auto"/>
      <w:ind w:left="708"/>
    </w:pPr>
    <w:rPr>
      <w:rFonts w:ascii="Times New Roman" w:eastAsia="Times New Roman" w:hAnsi="Times New Roman" w:cs="Times New Roman"/>
      <w:sz w:val="24"/>
      <w:szCs w:val="24"/>
    </w:rPr>
  </w:style>
  <w:style w:type="character" w:styleId="ad">
    <w:name w:val="Emphasis"/>
    <w:uiPriority w:val="20"/>
    <w:qFormat/>
    <w:rsid w:val="00CF374A"/>
    <w:rPr>
      <w:rFonts w:cs="Times New Roman"/>
      <w:i/>
    </w:rPr>
  </w:style>
  <w:style w:type="paragraph" w:styleId="ae">
    <w:name w:val="Balloon Text"/>
    <w:basedOn w:val="a"/>
    <w:link w:val="af"/>
    <w:uiPriority w:val="99"/>
    <w:rsid w:val="00CF374A"/>
    <w:pPr>
      <w:spacing w:after="0" w:line="240" w:lineRule="auto"/>
    </w:pPr>
    <w:rPr>
      <w:rFonts w:ascii="Segoe UI" w:eastAsia="Times New Roman" w:hAnsi="Segoe UI" w:cs="Times New Roman"/>
      <w:sz w:val="18"/>
      <w:szCs w:val="18"/>
    </w:rPr>
  </w:style>
  <w:style w:type="character" w:customStyle="1" w:styleId="af">
    <w:name w:val="Текст выноски Знак"/>
    <w:basedOn w:val="a0"/>
    <w:link w:val="ae"/>
    <w:uiPriority w:val="99"/>
    <w:rsid w:val="00CF374A"/>
    <w:rPr>
      <w:rFonts w:ascii="Segoe UI" w:eastAsia="Times New Roman" w:hAnsi="Segoe UI" w:cs="Times New Roman"/>
      <w:sz w:val="18"/>
      <w:szCs w:val="18"/>
    </w:rPr>
  </w:style>
  <w:style w:type="paragraph" w:customStyle="1" w:styleId="ConsPlusNormal">
    <w:name w:val="ConsPlusNormal"/>
    <w:link w:val="ConsPlusNormal0"/>
    <w:rsid w:val="00CF374A"/>
    <w:pPr>
      <w:widowControl w:val="0"/>
      <w:autoSpaceDE w:val="0"/>
      <w:autoSpaceDN w:val="0"/>
      <w:adjustRightInd w:val="0"/>
      <w:spacing w:after="0" w:line="240" w:lineRule="auto"/>
    </w:pPr>
    <w:rPr>
      <w:rFonts w:ascii="Arial" w:eastAsia="Times New Roman" w:hAnsi="Arial" w:cs="Times New Roman"/>
      <w:sz w:val="20"/>
      <w:szCs w:val="20"/>
    </w:rPr>
  </w:style>
  <w:style w:type="character" w:customStyle="1" w:styleId="ConsPlusNormal0">
    <w:name w:val="ConsPlusNormal Знак"/>
    <w:link w:val="ConsPlusNormal"/>
    <w:locked/>
    <w:rsid w:val="00CF374A"/>
    <w:rPr>
      <w:rFonts w:ascii="Arial" w:eastAsia="Times New Roman" w:hAnsi="Arial" w:cs="Times New Roman"/>
      <w:sz w:val="20"/>
      <w:szCs w:val="20"/>
    </w:rPr>
  </w:style>
  <w:style w:type="paragraph" w:styleId="af0">
    <w:name w:val="header"/>
    <w:basedOn w:val="a"/>
    <w:link w:val="af1"/>
    <w:uiPriority w:val="99"/>
    <w:unhideWhenUsed/>
    <w:rsid w:val="00CF374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CF374A"/>
    <w:rPr>
      <w:rFonts w:ascii="Times New Roman" w:eastAsia="Times New Roman" w:hAnsi="Times New Roman" w:cs="Times New Roman"/>
      <w:sz w:val="24"/>
      <w:szCs w:val="24"/>
    </w:rPr>
  </w:style>
  <w:style w:type="paragraph" w:styleId="25">
    <w:name w:val="Body Text Indent 2"/>
    <w:basedOn w:val="a"/>
    <w:link w:val="26"/>
    <w:uiPriority w:val="99"/>
    <w:rsid w:val="00CF374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CF374A"/>
    <w:rPr>
      <w:rFonts w:ascii="Times New Roman" w:eastAsia="Times New Roman" w:hAnsi="Times New Roman" w:cs="Times New Roman"/>
      <w:sz w:val="24"/>
      <w:szCs w:val="24"/>
    </w:rPr>
  </w:style>
  <w:style w:type="paragraph" w:styleId="af2">
    <w:name w:val="annotation text"/>
    <w:basedOn w:val="a"/>
    <w:link w:val="af3"/>
    <w:uiPriority w:val="99"/>
    <w:unhideWhenUsed/>
    <w:rsid w:val="00CF374A"/>
    <w:pPr>
      <w:spacing w:after="0" w:line="240" w:lineRule="auto"/>
    </w:pPr>
    <w:rPr>
      <w:rFonts w:ascii="Calibri" w:eastAsia="Times New Roman" w:hAnsi="Calibri" w:cs="Times New Roman"/>
      <w:sz w:val="20"/>
      <w:szCs w:val="20"/>
    </w:rPr>
  </w:style>
  <w:style w:type="character" w:customStyle="1" w:styleId="af3">
    <w:name w:val="Текст примечания Знак"/>
    <w:basedOn w:val="a0"/>
    <w:link w:val="af2"/>
    <w:uiPriority w:val="99"/>
    <w:rsid w:val="00CF374A"/>
    <w:rPr>
      <w:rFonts w:ascii="Calibri" w:eastAsia="Times New Roman" w:hAnsi="Calibri" w:cs="Times New Roman"/>
      <w:sz w:val="20"/>
      <w:szCs w:val="20"/>
    </w:rPr>
  </w:style>
  <w:style w:type="character" w:customStyle="1" w:styleId="12">
    <w:name w:val="Текст примечания Знак1"/>
    <w:uiPriority w:val="99"/>
    <w:semiHidden/>
    <w:rsid w:val="00CF374A"/>
    <w:rPr>
      <w:rFonts w:cs="Times New Roman"/>
      <w:sz w:val="20"/>
      <w:szCs w:val="20"/>
    </w:rPr>
  </w:style>
  <w:style w:type="paragraph" w:styleId="af4">
    <w:name w:val="annotation subject"/>
    <w:basedOn w:val="af2"/>
    <w:next w:val="af2"/>
    <w:link w:val="af5"/>
    <w:uiPriority w:val="99"/>
    <w:unhideWhenUsed/>
    <w:rsid w:val="00CF374A"/>
    <w:rPr>
      <w:b/>
      <w:bCs/>
    </w:rPr>
  </w:style>
  <w:style w:type="character" w:customStyle="1" w:styleId="af5">
    <w:name w:val="Тема примечания Знак"/>
    <w:basedOn w:val="af3"/>
    <w:link w:val="af4"/>
    <w:uiPriority w:val="99"/>
    <w:rsid w:val="00CF374A"/>
    <w:rPr>
      <w:rFonts w:ascii="Calibri" w:eastAsia="Times New Roman" w:hAnsi="Calibri" w:cs="Times New Roman"/>
      <w:b/>
      <w:bCs/>
      <w:sz w:val="20"/>
      <w:szCs w:val="20"/>
    </w:rPr>
  </w:style>
  <w:style w:type="character" w:customStyle="1" w:styleId="13">
    <w:name w:val="Тема примечания Знак1"/>
    <w:uiPriority w:val="99"/>
    <w:semiHidden/>
    <w:rsid w:val="00CF374A"/>
    <w:rPr>
      <w:rFonts w:cs="Times New Roman"/>
      <w:b/>
      <w:bCs/>
      <w:sz w:val="20"/>
      <w:szCs w:val="20"/>
    </w:rPr>
  </w:style>
  <w:style w:type="character" w:customStyle="1" w:styleId="apple-converted-space">
    <w:name w:val="apple-converted-space"/>
    <w:rsid w:val="00CF374A"/>
  </w:style>
  <w:style w:type="character" w:customStyle="1" w:styleId="af6">
    <w:name w:val="Цветовое выделение"/>
    <w:uiPriority w:val="99"/>
    <w:rsid w:val="00CF374A"/>
    <w:rPr>
      <w:b/>
      <w:color w:val="26282F"/>
    </w:rPr>
  </w:style>
  <w:style w:type="character" w:customStyle="1" w:styleId="af7">
    <w:name w:val="Гипертекстовая ссылка"/>
    <w:uiPriority w:val="99"/>
    <w:rsid w:val="00CF374A"/>
    <w:rPr>
      <w:b/>
      <w:color w:val="106BBE"/>
    </w:rPr>
  </w:style>
  <w:style w:type="character" w:customStyle="1" w:styleId="af8">
    <w:name w:val="Активная гипертекстовая ссылка"/>
    <w:uiPriority w:val="99"/>
    <w:rsid w:val="00CF374A"/>
    <w:rPr>
      <w:b/>
      <w:color w:val="106BBE"/>
      <w:u w:val="single"/>
    </w:rPr>
  </w:style>
  <w:style w:type="paragraph" w:customStyle="1" w:styleId="af9">
    <w:name w:val="Внимание"/>
    <w:basedOn w:val="a"/>
    <w:next w:val="a"/>
    <w:uiPriority w:val="99"/>
    <w:rsid w:val="00CF374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a">
    <w:name w:val="Внимание: криминал!!"/>
    <w:basedOn w:val="af9"/>
    <w:next w:val="a"/>
    <w:uiPriority w:val="99"/>
    <w:rsid w:val="00CF374A"/>
  </w:style>
  <w:style w:type="paragraph" w:customStyle="1" w:styleId="afb">
    <w:name w:val="Внимание: недобросовестность!"/>
    <w:basedOn w:val="af9"/>
    <w:next w:val="a"/>
    <w:uiPriority w:val="99"/>
    <w:rsid w:val="00CF374A"/>
  </w:style>
  <w:style w:type="character" w:customStyle="1" w:styleId="afc">
    <w:name w:val="Выделение для Базового Поиска"/>
    <w:uiPriority w:val="99"/>
    <w:rsid w:val="00CF374A"/>
    <w:rPr>
      <w:b/>
      <w:color w:val="0058A9"/>
    </w:rPr>
  </w:style>
  <w:style w:type="character" w:customStyle="1" w:styleId="afd">
    <w:name w:val="Выделение для Базового Поиска (курсив)"/>
    <w:uiPriority w:val="99"/>
    <w:rsid w:val="00CF374A"/>
    <w:rPr>
      <w:b/>
      <w:i/>
      <w:color w:val="0058A9"/>
    </w:rPr>
  </w:style>
  <w:style w:type="paragraph" w:customStyle="1" w:styleId="afe">
    <w:name w:val="Дочерний элемент списка"/>
    <w:basedOn w:val="a"/>
    <w:next w:val="a"/>
    <w:uiPriority w:val="99"/>
    <w:rsid w:val="00CF374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
    <w:name w:val="Основное меню (преемственное)"/>
    <w:basedOn w:val="a"/>
    <w:next w:val="a"/>
    <w:uiPriority w:val="99"/>
    <w:rsid w:val="00CF374A"/>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4">
    <w:name w:val="Заголовок1"/>
    <w:basedOn w:val="aff"/>
    <w:next w:val="a"/>
    <w:uiPriority w:val="99"/>
    <w:rsid w:val="00CF374A"/>
    <w:rPr>
      <w:b/>
      <w:bCs/>
      <w:color w:val="0058A9"/>
      <w:shd w:val="clear" w:color="auto" w:fill="ECE9D8"/>
    </w:rPr>
  </w:style>
  <w:style w:type="paragraph" w:customStyle="1" w:styleId="aff0">
    <w:name w:val="Заголовок группы контролов"/>
    <w:basedOn w:val="a"/>
    <w:next w:val="a"/>
    <w:uiPriority w:val="99"/>
    <w:rsid w:val="00CF374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1">
    <w:name w:val="Заголовок для информации об изменениях"/>
    <w:basedOn w:val="1"/>
    <w:next w:val="a"/>
    <w:uiPriority w:val="99"/>
    <w:rsid w:val="00CF374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2">
    <w:name w:val="Заголовок распахивающейся части диалога"/>
    <w:basedOn w:val="a"/>
    <w:next w:val="a"/>
    <w:uiPriority w:val="99"/>
    <w:rsid w:val="00CF374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3">
    <w:name w:val="Заголовок своего сообщения"/>
    <w:uiPriority w:val="99"/>
    <w:rsid w:val="00CF374A"/>
    <w:rPr>
      <w:b/>
      <w:color w:val="26282F"/>
    </w:rPr>
  </w:style>
  <w:style w:type="paragraph" w:customStyle="1" w:styleId="aff4">
    <w:name w:val="Заголовок статьи"/>
    <w:basedOn w:val="a"/>
    <w:next w:val="a"/>
    <w:uiPriority w:val="99"/>
    <w:rsid w:val="00CF374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5">
    <w:name w:val="Заголовок чужого сообщения"/>
    <w:uiPriority w:val="99"/>
    <w:rsid w:val="00CF374A"/>
    <w:rPr>
      <w:b/>
      <w:color w:val="FF0000"/>
    </w:rPr>
  </w:style>
  <w:style w:type="paragraph" w:customStyle="1" w:styleId="aff6">
    <w:name w:val="Заголовок ЭР (левое окно)"/>
    <w:basedOn w:val="a"/>
    <w:next w:val="a"/>
    <w:uiPriority w:val="99"/>
    <w:rsid w:val="00CF374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7">
    <w:name w:val="Заголовок ЭР (правое окно)"/>
    <w:basedOn w:val="aff6"/>
    <w:next w:val="a"/>
    <w:uiPriority w:val="99"/>
    <w:rsid w:val="00CF374A"/>
    <w:pPr>
      <w:spacing w:after="0"/>
      <w:jc w:val="left"/>
    </w:pPr>
  </w:style>
  <w:style w:type="paragraph" w:customStyle="1" w:styleId="aff8">
    <w:name w:val="Интерактивный заголовок"/>
    <w:basedOn w:val="14"/>
    <w:next w:val="a"/>
    <w:uiPriority w:val="99"/>
    <w:rsid w:val="00CF374A"/>
    <w:rPr>
      <w:u w:val="single"/>
    </w:rPr>
  </w:style>
  <w:style w:type="paragraph" w:customStyle="1" w:styleId="aff9">
    <w:name w:val="Текст информации об изменениях"/>
    <w:basedOn w:val="a"/>
    <w:next w:val="a"/>
    <w:uiPriority w:val="99"/>
    <w:rsid w:val="00CF374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a">
    <w:name w:val="Информация об изменениях"/>
    <w:basedOn w:val="aff9"/>
    <w:next w:val="a"/>
    <w:uiPriority w:val="99"/>
    <w:rsid w:val="00CF374A"/>
    <w:pPr>
      <w:spacing w:before="180"/>
      <w:ind w:left="360" w:right="360" w:firstLine="0"/>
    </w:pPr>
    <w:rPr>
      <w:shd w:val="clear" w:color="auto" w:fill="EAEFED"/>
    </w:rPr>
  </w:style>
  <w:style w:type="paragraph" w:customStyle="1" w:styleId="affb">
    <w:name w:val="Текст (справка)"/>
    <w:basedOn w:val="a"/>
    <w:next w:val="a"/>
    <w:uiPriority w:val="99"/>
    <w:rsid w:val="00CF374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c">
    <w:name w:val="Комментарий"/>
    <w:basedOn w:val="affb"/>
    <w:next w:val="a"/>
    <w:uiPriority w:val="99"/>
    <w:rsid w:val="00CF374A"/>
    <w:pPr>
      <w:spacing w:before="75"/>
      <w:ind w:right="0"/>
      <w:jc w:val="both"/>
    </w:pPr>
    <w:rPr>
      <w:color w:val="353842"/>
      <w:shd w:val="clear" w:color="auto" w:fill="F0F0F0"/>
    </w:rPr>
  </w:style>
  <w:style w:type="paragraph" w:customStyle="1" w:styleId="affd">
    <w:name w:val="Информация об изменениях документа"/>
    <w:basedOn w:val="affc"/>
    <w:next w:val="a"/>
    <w:uiPriority w:val="99"/>
    <w:rsid w:val="00CF374A"/>
    <w:rPr>
      <w:i/>
      <w:iCs/>
    </w:rPr>
  </w:style>
  <w:style w:type="paragraph" w:customStyle="1" w:styleId="affe">
    <w:name w:val="Текст (лев. подпись)"/>
    <w:basedOn w:val="a"/>
    <w:next w:val="a"/>
    <w:uiPriority w:val="99"/>
    <w:rsid w:val="00CF374A"/>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
    <w:name w:val="Колонтитул (левый)"/>
    <w:basedOn w:val="affe"/>
    <w:next w:val="a"/>
    <w:uiPriority w:val="99"/>
    <w:rsid w:val="00CF374A"/>
    <w:rPr>
      <w:sz w:val="14"/>
      <w:szCs w:val="14"/>
    </w:rPr>
  </w:style>
  <w:style w:type="paragraph" w:customStyle="1" w:styleId="afff0">
    <w:name w:val="Текст (прав. подпись)"/>
    <w:basedOn w:val="a"/>
    <w:next w:val="a"/>
    <w:uiPriority w:val="99"/>
    <w:rsid w:val="00CF374A"/>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1">
    <w:name w:val="Колонтитул (правый)"/>
    <w:basedOn w:val="afff0"/>
    <w:next w:val="a"/>
    <w:uiPriority w:val="99"/>
    <w:rsid w:val="00CF374A"/>
    <w:rPr>
      <w:sz w:val="14"/>
      <w:szCs w:val="14"/>
    </w:rPr>
  </w:style>
  <w:style w:type="paragraph" w:customStyle="1" w:styleId="afff2">
    <w:name w:val="Комментарий пользователя"/>
    <w:basedOn w:val="affc"/>
    <w:next w:val="a"/>
    <w:uiPriority w:val="99"/>
    <w:rsid w:val="00CF374A"/>
    <w:pPr>
      <w:jc w:val="left"/>
    </w:pPr>
    <w:rPr>
      <w:shd w:val="clear" w:color="auto" w:fill="FFDFE0"/>
    </w:rPr>
  </w:style>
  <w:style w:type="paragraph" w:customStyle="1" w:styleId="afff3">
    <w:name w:val="Куда обратиться?"/>
    <w:basedOn w:val="af9"/>
    <w:next w:val="a"/>
    <w:uiPriority w:val="99"/>
    <w:rsid w:val="00CF374A"/>
  </w:style>
  <w:style w:type="paragraph" w:customStyle="1" w:styleId="afff4">
    <w:name w:val="Моноширинный"/>
    <w:basedOn w:val="a"/>
    <w:next w:val="a"/>
    <w:uiPriority w:val="99"/>
    <w:rsid w:val="00CF374A"/>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5">
    <w:name w:val="Найденные слова"/>
    <w:uiPriority w:val="99"/>
    <w:rsid w:val="00CF374A"/>
    <w:rPr>
      <w:b/>
      <w:color w:val="26282F"/>
      <w:shd w:val="clear" w:color="auto" w:fill="FFF580"/>
    </w:rPr>
  </w:style>
  <w:style w:type="paragraph" w:customStyle="1" w:styleId="afff6">
    <w:name w:val="Напишите нам"/>
    <w:basedOn w:val="a"/>
    <w:next w:val="a"/>
    <w:uiPriority w:val="99"/>
    <w:rsid w:val="00CF374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7">
    <w:name w:val="Не вступил в силу"/>
    <w:uiPriority w:val="99"/>
    <w:rsid w:val="00CF374A"/>
    <w:rPr>
      <w:b/>
      <w:color w:val="000000"/>
      <w:shd w:val="clear" w:color="auto" w:fill="D8EDE8"/>
    </w:rPr>
  </w:style>
  <w:style w:type="paragraph" w:customStyle="1" w:styleId="afff8">
    <w:name w:val="Необходимые документы"/>
    <w:basedOn w:val="af9"/>
    <w:next w:val="a"/>
    <w:uiPriority w:val="99"/>
    <w:rsid w:val="00CF374A"/>
    <w:pPr>
      <w:ind w:firstLine="118"/>
    </w:pPr>
  </w:style>
  <w:style w:type="paragraph" w:customStyle="1" w:styleId="afff9">
    <w:name w:val="Нормальный (таблица)"/>
    <w:basedOn w:val="a"/>
    <w:next w:val="a"/>
    <w:uiPriority w:val="99"/>
    <w:rsid w:val="00CF374A"/>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a">
    <w:name w:val="Таблицы (моноширинный)"/>
    <w:basedOn w:val="a"/>
    <w:next w:val="a"/>
    <w:uiPriority w:val="99"/>
    <w:rsid w:val="00CF374A"/>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b">
    <w:name w:val="Оглавление"/>
    <w:basedOn w:val="afffa"/>
    <w:next w:val="a"/>
    <w:uiPriority w:val="99"/>
    <w:rsid w:val="00CF374A"/>
    <w:pPr>
      <w:ind w:left="140"/>
    </w:pPr>
  </w:style>
  <w:style w:type="character" w:customStyle="1" w:styleId="afffc">
    <w:name w:val="Опечатки"/>
    <w:uiPriority w:val="99"/>
    <w:rsid w:val="00CF374A"/>
    <w:rPr>
      <w:color w:val="FF0000"/>
    </w:rPr>
  </w:style>
  <w:style w:type="paragraph" w:customStyle="1" w:styleId="afffd">
    <w:name w:val="Переменная часть"/>
    <w:basedOn w:val="aff"/>
    <w:next w:val="a"/>
    <w:uiPriority w:val="99"/>
    <w:rsid w:val="00CF374A"/>
    <w:rPr>
      <w:sz w:val="18"/>
      <w:szCs w:val="18"/>
    </w:rPr>
  </w:style>
  <w:style w:type="paragraph" w:customStyle="1" w:styleId="afffe">
    <w:name w:val="Подвал для информации об изменениях"/>
    <w:basedOn w:val="1"/>
    <w:next w:val="a"/>
    <w:uiPriority w:val="99"/>
    <w:rsid w:val="00CF374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
    <w:name w:val="Подзаголовок для информации об изменениях"/>
    <w:basedOn w:val="aff9"/>
    <w:next w:val="a"/>
    <w:uiPriority w:val="99"/>
    <w:rsid w:val="00CF374A"/>
    <w:rPr>
      <w:b/>
      <w:bCs/>
    </w:rPr>
  </w:style>
  <w:style w:type="paragraph" w:customStyle="1" w:styleId="affff0">
    <w:name w:val="Подчёркнуный текст"/>
    <w:basedOn w:val="a"/>
    <w:next w:val="a"/>
    <w:uiPriority w:val="99"/>
    <w:rsid w:val="00CF374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1">
    <w:name w:val="Постоянная часть"/>
    <w:basedOn w:val="aff"/>
    <w:next w:val="a"/>
    <w:uiPriority w:val="99"/>
    <w:rsid w:val="00CF374A"/>
    <w:rPr>
      <w:sz w:val="20"/>
      <w:szCs w:val="20"/>
    </w:rPr>
  </w:style>
  <w:style w:type="paragraph" w:customStyle="1" w:styleId="affff2">
    <w:name w:val="Прижатый влево"/>
    <w:basedOn w:val="a"/>
    <w:next w:val="a"/>
    <w:uiPriority w:val="99"/>
    <w:rsid w:val="00CF374A"/>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3">
    <w:name w:val="Пример."/>
    <w:basedOn w:val="af9"/>
    <w:next w:val="a"/>
    <w:uiPriority w:val="99"/>
    <w:rsid w:val="00CF374A"/>
  </w:style>
  <w:style w:type="paragraph" w:customStyle="1" w:styleId="affff4">
    <w:name w:val="Примечание."/>
    <w:basedOn w:val="af9"/>
    <w:next w:val="a"/>
    <w:uiPriority w:val="99"/>
    <w:rsid w:val="00CF374A"/>
  </w:style>
  <w:style w:type="character" w:customStyle="1" w:styleId="affff5">
    <w:name w:val="Продолжение ссылки"/>
    <w:uiPriority w:val="99"/>
    <w:rsid w:val="00CF374A"/>
  </w:style>
  <w:style w:type="paragraph" w:customStyle="1" w:styleId="affff6">
    <w:name w:val="Словарная статья"/>
    <w:basedOn w:val="a"/>
    <w:next w:val="a"/>
    <w:uiPriority w:val="99"/>
    <w:rsid w:val="00CF374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7">
    <w:name w:val="Сравнение редакций"/>
    <w:uiPriority w:val="99"/>
    <w:rsid w:val="00CF374A"/>
    <w:rPr>
      <w:b/>
      <w:color w:val="26282F"/>
    </w:rPr>
  </w:style>
  <w:style w:type="character" w:customStyle="1" w:styleId="affff8">
    <w:name w:val="Сравнение редакций. Добавленный фрагмент"/>
    <w:uiPriority w:val="99"/>
    <w:rsid w:val="00CF374A"/>
    <w:rPr>
      <w:color w:val="000000"/>
      <w:shd w:val="clear" w:color="auto" w:fill="C1D7FF"/>
    </w:rPr>
  </w:style>
  <w:style w:type="character" w:customStyle="1" w:styleId="affff9">
    <w:name w:val="Сравнение редакций. Удаленный фрагмент"/>
    <w:uiPriority w:val="99"/>
    <w:rsid w:val="00CF374A"/>
    <w:rPr>
      <w:color w:val="000000"/>
      <w:shd w:val="clear" w:color="auto" w:fill="C4C413"/>
    </w:rPr>
  </w:style>
  <w:style w:type="paragraph" w:customStyle="1" w:styleId="affffa">
    <w:name w:val="Ссылка на официальную публикацию"/>
    <w:basedOn w:val="a"/>
    <w:next w:val="a"/>
    <w:uiPriority w:val="99"/>
    <w:rsid w:val="00CF374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b">
    <w:name w:val="Ссылка на утративший силу документ"/>
    <w:uiPriority w:val="99"/>
    <w:rsid w:val="00CF374A"/>
    <w:rPr>
      <w:b/>
      <w:color w:val="749232"/>
    </w:rPr>
  </w:style>
  <w:style w:type="paragraph" w:customStyle="1" w:styleId="affffc">
    <w:name w:val="Текст в таблице"/>
    <w:basedOn w:val="afff9"/>
    <w:next w:val="a"/>
    <w:uiPriority w:val="99"/>
    <w:rsid w:val="00CF374A"/>
    <w:pPr>
      <w:ind w:firstLine="500"/>
    </w:pPr>
  </w:style>
  <w:style w:type="paragraph" w:customStyle="1" w:styleId="affffd">
    <w:name w:val="Текст ЭР (см. также)"/>
    <w:basedOn w:val="a"/>
    <w:next w:val="a"/>
    <w:uiPriority w:val="99"/>
    <w:rsid w:val="00CF374A"/>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e">
    <w:name w:val="Технический комментарий"/>
    <w:basedOn w:val="a"/>
    <w:next w:val="a"/>
    <w:uiPriority w:val="99"/>
    <w:rsid w:val="00CF374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
    <w:name w:val="Утратил силу"/>
    <w:uiPriority w:val="99"/>
    <w:rsid w:val="00CF374A"/>
    <w:rPr>
      <w:b/>
      <w:strike/>
      <w:color w:val="666600"/>
    </w:rPr>
  </w:style>
  <w:style w:type="paragraph" w:customStyle="1" w:styleId="afffff0">
    <w:name w:val="Формула"/>
    <w:basedOn w:val="a"/>
    <w:next w:val="a"/>
    <w:uiPriority w:val="99"/>
    <w:rsid w:val="00CF374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1">
    <w:name w:val="Центрированный (таблица)"/>
    <w:basedOn w:val="afff9"/>
    <w:next w:val="a"/>
    <w:uiPriority w:val="99"/>
    <w:rsid w:val="00CF374A"/>
    <w:pPr>
      <w:jc w:val="center"/>
    </w:pPr>
  </w:style>
  <w:style w:type="paragraph" w:customStyle="1" w:styleId="-">
    <w:name w:val="ЭР-содержание (правое окно)"/>
    <w:basedOn w:val="a"/>
    <w:next w:val="a"/>
    <w:uiPriority w:val="99"/>
    <w:rsid w:val="00CF374A"/>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link w:val="Default0"/>
    <w:rsid w:val="00CF374A"/>
    <w:pPr>
      <w:autoSpaceDE w:val="0"/>
      <w:autoSpaceDN w:val="0"/>
      <w:adjustRightInd w:val="0"/>
      <w:spacing w:after="0" w:line="240" w:lineRule="auto"/>
    </w:pPr>
    <w:rPr>
      <w:rFonts w:ascii="Times New Roman" w:eastAsia="Times New Roman" w:hAnsi="Times New Roman" w:cs="Times New Roman"/>
      <w:color w:val="000000"/>
      <w:sz w:val="24"/>
      <w:szCs w:val="20"/>
      <w:lang w:eastAsia="en-US"/>
    </w:rPr>
  </w:style>
  <w:style w:type="character" w:customStyle="1" w:styleId="Default0">
    <w:name w:val="Default Знак"/>
    <w:link w:val="Default"/>
    <w:locked/>
    <w:rsid w:val="00CF374A"/>
    <w:rPr>
      <w:rFonts w:ascii="Times New Roman" w:eastAsia="Times New Roman" w:hAnsi="Times New Roman" w:cs="Times New Roman"/>
      <w:color w:val="000000"/>
      <w:sz w:val="24"/>
      <w:szCs w:val="20"/>
      <w:lang w:eastAsia="en-US"/>
    </w:rPr>
  </w:style>
  <w:style w:type="character" w:styleId="afffff2">
    <w:name w:val="annotation reference"/>
    <w:uiPriority w:val="99"/>
    <w:unhideWhenUsed/>
    <w:rsid w:val="00CF374A"/>
    <w:rPr>
      <w:rFonts w:cs="Times New Roman"/>
      <w:sz w:val="16"/>
    </w:rPr>
  </w:style>
  <w:style w:type="paragraph" w:styleId="41">
    <w:name w:val="toc 4"/>
    <w:basedOn w:val="a"/>
    <w:next w:val="a"/>
    <w:autoRedefine/>
    <w:uiPriority w:val="39"/>
    <w:rsid w:val="00CF374A"/>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39"/>
    <w:rsid w:val="00CF374A"/>
    <w:pPr>
      <w:spacing w:after="0" w:line="240" w:lineRule="auto"/>
      <w:ind w:left="960"/>
    </w:pPr>
    <w:rPr>
      <w:rFonts w:ascii="Calibri" w:eastAsia="Times New Roman" w:hAnsi="Calibri" w:cs="Calibri"/>
      <w:sz w:val="20"/>
      <w:szCs w:val="20"/>
    </w:rPr>
  </w:style>
  <w:style w:type="paragraph" w:styleId="61">
    <w:name w:val="toc 6"/>
    <w:basedOn w:val="a"/>
    <w:next w:val="a"/>
    <w:autoRedefine/>
    <w:uiPriority w:val="39"/>
    <w:rsid w:val="00CF374A"/>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39"/>
    <w:rsid w:val="00CF374A"/>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39"/>
    <w:rsid w:val="00CF374A"/>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39"/>
    <w:rsid w:val="00CF374A"/>
    <w:pPr>
      <w:spacing w:after="0" w:line="240" w:lineRule="auto"/>
      <w:ind w:left="1920"/>
    </w:pPr>
    <w:rPr>
      <w:rFonts w:ascii="Calibri" w:eastAsia="Times New Roman" w:hAnsi="Calibri" w:cs="Calibri"/>
      <w:sz w:val="20"/>
      <w:szCs w:val="20"/>
    </w:rPr>
  </w:style>
  <w:style w:type="paragraph" w:customStyle="1" w:styleId="s1">
    <w:name w:val="s_1"/>
    <w:basedOn w:val="a"/>
    <w:uiPriority w:val="99"/>
    <w:rsid w:val="00CF374A"/>
    <w:pPr>
      <w:spacing w:before="100" w:beforeAutospacing="1" w:after="100" w:afterAutospacing="1" w:line="240" w:lineRule="auto"/>
    </w:pPr>
    <w:rPr>
      <w:rFonts w:ascii="Times New Roman" w:eastAsia="Times New Roman" w:hAnsi="Times New Roman" w:cs="Times New Roman"/>
      <w:sz w:val="24"/>
      <w:szCs w:val="24"/>
    </w:rPr>
  </w:style>
  <w:style w:type="table" w:styleId="afffff3">
    <w:name w:val="Table Grid"/>
    <w:basedOn w:val="a1"/>
    <w:uiPriority w:val="5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endnote text"/>
    <w:basedOn w:val="a"/>
    <w:link w:val="afffff5"/>
    <w:uiPriority w:val="99"/>
    <w:semiHidden/>
    <w:unhideWhenUsed/>
    <w:rsid w:val="00CF374A"/>
    <w:pPr>
      <w:spacing w:after="0" w:line="240" w:lineRule="auto"/>
    </w:pPr>
    <w:rPr>
      <w:rFonts w:ascii="Calibri" w:eastAsia="Times New Roman" w:hAnsi="Calibri" w:cs="Times New Roman"/>
      <w:sz w:val="20"/>
      <w:szCs w:val="20"/>
    </w:rPr>
  </w:style>
  <w:style w:type="character" w:customStyle="1" w:styleId="afffff5">
    <w:name w:val="Текст концевой сноски Знак"/>
    <w:basedOn w:val="a0"/>
    <w:link w:val="afffff4"/>
    <w:uiPriority w:val="99"/>
    <w:semiHidden/>
    <w:rsid w:val="00CF374A"/>
    <w:rPr>
      <w:rFonts w:ascii="Calibri" w:eastAsia="Times New Roman" w:hAnsi="Calibri" w:cs="Times New Roman"/>
      <w:sz w:val="20"/>
      <w:szCs w:val="20"/>
    </w:rPr>
  </w:style>
  <w:style w:type="character" w:styleId="afffff6">
    <w:name w:val="endnote reference"/>
    <w:uiPriority w:val="99"/>
    <w:semiHidden/>
    <w:unhideWhenUsed/>
    <w:rsid w:val="00CF374A"/>
    <w:rPr>
      <w:rFonts w:cs="Times New Roman"/>
      <w:vertAlign w:val="superscript"/>
    </w:rPr>
  </w:style>
  <w:style w:type="paragraph" w:styleId="afffff7">
    <w:name w:val="Subtitle"/>
    <w:basedOn w:val="a"/>
    <w:next w:val="a"/>
    <w:link w:val="afffff8"/>
    <w:uiPriority w:val="11"/>
    <w:qFormat/>
    <w:rsid w:val="00CF374A"/>
    <w:pPr>
      <w:spacing w:after="60" w:line="240" w:lineRule="auto"/>
      <w:jc w:val="center"/>
      <w:outlineLvl w:val="1"/>
    </w:pPr>
    <w:rPr>
      <w:rFonts w:ascii="Cambria" w:eastAsia="Times New Roman" w:hAnsi="Cambria" w:cs="Times New Roman"/>
      <w:sz w:val="24"/>
      <w:szCs w:val="24"/>
    </w:rPr>
  </w:style>
  <w:style w:type="character" w:customStyle="1" w:styleId="afffff8">
    <w:name w:val="Подзаголовок Знак"/>
    <w:basedOn w:val="a0"/>
    <w:link w:val="afffff7"/>
    <w:uiPriority w:val="11"/>
    <w:rsid w:val="00CF374A"/>
    <w:rPr>
      <w:rFonts w:ascii="Cambria" w:eastAsia="Times New Roman" w:hAnsi="Cambria" w:cs="Times New Roman"/>
      <w:sz w:val="24"/>
      <w:szCs w:val="24"/>
    </w:rPr>
  </w:style>
  <w:style w:type="character" w:customStyle="1" w:styleId="FontStyle12">
    <w:name w:val="Font Style12"/>
    <w:uiPriority w:val="99"/>
    <w:rsid w:val="00CF374A"/>
    <w:rPr>
      <w:rFonts w:ascii="Lucida Sans Unicode" w:hAnsi="Lucida Sans Unicode"/>
      <w:sz w:val="14"/>
    </w:rPr>
  </w:style>
  <w:style w:type="character" w:customStyle="1" w:styleId="afffff9">
    <w:name w:val="Заголовок Знак"/>
    <w:link w:val="afffffa"/>
    <w:uiPriority w:val="10"/>
    <w:locked/>
    <w:rsid w:val="00CF374A"/>
    <w:rPr>
      <w:rFonts w:ascii="Cambria" w:eastAsia="Times New Roman" w:hAnsi="Cambria" w:cs="Times New Roman"/>
      <w:b/>
      <w:bCs/>
      <w:kern w:val="28"/>
      <w:sz w:val="32"/>
      <w:szCs w:val="32"/>
    </w:rPr>
  </w:style>
  <w:style w:type="paragraph" w:styleId="afffffa">
    <w:name w:val="Title"/>
    <w:basedOn w:val="a"/>
    <w:next w:val="a"/>
    <w:link w:val="afffff9"/>
    <w:uiPriority w:val="10"/>
    <w:qFormat/>
    <w:rsid w:val="00CF374A"/>
    <w:pPr>
      <w:pBdr>
        <w:bottom w:val="single" w:sz="8" w:space="4" w:color="4F81BD" w:themeColor="accent1"/>
      </w:pBdr>
      <w:spacing w:after="300" w:line="240" w:lineRule="auto"/>
      <w:contextualSpacing/>
    </w:pPr>
    <w:rPr>
      <w:rFonts w:ascii="Cambria" w:eastAsia="Times New Roman" w:hAnsi="Cambria" w:cs="Times New Roman"/>
      <w:b/>
      <w:bCs/>
      <w:kern w:val="28"/>
      <w:sz w:val="32"/>
      <w:szCs w:val="32"/>
    </w:rPr>
  </w:style>
  <w:style w:type="character" w:styleId="afffffb">
    <w:name w:val="Strong"/>
    <w:uiPriority w:val="22"/>
    <w:qFormat/>
    <w:rsid w:val="00CF374A"/>
    <w:rPr>
      <w:rFonts w:cs="Times New Roman"/>
      <w:b/>
    </w:rPr>
  </w:style>
  <w:style w:type="character" w:customStyle="1" w:styleId="aaa">
    <w:name w:val="aaa Знак"/>
    <w:link w:val="aaa0"/>
    <w:locked/>
    <w:rsid w:val="00CF374A"/>
    <w:rPr>
      <w:b/>
      <w:caps/>
      <w:sz w:val="24"/>
    </w:rPr>
  </w:style>
  <w:style w:type="paragraph" w:customStyle="1" w:styleId="aaa0">
    <w:name w:val="aaa"/>
    <w:basedOn w:val="a"/>
    <w:link w:val="aaa"/>
    <w:qFormat/>
    <w:rsid w:val="00CF37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pPr>
    <w:rPr>
      <w:b/>
      <w:caps/>
      <w:sz w:val="24"/>
    </w:rPr>
  </w:style>
  <w:style w:type="paragraph" w:customStyle="1" w:styleId="s16">
    <w:name w:val="s_16"/>
    <w:basedOn w:val="a"/>
    <w:uiPriority w:val="99"/>
    <w:rsid w:val="00CF374A"/>
    <w:pPr>
      <w:spacing w:before="100" w:beforeAutospacing="1" w:after="100" w:afterAutospacing="1" w:line="240" w:lineRule="auto"/>
    </w:pPr>
    <w:rPr>
      <w:rFonts w:ascii="Times New Roman" w:eastAsia="Times New Roman" w:hAnsi="Times New Roman" w:cs="Times New Roman"/>
      <w:sz w:val="24"/>
      <w:szCs w:val="24"/>
    </w:rPr>
  </w:style>
  <w:style w:type="paragraph" w:styleId="afffffc">
    <w:name w:val="Body Text Indent"/>
    <w:basedOn w:val="a"/>
    <w:link w:val="afffffd"/>
    <w:uiPriority w:val="99"/>
    <w:semiHidden/>
    <w:unhideWhenUsed/>
    <w:rsid w:val="00CF374A"/>
    <w:pPr>
      <w:spacing w:after="120"/>
      <w:ind w:left="283"/>
    </w:pPr>
    <w:rPr>
      <w:rFonts w:ascii="Calibri" w:eastAsia="Times New Roman" w:hAnsi="Calibri" w:cs="Times New Roman"/>
      <w:sz w:val="20"/>
      <w:szCs w:val="20"/>
    </w:rPr>
  </w:style>
  <w:style w:type="character" w:customStyle="1" w:styleId="afffffd">
    <w:name w:val="Основной текст с отступом Знак"/>
    <w:basedOn w:val="a0"/>
    <w:link w:val="afffffc"/>
    <w:uiPriority w:val="99"/>
    <w:semiHidden/>
    <w:rsid w:val="00CF374A"/>
    <w:rPr>
      <w:rFonts w:ascii="Calibri" w:eastAsia="Times New Roman" w:hAnsi="Calibri" w:cs="Times New Roman"/>
      <w:sz w:val="20"/>
      <w:szCs w:val="20"/>
    </w:rPr>
  </w:style>
  <w:style w:type="paragraph" w:customStyle="1" w:styleId="afffffe">
    <w:name w:val="Содержимое таблицы"/>
    <w:basedOn w:val="a"/>
    <w:uiPriority w:val="99"/>
    <w:rsid w:val="00CF374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tyle3">
    <w:name w:val="Style3"/>
    <w:basedOn w:val="a"/>
    <w:uiPriority w:val="99"/>
    <w:rsid w:val="00CF374A"/>
    <w:pPr>
      <w:widowControl w:val="0"/>
      <w:autoSpaceDE w:val="0"/>
      <w:autoSpaceDN w:val="0"/>
      <w:adjustRightInd w:val="0"/>
      <w:spacing w:after="0" w:line="226" w:lineRule="exact"/>
      <w:ind w:hanging="317"/>
    </w:pPr>
    <w:rPr>
      <w:rFonts w:ascii="Arial" w:eastAsia="Times New Roman" w:hAnsi="Arial" w:cs="Arial"/>
      <w:sz w:val="24"/>
      <w:szCs w:val="24"/>
    </w:rPr>
  </w:style>
  <w:style w:type="paragraph" w:customStyle="1" w:styleId="Style4">
    <w:name w:val="Style4"/>
    <w:basedOn w:val="a"/>
    <w:uiPriority w:val="99"/>
    <w:rsid w:val="00CF374A"/>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3">
    <w:name w:val="Font Style13"/>
    <w:uiPriority w:val="99"/>
    <w:rsid w:val="00CF374A"/>
    <w:rPr>
      <w:rFonts w:ascii="Times New Roman" w:hAnsi="Times New Roman"/>
      <w:b/>
      <w:sz w:val="18"/>
    </w:rPr>
  </w:style>
  <w:style w:type="paragraph" w:customStyle="1" w:styleId="Style45">
    <w:name w:val="Style45"/>
    <w:basedOn w:val="a"/>
    <w:uiPriority w:val="99"/>
    <w:rsid w:val="00CF374A"/>
    <w:pPr>
      <w:widowControl w:val="0"/>
      <w:autoSpaceDE w:val="0"/>
      <w:autoSpaceDN w:val="0"/>
      <w:adjustRightInd w:val="0"/>
      <w:spacing w:after="0" w:line="264" w:lineRule="exact"/>
      <w:ind w:hanging="384"/>
    </w:pPr>
    <w:rPr>
      <w:rFonts w:ascii="Segoe UI" w:eastAsia="Times New Roman" w:hAnsi="Segoe UI" w:cs="Times New Roman"/>
      <w:sz w:val="24"/>
      <w:szCs w:val="24"/>
    </w:rPr>
  </w:style>
  <w:style w:type="character" w:customStyle="1" w:styleId="FontStyle62">
    <w:name w:val="Font Style62"/>
    <w:rsid w:val="00CF374A"/>
    <w:rPr>
      <w:rFonts w:ascii="Times New Roman" w:hAnsi="Times New Roman"/>
      <w:sz w:val="20"/>
    </w:rPr>
  </w:style>
  <w:style w:type="character" w:customStyle="1" w:styleId="c3">
    <w:name w:val="c3"/>
    <w:rsid w:val="00CF374A"/>
    <w:rPr>
      <w:rFonts w:cs="Times New Roman"/>
    </w:rPr>
  </w:style>
  <w:style w:type="paragraph" w:customStyle="1" w:styleId="c29">
    <w:name w:val="c29"/>
    <w:basedOn w:val="a"/>
    <w:uiPriority w:val="99"/>
    <w:rsid w:val="00CF37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uiPriority w:val="99"/>
    <w:rsid w:val="00CF374A"/>
    <w:pPr>
      <w:spacing w:before="100" w:beforeAutospacing="1" w:after="100" w:afterAutospacing="1" w:line="240" w:lineRule="auto"/>
    </w:pPr>
    <w:rPr>
      <w:rFonts w:ascii="Times New Roman" w:eastAsia="Times New Roman" w:hAnsi="Times New Roman" w:cs="Times New Roman"/>
      <w:sz w:val="24"/>
      <w:szCs w:val="24"/>
    </w:rPr>
  </w:style>
  <w:style w:type="paragraph" w:styleId="affffff">
    <w:name w:val="No Spacing"/>
    <w:link w:val="affffff0"/>
    <w:uiPriority w:val="1"/>
    <w:qFormat/>
    <w:rsid w:val="00CF374A"/>
    <w:pPr>
      <w:spacing w:after="0" w:line="240" w:lineRule="auto"/>
    </w:pPr>
    <w:rPr>
      <w:rFonts w:ascii="Times New Roman" w:eastAsia="Times New Roman" w:hAnsi="Times New Roman" w:cs="Times New Roman"/>
      <w:color w:val="000000"/>
      <w:sz w:val="20"/>
      <w:szCs w:val="20"/>
    </w:rPr>
  </w:style>
  <w:style w:type="character" w:customStyle="1" w:styleId="affffff0">
    <w:name w:val="Без интервала Знак"/>
    <w:link w:val="affffff"/>
    <w:uiPriority w:val="1"/>
    <w:locked/>
    <w:rsid w:val="00CF374A"/>
    <w:rPr>
      <w:rFonts w:ascii="Times New Roman" w:eastAsia="Times New Roman" w:hAnsi="Times New Roman" w:cs="Times New Roman"/>
      <w:color w:val="000000"/>
      <w:sz w:val="20"/>
      <w:szCs w:val="20"/>
    </w:rPr>
  </w:style>
  <w:style w:type="character" w:styleId="affffff1">
    <w:name w:val="FollowedHyperlink"/>
    <w:uiPriority w:val="99"/>
    <w:semiHidden/>
    <w:unhideWhenUsed/>
    <w:rsid w:val="00CF374A"/>
    <w:rPr>
      <w:rFonts w:cs="Times New Roman"/>
      <w:color w:val="800080"/>
      <w:u w:val="single"/>
    </w:rPr>
  </w:style>
  <w:style w:type="table" w:customStyle="1" w:styleId="TableNormal">
    <w:name w:val="Table Normal"/>
    <w:rsid w:val="00CF374A"/>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paragraph" w:customStyle="1" w:styleId="27">
    <w:name w:val="Абзац списка2"/>
    <w:basedOn w:val="a"/>
    <w:uiPriority w:val="99"/>
    <w:rsid w:val="00CF374A"/>
    <w:pPr>
      <w:spacing w:after="160" w:line="259" w:lineRule="auto"/>
      <w:ind w:left="720"/>
      <w:contextualSpacing/>
    </w:pPr>
    <w:rPr>
      <w:rFonts w:ascii="Calibri" w:eastAsia="Times New Roman" w:hAnsi="Calibri" w:cs="Times New Roman"/>
      <w:lang w:eastAsia="en-US"/>
    </w:rPr>
  </w:style>
  <w:style w:type="character" w:customStyle="1" w:styleId="post-b1">
    <w:name w:val="post-b1"/>
    <w:rsid w:val="00CF374A"/>
    <w:rPr>
      <w:rFonts w:cs="Times New Roman"/>
      <w:b/>
      <w:bCs/>
    </w:rPr>
  </w:style>
  <w:style w:type="paragraph" w:customStyle="1" w:styleId="book-authors">
    <w:name w:val="book-authors"/>
    <w:basedOn w:val="a"/>
    <w:uiPriority w:val="99"/>
    <w:rsid w:val="00CF374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book-summary">
    <w:name w:val="book-summary"/>
    <w:basedOn w:val="a"/>
    <w:uiPriority w:val="99"/>
    <w:rsid w:val="00CF374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28">
    <w:name w:val="Знак2"/>
    <w:basedOn w:val="a"/>
    <w:uiPriority w:val="99"/>
    <w:rsid w:val="00CF374A"/>
    <w:pPr>
      <w:tabs>
        <w:tab w:val="left" w:pos="708"/>
      </w:tabs>
      <w:spacing w:after="160" w:line="240" w:lineRule="exact"/>
    </w:pPr>
    <w:rPr>
      <w:rFonts w:ascii="Verdana" w:eastAsia="Times New Roman" w:hAnsi="Verdana" w:cs="Verdana"/>
      <w:sz w:val="20"/>
      <w:szCs w:val="20"/>
      <w:lang w:val="en-US" w:eastAsia="en-US"/>
    </w:rPr>
  </w:style>
  <w:style w:type="paragraph" w:customStyle="1" w:styleId="normal-p">
    <w:name w:val="normal-p"/>
    <w:basedOn w:val="a"/>
    <w:uiPriority w:val="99"/>
    <w:rsid w:val="00CF374A"/>
    <w:pPr>
      <w:spacing w:after="150" w:line="240" w:lineRule="auto"/>
    </w:pPr>
    <w:rPr>
      <w:rFonts w:ascii="Times New Roman" w:eastAsia="Times New Roman" w:hAnsi="Times New Roman" w:cs="Times New Roman"/>
      <w:sz w:val="24"/>
      <w:szCs w:val="24"/>
      <w:lang w:eastAsia="zh-TW"/>
    </w:rPr>
  </w:style>
  <w:style w:type="character" w:customStyle="1" w:styleId="normal-h">
    <w:name w:val="normal-h"/>
    <w:rsid w:val="00CF374A"/>
    <w:rPr>
      <w:rFonts w:cs="Times New Roman"/>
    </w:rPr>
  </w:style>
  <w:style w:type="table" w:customStyle="1" w:styleId="TableGrid">
    <w:name w:val="TableGrid"/>
    <w:rsid w:val="00CF374A"/>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Grid1"/>
    <w:rsid w:val="00CF374A"/>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spelling-content-entity">
    <w:name w:val="spelling-content-entity"/>
    <w:rsid w:val="00CF374A"/>
    <w:rPr>
      <w:rFonts w:cs="Times New Roman"/>
    </w:rPr>
  </w:style>
  <w:style w:type="character" w:customStyle="1" w:styleId="FontStyle31">
    <w:name w:val="Font Style31"/>
    <w:rsid w:val="00CF374A"/>
    <w:rPr>
      <w:rFonts w:ascii="Times New Roman" w:hAnsi="Times New Roman"/>
      <w:sz w:val="16"/>
    </w:rPr>
  </w:style>
  <w:style w:type="character" w:customStyle="1" w:styleId="l6">
    <w:name w:val="l6"/>
    <w:rsid w:val="00CF374A"/>
  </w:style>
  <w:style w:type="character" w:customStyle="1" w:styleId="small">
    <w:name w:val="small"/>
    <w:rsid w:val="00CF374A"/>
    <w:rPr>
      <w:rFonts w:cs="Times New Roman"/>
    </w:rPr>
  </w:style>
  <w:style w:type="table" w:styleId="15">
    <w:name w:val="Table Grid 1"/>
    <w:basedOn w:val="a1"/>
    <w:uiPriority w:val="99"/>
    <w:rsid w:val="00CF374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CF374A"/>
    <w:rPr>
      <w:rFonts w:eastAsia="Times New Roman"/>
      <w:i/>
      <w:sz w:val="27"/>
      <w:shd w:val="clear" w:color="auto" w:fill="FFFFFF"/>
    </w:rPr>
  </w:style>
  <w:style w:type="paragraph" w:customStyle="1" w:styleId="81">
    <w:name w:val="Основной текст (8)"/>
    <w:basedOn w:val="a"/>
    <w:link w:val="80"/>
    <w:rsid w:val="00CF374A"/>
    <w:pPr>
      <w:shd w:val="clear" w:color="auto" w:fill="FFFFFF"/>
      <w:spacing w:after="0" w:line="240" w:lineRule="atLeast"/>
    </w:pPr>
    <w:rPr>
      <w:rFonts w:eastAsia="Times New Roman"/>
      <w:i/>
      <w:sz w:val="27"/>
    </w:rPr>
  </w:style>
  <w:style w:type="paragraph" w:styleId="affffff2">
    <w:name w:val="List"/>
    <w:basedOn w:val="a"/>
    <w:uiPriority w:val="99"/>
    <w:rsid w:val="00CF374A"/>
    <w:pPr>
      <w:spacing w:after="0" w:line="240" w:lineRule="auto"/>
      <w:ind w:left="283" w:hanging="283"/>
    </w:pPr>
    <w:rPr>
      <w:rFonts w:ascii="Times New Roman" w:eastAsia="Times New Roman" w:hAnsi="Times New Roman" w:cs="Times New Roman"/>
      <w:sz w:val="24"/>
      <w:szCs w:val="24"/>
    </w:rPr>
  </w:style>
  <w:style w:type="character" w:customStyle="1" w:styleId="52">
    <w:name w:val="Основной текст (5)_"/>
    <w:link w:val="53"/>
    <w:locked/>
    <w:rsid w:val="00CF374A"/>
    <w:rPr>
      <w:shd w:val="clear" w:color="auto" w:fill="FFFFFF"/>
    </w:rPr>
  </w:style>
  <w:style w:type="paragraph" w:customStyle="1" w:styleId="53">
    <w:name w:val="Основной текст (5)"/>
    <w:basedOn w:val="a"/>
    <w:link w:val="52"/>
    <w:rsid w:val="00CF374A"/>
    <w:pPr>
      <w:shd w:val="clear" w:color="auto" w:fill="FFFFFF"/>
      <w:spacing w:after="480" w:line="274" w:lineRule="exact"/>
      <w:jc w:val="both"/>
    </w:pPr>
  </w:style>
  <w:style w:type="character" w:customStyle="1" w:styleId="70">
    <w:name w:val="Основной текст (7)_"/>
    <w:link w:val="71"/>
    <w:locked/>
    <w:rsid w:val="00CF374A"/>
    <w:rPr>
      <w:sz w:val="27"/>
      <w:shd w:val="clear" w:color="auto" w:fill="FFFFFF"/>
    </w:rPr>
  </w:style>
  <w:style w:type="paragraph" w:customStyle="1" w:styleId="71">
    <w:name w:val="Основной текст (7)"/>
    <w:basedOn w:val="a"/>
    <w:link w:val="70"/>
    <w:rsid w:val="00CF374A"/>
    <w:pPr>
      <w:shd w:val="clear" w:color="auto" w:fill="FFFFFF"/>
      <w:spacing w:before="480" w:after="60" w:line="240" w:lineRule="atLeast"/>
      <w:ind w:hanging="340"/>
    </w:pPr>
    <w:rPr>
      <w:sz w:val="27"/>
    </w:rPr>
  </w:style>
  <w:style w:type="character" w:customStyle="1" w:styleId="32">
    <w:name w:val="Заголовок №3_"/>
    <w:link w:val="310"/>
    <w:locked/>
    <w:rsid w:val="00CF374A"/>
    <w:rPr>
      <w:b/>
      <w:sz w:val="27"/>
      <w:shd w:val="clear" w:color="auto" w:fill="FFFFFF"/>
    </w:rPr>
  </w:style>
  <w:style w:type="paragraph" w:customStyle="1" w:styleId="310">
    <w:name w:val="Заголовок №31"/>
    <w:basedOn w:val="a"/>
    <w:link w:val="32"/>
    <w:rsid w:val="00CF374A"/>
    <w:pPr>
      <w:shd w:val="clear" w:color="auto" w:fill="FFFFFF"/>
      <w:spacing w:after="300" w:line="326" w:lineRule="exact"/>
      <w:jc w:val="center"/>
      <w:outlineLvl w:val="2"/>
    </w:pPr>
    <w:rPr>
      <w:b/>
      <w:sz w:val="27"/>
    </w:rPr>
  </w:style>
  <w:style w:type="character" w:customStyle="1" w:styleId="74">
    <w:name w:val="Основной текст (7) + Полужирный4"/>
    <w:rsid w:val="00CF374A"/>
    <w:rPr>
      <w:b/>
      <w:sz w:val="27"/>
    </w:rPr>
  </w:style>
  <w:style w:type="character" w:customStyle="1" w:styleId="29">
    <w:name w:val="Заголовок №2_"/>
    <w:link w:val="210"/>
    <w:locked/>
    <w:rsid w:val="00CF374A"/>
    <w:rPr>
      <w:b/>
      <w:sz w:val="27"/>
      <w:shd w:val="clear" w:color="auto" w:fill="FFFFFF"/>
      <w:lang w:val="en-US" w:eastAsia="en-US"/>
    </w:rPr>
  </w:style>
  <w:style w:type="paragraph" w:customStyle="1" w:styleId="210">
    <w:name w:val="Заголовок №21"/>
    <w:basedOn w:val="a"/>
    <w:link w:val="29"/>
    <w:rsid w:val="00CF374A"/>
    <w:pPr>
      <w:shd w:val="clear" w:color="auto" w:fill="FFFFFF"/>
      <w:spacing w:before="60" w:after="420" w:line="240" w:lineRule="atLeast"/>
      <w:outlineLvl w:val="1"/>
    </w:pPr>
    <w:rPr>
      <w:b/>
      <w:sz w:val="27"/>
      <w:lang w:val="en-US" w:eastAsia="en-US"/>
    </w:rPr>
  </w:style>
  <w:style w:type="character" w:customStyle="1" w:styleId="2a">
    <w:name w:val="Заголовок №2"/>
    <w:rsid w:val="00CF374A"/>
    <w:rPr>
      <w:b/>
      <w:sz w:val="27"/>
      <w:u w:val="single"/>
      <w:lang w:val="en-US" w:eastAsia="en-US"/>
    </w:rPr>
  </w:style>
  <w:style w:type="character" w:customStyle="1" w:styleId="73">
    <w:name w:val="Основной текст (7) + Полужирный3"/>
    <w:rsid w:val="00CF374A"/>
    <w:rPr>
      <w:b/>
      <w:sz w:val="27"/>
    </w:rPr>
  </w:style>
  <w:style w:type="character" w:customStyle="1" w:styleId="16">
    <w:name w:val="Заголовок №1_"/>
    <w:link w:val="110"/>
    <w:locked/>
    <w:rsid w:val="00CF374A"/>
    <w:rPr>
      <w:b/>
      <w:sz w:val="27"/>
      <w:shd w:val="clear" w:color="auto" w:fill="FFFFFF"/>
    </w:rPr>
  </w:style>
  <w:style w:type="paragraph" w:customStyle="1" w:styleId="110">
    <w:name w:val="Заголовок №11"/>
    <w:basedOn w:val="a"/>
    <w:link w:val="16"/>
    <w:rsid w:val="00CF374A"/>
    <w:pPr>
      <w:shd w:val="clear" w:color="auto" w:fill="FFFFFF"/>
      <w:spacing w:after="300" w:line="322" w:lineRule="exact"/>
      <w:jc w:val="center"/>
      <w:outlineLvl w:val="0"/>
    </w:pPr>
    <w:rPr>
      <w:b/>
      <w:sz w:val="27"/>
    </w:rPr>
  </w:style>
  <w:style w:type="character" w:customStyle="1" w:styleId="17">
    <w:name w:val="Заголовок №1"/>
    <w:rsid w:val="00CF374A"/>
    <w:rPr>
      <w:rFonts w:cs="Times New Roman"/>
      <w:b/>
      <w:bCs/>
      <w:sz w:val="27"/>
      <w:szCs w:val="27"/>
      <w:shd w:val="clear" w:color="auto" w:fill="FFFFFF"/>
    </w:rPr>
  </w:style>
  <w:style w:type="character" w:customStyle="1" w:styleId="710">
    <w:name w:val="Основной текст (7) + Полужирный1"/>
    <w:rsid w:val="00CF374A"/>
    <w:rPr>
      <w:b/>
      <w:sz w:val="27"/>
    </w:rPr>
  </w:style>
  <w:style w:type="character" w:customStyle="1" w:styleId="150">
    <w:name w:val="Основной текст (15)_"/>
    <w:link w:val="151"/>
    <w:locked/>
    <w:rsid w:val="00CF374A"/>
    <w:rPr>
      <w:rFonts w:eastAsia="Times New Roman"/>
      <w:sz w:val="19"/>
      <w:shd w:val="clear" w:color="auto" w:fill="FFFFFF"/>
    </w:rPr>
  </w:style>
  <w:style w:type="paragraph" w:customStyle="1" w:styleId="151">
    <w:name w:val="Основной текст (15)"/>
    <w:basedOn w:val="a"/>
    <w:link w:val="150"/>
    <w:rsid w:val="00CF374A"/>
    <w:pPr>
      <w:shd w:val="clear" w:color="auto" w:fill="FFFFFF"/>
      <w:spacing w:after="0" w:line="240" w:lineRule="atLeast"/>
    </w:pPr>
    <w:rPr>
      <w:rFonts w:eastAsia="Times New Roman"/>
      <w:sz w:val="19"/>
    </w:rPr>
  </w:style>
  <w:style w:type="character" w:customStyle="1" w:styleId="apple-style-span">
    <w:name w:val="apple-style-span"/>
    <w:rsid w:val="00CF374A"/>
    <w:rPr>
      <w:rFonts w:cs="Times New Roman"/>
    </w:rPr>
  </w:style>
  <w:style w:type="table" w:styleId="-2">
    <w:name w:val="Table Web 2"/>
    <w:basedOn w:val="a1"/>
    <w:uiPriority w:val="99"/>
    <w:rsid w:val="00CF374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CF374A"/>
    <w:rPr>
      <w:rFonts w:eastAsia="Times New Roman"/>
      <w:i/>
      <w:sz w:val="23"/>
      <w:shd w:val="clear" w:color="auto" w:fill="FFFFFF"/>
    </w:rPr>
  </w:style>
  <w:style w:type="paragraph" w:customStyle="1" w:styleId="171">
    <w:name w:val="Основной текст (17)"/>
    <w:basedOn w:val="a"/>
    <w:link w:val="170"/>
    <w:rsid w:val="00CF374A"/>
    <w:pPr>
      <w:shd w:val="clear" w:color="auto" w:fill="FFFFFF"/>
      <w:spacing w:after="0" w:line="240" w:lineRule="atLeast"/>
    </w:pPr>
    <w:rPr>
      <w:rFonts w:eastAsia="Times New Roman"/>
      <w:i/>
      <w:sz w:val="23"/>
    </w:rPr>
  </w:style>
  <w:style w:type="paragraph" w:customStyle="1" w:styleId="510">
    <w:name w:val="Основной текст (5)1"/>
    <w:basedOn w:val="a"/>
    <w:uiPriority w:val="99"/>
    <w:rsid w:val="00CF374A"/>
    <w:pPr>
      <w:shd w:val="clear" w:color="auto" w:fill="FFFFFF"/>
      <w:spacing w:after="360" w:line="274" w:lineRule="exact"/>
      <w:jc w:val="both"/>
    </w:pPr>
    <w:rPr>
      <w:rFonts w:ascii="Calibri" w:eastAsia="Times New Roman" w:hAnsi="Calibri" w:cs="Times New Roman"/>
    </w:rPr>
  </w:style>
  <w:style w:type="character" w:customStyle="1" w:styleId="130">
    <w:name w:val="Основной текст (13)"/>
    <w:rsid w:val="00CF374A"/>
    <w:rPr>
      <w:rFonts w:eastAsia="Times New Roman"/>
      <w:b/>
      <w:sz w:val="19"/>
      <w:lang w:val="ru-RU" w:eastAsia="ru-RU"/>
    </w:rPr>
  </w:style>
  <w:style w:type="character" w:customStyle="1" w:styleId="160">
    <w:name w:val="Основной текст (16)_"/>
    <w:link w:val="161"/>
    <w:locked/>
    <w:rsid w:val="00CF374A"/>
    <w:rPr>
      <w:rFonts w:eastAsia="Times New Roman"/>
      <w:b/>
      <w:i/>
      <w:sz w:val="19"/>
      <w:shd w:val="clear" w:color="auto" w:fill="FFFFFF"/>
    </w:rPr>
  </w:style>
  <w:style w:type="paragraph" w:customStyle="1" w:styleId="161">
    <w:name w:val="Основной текст (16)"/>
    <w:basedOn w:val="a"/>
    <w:link w:val="160"/>
    <w:rsid w:val="00CF374A"/>
    <w:pPr>
      <w:shd w:val="clear" w:color="auto" w:fill="FFFFFF"/>
      <w:spacing w:after="0" w:line="240" w:lineRule="atLeast"/>
    </w:pPr>
    <w:rPr>
      <w:rFonts w:eastAsia="Times New Roman"/>
      <w:b/>
      <w:i/>
      <w:sz w:val="19"/>
    </w:rPr>
  </w:style>
  <w:style w:type="character" w:styleId="HTML">
    <w:name w:val="HTML Cite"/>
    <w:uiPriority w:val="99"/>
    <w:unhideWhenUsed/>
    <w:rsid w:val="00CF374A"/>
    <w:rPr>
      <w:rFonts w:cs="Times New Roman"/>
      <w:i/>
    </w:rPr>
  </w:style>
  <w:style w:type="paragraph" w:customStyle="1" w:styleId="18">
    <w:name w:val="Тема примечания1"/>
    <w:basedOn w:val="af2"/>
    <w:next w:val="af2"/>
    <w:uiPriority w:val="99"/>
    <w:unhideWhenUsed/>
    <w:rsid w:val="00CF374A"/>
    <w:rPr>
      <w:rFonts w:eastAsia="PMingLiU" w:cs="Arial"/>
      <w:b/>
      <w:bCs/>
      <w:sz w:val="22"/>
      <w:szCs w:val="22"/>
      <w:lang w:eastAsia="en-US"/>
    </w:rPr>
  </w:style>
  <w:style w:type="table" w:customStyle="1" w:styleId="19">
    <w:name w:val="Сетка таблицы1"/>
    <w:basedOn w:val="a1"/>
    <w:next w:val="afffff3"/>
    <w:uiPriority w:val="39"/>
    <w:locked/>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uiPriority w:val="99"/>
    <w:semiHidden/>
    <w:unhideWhenUsed/>
    <w:rsid w:val="00CF374A"/>
    <w:rPr>
      <w:rFonts w:cs="Times New Roman"/>
      <w:color w:val="800080"/>
      <w:u w:val="single"/>
    </w:rPr>
  </w:style>
  <w:style w:type="table" w:customStyle="1" w:styleId="TableNormal1">
    <w:name w:val="Table Normal1"/>
    <w:rsid w:val="00CF374A"/>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2">
    <w:name w:val="TableGrid2"/>
    <w:rsid w:val="00CF374A"/>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1">
    <w:name w:val="TableGrid11"/>
    <w:rsid w:val="00CF374A"/>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11">
    <w:name w:val="Сетка таблицы 11"/>
    <w:basedOn w:val="a1"/>
    <w:next w:val="15"/>
    <w:rsid w:val="00CF374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CF374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CF374A"/>
    <w:rPr>
      <w:rFonts w:ascii="Times New Roman" w:hAnsi="Times New Roman"/>
      <w:b/>
      <w:sz w:val="20"/>
    </w:rPr>
  </w:style>
  <w:style w:type="table" w:customStyle="1" w:styleId="120">
    <w:name w:val="Сетка таблицы1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ffff3"/>
    <w:uiPriority w:val="39"/>
    <w:locked/>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CF374A"/>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3">
    <w:name w:val="TableGrid3"/>
    <w:rsid w:val="00CF374A"/>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2">
    <w:name w:val="TableGrid12"/>
    <w:rsid w:val="00CF374A"/>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21">
    <w:name w:val="Сетка таблицы 12"/>
    <w:basedOn w:val="a1"/>
    <w:next w:val="15"/>
    <w:rsid w:val="00CF374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CF374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ffff3"/>
    <w:uiPriority w:val="39"/>
    <w:locked/>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CF374A"/>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4">
    <w:name w:val="TableGrid4"/>
    <w:rsid w:val="00CF374A"/>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3">
    <w:name w:val="TableGrid13"/>
    <w:rsid w:val="00CF374A"/>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32">
    <w:name w:val="Сетка таблицы 13"/>
    <w:basedOn w:val="a1"/>
    <w:next w:val="15"/>
    <w:rsid w:val="00CF374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CF374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3">
    <w:name w:val="Revision"/>
    <w:hidden/>
    <w:uiPriority w:val="99"/>
    <w:semiHidden/>
    <w:rsid w:val="00CF374A"/>
    <w:pPr>
      <w:spacing w:after="0" w:line="240" w:lineRule="auto"/>
    </w:pPr>
    <w:rPr>
      <w:rFonts w:ascii="Calibri" w:eastAsia="Times New Roman" w:hAnsi="Calibri" w:cs="Times New Roman"/>
    </w:rPr>
  </w:style>
  <w:style w:type="character" w:customStyle="1" w:styleId="1b">
    <w:name w:val="ПООП заголовок 1 Знак"/>
    <w:link w:val="1c"/>
    <w:locked/>
    <w:rsid w:val="00CF374A"/>
    <w:rPr>
      <w:rFonts w:ascii="Times New Roman" w:hAnsi="Times New Roman"/>
      <w:b/>
      <w:sz w:val="24"/>
      <w:szCs w:val="24"/>
    </w:rPr>
  </w:style>
  <w:style w:type="paragraph" w:customStyle="1" w:styleId="1c">
    <w:name w:val="ПООП заголовок 1"/>
    <w:basedOn w:val="a"/>
    <w:link w:val="1b"/>
    <w:qFormat/>
    <w:rsid w:val="00CF374A"/>
    <w:pPr>
      <w:suppressAutoHyphens/>
      <w:spacing w:after="120"/>
    </w:pPr>
    <w:rPr>
      <w:rFonts w:ascii="Times New Roman" w:hAnsi="Times New Roman"/>
      <w:b/>
      <w:sz w:val="24"/>
      <w:szCs w:val="24"/>
    </w:rPr>
  </w:style>
  <w:style w:type="paragraph" w:styleId="affffff4">
    <w:name w:val="Normal (Web)"/>
    <w:basedOn w:val="a"/>
    <w:uiPriority w:val="99"/>
    <w:semiHidden/>
    <w:unhideWhenUsed/>
    <w:rsid w:val="00CF374A"/>
    <w:rPr>
      <w:rFonts w:ascii="Times New Roman" w:hAnsi="Times New Roman" w:cs="Times New Roman"/>
      <w:sz w:val="24"/>
      <w:szCs w:val="24"/>
    </w:rPr>
  </w:style>
  <w:style w:type="character" w:customStyle="1" w:styleId="affffff5">
    <w:name w:val="Название Знак"/>
    <w:basedOn w:val="a0"/>
    <w:uiPriority w:val="10"/>
    <w:rsid w:val="00CF374A"/>
    <w:rPr>
      <w:rFonts w:asciiTheme="majorHAnsi" w:eastAsiaTheme="majorEastAsia" w:hAnsiTheme="majorHAnsi" w:cstheme="majorBidi"/>
      <w:color w:val="17365D" w:themeColor="text2" w:themeShade="BF"/>
      <w:spacing w:val="5"/>
      <w:kern w:val="28"/>
      <w:sz w:val="52"/>
      <w:szCs w:val="52"/>
    </w:rPr>
  </w:style>
  <w:style w:type="character" w:customStyle="1" w:styleId="2d">
    <w:name w:val="Основной текст (2)_"/>
    <w:basedOn w:val="a0"/>
    <w:link w:val="2e"/>
    <w:locked/>
    <w:rsid w:val="00156AE0"/>
    <w:rPr>
      <w:rFonts w:ascii="Times New Roman" w:eastAsia="Times New Roman" w:hAnsi="Times New Roman" w:cs="Times New Roman"/>
      <w:sz w:val="27"/>
      <w:szCs w:val="27"/>
      <w:shd w:val="clear" w:color="auto" w:fill="FFFFFF"/>
    </w:rPr>
  </w:style>
  <w:style w:type="paragraph" w:customStyle="1" w:styleId="2e">
    <w:name w:val="Основной текст (2)"/>
    <w:basedOn w:val="a"/>
    <w:link w:val="2d"/>
    <w:rsid w:val="00156AE0"/>
    <w:pPr>
      <w:shd w:val="clear" w:color="auto" w:fill="FFFFFF"/>
      <w:spacing w:after="3120" w:line="322" w:lineRule="exact"/>
      <w:jc w:val="center"/>
    </w:pPr>
    <w:rPr>
      <w:rFonts w:ascii="Times New Roman" w:eastAsia="Times New Roman" w:hAnsi="Times New Roman" w:cs="Times New Roman"/>
      <w:sz w:val="27"/>
      <w:szCs w:val="27"/>
    </w:rPr>
  </w:style>
  <w:style w:type="character" w:customStyle="1" w:styleId="affffff6">
    <w:name w:val="Основной текст + Полужирный"/>
    <w:basedOn w:val="a0"/>
    <w:rsid w:val="00091E2B"/>
    <w:rPr>
      <w:rFonts w:ascii="Times New Roman" w:eastAsia="Times New Roman" w:hAnsi="Times New Roman" w:cs="Times New Roman"/>
      <w:b/>
      <w:bCs/>
      <w:i w:val="0"/>
      <w:iCs w:val="0"/>
      <w:smallCaps w:val="0"/>
      <w:strike w:val="0"/>
      <w:spacing w:val="0"/>
      <w:sz w:val="21"/>
      <w:szCs w:val="21"/>
    </w:rPr>
  </w:style>
  <w:style w:type="character" w:customStyle="1" w:styleId="affffff7">
    <w:name w:val="Основной текст_"/>
    <w:basedOn w:val="a0"/>
    <w:link w:val="2f"/>
    <w:rsid w:val="00091E2B"/>
    <w:rPr>
      <w:rFonts w:ascii="Times New Roman" w:eastAsia="Times New Roman" w:hAnsi="Times New Roman" w:cs="Times New Roman"/>
      <w:sz w:val="21"/>
      <w:szCs w:val="21"/>
      <w:shd w:val="clear" w:color="auto" w:fill="FFFFFF"/>
    </w:rPr>
  </w:style>
  <w:style w:type="paragraph" w:customStyle="1" w:styleId="2f">
    <w:name w:val="Основной текст2"/>
    <w:basedOn w:val="a"/>
    <w:link w:val="affffff7"/>
    <w:rsid w:val="00091E2B"/>
    <w:pPr>
      <w:shd w:val="clear" w:color="auto" w:fill="FFFFFF"/>
      <w:spacing w:after="0" w:line="250" w:lineRule="exact"/>
    </w:pPr>
    <w:rPr>
      <w:rFonts w:ascii="Times New Roman" w:eastAsia="Times New Roman" w:hAnsi="Times New Roman" w:cs="Times New Roman"/>
      <w:sz w:val="21"/>
      <w:szCs w:val="21"/>
    </w:rPr>
  </w:style>
  <w:style w:type="character" w:customStyle="1" w:styleId="44">
    <w:name w:val="Основной текст (4)_"/>
    <w:basedOn w:val="a0"/>
    <w:link w:val="45"/>
    <w:rsid w:val="00091E2B"/>
    <w:rPr>
      <w:rFonts w:ascii="Times New Roman" w:eastAsia="Times New Roman" w:hAnsi="Times New Roman" w:cs="Times New Roman"/>
      <w:sz w:val="21"/>
      <w:szCs w:val="21"/>
      <w:shd w:val="clear" w:color="auto" w:fill="FFFFFF"/>
    </w:rPr>
  </w:style>
  <w:style w:type="paragraph" w:customStyle="1" w:styleId="45">
    <w:name w:val="Основной текст (4)"/>
    <w:basedOn w:val="a"/>
    <w:link w:val="44"/>
    <w:rsid w:val="00091E2B"/>
    <w:pPr>
      <w:shd w:val="clear" w:color="auto" w:fill="FFFFFF"/>
      <w:spacing w:after="0" w:line="830" w:lineRule="exact"/>
      <w:ind w:hanging="220"/>
    </w:pPr>
    <w:rPr>
      <w:rFonts w:ascii="Times New Roman" w:eastAsia="Times New Roman" w:hAnsi="Times New Roman" w:cs="Times New Roman"/>
      <w:sz w:val="21"/>
      <w:szCs w:val="21"/>
    </w:rPr>
  </w:style>
  <w:style w:type="paragraph" w:customStyle="1" w:styleId="TableParagraph">
    <w:name w:val="Table Paragraph"/>
    <w:basedOn w:val="a"/>
    <w:uiPriority w:val="1"/>
    <w:qFormat/>
    <w:rsid w:val="00DF5EFC"/>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007653">
      <w:bodyDiv w:val="1"/>
      <w:marLeft w:val="0"/>
      <w:marRight w:val="0"/>
      <w:marTop w:val="0"/>
      <w:marBottom w:val="0"/>
      <w:divBdr>
        <w:top w:val="none" w:sz="0" w:space="0" w:color="auto"/>
        <w:left w:val="none" w:sz="0" w:space="0" w:color="auto"/>
        <w:bottom w:val="none" w:sz="0" w:space="0" w:color="auto"/>
        <w:right w:val="none" w:sz="0" w:space="0" w:color="auto"/>
      </w:divBdr>
    </w:div>
    <w:div w:id="122357072">
      <w:bodyDiv w:val="1"/>
      <w:marLeft w:val="0"/>
      <w:marRight w:val="0"/>
      <w:marTop w:val="0"/>
      <w:marBottom w:val="0"/>
      <w:divBdr>
        <w:top w:val="none" w:sz="0" w:space="0" w:color="auto"/>
        <w:left w:val="none" w:sz="0" w:space="0" w:color="auto"/>
        <w:bottom w:val="none" w:sz="0" w:space="0" w:color="auto"/>
        <w:right w:val="none" w:sz="0" w:space="0" w:color="auto"/>
      </w:divBdr>
    </w:div>
    <w:div w:id="197205462">
      <w:bodyDiv w:val="1"/>
      <w:marLeft w:val="0"/>
      <w:marRight w:val="0"/>
      <w:marTop w:val="0"/>
      <w:marBottom w:val="0"/>
      <w:divBdr>
        <w:top w:val="none" w:sz="0" w:space="0" w:color="auto"/>
        <w:left w:val="none" w:sz="0" w:space="0" w:color="auto"/>
        <w:bottom w:val="none" w:sz="0" w:space="0" w:color="auto"/>
        <w:right w:val="none" w:sz="0" w:space="0" w:color="auto"/>
      </w:divBdr>
    </w:div>
    <w:div w:id="197814575">
      <w:bodyDiv w:val="1"/>
      <w:marLeft w:val="0"/>
      <w:marRight w:val="0"/>
      <w:marTop w:val="0"/>
      <w:marBottom w:val="0"/>
      <w:divBdr>
        <w:top w:val="none" w:sz="0" w:space="0" w:color="auto"/>
        <w:left w:val="none" w:sz="0" w:space="0" w:color="auto"/>
        <w:bottom w:val="none" w:sz="0" w:space="0" w:color="auto"/>
        <w:right w:val="none" w:sz="0" w:space="0" w:color="auto"/>
      </w:divBdr>
    </w:div>
    <w:div w:id="309141633">
      <w:bodyDiv w:val="1"/>
      <w:marLeft w:val="0"/>
      <w:marRight w:val="0"/>
      <w:marTop w:val="0"/>
      <w:marBottom w:val="0"/>
      <w:divBdr>
        <w:top w:val="none" w:sz="0" w:space="0" w:color="auto"/>
        <w:left w:val="none" w:sz="0" w:space="0" w:color="auto"/>
        <w:bottom w:val="none" w:sz="0" w:space="0" w:color="auto"/>
        <w:right w:val="none" w:sz="0" w:space="0" w:color="auto"/>
      </w:divBdr>
    </w:div>
    <w:div w:id="411392586">
      <w:bodyDiv w:val="1"/>
      <w:marLeft w:val="0"/>
      <w:marRight w:val="0"/>
      <w:marTop w:val="0"/>
      <w:marBottom w:val="0"/>
      <w:divBdr>
        <w:top w:val="none" w:sz="0" w:space="0" w:color="auto"/>
        <w:left w:val="none" w:sz="0" w:space="0" w:color="auto"/>
        <w:bottom w:val="none" w:sz="0" w:space="0" w:color="auto"/>
        <w:right w:val="none" w:sz="0" w:space="0" w:color="auto"/>
      </w:divBdr>
    </w:div>
    <w:div w:id="487018648">
      <w:bodyDiv w:val="1"/>
      <w:marLeft w:val="0"/>
      <w:marRight w:val="0"/>
      <w:marTop w:val="0"/>
      <w:marBottom w:val="0"/>
      <w:divBdr>
        <w:top w:val="none" w:sz="0" w:space="0" w:color="auto"/>
        <w:left w:val="none" w:sz="0" w:space="0" w:color="auto"/>
        <w:bottom w:val="none" w:sz="0" w:space="0" w:color="auto"/>
        <w:right w:val="none" w:sz="0" w:space="0" w:color="auto"/>
      </w:divBdr>
    </w:div>
    <w:div w:id="628046677">
      <w:bodyDiv w:val="1"/>
      <w:marLeft w:val="0"/>
      <w:marRight w:val="0"/>
      <w:marTop w:val="0"/>
      <w:marBottom w:val="0"/>
      <w:divBdr>
        <w:top w:val="none" w:sz="0" w:space="0" w:color="auto"/>
        <w:left w:val="none" w:sz="0" w:space="0" w:color="auto"/>
        <w:bottom w:val="none" w:sz="0" w:space="0" w:color="auto"/>
        <w:right w:val="none" w:sz="0" w:space="0" w:color="auto"/>
      </w:divBdr>
    </w:div>
    <w:div w:id="628895074">
      <w:bodyDiv w:val="1"/>
      <w:marLeft w:val="0"/>
      <w:marRight w:val="0"/>
      <w:marTop w:val="0"/>
      <w:marBottom w:val="0"/>
      <w:divBdr>
        <w:top w:val="none" w:sz="0" w:space="0" w:color="auto"/>
        <w:left w:val="none" w:sz="0" w:space="0" w:color="auto"/>
        <w:bottom w:val="none" w:sz="0" w:space="0" w:color="auto"/>
        <w:right w:val="none" w:sz="0" w:space="0" w:color="auto"/>
      </w:divBdr>
    </w:div>
    <w:div w:id="669602526">
      <w:bodyDiv w:val="1"/>
      <w:marLeft w:val="0"/>
      <w:marRight w:val="0"/>
      <w:marTop w:val="0"/>
      <w:marBottom w:val="0"/>
      <w:divBdr>
        <w:top w:val="none" w:sz="0" w:space="0" w:color="auto"/>
        <w:left w:val="none" w:sz="0" w:space="0" w:color="auto"/>
        <w:bottom w:val="none" w:sz="0" w:space="0" w:color="auto"/>
        <w:right w:val="none" w:sz="0" w:space="0" w:color="auto"/>
      </w:divBdr>
    </w:div>
    <w:div w:id="763191315">
      <w:bodyDiv w:val="1"/>
      <w:marLeft w:val="0"/>
      <w:marRight w:val="0"/>
      <w:marTop w:val="0"/>
      <w:marBottom w:val="0"/>
      <w:divBdr>
        <w:top w:val="none" w:sz="0" w:space="0" w:color="auto"/>
        <w:left w:val="none" w:sz="0" w:space="0" w:color="auto"/>
        <w:bottom w:val="none" w:sz="0" w:space="0" w:color="auto"/>
        <w:right w:val="none" w:sz="0" w:space="0" w:color="auto"/>
      </w:divBdr>
    </w:div>
    <w:div w:id="807014378">
      <w:bodyDiv w:val="1"/>
      <w:marLeft w:val="0"/>
      <w:marRight w:val="0"/>
      <w:marTop w:val="0"/>
      <w:marBottom w:val="0"/>
      <w:divBdr>
        <w:top w:val="none" w:sz="0" w:space="0" w:color="auto"/>
        <w:left w:val="none" w:sz="0" w:space="0" w:color="auto"/>
        <w:bottom w:val="none" w:sz="0" w:space="0" w:color="auto"/>
        <w:right w:val="none" w:sz="0" w:space="0" w:color="auto"/>
      </w:divBdr>
    </w:div>
    <w:div w:id="876041260">
      <w:bodyDiv w:val="1"/>
      <w:marLeft w:val="0"/>
      <w:marRight w:val="0"/>
      <w:marTop w:val="0"/>
      <w:marBottom w:val="0"/>
      <w:divBdr>
        <w:top w:val="none" w:sz="0" w:space="0" w:color="auto"/>
        <w:left w:val="none" w:sz="0" w:space="0" w:color="auto"/>
        <w:bottom w:val="none" w:sz="0" w:space="0" w:color="auto"/>
        <w:right w:val="none" w:sz="0" w:space="0" w:color="auto"/>
      </w:divBdr>
    </w:div>
    <w:div w:id="882210830">
      <w:bodyDiv w:val="1"/>
      <w:marLeft w:val="0"/>
      <w:marRight w:val="0"/>
      <w:marTop w:val="0"/>
      <w:marBottom w:val="0"/>
      <w:divBdr>
        <w:top w:val="none" w:sz="0" w:space="0" w:color="auto"/>
        <w:left w:val="none" w:sz="0" w:space="0" w:color="auto"/>
        <w:bottom w:val="none" w:sz="0" w:space="0" w:color="auto"/>
        <w:right w:val="none" w:sz="0" w:space="0" w:color="auto"/>
      </w:divBdr>
    </w:div>
    <w:div w:id="1010717980">
      <w:bodyDiv w:val="1"/>
      <w:marLeft w:val="0"/>
      <w:marRight w:val="0"/>
      <w:marTop w:val="0"/>
      <w:marBottom w:val="0"/>
      <w:divBdr>
        <w:top w:val="none" w:sz="0" w:space="0" w:color="auto"/>
        <w:left w:val="none" w:sz="0" w:space="0" w:color="auto"/>
        <w:bottom w:val="none" w:sz="0" w:space="0" w:color="auto"/>
        <w:right w:val="none" w:sz="0" w:space="0" w:color="auto"/>
      </w:divBdr>
    </w:div>
    <w:div w:id="1124153316">
      <w:bodyDiv w:val="1"/>
      <w:marLeft w:val="0"/>
      <w:marRight w:val="0"/>
      <w:marTop w:val="0"/>
      <w:marBottom w:val="0"/>
      <w:divBdr>
        <w:top w:val="none" w:sz="0" w:space="0" w:color="auto"/>
        <w:left w:val="none" w:sz="0" w:space="0" w:color="auto"/>
        <w:bottom w:val="none" w:sz="0" w:space="0" w:color="auto"/>
        <w:right w:val="none" w:sz="0" w:space="0" w:color="auto"/>
      </w:divBdr>
    </w:div>
    <w:div w:id="1224636854">
      <w:bodyDiv w:val="1"/>
      <w:marLeft w:val="0"/>
      <w:marRight w:val="0"/>
      <w:marTop w:val="0"/>
      <w:marBottom w:val="0"/>
      <w:divBdr>
        <w:top w:val="none" w:sz="0" w:space="0" w:color="auto"/>
        <w:left w:val="none" w:sz="0" w:space="0" w:color="auto"/>
        <w:bottom w:val="none" w:sz="0" w:space="0" w:color="auto"/>
        <w:right w:val="none" w:sz="0" w:space="0" w:color="auto"/>
      </w:divBdr>
    </w:div>
    <w:div w:id="1251085747">
      <w:bodyDiv w:val="1"/>
      <w:marLeft w:val="0"/>
      <w:marRight w:val="0"/>
      <w:marTop w:val="0"/>
      <w:marBottom w:val="0"/>
      <w:divBdr>
        <w:top w:val="none" w:sz="0" w:space="0" w:color="auto"/>
        <w:left w:val="none" w:sz="0" w:space="0" w:color="auto"/>
        <w:bottom w:val="none" w:sz="0" w:space="0" w:color="auto"/>
        <w:right w:val="none" w:sz="0" w:space="0" w:color="auto"/>
      </w:divBdr>
    </w:div>
    <w:div w:id="1258715891">
      <w:bodyDiv w:val="1"/>
      <w:marLeft w:val="0"/>
      <w:marRight w:val="0"/>
      <w:marTop w:val="0"/>
      <w:marBottom w:val="0"/>
      <w:divBdr>
        <w:top w:val="none" w:sz="0" w:space="0" w:color="auto"/>
        <w:left w:val="none" w:sz="0" w:space="0" w:color="auto"/>
        <w:bottom w:val="none" w:sz="0" w:space="0" w:color="auto"/>
        <w:right w:val="none" w:sz="0" w:space="0" w:color="auto"/>
      </w:divBdr>
    </w:div>
    <w:div w:id="1525051007">
      <w:bodyDiv w:val="1"/>
      <w:marLeft w:val="0"/>
      <w:marRight w:val="0"/>
      <w:marTop w:val="0"/>
      <w:marBottom w:val="0"/>
      <w:divBdr>
        <w:top w:val="none" w:sz="0" w:space="0" w:color="auto"/>
        <w:left w:val="none" w:sz="0" w:space="0" w:color="auto"/>
        <w:bottom w:val="none" w:sz="0" w:space="0" w:color="auto"/>
        <w:right w:val="none" w:sz="0" w:space="0" w:color="auto"/>
      </w:divBdr>
    </w:div>
    <w:div w:id="1555004194">
      <w:bodyDiv w:val="1"/>
      <w:marLeft w:val="0"/>
      <w:marRight w:val="0"/>
      <w:marTop w:val="0"/>
      <w:marBottom w:val="0"/>
      <w:divBdr>
        <w:top w:val="none" w:sz="0" w:space="0" w:color="auto"/>
        <w:left w:val="none" w:sz="0" w:space="0" w:color="auto"/>
        <w:bottom w:val="none" w:sz="0" w:space="0" w:color="auto"/>
        <w:right w:val="none" w:sz="0" w:space="0" w:color="auto"/>
      </w:divBdr>
    </w:div>
    <w:div w:id="1769615347">
      <w:bodyDiv w:val="1"/>
      <w:marLeft w:val="0"/>
      <w:marRight w:val="0"/>
      <w:marTop w:val="0"/>
      <w:marBottom w:val="0"/>
      <w:divBdr>
        <w:top w:val="none" w:sz="0" w:space="0" w:color="auto"/>
        <w:left w:val="none" w:sz="0" w:space="0" w:color="auto"/>
        <w:bottom w:val="none" w:sz="0" w:space="0" w:color="auto"/>
        <w:right w:val="none" w:sz="0" w:space="0" w:color="auto"/>
      </w:divBdr>
    </w:div>
    <w:div w:id="1859615310">
      <w:bodyDiv w:val="1"/>
      <w:marLeft w:val="0"/>
      <w:marRight w:val="0"/>
      <w:marTop w:val="0"/>
      <w:marBottom w:val="0"/>
      <w:divBdr>
        <w:top w:val="none" w:sz="0" w:space="0" w:color="auto"/>
        <w:left w:val="none" w:sz="0" w:space="0" w:color="auto"/>
        <w:bottom w:val="none" w:sz="0" w:space="0" w:color="auto"/>
        <w:right w:val="none" w:sz="0" w:space="0" w:color="auto"/>
      </w:divBdr>
    </w:div>
    <w:div w:id="1925605863">
      <w:bodyDiv w:val="1"/>
      <w:marLeft w:val="0"/>
      <w:marRight w:val="0"/>
      <w:marTop w:val="0"/>
      <w:marBottom w:val="0"/>
      <w:divBdr>
        <w:top w:val="none" w:sz="0" w:space="0" w:color="auto"/>
        <w:left w:val="none" w:sz="0" w:space="0" w:color="auto"/>
        <w:bottom w:val="none" w:sz="0" w:space="0" w:color="auto"/>
        <w:right w:val="none" w:sz="0" w:space="0" w:color="auto"/>
      </w:divBdr>
    </w:div>
    <w:div w:id="213628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danilova.ru/storage/boo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vosp.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D48E8-0723-4A65-B4E6-A06D1333B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1</Pages>
  <Words>6359</Words>
  <Characters>36250</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55</cp:revision>
  <cp:lastPrinted>2022-02-27T14:21:00Z</cp:lastPrinted>
  <dcterms:created xsi:type="dcterms:W3CDTF">2021-09-08T08:32:00Z</dcterms:created>
  <dcterms:modified xsi:type="dcterms:W3CDTF">2022-10-10T20:38:00Z</dcterms:modified>
</cp:coreProperties>
</file>